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1E0" w:rsidRDefault="00F011E0" w:rsidP="00F011E0">
      <w:pPr>
        <w:keepNext/>
        <w:spacing w:after="0" w:line="240" w:lineRule="auto"/>
        <w:rPr>
          <w:rFonts w:ascii="Times New Roman" w:eastAsia="Times New Roman" w:hAnsi="Times New Roman" w:cs="Times New Roman"/>
          <w:color w:val="000000"/>
          <w:kern w:val="0"/>
          <w:szCs w:val="24"/>
          <w:u w:color="000000"/>
          <w:lang w:eastAsia="pl-PL" w:bidi="pl-PL"/>
        </w:rPr>
      </w:pPr>
      <w:bookmarkStart w:id="0" w:name="_Hlk155597276"/>
    </w:p>
    <w:p w:rsidR="00EE77E8" w:rsidRPr="00EE77E8" w:rsidRDefault="005965E0" w:rsidP="0052500D">
      <w:pPr>
        <w:keepNext/>
        <w:spacing w:after="0" w:line="240" w:lineRule="auto"/>
        <w:jc w:val="right"/>
        <w:rPr>
          <w:rFonts w:ascii="Times New Roman" w:eastAsia="Times New Roman" w:hAnsi="Times New Roman" w:cs="Times New Roman"/>
          <w:color w:val="000000"/>
          <w:kern w:val="0"/>
          <w:szCs w:val="24"/>
          <w:u w:color="000000"/>
          <w:lang w:eastAsia="pl-PL" w:bidi="pl-PL"/>
        </w:rPr>
      </w:pPr>
      <w:r w:rsidRPr="00EE77E8">
        <w:rPr>
          <w:rFonts w:ascii="Times New Roman" w:eastAsia="Times New Roman" w:hAnsi="Times New Roman" w:cs="Times New Roman"/>
          <w:color w:val="000000"/>
          <w:kern w:val="0"/>
          <w:szCs w:val="24"/>
          <w:u w:color="000000"/>
          <w:lang w:eastAsia="pl-PL" w:bidi="pl-PL"/>
        </w:rPr>
        <w:fldChar w:fldCharType="begin"/>
      </w:r>
      <w:r w:rsidRPr="00EE77E8">
        <w:rPr>
          <w:rFonts w:ascii="Times New Roman" w:eastAsia="Times New Roman" w:hAnsi="Times New Roman" w:cs="Times New Roman"/>
          <w:color w:val="000000"/>
          <w:kern w:val="0"/>
          <w:szCs w:val="24"/>
          <w:u w:color="000000"/>
          <w:lang w:eastAsia="pl-PL" w:bidi="pl-PL"/>
        </w:rPr>
        <w:fldChar w:fldCharType="end"/>
      </w:r>
      <w:r w:rsidR="00EE77E8" w:rsidRPr="00EE77E8">
        <w:rPr>
          <w:rFonts w:ascii="Times New Roman" w:eastAsia="Times New Roman" w:hAnsi="Times New Roman" w:cs="Times New Roman"/>
          <w:color w:val="000000"/>
          <w:kern w:val="0"/>
          <w:szCs w:val="24"/>
          <w:u w:color="000000"/>
          <w:lang w:eastAsia="pl-PL" w:bidi="pl-PL"/>
        </w:rPr>
        <w:t xml:space="preserve">Załącznik do </w:t>
      </w:r>
      <w:r w:rsidR="001321D6">
        <w:rPr>
          <w:rFonts w:ascii="Times New Roman" w:eastAsia="Times New Roman" w:hAnsi="Times New Roman" w:cs="Times New Roman"/>
          <w:color w:val="000000"/>
          <w:kern w:val="0"/>
          <w:szCs w:val="24"/>
          <w:u w:color="000000"/>
          <w:lang w:eastAsia="pl-PL" w:bidi="pl-PL"/>
        </w:rPr>
        <w:t>Z</w:t>
      </w:r>
      <w:r w:rsidR="00EE77E8">
        <w:rPr>
          <w:rFonts w:ascii="Times New Roman" w:eastAsia="Times New Roman" w:hAnsi="Times New Roman" w:cs="Times New Roman"/>
          <w:color w:val="000000"/>
          <w:kern w:val="0"/>
          <w:szCs w:val="24"/>
          <w:u w:color="000000"/>
          <w:lang w:eastAsia="pl-PL" w:bidi="pl-PL"/>
        </w:rPr>
        <w:t xml:space="preserve">arządzenia </w:t>
      </w:r>
      <w:r w:rsidR="00EE77E8" w:rsidRPr="00EE77E8">
        <w:rPr>
          <w:rFonts w:ascii="Times New Roman" w:eastAsia="Times New Roman" w:hAnsi="Times New Roman" w:cs="Times New Roman"/>
          <w:color w:val="000000"/>
          <w:kern w:val="0"/>
          <w:szCs w:val="24"/>
          <w:u w:color="000000"/>
          <w:lang w:eastAsia="pl-PL" w:bidi="pl-PL"/>
        </w:rPr>
        <w:t xml:space="preserve"> Nr ..............</w:t>
      </w:r>
      <w:r w:rsidR="00EE77E8" w:rsidRPr="00EE77E8">
        <w:rPr>
          <w:rFonts w:ascii="Times New Roman" w:eastAsia="Times New Roman" w:hAnsi="Times New Roman" w:cs="Times New Roman"/>
          <w:color w:val="000000"/>
          <w:kern w:val="0"/>
          <w:szCs w:val="24"/>
          <w:u w:color="000000"/>
          <w:lang w:eastAsia="pl-PL" w:bidi="pl-PL"/>
        </w:rPr>
        <w:br/>
      </w:r>
      <w:r w:rsidR="00EE77E8">
        <w:rPr>
          <w:rFonts w:ascii="Times New Roman" w:eastAsia="Times New Roman" w:hAnsi="Times New Roman" w:cs="Times New Roman"/>
          <w:color w:val="000000"/>
          <w:kern w:val="0"/>
          <w:szCs w:val="24"/>
          <w:u w:color="000000"/>
          <w:lang w:eastAsia="pl-PL" w:bidi="pl-PL"/>
        </w:rPr>
        <w:t xml:space="preserve">Dyrektora </w:t>
      </w:r>
      <w:r w:rsidR="0052500D">
        <w:rPr>
          <w:rFonts w:ascii="Times New Roman" w:eastAsia="Times New Roman" w:hAnsi="Times New Roman" w:cs="Times New Roman"/>
          <w:color w:val="000000"/>
          <w:kern w:val="0"/>
          <w:szCs w:val="24"/>
          <w:u w:color="000000"/>
          <w:lang w:eastAsia="pl-PL" w:bidi="pl-PL"/>
        </w:rPr>
        <w:t xml:space="preserve">Przedszkola Publicznego nr 3 w  Głogowie  </w:t>
      </w:r>
      <w:r w:rsidR="00EE77E8" w:rsidRPr="00EE77E8">
        <w:rPr>
          <w:rFonts w:ascii="Times New Roman" w:eastAsia="Times New Roman" w:hAnsi="Times New Roman" w:cs="Times New Roman"/>
          <w:color w:val="000000"/>
          <w:kern w:val="0"/>
          <w:szCs w:val="24"/>
          <w:u w:color="000000"/>
          <w:lang w:eastAsia="pl-PL" w:bidi="pl-PL"/>
        </w:rPr>
        <w:t>z dnia</w:t>
      </w:r>
      <w:r w:rsidR="005278A1">
        <w:rPr>
          <w:rFonts w:ascii="Times New Roman" w:eastAsia="Times New Roman" w:hAnsi="Times New Roman" w:cs="Times New Roman"/>
          <w:color w:val="000000"/>
          <w:kern w:val="0"/>
          <w:szCs w:val="24"/>
          <w:u w:color="000000"/>
          <w:lang w:eastAsia="pl-PL" w:bidi="pl-PL"/>
        </w:rPr>
        <w:t>………………</w:t>
      </w:r>
      <w:r w:rsidR="00EE77E8" w:rsidRPr="00EE77E8">
        <w:rPr>
          <w:rFonts w:ascii="Times New Roman" w:eastAsia="Times New Roman" w:hAnsi="Times New Roman" w:cs="Times New Roman"/>
          <w:color w:val="000000"/>
          <w:kern w:val="0"/>
          <w:szCs w:val="24"/>
          <w:u w:color="000000"/>
          <w:lang w:eastAsia="pl-PL" w:bidi="pl-PL"/>
        </w:rPr>
        <w:t>202</w:t>
      </w:r>
      <w:r w:rsidR="00C25D31">
        <w:rPr>
          <w:rFonts w:ascii="Times New Roman" w:eastAsia="Times New Roman" w:hAnsi="Times New Roman" w:cs="Times New Roman"/>
          <w:color w:val="000000"/>
          <w:kern w:val="0"/>
          <w:szCs w:val="24"/>
          <w:u w:color="000000"/>
          <w:lang w:eastAsia="pl-PL" w:bidi="pl-PL"/>
        </w:rPr>
        <w:t>4</w:t>
      </w:r>
      <w:r w:rsidR="00EE77E8" w:rsidRPr="00EE77E8">
        <w:rPr>
          <w:rFonts w:ascii="Times New Roman" w:eastAsia="Times New Roman" w:hAnsi="Times New Roman" w:cs="Times New Roman"/>
          <w:color w:val="000000"/>
          <w:kern w:val="0"/>
          <w:szCs w:val="24"/>
          <w:u w:color="000000"/>
          <w:lang w:eastAsia="pl-PL" w:bidi="pl-PL"/>
        </w:rPr>
        <w:t> r.</w:t>
      </w:r>
    </w:p>
    <w:p w:rsidR="00EE77E8" w:rsidRPr="00EE77E8" w:rsidRDefault="00EE77E8" w:rsidP="0052500D">
      <w:pPr>
        <w:keepNext/>
        <w:spacing w:before="120" w:after="0" w:line="240" w:lineRule="auto"/>
        <w:ind w:left="5681"/>
        <w:jc w:val="right"/>
        <w:rPr>
          <w:rFonts w:ascii="Times New Roman" w:eastAsia="Times New Roman" w:hAnsi="Times New Roman" w:cs="Times New Roman"/>
          <w:color w:val="000000"/>
          <w:kern w:val="0"/>
          <w:szCs w:val="24"/>
          <w:u w:color="000000"/>
          <w:lang w:eastAsia="pl-PL" w:bidi="pl-PL"/>
        </w:rPr>
      </w:pPr>
    </w:p>
    <w:p w:rsidR="00EE77E8" w:rsidRPr="00EE77E8" w:rsidRDefault="00EE77E8" w:rsidP="00EE77E8">
      <w:pPr>
        <w:keepNext/>
        <w:spacing w:before="120" w:after="0" w:line="240" w:lineRule="auto"/>
        <w:ind w:left="5681"/>
        <w:rPr>
          <w:rFonts w:ascii="Times New Roman" w:eastAsia="Times New Roman" w:hAnsi="Times New Roman" w:cs="Times New Roman"/>
          <w:color w:val="000000"/>
          <w:kern w:val="0"/>
          <w:szCs w:val="24"/>
          <w:u w:color="000000"/>
          <w:lang w:eastAsia="pl-PL" w:bidi="pl-PL"/>
        </w:rPr>
      </w:pPr>
    </w:p>
    <w:p w:rsidR="00EE77E8" w:rsidRPr="00EE77E8" w:rsidRDefault="00EE77E8" w:rsidP="00EE77E8">
      <w:pPr>
        <w:keepNext/>
        <w:spacing w:before="120" w:after="0" w:line="240" w:lineRule="auto"/>
        <w:ind w:left="5681"/>
        <w:rPr>
          <w:rFonts w:ascii="Times New Roman" w:eastAsia="Times New Roman" w:hAnsi="Times New Roman" w:cs="Times New Roman"/>
          <w:color w:val="000000"/>
          <w:kern w:val="0"/>
          <w:szCs w:val="24"/>
          <w:u w:color="000000"/>
          <w:lang w:eastAsia="pl-PL" w:bidi="pl-PL"/>
        </w:rPr>
      </w:pPr>
    </w:p>
    <w:p w:rsidR="00EE77E8" w:rsidRPr="00617BC9" w:rsidRDefault="00EE77E8" w:rsidP="00617BC9">
      <w:pPr>
        <w:keepNext/>
        <w:spacing w:before="120" w:after="0" w:line="240" w:lineRule="auto"/>
        <w:ind w:left="5681"/>
        <w:jc w:val="both"/>
        <w:rPr>
          <w:rFonts w:ascii="Arial" w:eastAsia="Times New Roman" w:hAnsi="Arial" w:cs="Arial"/>
          <w:color w:val="000000"/>
          <w:kern w:val="0"/>
          <w:sz w:val="28"/>
          <w:szCs w:val="28"/>
          <w:u w:color="000000"/>
          <w:lang w:eastAsia="pl-PL" w:bidi="pl-PL"/>
        </w:rPr>
      </w:pPr>
    </w:p>
    <w:p w:rsidR="00890959" w:rsidRDefault="000B684C" w:rsidP="004F5375">
      <w:pPr>
        <w:keepNext/>
        <w:spacing w:after="480" w:line="240" w:lineRule="auto"/>
        <w:jc w:val="center"/>
        <w:rPr>
          <w:rFonts w:ascii="Arial" w:eastAsia="Times New Roman" w:hAnsi="Arial" w:cs="Arial"/>
          <w:b/>
          <w:color w:val="000000"/>
          <w:kern w:val="0"/>
          <w:sz w:val="28"/>
          <w:szCs w:val="28"/>
          <w:u w:color="000000"/>
          <w:lang w:eastAsia="pl-PL" w:bidi="pl-PL"/>
        </w:rPr>
      </w:pPr>
      <w:r w:rsidRPr="00617BC9">
        <w:rPr>
          <w:rFonts w:ascii="Arial" w:eastAsia="Times New Roman" w:hAnsi="Arial" w:cs="Arial"/>
          <w:b/>
          <w:color w:val="000000"/>
          <w:kern w:val="0"/>
          <w:sz w:val="28"/>
          <w:szCs w:val="28"/>
          <w:u w:color="000000"/>
          <w:lang w:eastAsia="pl-PL" w:bidi="pl-PL"/>
        </w:rPr>
        <w:t>Standardy Ochrony Małoletnich</w:t>
      </w:r>
      <w:r w:rsidR="004F5375">
        <w:rPr>
          <w:rFonts w:ascii="Arial" w:eastAsia="Times New Roman" w:hAnsi="Arial" w:cs="Arial"/>
          <w:b/>
          <w:color w:val="000000"/>
          <w:kern w:val="0"/>
          <w:sz w:val="28"/>
          <w:szCs w:val="28"/>
          <w:u w:color="000000"/>
          <w:lang w:eastAsia="pl-PL" w:bidi="pl-PL"/>
        </w:rPr>
        <w:t xml:space="preserve"> w Przedszkolu Publicznym nr 3            w Głogowie</w:t>
      </w:r>
      <w:r w:rsidR="00890959" w:rsidRPr="00890959">
        <w:rPr>
          <w:rFonts w:ascii="Arial" w:eastAsia="Times New Roman" w:hAnsi="Arial" w:cs="Arial"/>
          <w:b/>
          <w:color w:val="000000"/>
          <w:kern w:val="0"/>
          <w:sz w:val="28"/>
          <w:szCs w:val="28"/>
          <w:u w:color="000000"/>
          <w:lang w:eastAsia="pl-PL" w:bidi="pl-PL"/>
        </w:rPr>
        <w:t xml:space="preserve"> </w:t>
      </w:r>
    </w:p>
    <w:p w:rsidR="00EE77E8" w:rsidRPr="00617BC9" w:rsidRDefault="00EE77E8" w:rsidP="00617BC9">
      <w:pPr>
        <w:keepNext/>
        <w:spacing w:after="0" w:line="240" w:lineRule="auto"/>
        <w:jc w:val="center"/>
        <w:rPr>
          <w:rFonts w:ascii="Arial" w:eastAsia="Times New Roman" w:hAnsi="Arial" w:cs="Arial"/>
          <w:color w:val="000000"/>
          <w:kern w:val="0"/>
          <w:sz w:val="28"/>
          <w:szCs w:val="28"/>
          <w:u w:color="000000"/>
          <w:lang w:eastAsia="pl-PL" w:bidi="pl-PL"/>
        </w:rPr>
      </w:pPr>
      <w:r w:rsidRPr="00617BC9">
        <w:rPr>
          <w:rFonts w:ascii="Arial" w:eastAsia="Times New Roman" w:hAnsi="Arial" w:cs="Arial"/>
          <w:bCs/>
          <w:kern w:val="0"/>
          <w:sz w:val="28"/>
          <w:szCs w:val="28"/>
          <w:lang w:eastAsia="pl-PL" w:bidi="pl-PL"/>
        </w:rPr>
        <w:t>Rozdział 1</w:t>
      </w:r>
      <w:r w:rsidRPr="00617BC9">
        <w:rPr>
          <w:rFonts w:ascii="Arial" w:eastAsia="Times New Roman" w:hAnsi="Arial" w:cs="Arial"/>
          <w:bCs/>
          <w:color w:val="000000"/>
          <w:kern w:val="0"/>
          <w:sz w:val="28"/>
          <w:szCs w:val="28"/>
          <w:u w:color="000000"/>
          <w:lang w:eastAsia="pl-PL" w:bidi="pl-PL"/>
        </w:rPr>
        <w:br/>
      </w:r>
      <w:r w:rsidRPr="00617BC9">
        <w:rPr>
          <w:rFonts w:ascii="Arial" w:eastAsia="Times New Roman" w:hAnsi="Arial" w:cs="Arial"/>
          <w:b/>
          <w:color w:val="000000"/>
          <w:kern w:val="0"/>
          <w:sz w:val="28"/>
          <w:szCs w:val="28"/>
          <w:u w:color="000000"/>
          <w:lang w:eastAsia="pl-PL" w:bidi="pl-PL"/>
        </w:rPr>
        <w:t>Postanowienia ogólne</w:t>
      </w:r>
    </w:p>
    <w:p w:rsidR="000B684C" w:rsidRPr="00617BC9" w:rsidRDefault="00EE77E8" w:rsidP="00E37F4A">
      <w:pPr>
        <w:keepLines/>
        <w:spacing w:before="120" w:after="120" w:line="240" w:lineRule="auto"/>
        <w:jc w:val="both"/>
        <w:rPr>
          <w:rFonts w:ascii="Arial" w:eastAsia="Times New Roman" w:hAnsi="Arial" w:cs="Arial"/>
          <w:color w:val="000000"/>
          <w:kern w:val="0"/>
          <w:sz w:val="28"/>
          <w:szCs w:val="28"/>
          <w:u w:color="000000"/>
          <w:lang w:eastAsia="pl-PL" w:bidi="pl-PL"/>
        </w:rPr>
      </w:pPr>
      <w:r w:rsidRPr="00617BC9">
        <w:rPr>
          <w:rFonts w:ascii="Arial" w:eastAsia="Times New Roman" w:hAnsi="Arial" w:cs="Arial"/>
          <w:b/>
          <w:kern w:val="0"/>
          <w:sz w:val="28"/>
          <w:szCs w:val="28"/>
          <w:lang w:eastAsia="pl-PL" w:bidi="pl-PL"/>
        </w:rPr>
        <w:t>§ 1.</w:t>
      </w:r>
      <w:bookmarkStart w:id="1" w:name="_Hlk149842138"/>
      <w:r w:rsidR="00890959" w:rsidRPr="00890959">
        <w:rPr>
          <w:rFonts w:ascii="Arial" w:eastAsia="Times New Roman" w:hAnsi="Arial" w:cs="Arial"/>
          <w:color w:val="000000"/>
          <w:kern w:val="0"/>
          <w:sz w:val="28"/>
          <w:szCs w:val="28"/>
          <w:u w:color="000000"/>
          <w:lang w:eastAsia="pl-PL" w:bidi="pl-PL"/>
        </w:rPr>
        <w:t xml:space="preserve">Standardy </w:t>
      </w:r>
      <w:r w:rsidR="0052500D">
        <w:rPr>
          <w:rFonts w:ascii="Arial" w:eastAsia="Times New Roman" w:hAnsi="Arial" w:cs="Arial"/>
          <w:color w:val="000000"/>
          <w:kern w:val="0"/>
          <w:sz w:val="28"/>
          <w:szCs w:val="28"/>
          <w:u w:color="000000"/>
          <w:lang w:eastAsia="pl-PL" w:bidi="pl-PL"/>
        </w:rPr>
        <w:t>Ochrony Małoletnich w  Przedszkolu Publicznym Nr 3 w Głogowie</w:t>
      </w:r>
      <w:r w:rsidR="000B684C" w:rsidRPr="00617BC9">
        <w:rPr>
          <w:rFonts w:ascii="Arial" w:eastAsia="Times New Roman" w:hAnsi="Arial" w:cs="Arial"/>
          <w:color w:val="000000"/>
          <w:kern w:val="0"/>
          <w:sz w:val="28"/>
          <w:szCs w:val="28"/>
          <w:u w:color="000000"/>
          <w:lang w:eastAsia="pl-PL" w:bidi="pl-PL"/>
        </w:rPr>
        <w:t xml:space="preserve"> określają: </w:t>
      </w:r>
    </w:p>
    <w:p w:rsidR="000B684C" w:rsidRPr="00617BC9" w:rsidRDefault="000B684C" w:rsidP="00617BC9">
      <w:pPr>
        <w:keepLines/>
        <w:spacing w:before="120" w:after="120" w:line="240" w:lineRule="auto"/>
        <w:ind w:firstLine="340"/>
        <w:jc w:val="both"/>
        <w:rPr>
          <w:rFonts w:ascii="Arial" w:eastAsia="Times New Roman" w:hAnsi="Arial" w:cs="Arial"/>
          <w:color w:val="000000"/>
          <w:kern w:val="0"/>
          <w:sz w:val="28"/>
          <w:szCs w:val="28"/>
          <w:u w:color="000000"/>
          <w:lang w:eastAsia="pl-PL" w:bidi="pl-PL"/>
        </w:rPr>
      </w:pPr>
      <w:r w:rsidRPr="00617BC9">
        <w:rPr>
          <w:rFonts w:ascii="Arial" w:eastAsia="Times New Roman" w:hAnsi="Arial" w:cs="Arial"/>
          <w:color w:val="000000"/>
          <w:kern w:val="0"/>
          <w:sz w:val="28"/>
          <w:szCs w:val="28"/>
          <w:u w:color="000000"/>
          <w:lang w:eastAsia="pl-PL" w:bidi="pl-PL"/>
        </w:rPr>
        <w:t xml:space="preserve">1) zasady zapewniające bezpieczne relacje między małoletnim a personelem </w:t>
      </w:r>
      <w:r w:rsidR="0052500D">
        <w:rPr>
          <w:rFonts w:ascii="Arial" w:eastAsia="Times New Roman" w:hAnsi="Arial" w:cs="Arial"/>
          <w:color w:val="000000"/>
          <w:kern w:val="0"/>
          <w:sz w:val="28"/>
          <w:szCs w:val="28"/>
          <w:u w:color="000000"/>
          <w:lang w:eastAsia="pl-PL" w:bidi="pl-PL"/>
        </w:rPr>
        <w:t>przedszkola</w:t>
      </w:r>
      <w:r w:rsidRPr="00617BC9">
        <w:rPr>
          <w:rFonts w:ascii="Arial" w:eastAsia="Times New Roman" w:hAnsi="Arial" w:cs="Arial"/>
          <w:color w:val="000000"/>
          <w:kern w:val="0"/>
          <w:sz w:val="28"/>
          <w:szCs w:val="28"/>
          <w:u w:color="000000"/>
          <w:lang w:eastAsia="pl-PL" w:bidi="pl-PL"/>
        </w:rPr>
        <w:t xml:space="preserve"> lub organizatora, a w szczególności zachowania niedozwolone wobec małoletnich;</w:t>
      </w:r>
    </w:p>
    <w:p w:rsidR="000B684C" w:rsidRPr="00617BC9" w:rsidRDefault="000B684C" w:rsidP="00617BC9">
      <w:pPr>
        <w:keepLines/>
        <w:spacing w:before="120" w:after="120" w:line="240" w:lineRule="auto"/>
        <w:ind w:firstLine="340"/>
        <w:jc w:val="both"/>
        <w:rPr>
          <w:rFonts w:ascii="Arial" w:eastAsia="Times New Roman" w:hAnsi="Arial" w:cs="Arial"/>
          <w:color w:val="000000"/>
          <w:kern w:val="0"/>
          <w:sz w:val="28"/>
          <w:szCs w:val="28"/>
          <w:u w:color="000000"/>
          <w:lang w:eastAsia="pl-PL" w:bidi="pl-PL"/>
        </w:rPr>
      </w:pPr>
      <w:r w:rsidRPr="00617BC9">
        <w:rPr>
          <w:rFonts w:ascii="Arial" w:eastAsia="Times New Roman" w:hAnsi="Arial" w:cs="Arial"/>
          <w:color w:val="000000"/>
          <w:kern w:val="0"/>
          <w:sz w:val="28"/>
          <w:szCs w:val="28"/>
          <w:u w:color="000000"/>
          <w:lang w:eastAsia="pl-PL" w:bidi="pl-PL"/>
        </w:rPr>
        <w:t>2) zasady i procedurę podejmowania interwencji w sytuacji podejrzenia krzywdzenialub posiadania informacji o krzywdzeniu małoletniego;</w:t>
      </w:r>
    </w:p>
    <w:p w:rsidR="000B684C" w:rsidRPr="00617BC9" w:rsidRDefault="000B684C" w:rsidP="00617BC9">
      <w:pPr>
        <w:keepLines/>
        <w:spacing w:before="120" w:after="120" w:line="240" w:lineRule="auto"/>
        <w:ind w:firstLine="340"/>
        <w:jc w:val="both"/>
        <w:rPr>
          <w:rFonts w:ascii="Arial" w:eastAsia="Times New Roman" w:hAnsi="Arial" w:cs="Arial"/>
          <w:color w:val="000000"/>
          <w:kern w:val="0"/>
          <w:sz w:val="28"/>
          <w:szCs w:val="28"/>
          <w:u w:color="000000"/>
          <w:lang w:eastAsia="pl-PL" w:bidi="pl-PL"/>
        </w:rPr>
      </w:pPr>
      <w:r w:rsidRPr="00617BC9">
        <w:rPr>
          <w:rFonts w:ascii="Arial" w:eastAsia="Times New Roman" w:hAnsi="Arial" w:cs="Arial"/>
          <w:color w:val="000000"/>
          <w:kern w:val="0"/>
          <w:sz w:val="28"/>
          <w:szCs w:val="28"/>
          <w:u w:color="000000"/>
          <w:lang w:eastAsia="pl-PL" w:bidi="pl-PL"/>
        </w:rPr>
        <w:t>3) 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p>
    <w:p w:rsidR="000B684C" w:rsidRPr="00617BC9" w:rsidRDefault="000B684C" w:rsidP="00617BC9">
      <w:pPr>
        <w:keepLines/>
        <w:spacing w:before="120" w:after="120" w:line="240" w:lineRule="auto"/>
        <w:ind w:firstLine="340"/>
        <w:jc w:val="both"/>
        <w:rPr>
          <w:rFonts w:ascii="Arial" w:eastAsia="Times New Roman" w:hAnsi="Arial" w:cs="Arial"/>
          <w:color w:val="000000"/>
          <w:kern w:val="0"/>
          <w:sz w:val="28"/>
          <w:szCs w:val="28"/>
          <w:u w:color="000000"/>
          <w:lang w:eastAsia="pl-PL" w:bidi="pl-PL"/>
        </w:rPr>
      </w:pPr>
      <w:r w:rsidRPr="00617BC9">
        <w:rPr>
          <w:rFonts w:ascii="Arial" w:eastAsia="Times New Roman" w:hAnsi="Arial" w:cs="Arial"/>
          <w:color w:val="000000"/>
          <w:kern w:val="0"/>
          <w:sz w:val="28"/>
          <w:szCs w:val="28"/>
          <w:u w:color="000000"/>
          <w:lang w:eastAsia="pl-PL" w:bidi="pl-PL"/>
        </w:rPr>
        <w:t>4) zasady przeglądu i aktualizacji standardów;</w:t>
      </w:r>
    </w:p>
    <w:p w:rsidR="000B684C" w:rsidRPr="00617BC9" w:rsidRDefault="000B684C" w:rsidP="00617BC9">
      <w:pPr>
        <w:keepLines/>
        <w:spacing w:before="120" w:after="120" w:line="240" w:lineRule="auto"/>
        <w:ind w:firstLine="340"/>
        <w:jc w:val="both"/>
        <w:rPr>
          <w:rFonts w:ascii="Arial" w:eastAsia="Times New Roman" w:hAnsi="Arial" w:cs="Arial"/>
          <w:color w:val="000000"/>
          <w:kern w:val="0"/>
          <w:sz w:val="28"/>
          <w:szCs w:val="28"/>
          <w:u w:color="000000"/>
          <w:lang w:eastAsia="pl-PL" w:bidi="pl-PL"/>
        </w:rPr>
      </w:pPr>
      <w:r w:rsidRPr="00617BC9">
        <w:rPr>
          <w:rFonts w:ascii="Arial" w:eastAsia="Times New Roman" w:hAnsi="Arial" w:cs="Arial"/>
          <w:color w:val="000000"/>
          <w:kern w:val="0"/>
          <w:sz w:val="28"/>
          <w:szCs w:val="28"/>
          <w:u w:color="000000"/>
          <w:lang w:eastAsia="pl-PL" w:bidi="pl-PL"/>
        </w:rPr>
        <w:t xml:space="preserve">5) zakres kompetencji osoby odpowiedzialnej za przygotowanie personelu  </w:t>
      </w:r>
      <w:r w:rsidR="00830138" w:rsidRPr="00617BC9">
        <w:rPr>
          <w:rFonts w:ascii="Arial" w:eastAsia="Times New Roman" w:hAnsi="Arial" w:cs="Arial"/>
          <w:color w:val="000000"/>
          <w:kern w:val="0"/>
          <w:sz w:val="28"/>
          <w:szCs w:val="28"/>
          <w:u w:color="000000"/>
          <w:lang w:eastAsia="pl-PL" w:bidi="pl-PL"/>
        </w:rPr>
        <w:t xml:space="preserve">szkoły </w:t>
      </w:r>
      <w:r w:rsidRPr="00617BC9">
        <w:rPr>
          <w:rFonts w:ascii="Arial" w:eastAsia="Times New Roman" w:hAnsi="Arial" w:cs="Arial"/>
          <w:color w:val="000000"/>
          <w:kern w:val="0"/>
          <w:sz w:val="28"/>
          <w:szCs w:val="28"/>
          <w:u w:color="000000"/>
          <w:lang w:eastAsia="pl-PL" w:bidi="pl-PL"/>
        </w:rPr>
        <w:t>lub organizatora do stosowania standardów, zasady przygotowania tego personelu do ich stosowania oraz sposób dokumentowania tej czynności;</w:t>
      </w:r>
    </w:p>
    <w:p w:rsidR="000B684C" w:rsidRPr="00617BC9" w:rsidRDefault="000B684C" w:rsidP="00617BC9">
      <w:pPr>
        <w:keepLines/>
        <w:spacing w:before="120" w:after="120" w:line="240" w:lineRule="auto"/>
        <w:ind w:firstLine="340"/>
        <w:jc w:val="both"/>
        <w:rPr>
          <w:rFonts w:ascii="Arial" w:eastAsia="Times New Roman" w:hAnsi="Arial" w:cs="Arial"/>
          <w:color w:val="000000"/>
          <w:kern w:val="0"/>
          <w:sz w:val="28"/>
          <w:szCs w:val="28"/>
          <w:u w:color="000000"/>
          <w:lang w:eastAsia="pl-PL" w:bidi="pl-PL"/>
        </w:rPr>
      </w:pPr>
      <w:r w:rsidRPr="00617BC9">
        <w:rPr>
          <w:rFonts w:ascii="Arial" w:eastAsia="Times New Roman" w:hAnsi="Arial" w:cs="Arial"/>
          <w:color w:val="000000"/>
          <w:kern w:val="0"/>
          <w:sz w:val="28"/>
          <w:szCs w:val="28"/>
          <w:u w:color="000000"/>
          <w:lang w:eastAsia="pl-PL" w:bidi="pl-PL"/>
        </w:rPr>
        <w:t>6) zasady i sposób udostępniania rodzicom albo opiekunom prawnym lub faktycznym oraz małoletnim standardów do zaznajomienia się z nimi i ich stosowania;</w:t>
      </w:r>
    </w:p>
    <w:p w:rsidR="000B684C" w:rsidRPr="00617BC9" w:rsidRDefault="000B684C" w:rsidP="00617BC9">
      <w:pPr>
        <w:keepLines/>
        <w:spacing w:before="120" w:after="120" w:line="240" w:lineRule="auto"/>
        <w:ind w:firstLine="340"/>
        <w:jc w:val="both"/>
        <w:rPr>
          <w:rFonts w:ascii="Arial" w:eastAsia="Times New Roman" w:hAnsi="Arial" w:cs="Arial"/>
          <w:color w:val="000000"/>
          <w:kern w:val="0"/>
          <w:sz w:val="28"/>
          <w:szCs w:val="28"/>
          <w:u w:color="000000"/>
          <w:lang w:eastAsia="pl-PL" w:bidi="pl-PL"/>
        </w:rPr>
      </w:pPr>
      <w:r w:rsidRPr="00617BC9">
        <w:rPr>
          <w:rFonts w:ascii="Arial" w:eastAsia="Times New Roman" w:hAnsi="Arial" w:cs="Arial"/>
          <w:color w:val="000000"/>
          <w:kern w:val="0"/>
          <w:sz w:val="28"/>
          <w:szCs w:val="28"/>
          <w:u w:color="000000"/>
          <w:lang w:eastAsia="pl-PL" w:bidi="pl-PL"/>
        </w:rPr>
        <w:t>7) osoby odpowiedzialne za przyjmowanie zgłoszeń o zdarzeniach zagrażających małoletniemu i udzielenie mu wsparcia;</w:t>
      </w:r>
    </w:p>
    <w:p w:rsidR="00F85DDF" w:rsidRPr="00617BC9" w:rsidRDefault="000B684C" w:rsidP="001321D6">
      <w:pPr>
        <w:keepLines/>
        <w:spacing w:before="120" w:after="120" w:line="240" w:lineRule="auto"/>
        <w:ind w:firstLine="340"/>
        <w:jc w:val="both"/>
        <w:rPr>
          <w:rFonts w:ascii="Arial" w:eastAsia="Times New Roman" w:hAnsi="Arial" w:cs="Arial"/>
          <w:color w:val="000000"/>
          <w:kern w:val="0"/>
          <w:sz w:val="28"/>
          <w:szCs w:val="28"/>
          <w:u w:color="000000"/>
          <w:lang w:eastAsia="pl-PL" w:bidi="pl-PL"/>
        </w:rPr>
      </w:pPr>
      <w:r w:rsidRPr="00617BC9">
        <w:rPr>
          <w:rFonts w:ascii="Arial" w:eastAsia="Times New Roman" w:hAnsi="Arial" w:cs="Arial"/>
          <w:color w:val="000000"/>
          <w:kern w:val="0"/>
          <w:sz w:val="28"/>
          <w:szCs w:val="28"/>
          <w:u w:color="000000"/>
          <w:lang w:eastAsia="pl-PL" w:bidi="pl-PL"/>
        </w:rPr>
        <w:t>8) sposób dokumentowania i zasady przechowywania ujawnionych lub zgłoszonych incydentów lub zdarzeń zagrażających dobru małoletniego.</w:t>
      </w:r>
    </w:p>
    <w:p w:rsidR="000B684C" w:rsidRDefault="000B684C" w:rsidP="00617BC9">
      <w:pPr>
        <w:keepLines/>
        <w:spacing w:before="120" w:after="120" w:line="240" w:lineRule="auto"/>
        <w:ind w:firstLine="340"/>
        <w:jc w:val="both"/>
        <w:rPr>
          <w:rFonts w:ascii="Arial" w:eastAsia="Times New Roman" w:hAnsi="Arial" w:cs="Arial"/>
          <w:color w:val="000000"/>
          <w:kern w:val="0"/>
          <w:sz w:val="28"/>
          <w:szCs w:val="28"/>
          <w:u w:color="000000"/>
          <w:lang w:eastAsia="pl-PL" w:bidi="pl-PL"/>
        </w:rPr>
      </w:pPr>
      <w:r w:rsidRPr="00617BC9">
        <w:rPr>
          <w:rFonts w:ascii="Arial" w:eastAsia="Times New Roman" w:hAnsi="Arial" w:cs="Arial"/>
          <w:color w:val="000000"/>
          <w:kern w:val="0"/>
          <w:sz w:val="28"/>
          <w:szCs w:val="28"/>
          <w:u w:color="000000"/>
          <w:lang w:eastAsia="pl-PL" w:bidi="pl-PL"/>
        </w:rPr>
        <w:t>2. Ponadto Standardy określają:</w:t>
      </w:r>
    </w:p>
    <w:p w:rsidR="000B684C" w:rsidRDefault="000B684C">
      <w:pPr>
        <w:pStyle w:val="Akapitzlist"/>
        <w:keepLines/>
        <w:numPr>
          <w:ilvl w:val="0"/>
          <w:numId w:val="21"/>
        </w:numPr>
        <w:spacing w:before="120" w:after="120" w:line="240" w:lineRule="auto"/>
        <w:jc w:val="both"/>
        <w:rPr>
          <w:rFonts w:ascii="Arial" w:eastAsia="Times New Roman" w:hAnsi="Arial" w:cs="Arial"/>
          <w:color w:val="000000"/>
          <w:kern w:val="0"/>
          <w:sz w:val="28"/>
          <w:szCs w:val="28"/>
          <w:u w:color="000000"/>
          <w:lang w:eastAsia="pl-PL" w:bidi="pl-PL"/>
        </w:rPr>
      </w:pPr>
      <w:r w:rsidRPr="00E37F4A">
        <w:rPr>
          <w:rFonts w:ascii="Arial" w:eastAsia="Times New Roman" w:hAnsi="Arial" w:cs="Arial"/>
          <w:color w:val="000000"/>
          <w:kern w:val="0"/>
          <w:sz w:val="28"/>
          <w:szCs w:val="28"/>
          <w:u w:color="000000"/>
          <w:lang w:eastAsia="pl-PL" w:bidi="pl-PL"/>
        </w:rPr>
        <w:lastRenderedPageBreak/>
        <w:t>wymogi dotyczące bezpiecznych relacji między małoletnimi, a w szczególności zachowania niedozwolone;</w:t>
      </w:r>
    </w:p>
    <w:p w:rsidR="000B684C" w:rsidRDefault="000B684C">
      <w:pPr>
        <w:pStyle w:val="Akapitzlist"/>
        <w:keepLines/>
        <w:numPr>
          <w:ilvl w:val="0"/>
          <w:numId w:val="21"/>
        </w:numPr>
        <w:spacing w:before="120" w:after="120" w:line="240" w:lineRule="auto"/>
        <w:jc w:val="both"/>
        <w:rPr>
          <w:rFonts w:ascii="Arial" w:eastAsia="Times New Roman" w:hAnsi="Arial" w:cs="Arial"/>
          <w:color w:val="000000"/>
          <w:kern w:val="0"/>
          <w:sz w:val="28"/>
          <w:szCs w:val="28"/>
          <w:u w:color="000000"/>
          <w:lang w:eastAsia="pl-PL" w:bidi="pl-PL"/>
        </w:rPr>
      </w:pPr>
      <w:r w:rsidRPr="00E37F4A">
        <w:rPr>
          <w:rFonts w:ascii="Arial" w:eastAsia="Times New Roman" w:hAnsi="Arial" w:cs="Arial"/>
          <w:color w:val="000000"/>
          <w:kern w:val="0"/>
          <w:sz w:val="28"/>
          <w:szCs w:val="28"/>
          <w:u w:color="000000"/>
          <w:lang w:eastAsia="pl-PL" w:bidi="pl-PL"/>
        </w:rPr>
        <w:t>zasady korzystania z urządzeń elektronicznych z dostępem do sieci Internet;</w:t>
      </w:r>
    </w:p>
    <w:p w:rsidR="000B684C" w:rsidRDefault="000B684C">
      <w:pPr>
        <w:pStyle w:val="Akapitzlist"/>
        <w:keepLines/>
        <w:numPr>
          <w:ilvl w:val="0"/>
          <w:numId w:val="21"/>
        </w:numPr>
        <w:spacing w:before="120" w:after="120" w:line="240" w:lineRule="auto"/>
        <w:jc w:val="both"/>
        <w:rPr>
          <w:rFonts w:ascii="Arial" w:eastAsia="Times New Roman" w:hAnsi="Arial" w:cs="Arial"/>
          <w:color w:val="000000"/>
          <w:kern w:val="0"/>
          <w:sz w:val="28"/>
          <w:szCs w:val="28"/>
          <w:u w:color="000000"/>
          <w:lang w:eastAsia="pl-PL" w:bidi="pl-PL"/>
        </w:rPr>
      </w:pPr>
      <w:r w:rsidRPr="00E37F4A">
        <w:rPr>
          <w:rFonts w:ascii="Arial" w:eastAsia="Times New Roman" w:hAnsi="Arial" w:cs="Arial"/>
          <w:color w:val="000000"/>
          <w:kern w:val="0"/>
          <w:sz w:val="28"/>
          <w:szCs w:val="28"/>
          <w:u w:color="000000"/>
          <w:lang w:eastAsia="pl-PL" w:bidi="pl-PL"/>
        </w:rPr>
        <w:t>procedury ochrony dzieci przed treściami szkodliwymi i zagrożeniami w sieci Internet oraz utrwalonymi w innej formie;</w:t>
      </w:r>
    </w:p>
    <w:p w:rsidR="00F24A36" w:rsidRDefault="00F24A36">
      <w:pPr>
        <w:pStyle w:val="Akapitzlist"/>
        <w:keepLines/>
        <w:numPr>
          <w:ilvl w:val="0"/>
          <w:numId w:val="21"/>
        </w:numPr>
        <w:spacing w:before="120" w:after="120" w:line="240" w:lineRule="auto"/>
        <w:jc w:val="both"/>
        <w:rPr>
          <w:rFonts w:ascii="Arial" w:eastAsia="Times New Roman" w:hAnsi="Arial" w:cs="Arial"/>
          <w:color w:val="000000"/>
          <w:kern w:val="0"/>
          <w:sz w:val="28"/>
          <w:szCs w:val="28"/>
          <w:u w:color="000000"/>
          <w:lang w:eastAsia="pl-PL" w:bidi="pl-PL"/>
        </w:rPr>
      </w:pPr>
      <w:r w:rsidRPr="00F24A36">
        <w:rPr>
          <w:rFonts w:ascii="Arial" w:eastAsia="Times New Roman" w:hAnsi="Arial" w:cs="Arial"/>
          <w:color w:val="000000"/>
          <w:kern w:val="0"/>
          <w:sz w:val="28"/>
          <w:szCs w:val="28"/>
          <w:u w:color="000000"/>
          <w:lang w:eastAsia="pl-PL" w:bidi="pl-PL"/>
        </w:rPr>
        <w:t>Zakres zadań poszczególnych pracowników szkoły w przypadku podejrzenia lub uzyskania informacji, że dziecko jest krzywdzone</w:t>
      </w:r>
    </w:p>
    <w:p w:rsidR="00D86D21" w:rsidRDefault="00A4489A">
      <w:pPr>
        <w:pStyle w:val="Akapitzlist"/>
        <w:keepLines/>
        <w:numPr>
          <w:ilvl w:val="0"/>
          <w:numId w:val="21"/>
        </w:numPr>
        <w:spacing w:before="120" w:after="120" w:line="240" w:lineRule="auto"/>
        <w:jc w:val="both"/>
        <w:rPr>
          <w:rFonts w:ascii="Arial" w:eastAsia="Times New Roman" w:hAnsi="Arial" w:cs="Arial"/>
          <w:color w:val="000000"/>
          <w:kern w:val="0"/>
          <w:sz w:val="28"/>
          <w:szCs w:val="28"/>
          <w:u w:color="000000"/>
          <w:lang w:eastAsia="pl-PL" w:bidi="pl-PL"/>
        </w:rPr>
      </w:pPr>
      <w:r>
        <w:rPr>
          <w:rFonts w:ascii="Arial" w:eastAsia="Times New Roman" w:hAnsi="Arial" w:cs="Arial"/>
          <w:color w:val="000000"/>
          <w:kern w:val="0"/>
          <w:sz w:val="28"/>
          <w:szCs w:val="28"/>
          <w:u w:color="000000"/>
          <w:lang w:eastAsia="pl-PL" w:bidi="pl-PL"/>
        </w:rPr>
        <w:t>z</w:t>
      </w:r>
      <w:r w:rsidR="000B684C" w:rsidRPr="00E37F4A">
        <w:rPr>
          <w:rFonts w:ascii="Arial" w:eastAsia="Times New Roman" w:hAnsi="Arial" w:cs="Arial"/>
          <w:color w:val="000000"/>
          <w:kern w:val="0"/>
          <w:sz w:val="28"/>
          <w:szCs w:val="28"/>
          <w:u w:color="000000"/>
          <w:lang w:eastAsia="pl-PL" w:bidi="pl-PL"/>
        </w:rPr>
        <w:t>asady ustalania planu wsparcia małoletniego po ujawnieniu krzywdzenia.</w:t>
      </w:r>
    </w:p>
    <w:p w:rsidR="00F24A36" w:rsidRPr="00E37F4A" w:rsidRDefault="00F24A36" w:rsidP="00F24A36">
      <w:pPr>
        <w:pStyle w:val="Akapitzlist"/>
        <w:keepLines/>
        <w:spacing w:before="120" w:after="120" w:line="240" w:lineRule="auto"/>
        <w:ind w:left="1060"/>
        <w:jc w:val="both"/>
        <w:rPr>
          <w:rFonts w:ascii="Arial" w:eastAsia="Times New Roman" w:hAnsi="Arial" w:cs="Arial"/>
          <w:color w:val="000000"/>
          <w:kern w:val="0"/>
          <w:sz w:val="28"/>
          <w:szCs w:val="28"/>
          <w:u w:color="000000"/>
          <w:lang w:eastAsia="pl-PL" w:bidi="pl-PL"/>
        </w:rPr>
      </w:pPr>
    </w:p>
    <w:p w:rsidR="00FD77A3" w:rsidRPr="00617BC9" w:rsidRDefault="00FD77A3" w:rsidP="00E37F4A">
      <w:pPr>
        <w:keepLines/>
        <w:spacing w:before="120" w:after="120" w:line="240" w:lineRule="auto"/>
        <w:jc w:val="both"/>
        <w:rPr>
          <w:rFonts w:ascii="Arial" w:eastAsia="Times New Roman" w:hAnsi="Arial" w:cs="Arial"/>
          <w:bCs/>
          <w:color w:val="000000"/>
          <w:kern w:val="0"/>
          <w:sz w:val="28"/>
          <w:szCs w:val="28"/>
          <w:lang w:eastAsia="pl-PL" w:bidi="pl-PL"/>
        </w:rPr>
      </w:pPr>
      <w:r w:rsidRPr="00617BC9">
        <w:rPr>
          <w:rFonts w:ascii="Arial" w:eastAsia="Times New Roman" w:hAnsi="Arial" w:cs="Arial"/>
          <w:b/>
          <w:color w:val="000000"/>
          <w:kern w:val="0"/>
          <w:sz w:val="28"/>
          <w:szCs w:val="28"/>
          <w:lang w:eastAsia="pl-PL" w:bidi="pl-PL"/>
        </w:rPr>
        <w:t>§ 2.</w:t>
      </w:r>
      <w:r w:rsidRPr="00617BC9">
        <w:rPr>
          <w:rFonts w:ascii="Arial" w:eastAsia="Times New Roman" w:hAnsi="Arial" w:cs="Arial"/>
          <w:bCs/>
          <w:color w:val="000000"/>
          <w:kern w:val="0"/>
          <w:sz w:val="28"/>
          <w:szCs w:val="28"/>
          <w:lang w:eastAsia="pl-PL" w:bidi="pl-PL"/>
        </w:rPr>
        <w:t xml:space="preserve">  Ilekroć w niniejszych Standardach  jest mowa </w:t>
      </w:r>
      <w:r w:rsidR="002D3646" w:rsidRPr="00617BC9">
        <w:rPr>
          <w:rFonts w:ascii="Arial" w:eastAsia="Times New Roman" w:hAnsi="Arial" w:cs="Arial"/>
          <w:bCs/>
          <w:color w:val="000000"/>
          <w:kern w:val="0"/>
          <w:sz w:val="28"/>
          <w:szCs w:val="28"/>
          <w:lang w:eastAsia="pl-PL" w:bidi="pl-PL"/>
        </w:rPr>
        <w:t xml:space="preserve">bez bliższego określenia </w:t>
      </w:r>
      <w:r w:rsidRPr="00617BC9">
        <w:rPr>
          <w:rFonts w:ascii="Arial" w:eastAsia="Times New Roman" w:hAnsi="Arial" w:cs="Arial"/>
          <w:bCs/>
          <w:color w:val="000000"/>
          <w:kern w:val="0"/>
          <w:sz w:val="28"/>
          <w:szCs w:val="28"/>
          <w:lang w:eastAsia="pl-PL" w:bidi="pl-PL"/>
        </w:rPr>
        <w:t>o:</w:t>
      </w:r>
    </w:p>
    <w:p w:rsidR="0052500D" w:rsidRDefault="00890959" w:rsidP="00617BC9">
      <w:pPr>
        <w:pStyle w:val="Akapitzlist"/>
        <w:keepLines/>
        <w:numPr>
          <w:ilvl w:val="0"/>
          <w:numId w:val="3"/>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
          <w:color w:val="000000"/>
          <w:kern w:val="0"/>
          <w:sz w:val="28"/>
          <w:szCs w:val="28"/>
          <w:lang w:eastAsia="pl-PL" w:bidi="pl-PL"/>
        </w:rPr>
        <w:t>Przedszkolu</w:t>
      </w:r>
      <w:bookmarkStart w:id="2" w:name="_Hlk155369205"/>
      <w:r w:rsidR="00FD77A3" w:rsidRPr="00617BC9">
        <w:rPr>
          <w:rFonts w:ascii="Arial" w:eastAsia="Times New Roman" w:hAnsi="Arial" w:cs="Arial"/>
          <w:bCs/>
          <w:color w:val="000000"/>
          <w:kern w:val="0"/>
          <w:sz w:val="28"/>
          <w:szCs w:val="28"/>
          <w:lang w:eastAsia="pl-PL" w:bidi="pl-PL"/>
        </w:rPr>
        <w:t xml:space="preserve">– należy rozumieć przez </w:t>
      </w:r>
      <w:bookmarkEnd w:id="2"/>
      <w:r w:rsidR="0052500D">
        <w:rPr>
          <w:rFonts w:ascii="Arial" w:eastAsia="Times New Roman" w:hAnsi="Arial" w:cs="Arial"/>
          <w:bCs/>
          <w:color w:val="000000"/>
          <w:kern w:val="0"/>
          <w:sz w:val="28"/>
          <w:szCs w:val="28"/>
          <w:lang w:eastAsia="pl-PL" w:bidi="pl-PL"/>
        </w:rPr>
        <w:t xml:space="preserve">to Przedszkole Publiczne </w:t>
      </w:r>
    </w:p>
    <w:p w:rsidR="00FD77A3" w:rsidRPr="00617BC9" w:rsidRDefault="0052500D" w:rsidP="0052500D">
      <w:pPr>
        <w:pStyle w:val="Akapitzlist"/>
        <w:keepLines/>
        <w:spacing w:before="120" w:after="120" w:line="240" w:lineRule="auto"/>
        <w:ind w:left="700"/>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Nr 3 w Głogowie</w:t>
      </w:r>
      <w:r w:rsidR="00FD77A3" w:rsidRPr="00617BC9">
        <w:rPr>
          <w:rFonts w:ascii="Arial" w:eastAsia="Times New Roman" w:hAnsi="Arial" w:cs="Arial"/>
          <w:bCs/>
          <w:color w:val="000000"/>
          <w:kern w:val="0"/>
          <w:sz w:val="28"/>
          <w:szCs w:val="28"/>
          <w:lang w:eastAsia="pl-PL" w:bidi="pl-PL"/>
        </w:rPr>
        <w:t>;</w:t>
      </w:r>
    </w:p>
    <w:p w:rsidR="000E65C6" w:rsidRPr="00617BC9" w:rsidRDefault="002D3646" w:rsidP="00D81F6A">
      <w:pPr>
        <w:pStyle w:val="Akapitzlist"/>
        <w:numPr>
          <w:ilvl w:val="0"/>
          <w:numId w:val="3"/>
        </w:numPr>
        <w:jc w:val="both"/>
        <w:rPr>
          <w:rFonts w:ascii="Arial" w:eastAsia="Times New Roman" w:hAnsi="Arial" w:cs="Arial"/>
          <w:bCs/>
          <w:color w:val="000000"/>
          <w:kern w:val="0"/>
          <w:sz w:val="28"/>
          <w:szCs w:val="28"/>
          <w:lang w:eastAsia="pl-PL" w:bidi="pl-PL"/>
        </w:rPr>
      </w:pPr>
      <w:r w:rsidRPr="00A361AE">
        <w:rPr>
          <w:rFonts w:ascii="Arial" w:eastAsia="Times New Roman" w:hAnsi="Arial" w:cs="Arial"/>
          <w:b/>
          <w:color w:val="000000"/>
          <w:kern w:val="0"/>
          <w:sz w:val="28"/>
          <w:szCs w:val="28"/>
          <w:lang w:eastAsia="pl-PL" w:bidi="pl-PL"/>
        </w:rPr>
        <w:t>dziecku</w:t>
      </w:r>
      <w:r w:rsidR="001E3DD5" w:rsidRPr="00A361AE">
        <w:rPr>
          <w:rFonts w:ascii="Arial" w:eastAsia="Times New Roman" w:hAnsi="Arial" w:cs="Arial"/>
          <w:b/>
          <w:color w:val="000000"/>
          <w:kern w:val="0"/>
          <w:sz w:val="28"/>
          <w:szCs w:val="28"/>
          <w:lang w:eastAsia="pl-PL" w:bidi="pl-PL"/>
        </w:rPr>
        <w:t xml:space="preserve">, </w:t>
      </w:r>
      <w:r w:rsidRPr="00A361AE">
        <w:rPr>
          <w:rFonts w:ascii="Arial" w:eastAsia="Times New Roman" w:hAnsi="Arial" w:cs="Arial"/>
          <w:b/>
          <w:color w:val="000000"/>
          <w:kern w:val="0"/>
          <w:sz w:val="28"/>
          <w:szCs w:val="28"/>
          <w:lang w:eastAsia="pl-PL" w:bidi="pl-PL"/>
        </w:rPr>
        <w:t xml:space="preserve"> małoletnim </w:t>
      </w:r>
      <w:r w:rsidRPr="00617BC9">
        <w:rPr>
          <w:rFonts w:ascii="Arial" w:eastAsia="Times New Roman" w:hAnsi="Arial" w:cs="Arial"/>
          <w:bCs/>
          <w:color w:val="000000"/>
          <w:kern w:val="0"/>
          <w:sz w:val="28"/>
          <w:szCs w:val="28"/>
          <w:lang w:eastAsia="pl-PL" w:bidi="pl-PL"/>
        </w:rPr>
        <w:t>– należy rozumieć osob</w:t>
      </w:r>
      <w:r w:rsidR="000E65C6" w:rsidRPr="00617BC9">
        <w:rPr>
          <w:rFonts w:ascii="Arial" w:eastAsia="Times New Roman" w:hAnsi="Arial" w:cs="Arial"/>
          <w:bCs/>
          <w:color w:val="000000"/>
          <w:kern w:val="0"/>
          <w:sz w:val="28"/>
          <w:szCs w:val="28"/>
          <w:lang w:eastAsia="pl-PL" w:bidi="pl-PL"/>
        </w:rPr>
        <w:t>y</w:t>
      </w:r>
      <w:r w:rsidRPr="00617BC9">
        <w:rPr>
          <w:rFonts w:ascii="Arial" w:eastAsia="Times New Roman" w:hAnsi="Arial" w:cs="Arial"/>
          <w:bCs/>
          <w:color w:val="000000"/>
          <w:kern w:val="0"/>
          <w:sz w:val="28"/>
          <w:szCs w:val="28"/>
          <w:lang w:eastAsia="pl-PL" w:bidi="pl-PL"/>
        </w:rPr>
        <w:t xml:space="preserve"> do ukończenia 18 roku życia</w:t>
      </w:r>
      <w:r w:rsidR="000E65C6" w:rsidRPr="00617BC9">
        <w:rPr>
          <w:rFonts w:ascii="Arial" w:hAnsi="Arial" w:cs="Arial"/>
          <w:sz w:val="28"/>
          <w:szCs w:val="28"/>
        </w:rPr>
        <w:t xml:space="preserve"> (</w:t>
      </w:r>
      <w:r w:rsidR="000E65C6" w:rsidRPr="00617BC9">
        <w:rPr>
          <w:rFonts w:ascii="Arial" w:eastAsia="Times New Roman" w:hAnsi="Arial" w:cs="Arial"/>
          <w:bCs/>
          <w:color w:val="000000"/>
          <w:kern w:val="0"/>
          <w:sz w:val="28"/>
          <w:szCs w:val="28"/>
          <w:lang w:eastAsia="pl-PL" w:bidi="pl-PL"/>
        </w:rPr>
        <w:t>zarówno dziewczęta jak i chłopców)</w:t>
      </w:r>
      <w:r w:rsidR="00CC7D4E">
        <w:rPr>
          <w:rFonts w:ascii="Arial" w:eastAsia="Times New Roman" w:hAnsi="Arial" w:cs="Arial"/>
          <w:bCs/>
          <w:color w:val="000000"/>
          <w:kern w:val="0"/>
          <w:sz w:val="28"/>
          <w:szCs w:val="28"/>
          <w:lang w:eastAsia="pl-PL" w:bidi="pl-PL"/>
        </w:rPr>
        <w:t xml:space="preserve">, </w:t>
      </w:r>
      <w:r w:rsidR="00F85DDF">
        <w:rPr>
          <w:rFonts w:ascii="Arial" w:eastAsia="Times New Roman" w:hAnsi="Arial" w:cs="Arial"/>
          <w:bCs/>
          <w:color w:val="000000"/>
          <w:kern w:val="0"/>
          <w:sz w:val="28"/>
          <w:szCs w:val="28"/>
          <w:lang w:eastAsia="pl-PL" w:bidi="pl-PL"/>
        </w:rPr>
        <w:t>któ</w:t>
      </w:r>
      <w:r w:rsidR="00CC7D4E">
        <w:rPr>
          <w:rFonts w:ascii="Arial" w:eastAsia="Times New Roman" w:hAnsi="Arial" w:cs="Arial"/>
          <w:bCs/>
          <w:color w:val="000000"/>
          <w:kern w:val="0"/>
          <w:sz w:val="28"/>
          <w:szCs w:val="28"/>
          <w:lang w:eastAsia="pl-PL" w:bidi="pl-PL"/>
        </w:rPr>
        <w:t xml:space="preserve">rzy są </w:t>
      </w:r>
      <w:r w:rsidR="00D81F6A">
        <w:rPr>
          <w:rFonts w:ascii="Arial" w:eastAsia="Times New Roman" w:hAnsi="Arial" w:cs="Arial"/>
          <w:bCs/>
          <w:color w:val="000000"/>
          <w:kern w:val="0"/>
          <w:sz w:val="28"/>
          <w:szCs w:val="28"/>
          <w:lang w:eastAsia="pl-PL" w:bidi="pl-PL"/>
        </w:rPr>
        <w:t>objęci edukacją i wychowaniem w  Przedszkolu;</w:t>
      </w:r>
    </w:p>
    <w:p w:rsidR="00186261" w:rsidRPr="00186261" w:rsidRDefault="00186261" w:rsidP="00186261">
      <w:pPr>
        <w:pStyle w:val="Akapitzlist"/>
        <w:keepLines/>
        <w:numPr>
          <w:ilvl w:val="0"/>
          <w:numId w:val="3"/>
        </w:numPr>
        <w:spacing w:before="120" w:after="120" w:line="240" w:lineRule="auto"/>
        <w:jc w:val="both"/>
        <w:rPr>
          <w:rFonts w:ascii="Arial" w:eastAsia="Times New Roman" w:hAnsi="Arial" w:cs="Arial"/>
          <w:bCs/>
          <w:color w:val="000000"/>
          <w:kern w:val="0"/>
          <w:sz w:val="28"/>
          <w:szCs w:val="28"/>
          <w:lang w:eastAsia="pl-PL" w:bidi="pl-PL"/>
        </w:rPr>
      </w:pPr>
      <w:r w:rsidRPr="00186261">
        <w:rPr>
          <w:rFonts w:ascii="Arial" w:eastAsia="Times New Roman" w:hAnsi="Arial" w:cs="Arial"/>
          <w:b/>
          <w:color w:val="000000"/>
          <w:kern w:val="0"/>
          <w:sz w:val="28"/>
          <w:szCs w:val="28"/>
          <w:lang w:eastAsia="pl-PL" w:bidi="pl-PL"/>
        </w:rPr>
        <w:t>wolontariuszu</w:t>
      </w:r>
      <w:r>
        <w:rPr>
          <w:rFonts w:ascii="Arial" w:eastAsia="Times New Roman" w:hAnsi="Arial" w:cs="Arial"/>
          <w:bCs/>
          <w:color w:val="000000"/>
          <w:kern w:val="0"/>
          <w:sz w:val="28"/>
          <w:szCs w:val="28"/>
          <w:lang w:eastAsia="pl-PL" w:bidi="pl-PL"/>
        </w:rPr>
        <w:t xml:space="preserve">- należy przez to rozumieć </w:t>
      </w:r>
      <w:r w:rsidRPr="00186261">
        <w:rPr>
          <w:rFonts w:ascii="Arial" w:eastAsia="Times New Roman" w:hAnsi="Arial" w:cs="Arial"/>
          <w:bCs/>
          <w:color w:val="000000"/>
          <w:kern w:val="0"/>
          <w:sz w:val="28"/>
          <w:szCs w:val="28"/>
          <w:lang w:eastAsia="pl-PL" w:bidi="pl-PL"/>
        </w:rPr>
        <w:t xml:space="preserve"> wyłącznie </w:t>
      </w:r>
      <w:r>
        <w:rPr>
          <w:rFonts w:ascii="Arial" w:eastAsia="Times New Roman" w:hAnsi="Arial" w:cs="Arial"/>
          <w:bCs/>
          <w:color w:val="000000"/>
          <w:kern w:val="0"/>
          <w:sz w:val="28"/>
          <w:szCs w:val="28"/>
          <w:lang w:eastAsia="pl-PL" w:bidi="pl-PL"/>
        </w:rPr>
        <w:t xml:space="preserve">osobę </w:t>
      </w:r>
      <w:r w:rsidRPr="00186261">
        <w:rPr>
          <w:rFonts w:ascii="Arial" w:eastAsia="Times New Roman" w:hAnsi="Arial" w:cs="Arial"/>
          <w:bCs/>
          <w:color w:val="000000"/>
          <w:kern w:val="0"/>
          <w:sz w:val="28"/>
          <w:szCs w:val="28"/>
          <w:lang w:eastAsia="pl-PL" w:bidi="pl-PL"/>
        </w:rPr>
        <w:t>w wieku powyżej 13 roku życia</w:t>
      </w:r>
      <w:r>
        <w:rPr>
          <w:rFonts w:ascii="Arial" w:eastAsia="Times New Roman" w:hAnsi="Arial" w:cs="Arial"/>
          <w:bCs/>
          <w:color w:val="000000"/>
          <w:kern w:val="0"/>
          <w:sz w:val="28"/>
          <w:szCs w:val="28"/>
          <w:lang w:eastAsia="pl-PL" w:bidi="pl-PL"/>
        </w:rPr>
        <w:t xml:space="preserve">, przy czym </w:t>
      </w:r>
      <w:r w:rsidRPr="00186261">
        <w:rPr>
          <w:rFonts w:ascii="Arial" w:eastAsia="Times New Roman" w:hAnsi="Arial" w:cs="Arial"/>
          <w:bCs/>
          <w:color w:val="000000"/>
          <w:kern w:val="0"/>
          <w:sz w:val="28"/>
          <w:szCs w:val="28"/>
          <w:lang w:eastAsia="pl-PL" w:bidi="pl-PL"/>
        </w:rPr>
        <w:t>mowę z wolontariuszem w wieku poniżej 18 roku życia zawiera się za uprzednią zgodą  jego rodzica</w:t>
      </w:r>
      <w:r w:rsidR="00D27CBB">
        <w:rPr>
          <w:rFonts w:ascii="Arial" w:eastAsia="Times New Roman" w:hAnsi="Arial" w:cs="Arial"/>
          <w:bCs/>
          <w:color w:val="000000"/>
          <w:kern w:val="0"/>
          <w:sz w:val="28"/>
          <w:szCs w:val="28"/>
          <w:lang w:eastAsia="pl-PL" w:bidi="pl-PL"/>
        </w:rPr>
        <w:t>;</w:t>
      </w:r>
    </w:p>
    <w:p w:rsidR="00FD77A3" w:rsidRPr="00617BC9" w:rsidRDefault="00FD77A3" w:rsidP="00617BC9">
      <w:pPr>
        <w:pStyle w:val="Akapitzlist"/>
        <w:keepLines/>
        <w:numPr>
          <w:ilvl w:val="0"/>
          <w:numId w:val="3"/>
        </w:numPr>
        <w:spacing w:before="120" w:after="120" w:line="240" w:lineRule="auto"/>
        <w:jc w:val="both"/>
        <w:rPr>
          <w:rFonts w:ascii="Arial" w:eastAsia="Times New Roman" w:hAnsi="Arial" w:cs="Arial"/>
          <w:bCs/>
          <w:color w:val="000000"/>
          <w:kern w:val="0"/>
          <w:sz w:val="28"/>
          <w:szCs w:val="28"/>
          <w:lang w:eastAsia="pl-PL" w:bidi="pl-PL"/>
        </w:rPr>
      </w:pPr>
      <w:r w:rsidRPr="00A361AE">
        <w:rPr>
          <w:rFonts w:ascii="Arial" w:eastAsia="Times New Roman" w:hAnsi="Arial" w:cs="Arial"/>
          <w:b/>
          <w:color w:val="000000"/>
          <w:kern w:val="0"/>
          <w:sz w:val="28"/>
          <w:szCs w:val="28"/>
          <w:lang w:eastAsia="pl-PL" w:bidi="pl-PL"/>
        </w:rPr>
        <w:t>rodzicach</w:t>
      </w:r>
      <w:r w:rsidRPr="00617BC9">
        <w:rPr>
          <w:rFonts w:ascii="Arial" w:eastAsia="Times New Roman" w:hAnsi="Arial" w:cs="Arial"/>
          <w:bCs/>
          <w:color w:val="000000"/>
          <w:kern w:val="0"/>
          <w:sz w:val="28"/>
          <w:szCs w:val="28"/>
          <w:lang w:eastAsia="pl-PL" w:bidi="pl-PL"/>
        </w:rPr>
        <w:t xml:space="preserve"> –rozumie się przez to także opiekunów prawnych oraz inne osoby, którym sąd powierzył sprawowanie opieki nad dzieckiem;</w:t>
      </w:r>
    </w:p>
    <w:p w:rsidR="004129E2" w:rsidRDefault="004129E2" w:rsidP="00F85DDF">
      <w:pPr>
        <w:pStyle w:val="Akapitzlist"/>
        <w:keepLines/>
        <w:numPr>
          <w:ilvl w:val="0"/>
          <w:numId w:val="3"/>
        </w:numPr>
        <w:spacing w:before="120" w:after="120" w:line="240" w:lineRule="auto"/>
        <w:jc w:val="both"/>
        <w:rPr>
          <w:rFonts w:ascii="Arial" w:eastAsia="Times New Roman" w:hAnsi="Arial" w:cs="Arial"/>
          <w:bCs/>
          <w:color w:val="000000"/>
          <w:kern w:val="0"/>
          <w:sz w:val="28"/>
          <w:szCs w:val="28"/>
          <w:lang w:eastAsia="pl-PL" w:bidi="pl-PL"/>
        </w:rPr>
      </w:pPr>
      <w:r w:rsidRPr="00A361AE">
        <w:rPr>
          <w:rFonts w:ascii="Arial" w:eastAsia="Times New Roman" w:hAnsi="Arial" w:cs="Arial"/>
          <w:b/>
          <w:color w:val="000000"/>
          <w:kern w:val="0"/>
          <w:sz w:val="28"/>
          <w:szCs w:val="28"/>
          <w:lang w:eastAsia="pl-PL" w:bidi="pl-PL"/>
        </w:rPr>
        <w:t>opiekunie</w:t>
      </w:r>
      <w:r w:rsidR="005E28D5">
        <w:rPr>
          <w:rFonts w:ascii="Arial" w:eastAsia="Times New Roman" w:hAnsi="Arial" w:cs="Arial"/>
          <w:b/>
          <w:color w:val="000000"/>
          <w:kern w:val="0"/>
          <w:sz w:val="28"/>
          <w:szCs w:val="28"/>
          <w:lang w:eastAsia="pl-PL" w:bidi="pl-PL"/>
        </w:rPr>
        <w:t xml:space="preserve"> prawnym</w:t>
      </w:r>
      <w:r w:rsidRPr="00617BC9">
        <w:rPr>
          <w:rFonts w:ascii="Arial" w:eastAsia="Times New Roman" w:hAnsi="Arial" w:cs="Arial"/>
          <w:bCs/>
          <w:color w:val="000000"/>
          <w:kern w:val="0"/>
          <w:sz w:val="28"/>
          <w:szCs w:val="28"/>
          <w:lang w:eastAsia="pl-PL" w:bidi="pl-PL"/>
        </w:rPr>
        <w:t xml:space="preserve"> –  </w:t>
      </w:r>
      <w:r w:rsidR="00040894" w:rsidRPr="00617BC9">
        <w:rPr>
          <w:rFonts w:ascii="Arial" w:eastAsia="Times New Roman" w:hAnsi="Arial" w:cs="Arial"/>
          <w:bCs/>
          <w:color w:val="000000"/>
          <w:kern w:val="0"/>
          <w:sz w:val="28"/>
          <w:szCs w:val="28"/>
          <w:lang w:eastAsia="pl-PL" w:bidi="pl-PL"/>
        </w:rPr>
        <w:t xml:space="preserve">– należy rozumieć przez to  </w:t>
      </w:r>
      <w:r w:rsidRPr="00617BC9">
        <w:rPr>
          <w:rFonts w:ascii="Arial" w:eastAsia="Times New Roman" w:hAnsi="Arial" w:cs="Arial"/>
          <w:bCs/>
          <w:color w:val="000000"/>
          <w:kern w:val="0"/>
          <w:sz w:val="28"/>
          <w:szCs w:val="28"/>
          <w:lang w:eastAsia="pl-PL" w:bidi="pl-PL"/>
        </w:rPr>
        <w:t>opiekun</w:t>
      </w:r>
      <w:r w:rsidR="00040894" w:rsidRPr="00617BC9">
        <w:rPr>
          <w:rFonts w:ascii="Arial" w:eastAsia="Times New Roman" w:hAnsi="Arial" w:cs="Arial"/>
          <w:bCs/>
          <w:color w:val="000000"/>
          <w:kern w:val="0"/>
          <w:sz w:val="28"/>
          <w:szCs w:val="28"/>
          <w:lang w:eastAsia="pl-PL" w:bidi="pl-PL"/>
        </w:rPr>
        <w:t>a</w:t>
      </w:r>
      <w:r w:rsidRPr="00617BC9">
        <w:rPr>
          <w:rFonts w:ascii="Arial" w:eastAsia="Times New Roman" w:hAnsi="Arial" w:cs="Arial"/>
          <w:bCs/>
          <w:color w:val="000000"/>
          <w:kern w:val="0"/>
          <w:sz w:val="28"/>
          <w:szCs w:val="28"/>
          <w:lang w:eastAsia="pl-PL" w:bidi="pl-PL"/>
        </w:rPr>
        <w:t xml:space="preserve"> prawn</w:t>
      </w:r>
      <w:r w:rsidR="00040894" w:rsidRPr="00617BC9">
        <w:rPr>
          <w:rFonts w:ascii="Arial" w:eastAsia="Times New Roman" w:hAnsi="Arial" w:cs="Arial"/>
          <w:bCs/>
          <w:color w:val="000000"/>
          <w:kern w:val="0"/>
          <w:sz w:val="28"/>
          <w:szCs w:val="28"/>
          <w:lang w:eastAsia="pl-PL" w:bidi="pl-PL"/>
        </w:rPr>
        <w:t xml:space="preserve">ego </w:t>
      </w:r>
      <w:r w:rsidRPr="00617BC9">
        <w:rPr>
          <w:rFonts w:ascii="Arial" w:eastAsia="Times New Roman" w:hAnsi="Arial" w:cs="Arial"/>
          <w:bCs/>
          <w:color w:val="000000"/>
          <w:kern w:val="0"/>
          <w:sz w:val="28"/>
          <w:szCs w:val="28"/>
          <w:lang w:eastAsia="pl-PL" w:bidi="pl-PL"/>
        </w:rPr>
        <w:t>w rozumieniu art. 145-177 ustawy z dnia 25 lutego 1964 r. Kodeks rodzinny i opiekuńczy</w:t>
      </w:r>
      <w:r w:rsidR="00040894" w:rsidRPr="00617BC9">
        <w:rPr>
          <w:rFonts w:ascii="Arial" w:eastAsia="Times New Roman" w:hAnsi="Arial" w:cs="Arial"/>
          <w:bCs/>
          <w:color w:val="000000"/>
          <w:kern w:val="0"/>
          <w:sz w:val="28"/>
          <w:szCs w:val="28"/>
          <w:lang w:eastAsia="pl-PL" w:bidi="pl-PL"/>
        </w:rPr>
        <w:t>;</w:t>
      </w:r>
    </w:p>
    <w:p w:rsidR="00F85DDF" w:rsidRPr="00F85DDF" w:rsidRDefault="00F85DDF" w:rsidP="00F85DDF">
      <w:pPr>
        <w:pStyle w:val="Akapitzlist"/>
        <w:numPr>
          <w:ilvl w:val="0"/>
          <w:numId w:val="3"/>
        </w:numPr>
        <w:jc w:val="both"/>
        <w:rPr>
          <w:rFonts w:ascii="Arial" w:eastAsia="Times New Roman" w:hAnsi="Arial" w:cs="Arial"/>
          <w:bCs/>
          <w:color w:val="000000"/>
          <w:kern w:val="0"/>
          <w:sz w:val="28"/>
          <w:szCs w:val="28"/>
          <w:lang w:eastAsia="pl-PL" w:bidi="pl-PL"/>
        </w:rPr>
      </w:pPr>
      <w:r w:rsidRPr="00F85DDF">
        <w:rPr>
          <w:rFonts w:ascii="Arial" w:eastAsia="Times New Roman" w:hAnsi="Arial" w:cs="Arial"/>
          <w:b/>
          <w:color w:val="000000"/>
          <w:kern w:val="0"/>
          <w:sz w:val="28"/>
          <w:szCs w:val="28"/>
          <w:lang w:eastAsia="pl-PL" w:bidi="pl-PL"/>
        </w:rPr>
        <w:t>osobie najbliższej wychowankowi</w:t>
      </w:r>
      <w:r w:rsidRPr="00F85DDF">
        <w:rPr>
          <w:rFonts w:ascii="Arial" w:eastAsia="Times New Roman" w:hAnsi="Arial" w:cs="Arial"/>
          <w:bCs/>
          <w:color w:val="000000"/>
          <w:kern w:val="0"/>
          <w:sz w:val="28"/>
          <w:szCs w:val="28"/>
          <w:lang w:eastAsia="pl-PL" w:bidi="pl-PL"/>
        </w:rPr>
        <w:t xml:space="preserve"> – należy przez to rozumieć osobę wstępną: matkę, ojca, babcię, dziadka; rodzeństwo: siostrę, brata, w tym rodzeństwo przyrodnie, a także inne osobypozostające we wspólnym gospodarstwie, a w przypadku jej braku – osobę pełnoletnią wskazaną przez małoletniego; </w:t>
      </w:r>
    </w:p>
    <w:p w:rsidR="004129E2" w:rsidRPr="00617BC9" w:rsidRDefault="00040894" w:rsidP="00617BC9">
      <w:pPr>
        <w:pStyle w:val="Akapitzlist"/>
        <w:keepLines/>
        <w:numPr>
          <w:ilvl w:val="0"/>
          <w:numId w:val="3"/>
        </w:numPr>
        <w:spacing w:before="120" w:after="120" w:line="240" w:lineRule="auto"/>
        <w:jc w:val="both"/>
        <w:rPr>
          <w:rFonts w:ascii="Arial" w:eastAsia="Times New Roman" w:hAnsi="Arial" w:cs="Arial"/>
          <w:bCs/>
          <w:color w:val="000000"/>
          <w:kern w:val="0"/>
          <w:sz w:val="28"/>
          <w:szCs w:val="28"/>
          <w:lang w:eastAsia="pl-PL" w:bidi="pl-PL"/>
        </w:rPr>
      </w:pPr>
      <w:r w:rsidRPr="00A361AE">
        <w:rPr>
          <w:rFonts w:ascii="Arial" w:eastAsia="Times New Roman" w:hAnsi="Arial" w:cs="Arial"/>
          <w:b/>
          <w:color w:val="000000"/>
          <w:kern w:val="0"/>
          <w:sz w:val="28"/>
          <w:szCs w:val="28"/>
          <w:lang w:eastAsia="pl-PL" w:bidi="pl-PL"/>
        </w:rPr>
        <w:t>personelu</w:t>
      </w:r>
      <w:r w:rsidRPr="00617BC9">
        <w:rPr>
          <w:rFonts w:ascii="Arial" w:eastAsia="Times New Roman" w:hAnsi="Arial" w:cs="Arial"/>
          <w:bCs/>
          <w:color w:val="000000"/>
          <w:kern w:val="0"/>
          <w:sz w:val="28"/>
          <w:szCs w:val="28"/>
          <w:lang w:eastAsia="pl-PL" w:bidi="pl-PL"/>
        </w:rPr>
        <w:t xml:space="preserve">– należy rozumieć przez to </w:t>
      </w:r>
      <w:r w:rsidR="004129E2" w:rsidRPr="00617BC9">
        <w:rPr>
          <w:rFonts w:ascii="Arial" w:eastAsia="Times New Roman" w:hAnsi="Arial" w:cs="Arial"/>
          <w:bCs/>
          <w:color w:val="000000"/>
          <w:kern w:val="0"/>
          <w:sz w:val="28"/>
          <w:szCs w:val="28"/>
          <w:lang w:eastAsia="pl-PL" w:bidi="pl-PL"/>
        </w:rPr>
        <w:t>wszystkie osoby zatrudnione na podstawie umowy o pracę lub umowy cywilnoprawnej lub podejmujące obowiązki na zasadach wolontariatu, w tym w szczególności: wychowawcy, nauczyciele, pracownicy, trenerzy, animatorzy, wolontariusze, praktykanci, stażyści</w:t>
      </w:r>
      <w:r w:rsidRPr="00617BC9">
        <w:rPr>
          <w:rFonts w:ascii="Arial" w:eastAsia="Times New Roman" w:hAnsi="Arial" w:cs="Arial"/>
          <w:bCs/>
          <w:color w:val="000000"/>
          <w:kern w:val="0"/>
          <w:sz w:val="28"/>
          <w:szCs w:val="28"/>
          <w:lang w:eastAsia="pl-PL" w:bidi="pl-PL"/>
        </w:rPr>
        <w:t>;</w:t>
      </w:r>
    </w:p>
    <w:p w:rsidR="002D3646" w:rsidRPr="00617BC9" w:rsidRDefault="002D3646" w:rsidP="00617BC9">
      <w:pPr>
        <w:pStyle w:val="Akapitzlist"/>
        <w:numPr>
          <w:ilvl w:val="0"/>
          <w:numId w:val="3"/>
        </w:numPr>
        <w:jc w:val="both"/>
        <w:rPr>
          <w:rFonts w:ascii="Arial" w:eastAsia="Times New Roman" w:hAnsi="Arial" w:cs="Arial"/>
          <w:bCs/>
          <w:color w:val="000000"/>
          <w:kern w:val="0"/>
          <w:sz w:val="28"/>
          <w:szCs w:val="28"/>
          <w:lang w:eastAsia="pl-PL" w:bidi="pl-PL"/>
        </w:rPr>
      </w:pPr>
      <w:r w:rsidRPr="00A361AE">
        <w:rPr>
          <w:rFonts w:ascii="Arial" w:eastAsia="Times New Roman" w:hAnsi="Arial" w:cs="Arial"/>
          <w:b/>
          <w:color w:val="000000"/>
          <w:kern w:val="0"/>
          <w:sz w:val="28"/>
          <w:szCs w:val="28"/>
          <w:lang w:eastAsia="pl-PL" w:bidi="pl-PL"/>
        </w:rPr>
        <w:t xml:space="preserve">pracowniku </w:t>
      </w:r>
      <w:r w:rsidR="00391527" w:rsidRPr="00A361AE">
        <w:rPr>
          <w:rFonts w:ascii="Arial" w:eastAsia="Times New Roman" w:hAnsi="Arial" w:cs="Arial"/>
          <w:b/>
          <w:color w:val="000000"/>
          <w:kern w:val="0"/>
          <w:sz w:val="28"/>
          <w:szCs w:val="28"/>
          <w:lang w:eastAsia="pl-PL" w:bidi="pl-PL"/>
        </w:rPr>
        <w:t>lub współpracowniku</w:t>
      </w:r>
      <w:r w:rsidRPr="00617BC9">
        <w:rPr>
          <w:rFonts w:ascii="Arial" w:eastAsia="Times New Roman" w:hAnsi="Arial" w:cs="Arial"/>
          <w:bCs/>
          <w:color w:val="000000"/>
          <w:kern w:val="0"/>
          <w:sz w:val="28"/>
          <w:szCs w:val="28"/>
          <w:lang w:eastAsia="pl-PL" w:bidi="pl-PL"/>
        </w:rPr>
        <w:t xml:space="preserve"> - rozumie się przez to  każdą  osobę zatrudnioną na podstawie umowy o pracę (nauczyciela i </w:t>
      </w:r>
      <w:r w:rsidRPr="00617BC9">
        <w:rPr>
          <w:rFonts w:ascii="Arial" w:eastAsia="Times New Roman" w:hAnsi="Arial" w:cs="Arial"/>
          <w:bCs/>
          <w:color w:val="000000"/>
          <w:kern w:val="0"/>
          <w:sz w:val="28"/>
          <w:szCs w:val="28"/>
          <w:lang w:eastAsia="pl-PL" w:bidi="pl-PL"/>
        </w:rPr>
        <w:lastRenderedPageBreak/>
        <w:t>pracownika niepedagogicznego) lub umowy zlecenia, a także stażystę, wolontariusza i praktykanta;</w:t>
      </w:r>
    </w:p>
    <w:p w:rsidR="00242E82" w:rsidRDefault="00242E82" w:rsidP="00617BC9">
      <w:pPr>
        <w:pStyle w:val="Akapitzlist"/>
        <w:numPr>
          <w:ilvl w:val="0"/>
          <w:numId w:val="3"/>
        </w:numPr>
        <w:jc w:val="both"/>
        <w:rPr>
          <w:rFonts w:ascii="Arial" w:eastAsia="Times New Roman" w:hAnsi="Arial" w:cs="Arial"/>
          <w:bCs/>
          <w:color w:val="000000"/>
          <w:kern w:val="0"/>
          <w:sz w:val="28"/>
          <w:szCs w:val="28"/>
          <w:lang w:eastAsia="pl-PL" w:bidi="pl-PL"/>
        </w:rPr>
      </w:pPr>
      <w:r w:rsidRPr="00A361AE">
        <w:rPr>
          <w:rFonts w:ascii="Arial" w:eastAsia="Times New Roman" w:hAnsi="Arial" w:cs="Arial"/>
          <w:b/>
          <w:color w:val="000000"/>
          <w:kern w:val="0"/>
          <w:sz w:val="28"/>
          <w:szCs w:val="28"/>
          <w:lang w:eastAsia="pl-PL" w:bidi="pl-PL"/>
        </w:rPr>
        <w:t>nauczycielu</w:t>
      </w:r>
      <w:r w:rsidRPr="00617BC9">
        <w:rPr>
          <w:rFonts w:ascii="Arial" w:eastAsia="Times New Roman" w:hAnsi="Arial" w:cs="Arial"/>
          <w:bCs/>
          <w:color w:val="000000"/>
          <w:kern w:val="0"/>
          <w:sz w:val="28"/>
          <w:szCs w:val="28"/>
          <w:lang w:eastAsia="pl-PL" w:bidi="pl-PL"/>
        </w:rPr>
        <w:t xml:space="preserve"> -rozumie się przez osobę zatrudnioną w </w:t>
      </w:r>
      <w:r w:rsidR="00D81F6A">
        <w:rPr>
          <w:rFonts w:ascii="Arial" w:eastAsia="Times New Roman" w:hAnsi="Arial" w:cs="Arial"/>
          <w:bCs/>
          <w:color w:val="000000"/>
          <w:kern w:val="0"/>
          <w:sz w:val="28"/>
          <w:szCs w:val="28"/>
          <w:lang w:eastAsia="pl-PL" w:bidi="pl-PL"/>
        </w:rPr>
        <w:t>przedszkolu</w:t>
      </w:r>
      <w:r w:rsidRPr="00617BC9">
        <w:rPr>
          <w:rFonts w:ascii="Arial" w:eastAsia="Times New Roman" w:hAnsi="Arial" w:cs="Arial"/>
          <w:bCs/>
          <w:color w:val="000000"/>
          <w:kern w:val="0"/>
          <w:sz w:val="28"/>
          <w:szCs w:val="28"/>
          <w:lang w:eastAsia="pl-PL" w:bidi="pl-PL"/>
        </w:rPr>
        <w:t xml:space="preserve"> na stanowisku pedagogicznym</w:t>
      </w:r>
      <w:r w:rsidR="00040894" w:rsidRPr="00617BC9">
        <w:rPr>
          <w:rFonts w:ascii="Arial" w:eastAsia="Times New Roman" w:hAnsi="Arial" w:cs="Arial"/>
          <w:bCs/>
          <w:color w:val="000000"/>
          <w:kern w:val="0"/>
          <w:sz w:val="28"/>
          <w:szCs w:val="28"/>
          <w:lang w:eastAsia="pl-PL" w:bidi="pl-PL"/>
        </w:rPr>
        <w:t>;</w:t>
      </w:r>
    </w:p>
    <w:p w:rsidR="000E65C6" w:rsidRPr="001E6A7D" w:rsidRDefault="00830138" w:rsidP="001E6A7D">
      <w:pPr>
        <w:pStyle w:val="Akapitzlist"/>
        <w:numPr>
          <w:ilvl w:val="0"/>
          <w:numId w:val="3"/>
        </w:numPr>
        <w:ind w:left="567" w:hanging="425"/>
        <w:jc w:val="both"/>
        <w:rPr>
          <w:rFonts w:ascii="Arial" w:eastAsia="Times New Roman" w:hAnsi="Arial" w:cs="Arial"/>
          <w:bCs/>
          <w:color w:val="000000"/>
          <w:kern w:val="0"/>
          <w:sz w:val="28"/>
          <w:szCs w:val="28"/>
          <w:lang w:eastAsia="pl-PL" w:bidi="pl-PL"/>
        </w:rPr>
      </w:pPr>
      <w:r w:rsidRPr="001E6A7D">
        <w:rPr>
          <w:rFonts w:ascii="Arial" w:eastAsia="Times New Roman" w:hAnsi="Arial" w:cs="Arial"/>
          <w:b/>
          <w:color w:val="000000"/>
          <w:kern w:val="0"/>
          <w:sz w:val="28"/>
          <w:szCs w:val="28"/>
          <w:lang w:eastAsia="pl-PL" w:bidi="pl-PL"/>
        </w:rPr>
        <w:t>organizatorze</w:t>
      </w:r>
      <w:r w:rsidRPr="001E6A7D">
        <w:rPr>
          <w:rFonts w:ascii="Arial" w:eastAsia="Times New Roman" w:hAnsi="Arial" w:cs="Arial"/>
          <w:bCs/>
          <w:color w:val="000000"/>
          <w:kern w:val="0"/>
          <w:sz w:val="28"/>
          <w:szCs w:val="28"/>
          <w:lang w:eastAsia="pl-PL" w:bidi="pl-PL"/>
        </w:rPr>
        <w:t xml:space="preserve">- rozumie się przez to innych  niż </w:t>
      </w:r>
      <w:r w:rsidR="00D81F6A">
        <w:rPr>
          <w:rFonts w:ascii="Arial" w:eastAsia="Times New Roman" w:hAnsi="Arial" w:cs="Arial"/>
          <w:bCs/>
          <w:color w:val="000000"/>
          <w:kern w:val="0"/>
          <w:sz w:val="28"/>
          <w:szCs w:val="28"/>
          <w:lang w:eastAsia="pl-PL" w:bidi="pl-PL"/>
        </w:rPr>
        <w:t>przedszkole</w:t>
      </w:r>
      <w:r w:rsidR="004D3F12" w:rsidRPr="001E6A7D">
        <w:rPr>
          <w:rFonts w:ascii="Arial" w:eastAsia="Times New Roman" w:hAnsi="Arial" w:cs="Arial"/>
          <w:bCs/>
          <w:color w:val="000000"/>
          <w:kern w:val="0"/>
          <w:sz w:val="28"/>
          <w:szCs w:val="28"/>
          <w:lang w:eastAsia="pl-PL" w:bidi="pl-PL"/>
        </w:rPr>
        <w:t xml:space="preserve"> organizatorów </w:t>
      </w:r>
      <w:r w:rsidRPr="001E6A7D">
        <w:rPr>
          <w:rFonts w:ascii="Arial" w:eastAsia="Times New Roman" w:hAnsi="Arial" w:cs="Arial"/>
          <w:bCs/>
          <w:color w:val="000000"/>
          <w:kern w:val="0"/>
          <w:sz w:val="28"/>
          <w:szCs w:val="28"/>
          <w:lang w:eastAsia="pl-PL" w:bidi="pl-PL"/>
        </w:rPr>
        <w:t xml:space="preserve"> w zakresie działalnościzwiązanej z wychowaniem, edukacją, wypoczynkiem, leczeniem,świadczeniem porad psychologicznych, rozwojem duchowym, uprawianiemsportu lub realizacją innych zainteresowań przez małoletnich, lub z opiekąnad nimi</w:t>
      </w:r>
      <w:r w:rsidR="00186261" w:rsidRPr="001E6A7D">
        <w:rPr>
          <w:rFonts w:ascii="Arial" w:eastAsia="Times New Roman" w:hAnsi="Arial" w:cs="Arial"/>
          <w:bCs/>
          <w:color w:val="000000"/>
          <w:kern w:val="0"/>
          <w:sz w:val="28"/>
          <w:szCs w:val="28"/>
          <w:lang w:eastAsia="pl-PL" w:bidi="pl-PL"/>
        </w:rPr>
        <w:t>.</w:t>
      </w:r>
    </w:p>
    <w:p w:rsidR="00186261" w:rsidRDefault="00186261" w:rsidP="00F8777B">
      <w:pPr>
        <w:pStyle w:val="Akapitzlist"/>
        <w:numPr>
          <w:ilvl w:val="0"/>
          <w:numId w:val="3"/>
        </w:numPr>
        <w:ind w:hanging="558"/>
        <w:jc w:val="both"/>
        <w:rPr>
          <w:rFonts w:ascii="Arial" w:eastAsia="Times New Roman" w:hAnsi="Arial" w:cs="Arial"/>
          <w:bCs/>
          <w:color w:val="000000"/>
          <w:kern w:val="0"/>
          <w:sz w:val="28"/>
          <w:szCs w:val="28"/>
          <w:lang w:eastAsia="pl-PL" w:bidi="pl-PL"/>
        </w:rPr>
      </w:pPr>
      <w:r w:rsidRPr="00186261">
        <w:rPr>
          <w:rFonts w:ascii="Arial" w:eastAsia="Times New Roman" w:hAnsi="Arial" w:cs="Arial"/>
          <w:b/>
          <w:color w:val="000000"/>
          <w:kern w:val="0"/>
          <w:sz w:val="28"/>
          <w:szCs w:val="28"/>
          <w:lang w:eastAsia="pl-PL" w:bidi="pl-PL"/>
        </w:rPr>
        <w:t>zgodzie opiekuna małoletniego</w:t>
      </w:r>
      <w:r w:rsidRPr="00186261">
        <w:rPr>
          <w:rFonts w:ascii="Arial" w:eastAsia="Times New Roman" w:hAnsi="Arial" w:cs="Arial"/>
          <w:bCs/>
          <w:color w:val="000000"/>
          <w:kern w:val="0"/>
          <w:sz w:val="28"/>
          <w:szCs w:val="28"/>
          <w:lang w:eastAsia="pl-PL" w:bidi="pl-PL"/>
        </w:rPr>
        <w:t xml:space="preserve"> – należy przez to rozumieć zgodę co najmniej jednego z rodziców małoletniego. Jednak w przypadku braku porozumienia między opiekunami małoletniego należy poinformować ich o konieczności rozstrzygnięcia sprawy przez sąd rodzinny;</w:t>
      </w:r>
    </w:p>
    <w:p w:rsidR="00186261" w:rsidRDefault="00186261" w:rsidP="00186261">
      <w:pPr>
        <w:pStyle w:val="Akapitzlist"/>
        <w:numPr>
          <w:ilvl w:val="0"/>
          <w:numId w:val="3"/>
        </w:numPr>
        <w:ind w:hanging="558"/>
        <w:jc w:val="both"/>
        <w:rPr>
          <w:rFonts w:ascii="Arial" w:eastAsia="Times New Roman" w:hAnsi="Arial" w:cs="Arial"/>
          <w:bCs/>
          <w:color w:val="000000"/>
          <w:kern w:val="0"/>
          <w:sz w:val="28"/>
          <w:szCs w:val="28"/>
          <w:lang w:eastAsia="pl-PL" w:bidi="pl-PL"/>
        </w:rPr>
      </w:pPr>
      <w:r w:rsidRPr="00186261">
        <w:rPr>
          <w:rFonts w:ascii="Arial" w:eastAsia="Times New Roman" w:hAnsi="Arial" w:cs="Arial"/>
          <w:b/>
          <w:color w:val="000000"/>
          <w:kern w:val="0"/>
          <w:sz w:val="28"/>
          <w:szCs w:val="28"/>
          <w:lang w:eastAsia="pl-PL" w:bidi="pl-PL"/>
        </w:rPr>
        <w:t>krzywdzeniu małoletniego</w:t>
      </w:r>
      <w:r w:rsidRPr="00186261">
        <w:rPr>
          <w:rFonts w:ascii="Arial" w:eastAsia="Times New Roman" w:hAnsi="Arial" w:cs="Arial"/>
          <w:bCs/>
          <w:color w:val="000000"/>
          <w:kern w:val="0"/>
          <w:sz w:val="28"/>
          <w:szCs w:val="28"/>
          <w:lang w:eastAsia="pl-PL" w:bidi="pl-PL"/>
        </w:rPr>
        <w:t xml:space="preserve"> – należy rozumieć popełnienie czynu zabronionego lub czynu karalnego na szkodę małoletniego przez jakąkolwiek osobę, w tym pracownika </w:t>
      </w:r>
      <w:r w:rsidR="00D81F6A">
        <w:rPr>
          <w:rFonts w:ascii="Arial" w:eastAsia="Times New Roman" w:hAnsi="Arial" w:cs="Arial"/>
          <w:bCs/>
          <w:color w:val="000000"/>
          <w:kern w:val="0"/>
          <w:sz w:val="28"/>
          <w:szCs w:val="28"/>
          <w:lang w:eastAsia="pl-PL" w:bidi="pl-PL"/>
        </w:rPr>
        <w:t>Przedszkola</w:t>
      </w:r>
      <w:r w:rsidRPr="00186261">
        <w:rPr>
          <w:rFonts w:ascii="Arial" w:eastAsia="Times New Roman" w:hAnsi="Arial" w:cs="Arial"/>
          <w:bCs/>
          <w:color w:val="000000"/>
          <w:kern w:val="0"/>
          <w:sz w:val="28"/>
          <w:szCs w:val="28"/>
          <w:lang w:eastAsia="pl-PL" w:bidi="pl-PL"/>
        </w:rPr>
        <w:t xml:space="preserve"> lub zagrożenie dobra małoletniego, w tym jego zaniedbywanie</w:t>
      </w:r>
      <w:r>
        <w:rPr>
          <w:rFonts w:ascii="Arial" w:eastAsia="Times New Roman" w:hAnsi="Arial" w:cs="Arial"/>
          <w:bCs/>
          <w:color w:val="000000"/>
          <w:kern w:val="0"/>
          <w:sz w:val="28"/>
          <w:szCs w:val="28"/>
          <w:lang w:eastAsia="pl-PL" w:bidi="pl-PL"/>
        </w:rPr>
        <w:t>;</w:t>
      </w:r>
    </w:p>
    <w:p w:rsidR="00186261" w:rsidRPr="00186261" w:rsidRDefault="00186261" w:rsidP="00186261">
      <w:pPr>
        <w:pStyle w:val="Akapitzlist"/>
        <w:numPr>
          <w:ilvl w:val="0"/>
          <w:numId w:val="3"/>
        </w:numPr>
        <w:tabs>
          <w:tab w:val="left" w:pos="851"/>
        </w:tabs>
        <w:ind w:hanging="558"/>
        <w:jc w:val="both"/>
        <w:rPr>
          <w:rFonts w:ascii="Arial" w:eastAsia="Times New Roman" w:hAnsi="Arial" w:cs="Arial"/>
          <w:bCs/>
          <w:color w:val="000000"/>
          <w:kern w:val="0"/>
          <w:sz w:val="28"/>
          <w:szCs w:val="28"/>
          <w:lang w:eastAsia="pl-PL" w:bidi="pl-PL"/>
        </w:rPr>
      </w:pPr>
      <w:r w:rsidRPr="00186261">
        <w:rPr>
          <w:rFonts w:ascii="Arial" w:eastAsia="Times New Roman" w:hAnsi="Arial" w:cs="Arial"/>
          <w:b/>
          <w:color w:val="000000"/>
          <w:kern w:val="0"/>
          <w:sz w:val="28"/>
          <w:szCs w:val="28"/>
          <w:lang w:eastAsia="pl-PL" w:bidi="pl-PL"/>
        </w:rPr>
        <w:t xml:space="preserve">danych osobowych </w:t>
      </w:r>
      <w:r>
        <w:rPr>
          <w:rFonts w:ascii="Arial" w:eastAsia="Times New Roman" w:hAnsi="Arial" w:cs="Arial"/>
          <w:b/>
          <w:color w:val="000000"/>
          <w:kern w:val="0"/>
          <w:sz w:val="28"/>
          <w:szCs w:val="28"/>
          <w:lang w:eastAsia="pl-PL" w:bidi="pl-PL"/>
        </w:rPr>
        <w:t>małoletniego</w:t>
      </w:r>
      <w:r w:rsidRPr="00186261">
        <w:rPr>
          <w:rFonts w:ascii="Arial" w:eastAsia="Times New Roman" w:hAnsi="Arial" w:cs="Arial"/>
          <w:bCs/>
          <w:color w:val="000000"/>
          <w:kern w:val="0"/>
          <w:sz w:val="28"/>
          <w:szCs w:val="28"/>
          <w:lang w:eastAsia="pl-PL" w:bidi="pl-PL"/>
        </w:rPr>
        <w:t xml:space="preserve"> należy przez to rozumieć wszelkie informacje umożliwiające identyfikację </w:t>
      </w:r>
      <w:r>
        <w:rPr>
          <w:rFonts w:ascii="Arial" w:eastAsia="Times New Roman" w:hAnsi="Arial" w:cs="Arial"/>
          <w:bCs/>
          <w:color w:val="000000"/>
          <w:kern w:val="0"/>
          <w:sz w:val="28"/>
          <w:szCs w:val="28"/>
          <w:lang w:eastAsia="pl-PL" w:bidi="pl-PL"/>
        </w:rPr>
        <w:t>małoletniego</w:t>
      </w:r>
      <w:r w:rsidRPr="00186261">
        <w:rPr>
          <w:rFonts w:ascii="Arial" w:eastAsia="Times New Roman" w:hAnsi="Arial" w:cs="Arial"/>
          <w:bCs/>
          <w:color w:val="000000"/>
          <w:kern w:val="0"/>
          <w:sz w:val="28"/>
          <w:szCs w:val="28"/>
          <w:lang w:eastAsia="pl-PL" w:bidi="pl-PL"/>
        </w:rPr>
        <w:t>;</w:t>
      </w:r>
    </w:p>
    <w:p w:rsidR="00186261" w:rsidRPr="00186261" w:rsidRDefault="00186261" w:rsidP="00186261">
      <w:pPr>
        <w:pStyle w:val="Akapitzlist"/>
        <w:numPr>
          <w:ilvl w:val="0"/>
          <w:numId w:val="3"/>
        </w:numPr>
        <w:ind w:hanging="558"/>
        <w:jc w:val="both"/>
        <w:rPr>
          <w:rFonts w:ascii="Arial" w:eastAsia="Times New Roman" w:hAnsi="Arial" w:cs="Arial"/>
          <w:bCs/>
          <w:color w:val="000000"/>
          <w:kern w:val="0"/>
          <w:sz w:val="28"/>
          <w:szCs w:val="28"/>
          <w:lang w:eastAsia="pl-PL" w:bidi="pl-PL"/>
        </w:rPr>
      </w:pPr>
      <w:r w:rsidRPr="00186261">
        <w:rPr>
          <w:rFonts w:ascii="Arial" w:eastAsia="Times New Roman" w:hAnsi="Arial" w:cs="Arial"/>
          <w:b/>
          <w:color w:val="000000"/>
          <w:kern w:val="0"/>
          <w:sz w:val="28"/>
          <w:szCs w:val="28"/>
          <w:lang w:eastAsia="pl-PL" w:bidi="pl-PL"/>
        </w:rPr>
        <w:t>osobie odpowiedzialnej za Standardy Ochrony Małoletnich</w:t>
      </w:r>
      <w:r w:rsidRPr="00186261">
        <w:rPr>
          <w:rFonts w:ascii="Arial" w:eastAsia="Times New Roman" w:hAnsi="Arial" w:cs="Arial"/>
          <w:bCs/>
          <w:color w:val="000000"/>
          <w:kern w:val="0"/>
          <w:sz w:val="28"/>
          <w:szCs w:val="28"/>
          <w:lang w:eastAsia="pl-PL" w:bidi="pl-PL"/>
        </w:rPr>
        <w:t xml:space="preserve"> – należy przez to rozumieć wyznaczonego przez Dyrektora pracownika sprawującego nadzór nad realizacją niniejszych Standardów;</w:t>
      </w:r>
    </w:p>
    <w:p w:rsidR="00186261" w:rsidRDefault="00186261" w:rsidP="00186261">
      <w:pPr>
        <w:pStyle w:val="Akapitzlist"/>
        <w:numPr>
          <w:ilvl w:val="0"/>
          <w:numId w:val="3"/>
        </w:numPr>
        <w:ind w:hanging="558"/>
        <w:jc w:val="both"/>
        <w:rPr>
          <w:rFonts w:ascii="Arial" w:eastAsia="Times New Roman" w:hAnsi="Arial" w:cs="Arial"/>
          <w:bCs/>
          <w:color w:val="000000"/>
          <w:kern w:val="0"/>
          <w:sz w:val="28"/>
          <w:szCs w:val="28"/>
          <w:lang w:eastAsia="pl-PL" w:bidi="pl-PL"/>
        </w:rPr>
      </w:pPr>
      <w:r w:rsidRPr="00186261">
        <w:rPr>
          <w:rFonts w:ascii="Arial" w:eastAsia="Times New Roman" w:hAnsi="Arial" w:cs="Arial"/>
          <w:b/>
          <w:color w:val="000000"/>
          <w:kern w:val="0"/>
          <w:sz w:val="28"/>
          <w:szCs w:val="28"/>
          <w:lang w:eastAsia="pl-PL" w:bidi="pl-PL"/>
        </w:rPr>
        <w:t xml:space="preserve">osobie odpowiedzialnej za Internet </w:t>
      </w:r>
      <w:r w:rsidRPr="00186261">
        <w:rPr>
          <w:rFonts w:ascii="Arial" w:eastAsia="Times New Roman" w:hAnsi="Arial" w:cs="Arial"/>
          <w:bCs/>
          <w:color w:val="000000"/>
          <w:kern w:val="0"/>
          <w:sz w:val="28"/>
          <w:szCs w:val="28"/>
          <w:lang w:eastAsia="pl-PL" w:bidi="pl-PL"/>
        </w:rPr>
        <w:t xml:space="preserve">– należy przez to rozumieć wyznaczonego przez Dyrektora pracownika, sprawującego nadzór nad korzystaniem z Internetu przez uczniów na terenie </w:t>
      </w:r>
      <w:r w:rsidR="00D81F6A">
        <w:rPr>
          <w:rFonts w:ascii="Arial" w:eastAsia="Times New Roman" w:hAnsi="Arial" w:cs="Arial"/>
          <w:bCs/>
          <w:color w:val="000000"/>
          <w:kern w:val="0"/>
          <w:sz w:val="28"/>
          <w:szCs w:val="28"/>
          <w:lang w:eastAsia="pl-PL" w:bidi="pl-PL"/>
        </w:rPr>
        <w:t>Przedszkola</w:t>
      </w:r>
      <w:r w:rsidRPr="00186261">
        <w:rPr>
          <w:rFonts w:ascii="Arial" w:eastAsia="Times New Roman" w:hAnsi="Arial" w:cs="Arial"/>
          <w:bCs/>
          <w:color w:val="000000"/>
          <w:kern w:val="0"/>
          <w:sz w:val="28"/>
          <w:szCs w:val="28"/>
          <w:lang w:eastAsia="pl-PL" w:bidi="pl-PL"/>
        </w:rPr>
        <w:t xml:space="preserve"> oraz nad bezpieczeństwem małoletnich w Internecie.</w:t>
      </w:r>
    </w:p>
    <w:p w:rsidR="00517843" w:rsidRDefault="00517843" w:rsidP="00186261">
      <w:pPr>
        <w:pStyle w:val="Akapitzlist"/>
        <w:numPr>
          <w:ilvl w:val="0"/>
          <w:numId w:val="3"/>
        </w:numPr>
        <w:ind w:hanging="558"/>
        <w:jc w:val="both"/>
        <w:rPr>
          <w:rFonts w:ascii="Arial" w:eastAsia="Times New Roman" w:hAnsi="Arial" w:cs="Arial"/>
          <w:bCs/>
          <w:color w:val="000000"/>
          <w:kern w:val="0"/>
          <w:sz w:val="28"/>
          <w:szCs w:val="28"/>
          <w:lang w:eastAsia="pl-PL" w:bidi="pl-PL"/>
        </w:rPr>
      </w:pPr>
      <w:r>
        <w:rPr>
          <w:rFonts w:ascii="Arial" w:eastAsia="Times New Roman" w:hAnsi="Arial" w:cs="Arial"/>
          <w:b/>
          <w:color w:val="000000"/>
          <w:kern w:val="0"/>
          <w:sz w:val="28"/>
          <w:szCs w:val="28"/>
          <w:lang w:eastAsia="pl-PL" w:bidi="pl-PL"/>
        </w:rPr>
        <w:t>Kodeksie karnym</w:t>
      </w:r>
      <w:r w:rsidR="006206DF">
        <w:rPr>
          <w:rFonts w:ascii="Arial" w:eastAsia="Times New Roman" w:hAnsi="Arial" w:cs="Arial"/>
          <w:b/>
          <w:color w:val="000000"/>
          <w:kern w:val="0"/>
          <w:sz w:val="28"/>
          <w:szCs w:val="28"/>
          <w:lang w:eastAsia="pl-PL" w:bidi="pl-PL"/>
        </w:rPr>
        <w:t xml:space="preserve"> lub kk </w:t>
      </w:r>
      <w:r>
        <w:rPr>
          <w:rFonts w:ascii="Arial" w:eastAsia="Times New Roman" w:hAnsi="Arial" w:cs="Arial"/>
          <w:bCs/>
          <w:color w:val="000000"/>
          <w:kern w:val="0"/>
          <w:sz w:val="28"/>
          <w:szCs w:val="28"/>
          <w:lang w:eastAsia="pl-PL" w:bidi="pl-PL"/>
        </w:rPr>
        <w:t xml:space="preserve">– należy przez to rozumieć ustawę </w:t>
      </w:r>
      <w:r w:rsidR="006206DF" w:rsidRPr="006206DF">
        <w:rPr>
          <w:rFonts w:ascii="Arial" w:eastAsia="Times New Roman" w:hAnsi="Arial" w:cs="Arial"/>
          <w:bCs/>
          <w:color w:val="000000"/>
          <w:kern w:val="0"/>
          <w:sz w:val="28"/>
          <w:szCs w:val="28"/>
          <w:lang w:eastAsia="pl-PL" w:bidi="pl-PL"/>
        </w:rPr>
        <w:t>z dnia 6 czerwca 1997 r. - Kodeks karny</w:t>
      </w:r>
      <w:r w:rsidR="006206DF">
        <w:rPr>
          <w:rFonts w:ascii="Arial" w:eastAsia="Times New Roman" w:hAnsi="Arial" w:cs="Arial"/>
          <w:bCs/>
          <w:color w:val="000000"/>
          <w:kern w:val="0"/>
          <w:sz w:val="28"/>
          <w:szCs w:val="28"/>
          <w:lang w:eastAsia="pl-PL" w:bidi="pl-PL"/>
        </w:rPr>
        <w:t>;</w:t>
      </w:r>
    </w:p>
    <w:p w:rsidR="006206DF" w:rsidRPr="00F24A36" w:rsidRDefault="006206DF" w:rsidP="006206DF">
      <w:pPr>
        <w:pStyle w:val="Akapitzlist"/>
        <w:numPr>
          <w:ilvl w:val="0"/>
          <w:numId w:val="3"/>
        </w:numPr>
        <w:tabs>
          <w:tab w:val="left" w:pos="426"/>
        </w:tabs>
        <w:ind w:hanging="416"/>
        <w:jc w:val="both"/>
        <w:rPr>
          <w:rFonts w:ascii="Arial" w:eastAsia="Times New Roman" w:hAnsi="Arial" w:cs="Arial"/>
          <w:bCs/>
          <w:kern w:val="0"/>
          <w:sz w:val="28"/>
          <w:szCs w:val="28"/>
          <w:lang w:eastAsia="pl-PL" w:bidi="pl-PL"/>
        </w:rPr>
      </w:pPr>
      <w:r w:rsidRPr="00F24A36">
        <w:rPr>
          <w:rFonts w:ascii="Arial" w:eastAsia="Times New Roman" w:hAnsi="Arial" w:cs="Arial"/>
          <w:b/>
          <w:kern w:val="0"/>
          <w:sz w:val="28"/>
          <w:szCs w:val="28"/>
          <w:lang w:eastAsia="pl-PL" w:bidi="pl-PL"/>
        </w:rPr>
        <w:t xml:space="preserve">Kodeksie postępowania karnego lub kpk  </w:t>
      </w:r>
      <w:bookmarkStart w:id="3" w:name="_Hlk158624307"/>
      <w:r w:rsidRPr="00F24A36">
        <w:rPr>
          <w:rFonts w:ascii="Arial" w:eastAsia="Times New Roman" w:hAnsi="Arial" w:cs="Arial"/>
          <w:bCs/>
          <w:kern w:val="0"/>
          <w:sz w:val="28"/>
          <w:szCs w:val="28"/>
          <w:lang w:eastAsia="pl-PL" w:bidi="pl-PL"/>
        </w:rPr>
        <w:t xml:space="preserve">-należy przez to rozumieć ustawę z dniaz dnia 6 czerwca 1997 </w:t>
      </w:r>
      <w:bookmarkEnd w:id="3"/>
      <w:r w:rsidRPr="00F24A36">
        <w:rPr>
          <w:rFonts w:ascii="Arial" w:eastAsia="Times New Roman" w:hAnsi="Arial" w:cs="Arial"/>
          <w:bCs/>
          <w:kern w:val="0"/>
          <w:sz w:val="28"/>
          <w:szCs w:val="28"/>
          <w:lang w:eastAsia="pl-PL" w:bidi="pl-PL"/>
        </w:rPr>
        <w:t>r. Kodeks postępowania karnego;</w:t>
      </w:r>
    </w:p>
    <w:p w:rsidR="006206DF" w:rsidRDefault="006206DF" w:rsidP="004C13E6">
      <w:pPr>
        <w:pStyle w:val="Akapitzlist"/>
        <w:numPr>
          <w:ilvl w:val="0"/>
          <w:numId w:val="3"/>
        </w:numPr>
        <w:tabs>
          <w:tab w:val="left" w:pos="426"/>
        </w:tabs>
        <w:ind w:hanging="558"/>
        <w:jc w:val="both"/>
        <w:rPr>
          <w:rFonts w:ascii="Arial" w:eastAsia="Times New Roman" w:hAnsi="Arial" w:cs="Arial"/>
          <w:kern w:val="0"/>
          <w:sz w:val="28"/>
          <w:szCs w:val="28"/>
          <w:lang w:eastAsia="pl-PL" w:bidi="pl-PL"/>
        </w:rPr>
      </w:pPr>
      <w:r w:rsidRPr="004C13E6">
        <w:rPr>
          <w:rFonts w:ascii="Arial" w:eastAsia="Times New Roman" w:hAnsi="Arial" w:cs="Arial"/>
          <w:b/>
          <w:kern w:val="0"/>
          <w:sz w:val="28"/>
          <w:szCs w:val="28"/>
          <w:lang w:eastAsia="pl-PL" w:bidi="pl-PL"/>
        </w:rPr>
        <w:t>K</w:t>
      </w:r>
      <w:r w:rsidR="008C5744" w:rsidRPr="004C13E6">
        <w:rPr>
          <w:rFonts w:ascii="Arial" w:eastAsia="Times New Roman" w:hAnsi="Arial" w:cs="Arial"/>
          <w:b/>
          <w:kern w:val="0"/>
          <w:sz w:val="28"/>
          <w:szCs w:val="28"/>
          <w:lang w:eastAsia="pl-PL" w:bidi="pl-PL"/>
        </w:rPr>
        <w:t>odeksie postępowania cywilnego</w:t>
      </w:r>
      <w:r w:rsidR="005F2499" w:rsidRPr="005F2499">
        <w:rPr>
          <w:rFonts w:ascii="Arial" w:eastAsia="Times New Roman" w:hAnsi="Arial" w:cs="Arial"/>
          <w:b/>
          <w:kern w:val="0"/>
          <w:sz w:val="28"/>
          <w:szCs w:val="28"/>
          <w:lang w:eastAsia="pl-PL" w:bidi="pl-PL"/>
        </w:rPr>
        <w:t>lub kp</w:t>
      </w:r>
      <w:r w:rsidR="005F2499">
        <w:rPr>
          <w:rFonts w:ascii="Arial" w:eastAsia="Times New Roman" w:hAnsi="Arial" w:cs="Arial"/>
          <w:b/>
          <w:kern w:val="0"/>
          <w:sz w:val="28"/>
          <w:szCs w:val="28"/>
          <w:lang w:eastAsia="pl-PL" w:bidi="pl-PL"/>
        </w:rPr>
        <w:t>c</w:t>
      </w:r>
      <w:r w:rsidR="008C5744" w:rsidRPr="004C13E6">
        <w:rPr>
          <w:rFonts w:ascii="Arial" w:eastAsia="Times New Roman" w:hAnsi="Arial" w:cs="Arial"/>
          <w:b/>
          <w:kern w:val="0"/>
          <w:sz w:val="28"/>
          <w:szCs w:val="28"/>
          <w:lang w:eastAsia="pl-PL" w:bidi="pl-PL"/>
        </w:rPr>
        <w:t xml:space="preserve"> -</w:t>
      </w:r>
      <w:r w:rsidR="004C13E6" w:rsidRPr="004C13E6">
        <w:rPr>
          <w:rFonts w:ascii="Arial" w:hAnsi="Arial" w:cs="Arial"/>
          <w:sz w:val="28"/>
          <w:szCs w:val="28"/>
        </w:rPr>
        <w:t xml:space="preserve"> należy przez to rozumieć ustawę </w:t>
      </w:r>
      <w:r w:rsidR="004C13E6" w:rsidRPr="004C13E6">
        <w:rPr>
          <w:rFonts w:ascii="Arial" w:eastAsia="Times New Roman" w:hAnsi="Arial" w:cs="Arial"/>
          <w:kern w:val="0"/>
          <w:sz w:val="28"/>
          <w:szCs w:val="28"/>
          <w:lang w:eastAsia="pl-PL" w:bidi="pl-PL"/>
        </w:rPr>
        <w:t>z dnia 17 listopada 1964 r.Kodeks postępowania cywilnego</w:t>
      </w:r>
      <w:r w:rsidR="005F2499">
        <w:rPr>
          <w:rFonts w:ascii="Arial" w:eastAsia="Times New Roman" w:hAnsi="Arial" w:cs="Arial"/>
          <w:kern w:val="0"/>
          <w:sz w:val="28"/>
          <w:szCs w:val="28"/>
          <w:lang w:eastAsia="pl-PL" w:bidi="pl-PL"/>
        </w:rPr>
        <w:t>;</w:t>
      </w:r>
    </w:p>
    <w:p w:rsidR="005F2499" w:rsidRPr="005F2499" w:rsidRDefault="005F2499" w:rsidP="005F2499">
      <w:pPr>
        <w:pStyle w:val="Akapitzlist"/>
        <w:numPr>
          <w:ilvl w:val="0"/>
          <w:numId w:val="3"/>
        </w:numPr>
        <w:tabs>
          <w:tab w:val="left" w:pos="426"/>
        </w:tabs>
        <w:ind w:hanging="416"/>
        <w:jc w:val="both"/>
        <w:rPr>
          <w:rFonts w:ascii="Arial" w:eastAsia="Times New Roman" w:hAnsi="Arial" w:cs="Arial"/>
          <w:kern w:val="0"/>
          <w:sz w:val="28"/>
          <w:szCs w:val="28"/>
          <w:lang w:eastAsia="pl-PL" w:bidi="pl-PL"/>
        </w:rPr>
      </w:pPr>
      <w:r w:rsidRPr="005F2499">
        <w:rPr>
          <w:rFonts w:ascii="Arial" w:eastAsia="Times New Roman" w:hAnsi="Arial" w:cs="Arial"/>
          <w:b/>
          <w:bCs/>
          <w:kern w:val="0"/>
          <w:sz w:val="28"/>
          <w:szCs w:val="28"/>
          <w:lang w:eastAsia="pl-PL" w:bidi="pl-PL"/>
        </w:rPr>
        <w:t>Ustawie o przeciwdziałaniu przemocy domowej</w:t>
      </w:r>
      <w:r>
        <w:rPr>
          <w:rFonts w:ascii="Arial" w:eastAsia="Times New Roman" w:hAnsi="Arial" w:cs="Arial"/>
          <w:b/>
          <w:bCs/>
          <w:kern w:val="0"/>
          <w:sz w:val="28"/>
          <w:szCs w:val="28"/>
          <w:lang w:eastAsia="pl-PL" w:bidi="pl-PL"/>
        </w:rPr>
        <w:t xml:space="preserve"> -</w:t>
      </w:r>
      <w:r w:rsidRPr="005F2499">
        <w:rPr>
          <w:rFonts w:ascii="Arial" w:eastAsia="Times New Roman" w:hAnsi="Arial" w:cs="Arial"/>
          <w:kern w:val="0"/>
          <w:sz w:val="28"/>
          <w:szCs w:val="28"/>
          <w:lang w:eastAsia="pl-PL" w:bidi="pl-PL"/>
        </w:rPr>
        <w:t>należy przez to rozumieć ustawę z dnia z dnia 29 lipca 2005 r.o przeciwdziałaniu przemocy domowej</w:t>
      </w:r>
      <w:r>
        <w:rPr>
          <w:rFonts w:ascii="Arial" w:eastAsia="Times New Roman" w:hAnsi="Arial" w:cs="Arial"/>
          <w:kern w:val="0"/>
          <w:sz w:val="28"/>
          <w:szCs w:val="28"/>
          <w:lang w:eastAsia="pl-PL" w:bidi="pl-PL"/>
        </w:rPr>
        <w:t>.</w:t>
      </w:r>
    </w:p>
    <w:p w:rsidR="004D3F12" w:rsidRPr="000A3E76" w:rsidRDefault="004D3F12" w:rsidP="000A3E76">
      <w:pPr>
        <w:jc w:val="both"/>
        <w:rPr>
          <w:rFonts w:ascii="Arial" w:eastAsia="Times New Roman" w:hAnsi="Arial" w:cs="Arial"/>
          <w:bCs/>
          <w:color w:val="000000"/>
          <w:kern w:val="0"/>
          <w:sz w:val="28"/>
          <w:szCs w:val="28"/>
          <w:lang w:eastAsia="pl-PL" w:bidi="pl-PL"/>
        </w:rPr>
      </w:pPr>
    </w:p>
    <w:p w:rsidR="00A949FF" w:rsidRPr="00A361AE" w:rsidRDefault="00A949FF" w:rsidP="00A361AE">
      <w:pPr>
        <w:keepNext/>
        <w:keepLines/>
        <w:spacing w:after="0" w:line="240" w:lineRule="auto"/>
        <w:jc w:val="center"/>
        <w:rPr>
          <w:rFonts w:ascii="Arial" w:eastAsia="Times New Roman" w:hAnsi="Arial" w:cs="Arial"/>
          <w:bCs/>
          <w:color w:val="000000"/>
          <w:kern w:val="0"/>
          <w:sz w:val="28"/>
          <w:szCs w:val="28"/>
          <w:u w:color="000000"/>
          <w:lang w:eastAsia="pl-PL" w:bidi="pl-PL"/>
        </w:rPr>
      </w:pPr>
      <w:r w:rsidRPr="00A361AE">
        <w:rPr>
          <w:rFonts w:ascii="Arial" w:eastAsia="Times New Roman" w:hAnsi="Arial" w:cs="Arial"/>
          <w:bCs/>
          <w:kern w:val="0"/>
          <w:sz w:val="28"/>
          <w:szCs w:val="28"/>
          <w:lang w:eastAsia="pl-PL" w:bidi="pl-PL"/>
        </w:rPr>
        <w:t>Rozdział 2</w:t>
      </w:r>
    </w:p>
    <w:p w:rsidR="00A949FF" w:rsidRPr="00A361AE" w:rsidRDefault="00A949FF" w:rsidP="00A361AE">
      <w:pPr>
        <w:keepNext/>
        <w:keepLines/>
        <w:spacing w:after="0" w:line="240" w:lineRule="auto"/>
        <w:jc w:val="center"/>
        <w:rPr>
          <w:rFonts w:ascii="Arial" w:eastAsia="Times New Roman" w:hAnsi="Arial" w:cs="Arial"/>
          <w:b/>
          <w:color w:val="000000"/>
          <w:kern w:val="0"/>
          <w:sz w:val="28"/>
          <w:szCs w:val="28"/>
          <w:u w:color="000000"/>
          <w:lang w:eastAsia="pl-PL" w:bidi="pl-PL"/>
        </w:rPr>
      </w:pPr>
      <w:bookmarkStart w:id="4" w:name="_Hlk158740311"/>
      <w:r w:rsidRPr="00A361AE">
        <w:rPr>
          <w:rFonts w:ascii="Arial" w:eastAsia="Times New Roman" w:hAnsi="Arial" w:cs="Arial"/>
          <w:b/>
          <w:color w:val="000000"/>
          <w:kern w:val="0"/>
          <w:sz w:val="28"/>
          <w:szCs w:val="28"/>
          <w:u w:color="000000"/>
          <w:lang w:eastAsia="pl-PL" w:bidi="pl-PL"/>
        </w:rPr>
        <w:t xml:space="preserve">Zasady </w:t>
      </w:r>
      <w:bookmarkStart w:id="5" w:name="_Hlk158642204"/>
      <w:r w:rsidRPr="00A361AE">
        <w:rPr>
          <w:rFonts w:ascii="Arial" w:eastAsia="Times New Roman" w:hAnsi="Arial" w:cs="Arial"/>
          <w:b/>
          <w:color w:val="000000"/>
          <w:kern w:val="0"/>
          <w:sz w:val="28"/>
          <w:szCs w:val="28"/>
          <w:u w:color="000000"/>
          <w:lang w:eastAsia="pl-PL" w:bidi="pl-PL"/>
        </w:rPr>
        <w:t>bezpiecznej rekrutacji pracowników (personelu)</w:t>
      </w:r>
      <w:bookmarkEnd w:id="5"/>
    </w:p>
    <w:p w:rsidR="00A949FF" w:rsidRPr="00A361AE" w:rsidRDefault="00A949FF" w:rsidP="001E6A7D">
      <w:pPr>
        <w:keepLines/>
        <w:spacing w:before="120" w:after="120" w:line="240" w:lineRule="auto"/>
        <w:jc w:val="both"/>
        <w:rPr>
          <w:rFonts w:ascii="Arial" w:eastAsia="Times New Roman" w:hAnsi="Arial" w:cs="Arial"/>
          <w:bCs/>
          <w:color w:val="000000"/>
          <w:kern w:val="0"/>
          <w:sz w:val="28"/>
          <w:szCs w:val="28"/>
          <w:lang w:eastAsia="pl-PL" w:bidi="pl-PL"/>
        </w:rPr>
      </w:pPr>
      <w:bookmarkStart w:id="6" w:name="_Hlk158712696"/>
      <w:bookmarkEnd w:id="4"/>
      <w:r w:rsidRPr="00A361AE">
        <w:rPr>
          <w:rFonts w:ascii="Arial" w:eastAsia="Times New Roman" w:hAnsi="Arial" w:cs="Arial"/>
          <w:b/>
          <w:color w:val="000000"/>
          <w:kern w:val="0"/>
          <w:sz w:val="28"/>
          <w:szCs w:val="28"/>
          <w:lang w:eastAsia="pl-PL" w:bidi="pl-PL"/>
        </w:rPr>
        <w:t>§3.</w:t>
      </w:r>
      <w:r w:rsidRPr="00A361AE">
        <w:rPr>
          <w:rFonts w:ascii="Arial" w:eastAsia="Times New Roman" w:hAnsi="Arial" w:cs="Arial"/>
          <w:bCs/>
          <w:color w:val="000000"/>
          <w:kern w:val="0"/>
          <w:sz w:val="28"/>
          <w:szCs w:val="28"/>
          <w:lang w:eastAsia="pl-PL" w:bidi="pl-PL"/>
        </w:rPr>
        <w:t>1. Dyrektor, przed nawiązaniem z osobą stosunku pracy lubprzed dopuszczeniem osoby do innej działalności związanej z wychowaniem, edukacją, wypoczynkiem, leczeniem uczniów lub z opieką nad nimi, zobowiązany jest do uzyskania informacji, czy dane tej osoby są zamieszczone w Rejestrze z dostępem ograniczonym lub Rejestrze osób, w stosunku do których Państwowa Komisja do spraw przeciwdziałania wykorzystaniu seksualnemu małoletnich poniżej lat 15 wydała postanowienie o wpisie w Rejestr</w:t>
      </w:r>
      <w:r w:rsidR="00CA3140" w:rsidRPr="00A361AE">
        <w:rPr>
          <w:rFonts w:ascii="Arial" w:eastAsia="Times New Roman" w:hAnsi="Arial" w:cs="Arial"/>
          <w:bCs/>
          <w:color w:val="000000"/>
          <w:kern w:val="0"/>
          <w:sz w:val="28"/>
          <w:szCs w:val="28"/>
          <w:lang w:eastAsia="pl-PL" w:bidi="pl-PL"/>
        </w:rPr>
        <w:t>.</w:t>
      </w:r>
    </w:p>
    <w:p w:rsidR="00A949FF" w:rsidRPr="00A361AE" w:rsidRDefault="00A949FF" w:rsidP="00A361AE">
      <w:pPr>
        <w:keepLines/>
        <w:spacing w:before="120" w:after="120" w:line="240" w:lineRule="auto"/>
        <w:jc w:val="both"/>
        <w:rPr>
          <w:rFonts w:ascii="Arial" w:eastAsia="Times New Roman" w:hAnsi="Arial" w:cs="Arial"/>
          <w:bCs/>
          <w:color w:val="000000"/>
          <w:kern w:val="0"/>
          <w:sz w:val="28"/>
          <w:szCs w:val="28"/>
          <w:lang w:eastAsia="pl-PL" w:bidi="pl-PL"/>
        </w:rPr>
      </w:pPr>
      <w:r w:rsidRPr="00A361AE">
        <w:rPr>
          <w:rFonts w:ascii="Arial" w:eastAsia="Times New Roman" w:hAnsi="Arial" w:cs="Arial"/>
          <w:bCs/>
          <w:color w:val="000000"/>
          <w:kern w:val="0"/>
          <w:sz w:val="28"/>
          <w:szCs w:val="28"/>
          <w:lang w:eastAsia="pl-PL" w:bidi="pl-PL"/>
        </w:rPr>
        <w:t>2. Dyrektor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w:t>
      </w:r>
    </w:p>
    <w:p w:rsidR="00657FFB" w:rsidRDefault="00A949FF" w:rsidP="00A361AE">
      <w:pPr>
        <w:keepLines/>
        <w:spacing w:before="120" w:after="120" w:line="240" w:lineRule="auto"/>
        <w:jc w:val="both"/>
        <w:rPr>
          <w:rFonts w:ascii="Arial" w:eastAsia="Times New Roman" w:hAnsi="Arial" w:cs="Arial"/>
          <w:bCs/>
          <w:color w:val="000000"/>
          <w:kern w:val="0"/>
          <w:sz w:val="28"/>
          <w:szCs w:val="28"/>
          <w:lang w:eastAsia="pl-PL" w:bidi="pl-PL"/>
        </w:rPr>
      </w:pPr>
      <w:r w:rsidRPr="00A361AE">
        <w:rPr>
          <w:rFonts w:ascii="Arial" w:eastAsia="Times New Roman" w:hAnsi="Arial" w:cs="Arial"/>
          <w:bCs/>
          <w:color w:val="000000"/>
          <w:kern w:val="0"/>
          <w:sz w:val="28"/>
          <w:szCs w:val="28"/>
          <w:lang w:eastAsia="pl-PL" w:bidi="pl-PL"/>
        </w:rPr>
        <w:t>4. Rejestr osób, w stosunku do których Państwowa Komisja do spraw przeciwdziałania wykorzystaniu seksualnemu małoletnich poniżej lat 15 wydała postanowienie o wpisie w Rejestr, jest ogólnodostępny - nie wymaga zakładania konta.</w:t>
      </w:r>
    </w:p>
    <w:p w:rsidR="00A949FF" w:rsidRPr="00A361AE" w:rsidRDefault="00A949FF" w:rsidP="00A361AE">
      <w:pPr>
        <w:keepLines/>
        <w:spacing w:before="120" w:after="120" w:line="240" w:lineRule="auto"/>
        <w:jc w:val="both"/>
        <w:rPr>
          <w:rFonts w:ascii="Arial" w:eastAsia="Times New Roman" w:hAnsi="Arial" w:cs="Arial"/>
          <w:bCs/>
          <w:color w:val="000000"/>
          <w:kern w:val="0"/>
          <w:sz w:val="28"/>
          <w:szCs w:val="28"/>
          <w:lang w:eastAsia="pl-PL" w:bidi="pl-PL"/>
        </w:rPr>
      </w:pPr>
      <w:r w:rsidRPr="00A361AE">
        <w:rPr>
          <w:rFonts w:ascii="Arial" w:eastAsia="Times New Roman" w:hAnsi="Arial" w:cs="Arial"/>
          <w:bCs/>
          <w:color w:val="000000"/>
          <w:kern w:val="0"/>
          <w:sz w:val="28"/>
          <w:szCs w:val="28"/>
          <w:lang w:eastAsia="pl-PL" w:bidi="pl-PL"/>
        </w:rPr>
        <w:t>5. Informacje zwrotne otrzymane z systemu teleinformatycznego Dyrektor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w:t>
      </w:r>
      <w:r w:rsidR="00807B7B" w:rsidRPr="00A361AE">
        <w:rPr>
          <w:rFonts w:ascii="Arial" w:eastAsia="Times New Roman" w:hAnsi="Arial" w:cs="Arial"/>
          <w:bCs/>
          <w:color w:val="000000"/>
          <w:kern w:val="0"/>
          <w:sz w:val="28"/>
          <w:szCs w:val="28"/>
          <w:lang w:eastAsia="pl-PL" w:bidi="pl-PL"/>
        </w:rPr>
        <w:t>.</w:t>
      </w:r>
    </w:p>
    <w:p w:rsidR="00A949FF" w:rsidRPr="00A361AE" w:rsidRDefault="00A949FF" w:rsidP="00A361AE">
      <w:pPr>
        <w:keepLines/>
        <w:spacing w:before="120" w:after="120" w:line="240" w:lineRule="auto"/>
        <w:jc w:val="both"/>
        <w:rPr>
          <w:rFonts w:ascii="Arial" w:eastAsia="Times New Roman" w:hAnsi="Arial" w:cs="Arial"/>
          <w:bCs/>
          <w:color w:val="000000"/>
          <w:kern w:val="0"/>
          <w:sz w:val="28"/>
          <w:szCs w:val="28"/>
          <w:lang w:eastAsia="pl-PL" w:bidi="pl-PL"/>
        </w:rPr>
      </w:pPr>
      <w:r w:rsidRPr="00A361AE">
        <w:rPr>
          <w:rFonts w:ascii="Arial" w:eastAsia="Times New Roman" w:hAnsi="Arial" w:cs="Arial"/>
          <w:bCs/>
          <w:color w:val="000000"/>
          <w:kern w:val="0"/>
          <w:sz w:val="28"/>
          <w:szCs w:val="28"/>
          <w:lang w:eastAsia="pl-PL" w:bidi="pl-PL"/>
        </w:rPr>
        <w:t>6. Dyrektor od kandydata</w:t>
      </w:r>
      <w:r w:rsidR="00CA3140" w:rsidRPr="00A361AE">
        <w:rPr>
          <w:rFonts w:ascii="Arial" w:eastAsia="Times New Roman" w:hAnsi="Arial" w:cs="Arial"/>
          <w:bCs/>
          <w:color w:val="000000"/>
          <w:kern w:val="0"/>
          <w:sz w:val="28"/>
          <w:szCs w:val="28"/>
          <w:lang w:eastAsia="pl-PL" w:bidi="pl-PL"/>
        </w:rPr>
        <w:t xml:space="preserve"> na pracownika </w:t>
      </w:r>
      <w:r w:rsidRPr="00A361AE">
        <w:rPr>
          <w:rFonts w:ascii="Arial" w:eastAsia="Times New Roman" w:hAnsi="Arial" w:cs="Arial"/>
          <w:bCs/>
          <w:color w:val="000000"/>
          <w:kern w:val="0"/>
          <w:sz w:val="28"/>
          <w:szCs w:val="28"/>
          <w:lang w:eastAsia="pl-PL" w:bidi="pl-PL"/>
        </w:rPr>
        <w:t xml:space="preserve"> pobiera informację z Krajowego Rejestru Karnego o niekaralności</w:t>
      </w:r>
      <w:r w:rsidR="00CA3140" w:rsidRPr="00A361AE">
        <w:rPr>
          <w:rFonts w:ascii="Arial" w:eastAsia="Times New Roman" w:hAnsi="Arial" w:cs="Arial"/>
          <w:bCs/>
          <w:color w:val="000000"/>
          <w:kern w:val="0"/>
          <w:sz w:val="28"/>
          <w:szCs w:val="28"/>
          <w:lang w:eastAsia="pl-PL" w:bidi="pl-PL"/>
        </w:rPr>
        <w:t>.</w:t>
      </w:r>
    </w:p>
    <w:p w:rsidR="00A949FF" w:rsidRPr="00A361AE" w:rsidRDefault="00A949FF" w:rsidP="00A361AE">
      <w:pPr>
        <w:keepLines/>
        <w:spacing w:before="120" w:after="120" w:line="240" w:lineRule="auto"/>
        <w:jc w:val="both"/>
        <w:rPr>
          <w:rFonts w:ascii="Arial" w:eastAsia="Times New Roman" w:hAnsi="Arial" w:cs="Arial"/>
          <w:bCs/>
          <w:color w:val="000000"/>
          <w:kern w:val="0"/>
          <w:sz w:val="28"/>
          <w:szCs w:val="28"/>
          <w:lang w:eastAsia="pl-PL" w:bidi="pl-PL"/>
        </w:rPr>
      </w:pPr>
      <w:r w:rsidRPr="00A361AE">
        <w:rPr>
          <w:rFonts w:ascii="Arial" w:eastAsia="Times New Roman" w:hAnsi="Arial" w:cs="Arial"/>
          <w:bCs/>
          <w:color w:val="000000"/>
          <w:kern w:val="0"/>
          <w:sz w:val="28"/>
          <w:szCs w:val="28"/>
          <w:lang w:eastAsia="pl-PL" w:bidi="pl-PL"/>
        </w:rPr>
        <w:t>7. Jeżeli kandydat</w:t>
      </w:r>
      <w:r w:rsidR="00CA3140" w:rsidRPr="00A361AE">
        <w:rPr>
          <w:rFonts w:ascii="Arial" w:eastAsia="Times New Roman" w:hAnsi="Arial" w:cs="Arial"/>
          <w:bCs/>
          <w:color w:val="000000"/>
          <w:kern w:val="0"/>
          <w:sz w:val="28"/>
          <w:szCs w:val="28"/>
          <w:lang w:eastAsia="pl-PL" w:bidi="pl-PL"/>
        </w:rPr>
        <w:t xml:space="preserve">na pracownika </w:t>
      </w:r>
      <w:r w:rsidRPr="00A361AE">
        <w:rPr>
          <w:rFonts w:ascii="Arial" w:eastAsia="Times New Roman" w:hAnsi="Arial" w:cs="Arial"/>
          <w:bCs/>
          <w:color w:val="000000"/>
          <w:kern w:val="0"/>
          <w:sz w:val="28"/>
          <w:szCs w:val="28"/>
          <w:lang w:eastAsia="pl-PL" w:bidi="pl-PL"/>
        </w:rPr>
        <w:t xml:space="preserve"> posiada obywatelstwo inne niż polskie wówczas powinien przedłożyć również informację z rejestru karnego państwa, którego jest obywatelem, uzyskiwaną do celów działalności zawodowej lub wolontariackiej związanej z kontaktami z małoletnimi, bądź informację z rejestru karnego, jeżeli prawo tego państwa nie przewiduje wydawania informacji dla wyżej wymienionych celów</w:t>
      </w:r>
      <w:r w:rsidR="00807B7B" w:rsidRPr="00A361AE">
        <w:rPr>
          <w:rFonts w:ascii="Arial" w:eastAsia="Times New Roman" w:hAnsi="Arial" w:cs="Arial"/>
          <w:bCs/>
          <w:color w:val="000000"/>
          <w:kern w:val="0"/>
          <w:sz w:val="28"/>
          <w:szCs w:val="28"/>
          <w:lang w:eastAsia="pl-PL" w:bidi="pl-PL"/>
        </w:rPr>
        <w:t>.</w:t>
      </w:r>
    </w:p>
    <w:p w:rsidR="00A949FF" w:rsidRPr="00A361AE" w:rsidRDefault="00807B7B" w:rsidP="00A361AE">
      <w:pPr>
        <w:keepLines/>
        <w:spacing w:before="120" w:after="120" w:line="240" w:lineRule="auto"/>
        <w:jc w:val="both"/>
        <w:rPr>
          <w:rFonts w:ascii="Arial" w:eastAsia="Times New Roman" w:hAnsi="Arial" w:cs="Arial"/>
          <w:bCs/>
          <w:color w:val="000000"/>
          <w:kern w:val="0"/>
          <w:sz w:val="28"/>
          <w:szCs w:val="28"/>
          <w:lang w:eastAsia="pl-PL" w:bidi="pl-PL"/>
        </w:rPr>
      </w:pPr>
      <w:r w:rsidRPr="00A361AE">
        <w:rPr>
          <w:rFonts w:ascii="Arial" w:eastAsia="Times New Roman" w:hAnsi="Arial" w:cs="Arial"/>
          <w:bCs/>
          <w:color w:val="000000"/>
          <w:kern w:val="0"/>
          <w:sz w:val="28"/>
          <w:szCs w:val="28"/>
          <w:lang w:eastAsia="pl-PL" w:bidi="pl-PL"/>
        </w:rPr>
        <w:t xml:space="preserve">8. </w:t>
      </w:r>
      <w:r w:rsidR="00A949FF" w:rsidRPr="00A361AE">
        <w:rPr>
          <w:rFonts w:ascii="Arial" w:eastAsia="Times New Roman" w:hAnsi="Arial" w:cs="Arial"/>
          <w:bCs/>
          <w:color w:val="000000"/>
          <w:kern w:val="0"/>
          <w:sz w:val="28"/>
          <w:szCs w:val="28"/>
          <w:lang w:eastAsia="pl-PL" w:bidi="pl-PL"/>
        </w:rPr>
        <w:t xml:space="preserve">Dyrektor pobiera od kandydata </w:t>
      </w:r>
      <w:r w:rsidR="00CA3140" w:rsidRPr="00A361AE">
        <w:rPr>
          <w:rFonts w:ascii="Arial" w:eastAsia="Times New Roman" w:hAnsi="Arial" w:cs="Arial"/>
          <w:bCs/>
          <w:color w:val="000000"/>
          <w:kern w:val="0"/>
          <w:sz w:val="28"/>
          <w:szCs w:val="28"/>
          <w:lang w:eastAsia="pl-PL" w:bidi="pl-PL"/>
        </w:rPr>
        <w:t xml:space="preserve">na pracownika </w:t>
      </w:r>
      <w:r w:rsidR="00A949FF" w:rsidRPr="00A361AE">
        <w:rPr>
          <w:rFonts w:ascii="Arial" w:eastAsia="Times New Roman" w:hAnsi="Arial" w:cs="Arial"/>
          <w:bCs/>
          <w:color w:val="000000"/>
          <w:kern w:val="0"/>
          <w:sz w:val="28"/>
          <w:szCs w:val="28"/>
          <w:lang w:eastAsia="pl-PL" w:bidi="pl-PL"/>
        </w:rPr>
        <w:t xml:space="preserve">oświadczenie o państwie/państwach (innych niż Rzeczypospolita Polska), w których </w:t>
      </w:r>
      <w:r w:rsidR="00CC7D4E">
        <w:rPr>
          <w:rFonts w:ascii="Arial" w:eastAsia="Times New Roman" w:hAnsi="Arial" w:cs="Arial"/>
          <w:bCs/>
          <w:color w:val="000000"/>
          <w:kern w:val="0"/>
          <w:sz w:val="28"/>
          <w:szCs w:val="28"/>
          <w:lang w:eastAsia="pl-PL" w:bidi="pl-PL"/>
        </w:rPr>
        <w:t xml:space="preserve">kandydat </w:t>
      </w:r>
      <w:r w:rsidR="00A949FF" w:rsidRPr="00A361AE">
        <w:rPr>
          <w:rFonts w:ascii="Arial" w:eastAsia="Times New Roman" w:hAnsi="Arial" w:cs="Arial"/>
          <w:bCs/>
          <w:color w:val="000000"/>
          <w:kern w:val="0"/>
          <w:sz w:val="28"/>
          <w:szCs w:val="28"/>
          <w:lang w:eastAsia="pl-PL" w:bidi="pl-PL"/>
        </w:rPr>
        <w:t>zamieszkiwał w ostatnich 20 latach</w:t>
      </w:r>
      <w:r w:rsidR="00CC7D4E">
        <w:rPr>
          <w:rFonts w:ascii="Arial" w:eastAsia="Times New Roman" w:hAnsi="Arial" w:cs="Arial"/>
          <w:bCs/>
          <w:color w:val="000000"/>
          <w:kern w:val="0"/>
          <w:sz w:val="28"/>
          <w:szCs w:val="28"/>
          <w:lang w:eastAsia="pl-PL" w:bidi="pl-PL"/>
        </w:rPr>
        <w:t xml:space="preserve">. Kandydat składa takie  oświadczenie  </w:t>
      </w:r>
      <w:r w:rsidR="00A949FF" w:rsidRPr="00A361AE">
        <w:rPr>
          <w:rFonts w:ascii="Arial" w:eastAsia="Times New Roman" w:hAnsi="Arial" w:cs="Arial"/>
          <w:bCs/>
          <w:color w:val="000000"/>
          <w:kern w:val="0"/>
          <w:sz w:val="28"/>
          <w:szCs w:val="28"/>
          <w:lang w:eastAsia="pl-PL" w:bidi="pl-PL"/>
        </w:rPr>
        <w:t xml:space="preserve"> pod rygorem odpowiedzialności karnej</w:t>
      </w:r>
      <w:r w:rsidRPr="00A361AE">
        <w:rPr>
          <w:rFonts w:ascii="Arial" w:eastAsia="Times New Roman" w:hAnsi="Arial" w:cs="Arial"/>
          <w:bCs/>
          <w:color w:val="000000"/>
          <w:kern w:val="0"/>
          <w:sz w:val="28"/>
          <w:szCs w:val="28"/>
          <w:lang w:eastAsia="pl-PL" w:bidi="pl-PL"/>
        </w:rPr>
        <w:t>.</w:t>
      </w:r>
    </w:p>
    <w:p w:rsidR="00A949FF" w:rsidRPr="00A361AE" w:rsidRDefault="00807B7B" w:rsidP="00A361AE">
      <w:pPr>
        <w:keepLines/>
        <w:spacing w:before="120" w:after="120" w:line="240" w:lineRule="auto"/>
        <w:jc w:val="both"/>
        <w:rPr>
          <w:rFonts w:ascii="Arial" w:eastAsia="Times New Roman" w:hAnsi="Arial" w:cs="Arial"/>
          <w:bCs/>
          <w:color w:val="000000"/>
          <w:kern w:val="0"/>
          <w:sz w:val="28"/>
          <w:szCs w:val="28"/>
          <w:lang w:eastAsia="pl-PL" w:bidi="pl-PL"/>
        </w:rPr>
      </w:pPr>
      <w:r w:rsidRPr="00A361AE">
        <w:rPr>
          <w:rFonts w:ascii="Arial" w:eastAsia="Times New Roman" w:hAnsi="Arial" w:cs="Arial"/>
          <w:bCs/>
          <w:color w:val="000000"/>
          <w:kern w:val="0"/>
          <w:sz w:val="28"/>
          <w:szCs w:val="28"/>
          <w:lang w:eastAsia="pl-PL" w:bidi="pl-PL"/>
        </w:rPr>
        <w:lastRenderedPageBreak/>
        <w:t>9. J</w:t>
      </w:r>
      <w:r w:rsidR="00A949FF" w:rsidRPr="00A361AE">
        <w:rPr>
          <w:rFonts w:ascii="Arial" w:eastAsia="Times New Roman" w:hAnsi="Arial" w:cs="Arial"/>
          <w:bCs/>
          <w:color w:val="000000"/>
          <w:kern w:val="0"/>
          <w:sz w:val="28"/>
          <w:szCs w:val="28"/>
          <w:lang w:eastAsia="pl-PL" w:bidi="pl-PL"/>
        </w:rPr>
        <w:t>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r w:rsidR="002B6827" w:rsidRPr="00A361AE">
        <w:rPr>
          <w:rFonts w:ascii="Arial" w:eastAsia="Times New Roman" w:hAnsi="Arial" w:cs="Arial"/>
          <w:bCs/>
          <w:color w:val="000000"/>
          <w:kern w:val="0"/>
          <w:sz w:val="28"/>
          <w:szCs w:val="28"/>
          <w:lang w:eastAsia="pl-PL" w:bidi="pl-PL"/>
        </w:rPr>
        <w:t>.</w:t>
      </w:r>
    </w:p>
    <w:p w:rsidR="00A949FF" w:rsidRPr="00A361AE" w:rsidRDefault="00807B7B" w:rsidP="00A361AE">
      <w:pPr>
        <w:keepLines/>
        <w:spacing w:before="120" w:after="120" w:line="240" w:lineRule="auto"/>
        <w:jc w:val="both"/>
        <w:rPr>
          <w:rFonts w:ascii="Arial" w:eastAsia="Times New Roman" w:hAnsi="Arial" w:cs="Arial"/>
          <w:bCs/>
          <w:color w:val="000000"/>
          <w:kern w:val="0"/>
          <w:sz w:val="28"/>
          <w:szCs w:val="28"/>
          <w:lang w:eastAsia="pl-PL" w:bidi="pl-PL"/>
        </w:rPr>
      </w:pPr>
      <w:r w:rsidRPr="00A361AE">
        <w:rPr>
          <w:rFonts w:ascii="Arial" w:eastAsia="Times New Roman" w:hAnsi="Arial" w:cs="Arial"/>
          <w:bCs/>
          <w:color w:val="000000"/>
          <w:kern w:val="0"/>
          <w:sz w:val="28"/>
          <w:szCs w:val="28"/>
          <w:lang w:eastAsia="pl-PL" w:bidi="pl-PL"/>
        </w:rPr>
        <w:t>1</w:t>
      </w:r>
      <w:r w:rsidR="00B67D26" w:rsidRPr="00A361AE">
        <w:rPr>
          <w:rFonts w:ascii="Arial" w:eastAsia="Times New Roman" w:hAnsi="Arial" w:cs="Arial"/>
          <w:bCs/>
          <w:color w:val="000000"/>
          <w:kern w:val="0"/>
          <w:sz w:val="28"/>
          <w:szCs w:val="28"/>
          <w:lang w:eastAsia="pl-PL" w:bidi="pl-PL"/>
        </w:rPr>
        <w:t>0</w:t>
      </w:r>
      <w:r w:rsidRPr="00A361AE">
        <w:rPr>
          <w:rFonts w:ascii="Arial" w:eastAsia="Times New Roman" w:hAnsi="Arial" w:cs="Arial"/>
          <w:bCs/>
          <w:color w:val="000000"/>
          <w:kern w:val="0"/>
          <w:sz w:val="28"/>
          <w:szCs w:val="28"/>
          <w:lang w:eastAsia="pl-PL" w:bidi="pl-PL"/>
        </w:rPr>
        <w:t>. P</w:t>
      </w:r>
      <w:r w:rsidR="00A949FF" w:rsidRPr="00A361AE">
        <w:rPr>
          <w:rFonts w:ascii="Arial" w:eastAsia="Times New Roman" w:hAnsi="Arial" w:cs="Arial"/>
          <w:bCs/>
          <w:color w:val="000000"/>
          <w:kern w:val="0"/>
          <w:sz w:val="28"/>
          <w:szCs w:val="28"/>
          <w:lang w:eastAsia="pl-PL" w:bidi="pl-PL"/>
        </w:rPr>
        <w:t>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rsidR="00A949FF" w:rsidRDefault="00B67D26" w:rsidP="00A361AE">
      <w:pPr>
        <w:keepLines/>
        <w:spacing w:before="120" w:after="120" w:line="240" w:lineRule="auto"/>
        <w:jc w:val="both"/>
        <w:rPr>
          <w:rFonts w:ascii="Arial" w:eastAsia="Times New Roman" w:hAnsi="Arial" w:cs="Arial"/>
          <w:b/>
          <w:color w:val="000000"/>
          <w:kern w:val="0"/>
          <w:sz w:val="28"/>
          <w:szCs w:val="28"/>
          <w:lang w:eastAsia="pl-PL" w:bidi="pl-PL"/>
        </w:rPr>
      </w:pPr>
      <w:r w:rsidRPr="00A361AE">
        <w:rPr>
          <w:rFonts w:ascii="Arial" w:eastAsia="Times New Roman" w:hAnsi="Arial" w:cs="Arial"/>
          <w:bCs/>
          <w:color w:val="000000"/>
          <w:kern w:val="0"/>
          <w:sz w:val="28"/>
          <w:szCs w:val="28"/>
          <w:lang w:eastAsia="pl-PL" w:bidi="pl-PL"/>
        </w:rPr>
        <w:t xml:space="preserve">11. </w:t>
      </w:r>
      <w:bookmarkStart w:id="7" w:name="_Hlk158747761"/>
      <w:r w:rsidR="00A949FF" w:rsidRPr="00A361AE">
        <w:rPr>
          <w:rFonts w:ascii="Arial" w:eastAsia="Times New Roman" w:hAnsi="Arial" w:cs="Arial"/>
          <w:bCs/>
          <w:color w:val="000000"/>
          <w:kern w:val="0"/>
          <w:sz w:val="28"/>
          <w:szCs w:val="28"/>
          <w:lang w:eastAsia="pl-PL" w:bidi="pl-PL"/>
        </w:rPr>
        <w:t>Wz</w:t>
      </w:r>
      <w:r w:rsidR="00F24A36">
        <w:rPr>
          <w:rFonts w:ascii="Arial" w:eastAsia="Times New Roman" w:hAnsi="Arial" w:cs="Arial"/>
          <w:bCs/>
          <w:color w:val="000000"/>
          <w:kern w:val="0"/>
          <w:sz w:val="28"/>
          <w:szCs w:val="28"/>
          <w:lang w:eastAsia="pl-PL" w:bidi="pl-PL"/>
        </w:rPr>
        <w:t xml:space="preserve">ory oświadczeń dotyczących obywatelstwa/ obywatelstw  oraz zamieszkiwania w ciągu 20 lat  </w:t>
      </w:r>
      <w:bookmarkEnd w:id="7"/>
      <w:r w:rsidR="00F24A36">
        <w:rPr>
          <w:rFonts w:ascii="Arial" w:eastAsia="Times New Roman" w:hAnsi="Arial" w:cs="Arial"/>
          <w:bCs/>
          <w:color w:val="000000"/>
          <w:kern w:val="0"/>
          <w:sz w:val="28"/>
          <w:szCs w:val="28"/>
          <w:lang w:eastAsia="pl-PL" w:bidi="pl-PL"/>
        </w:rPr>
        <w:t xml:space="preserve">oraz </w:t>
      </w:r>
      <w:r w:rsidR="00A949FF" w:rsidRPr="00A361AE">
        <w:rPr>
          <w:rFonts w:ascii="Arial" w:eastAsia="Times New Roman" w:hAnsi="Arial" w:cs="Arial"/>
          <w:bCs/>
          <w:color w:val="000000"/>
          <w:kern w:val="0"/>
          <w:sz w:val="28"/>
          <w:szCs w:val="28"/>
          <w:lang w:eastAsia="pl-PL" w:bidi="pl-PL"/>
        </w:rPr>
        <w:t xml:space="preserve"> oświadczenia o niekaralności oraz o toczących się postępowaniach przygotowawczych, sądowych i dyscyplinarnych stanowi </w:t>
      </w:r>
      <w:r w:rsidR="00A949FF" w:rsidRPr="00A361AE">
        <w:rPr>
          <w:rFonts w:ascii="Arial" w:eastAsia="Times New Roman" w:hAnsi="Arial" w:cs="Arial"/>
          <w:b/>
          <w:color w:val="000000"/>
          <w:kern w:val="0"/>
          <w:sz w:val="28"/>
          <w:szCs w:val="28"/>
          <w:lang w:eastAsia="pl-PL" w:bidi="pl-PL"/>
        </w:rPr>
        <w:t>załącznik 1 do niniejszych Standardów.</w:t>
      </w:r>
    </w:p>
    <w:p w:rsidR="00F24A36" w:rsidRDefault="00F24A36" w:rsidP="00A361AE">
      <w:pPr>
        <w:keepLines/>
        <w:spacing w:before="120" w:after="120" w:line="240" w:lineRule="auto"/>
        <w:jc w:val="both"/>
        <w:rPr>
          <w:rFonts w:ascii="Arial" w:eastAsia="Times New Roman" w:hAnsi="Arial" w:cs="Arial"/>
          <w:bCs/>
          <w:color w:val="000000"/>
          <w:kern w:val="0"/>
          <w:sz w:val="28"/>
          <w:szCs w:val="28"/>
          <w:lang w:eastAsia="pl-PL" w:bidi="pl-PL"/>
        </w:rPr>
      </w:pPr>
      <w:r w:rsidRPr="00F24A36">
        <w:rPr>
          <w:rFonts w:ascii="Arial" w:eastAsia="Times New Roman" w:hAnsi="Arial" w:cs="Arial"/>
          <w:bCs/>
          <w:color w:val="000000"/>
          <w:kern w:val="0"/>
          <w:sz w:val="28"/>
          <w:szCs w:val="28"/>
          <w:lang w:eastAsia="pl-PL" w:bidi="pl-PL"/>
        </w:rPr>
        <w:t xml:space="preserve">12.W sytuacji podejmowania przez </w:t>
      </w:r>
      <w:r w:rsidR="00B420E7">
        <w:rPr>
          <w:rFonts w:ascii="Arial" w:eastAsia="Times New Roman" w:hAnsi="Arial" w:cs="Arial"/>
          <w:bCs/>
          <w:color w:val="000000"/>
          <w:kern w:val="0"/>
          <w:sz w:val="28"/>
          <w:szCs w:val="28"/>
          <w:lang w:eastAsia="pl-PL" w:bidi="pl-PL"/>
        </w:rPr>
        <w:t>Przedszkole</w:t>
      </w:r>
      <w:r w:rsidRPr="00F24A36">
        <w:rPr>
          <w:rFonts w:ascii="Arial" w:eastAsia="Times New Roman" w:hAnsi="Arial" w:cs="Arial"/>
          <w:bCs/>
          <w:color w:val="000000"/>
          <w:kern w:val="0"/>
          <w:sz w:val="28"/>
          <w:szCs w:val="28"/>
          <w:lang w:eastAsia="pl-PL" w:bidi="pl-PL"/>
        </w:rPr>
        <w:t xml:space="preserve"> współpracy z organizatorem   w zakresie działalności związanej z wychowaniem, edukacją, wypoczynkiem, leczeniem, świadczeniem porad psychologicznych, rozwojem duchowym, uprawianiem sportu lub realizacją innych zainteresowań przez małoletnich, lub z opieką nad nimi</w:t>
      </w:r>
      <w:r>
        <w:rPr>
          <w:rFonts w:ascii="Arial" w:eastAsia="Times New Roman" w:hAnsi="Arial" w:cs="Arial"/>
          <w:bCs/>
          <w:color w:val="000000"/>
          <w:kern w:val="0"/>
          <w:sz w:val="28"/>
          <w:szCs w:val="28"/>
          <w:lang w:eastAsia="pl-PL" w:bidi="pl-PL"/>
        </w:rPr>
        <w:t xml:space="preserve"> to na organizatorze </w:t>
      </w:r>
      <w:r w:rsidR="009A3858">
        <w:rPr>
          <w:rFonts w:ascii="Arial" w:eastAsia="Times New Roman" w:hAnsi="Arial" w:cs="Arial"/>
          <w:bCs/>
          <w:color w:val="000000"/>
          <w:kern w:val="0"/>
          <w:sz w:val="28"/>
          <w:szCs w:val="28"/>
          <w:lang w:eastAsia="pl-PL" w:bidi="pl-PL"/>
        </w:rPr>
        <w:t xml:space="preserve">ciąży obowiązek zapewnienia  </w:t>
      </w:r>
      <w:r w:rsidR="009A3858" w:rsidRPr="009A3858">
        <w:rPr>
          <w:rFonts w:ascii="Arial" w:eastAsia="Times New Roman" w:hAnsi="Arial" w:cs="Arial"/>
          <w:bCs/>
          <w:color w:val="000000"/>
          <w:kern w:val="0"/>
          <w:sz w:val="28"/>
          <w:szCs w:val="28"/>
          <w:lang w:eastAsia="pl-PL" w:bidi="pl-PL"/>
        </w:rPr>
        <w:t>bezpiecznej rekrutacji pracowników (personelu)</w:t>
      </w:r>
      <w:r w:rsidR="009A3858">
        <w:rPr>
          <w:rFonts w:ascii="Arial" w:eastAsia="Times New Roman" w:hAnsi="Arial" w:cs="Arial"/>
          <w:bCs/>
          <w:color w:val="000000"/>
          <w:kern w:val="0"/>
          <w:sz w:val="28"/>
          <w:szCs w:val="28"/>
          <w:lang w:eastAsia="pl-PL" w:bidi="pl-PL"/>
        </w:rPr>
        <w:t xml:space="preserve"> poprzez zastosowanie procedur określonych w ust.1 – 11.</w:t>
      </w:r>
    </w:p>
    <w:p w:rsidR="009A3858" w:rsidRPr="00F24A36" w:rsidRDefault="009A3858" w:rsidP="00A361AE">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 xml:space="preserve">13.Zastosowanie </w:t>
      </w:r>
      <w:r w:rsidRPr="009A3858">
        <w:rPr>
          <w:rFonts w:ascii="Arial" w:eastAsia="Times New Roman" w:hAnsi="Arial" w:cs="Arial"/>
          <w:bCs/>
          <w:color w:val="000000"/>
          <w:kern w:val="0"/>
          <w:sz w:val="28"/>
          <w:szCs w:val="28"/>
          <w:lang w:eastAsia="pl-PL" w:bidi="pl-PL"/>
        </w:rPr>
        <w:t>bezpiecznej rekrutacji pracowników (personelu) poprzez zastosowanie procedur określonych w ust.1 – 11</w:t>
      </w:r>
      <w:r>
        <w:rPr>
          <w:rFonts w:ascii="Arial" w:eastAsia="Times New Roman" w:hAnsi="Arial" w:cs="Arial"/>
          <w:bCs/>
          <w:color w:val="000000"/>
          <w:kern w:val="0"/>
          <w:sz w:val="28"/>
          <w:szCs w:val="28"/>
          <w:lang w:eastAsia="pl-PL" w:bidi="pl-PL"/>
        </w:rPr>
        <w:t xml:space="preserve"> organizator potwierdza stosownym  pisemnym oświadczeniem przedłożonym  dyrektorowi.</w:t>
      </w:r>
    </w:p>
    <w:p w:rsidR="00F8777B" w:rsidRPr="00A361AE" w:rsidRDefault="00381CD8" w:rsidP="00A361AE">
      <w:pPr>
        <w:keepLines/>
        <w:spacing w:before="120" w:after="120" w:line="240" w:lineRule="auto"/>
        <w:jc w:val="both"/>
        <w:rPr>
          <w:rFonts w:ascii="Arial" w:eastAsia="Times New Roman" w:hAnsi="Arial" w:cs="Arial"/>
          <w:bCs/>
          <w:color w:val="000000"/>
          <w:kern w:val="0"/>
          <w:sz w:val="28"/>
          <w:szCs w:val="28"/>
          <w:lang w:eastAsia="pl-PL" w:bidi="pl-PL"/>
        </w:rPr>
      </w:pPr>
      <w:r w:rsidRPr="00A361AE">
        <w:rPr>
          <w:rFonts w:ascii="Arial" w:eastAsia="Times New Roman" w:hAnsi="Arial" w:cs="Arial"/>
          <w:bCs/>
          <w:color w:val="000000"/>
          <w:kern w:val="0"/>
          <w:sz w:val="28"/>
          <w:szCs w:val="28"/>
          <w:lang w:eastAsia="pl-PL" w:bidi="pl-PL"/>
        </w:rPr>
        <w:t>1</w:t>
      </w:r>
      <w:r w:rsidR="009A3858">
        <w:rPr>
          <w:rFonts w:ascii="Arial" w:eastAsia="Times New Roman" w:hAnsi="Arial" w:cs="Arial"/>
          <w:bCs/>
          <w:color w:val="000000"/>
          <w:kern w:val="0"/>
          <w:sz w:val="28"/>
          <w:szCs w:val="28"/>
          <w:lang w:eastAsia="pl-PL" w:bidi="pl-PL"/>
        </w:rPr>
        <w:t>4</w:t>
      </w:r>
      <w:r w:rsidR="00CC7D4E">
        <w:rPr>
          <w:rFonts w:ascii="Arial" w:eastAsia="Times New Roman" w:hAnsi="Arial" w:cs="Arial"/>
          <w:bCs/>
          <w:color w:val="000000"/>
          <w:kern w:val="0"/>
          <w:sz w:val="28"/>
          <w:szCs w:val="28"/>
          <w:lang w:eastAsia="pl-PL" w:bidi="pl-PL"/>
        </w:rPr>
        <w:t xml:space="preserve">. </w:t>
      </w:r>
      <w:r w:rsidR="008A3928" w:rsidRPr="00A361AE">
        <w:rPr>
          <w:rFonts w:ascii="Arial" w:eastAsia="Times New Roman" w:hAnsi="Arial" w:cs="Arial"/>
          <w:bCs/>
          <w:color w:val="000000"/>
          <w:kern w:val="0"/>
          <w:sz w:val="28"/>
          <w:szCs w:val="28"/>
          <w:lang w:eastAsia="pl-PL" w:bidi="pl-PL"/>
        </w:rPr>
        <w:t>Za realizację obowiązku</w:t>
      </w:r>
      <w:r w:rsidR="00391527" w:rsidRPr="00A361AE">
        <w:rPr>
          <w:rFonts w:ascii="Arial" w:eastAsia="Times New Roman" w:hAnsi="Arial" w:cs="Arial"/>
          <w:bCs/>
          <w:color w:val="000000"/>
          <w:kern w:val="0"/>
          <w:sz w:val="28"/>
          <w:szCs w:val="28"/>
          <w:lang w:eastAsia="pl-PL" w:bidi="pl-PL"/>
        </w:rPr>
        <w:t>, o którym mowa w ust. 1-</w:t>
      </w:r>
      <w:r w:rsidRPr="00A361AE">
        <w:rPr>
          <w:rFonts w:ascii="Arial" w:eastAsia="Times New Roman" w:hAnsi="Arial" w:cs="Arial"/>
          <w:bCs/>
          <w:color w:val="000000"/>
          <w:kern w:val="0"/>
          <w:sz w:val="28"/>
          <w:szCs w:val="28"/>
          <w:lang w:eastAsia="pl-PL" w:bidi="pl-PL"/>
        </w:rPr>
        <w:t>1</w:t>
      </w:r>
      <w:r w:rsidR="009A3858">
        <w:rPr>
          <w:rFonts w:ascii="Arial" w:eastAsia="Times New Roman" w:hAnsi="Arial" w:cs="Arial"/>
          <w:bCs/>
          <w:color w:val="000000"/>
          <w:kern w:val="0"/>
          <w:sz w:val="28"/>
          <w:szCs w:val="28"/>
          <w:lang w:eastAsia="pl-PL" w:bidi="pl-PL"/>
        </w:rPr>
        <w:t>3</w:t>
      </w:r>
      <w:r w:rsidR="008A3928" w:rsidRPr="00A361AE">
        <w:rPr>
          <w:rFonts w:ascii="Arial" w:eastAsia="Times New Roman" w:hAnsi="Arial" w:cs="Arial"/>
          <w:bCs/>
          <w:color w:val="000000"/>
          <w:kern w:val="0"/>
          <w:sz w:val="28"/>
          <w:szCs w:val="28"/>
          <w:lang w:eastAsia="pl-PL" w:bidi="pl-PL"/>
        </w:rPr>
        <w:t xml:space="preserve"> odpowiada </w:t>
      </w:r>
      <w:r w:rsidR="00391527" w:rsidRPr="00A361AE">
        <w:rPr>
          <w:rFonts w:ascii="Arial" w:eastAsia="Times New Roman" w:hAnsi="Arial" w:cs="Arial"/>
          <w:bCs/>
          <w:color w:val="000000"/>
          <w:kern w:val="0"/>
          <w:sz w:val="28"/>
          <w:szCs w:val="28"/>
          <w:lang w:eastAsia="pl-PL" w:bidi="pl-PL"/>
        </w:rPr>
        <w:t xml:space="preserve">dyrektor, </w:t>
      </w:r>
      <w:r w:rsidR="008A3928" w:rsidRPr="00A361AE">
        <w:rPr>
          <w:rFonts w:ascii="Arial" w:eastAsia="Times New Roman" w:hAnsi="Arial" w:cs="Arial"/>
          <w:bCs/>
          <w:color w:val="000000"/>
          <w:kern w:val="0"/>
          <w:sz w:val="28"/>
          <w:szCs w:val="28"/>
          <w:lang w:eastAsia="pl-PL" w:bidi="pl-PL"/>
        </w:rPr>
        <w:t>któr</w:t>
      </w:r>
      <w:r w:rsidR="00391527" w:rsidRPr="00A361AE">
        <w:rPr>
          <w:rFonts w:ascii="Arial" w:eastAsia="Times New Roman" w:hAnsi="Arial" w:cs="Arial"/>
          <w:bCs/>
          <w:color w:val="000000"/>
          <w:kern w:val="0"/>
          <w:sz w:val="28"/>
          <w:szCs w:val="28"/>
          <w:lang w:eastAsia="pl-PL" w:bidi="pl-PL"/>
        </w:rPr>
        <w:t xml:space="preserve">y </w:t>
      </w:r>
      <w:r w:rsidR="008A3928" w:rsidRPr="00A361AE">
        <w:rPr>
          <w:rFonts w:ascii="Arial" w:eastAsia="Times New Roman" w:hAnsi="Arial" w:cs="Arial"/>
          <w:bCs/>
          <w:color w:val="000000"/>
          <w:kern w:val="0"/>
          <w:sz w:val="28"/>
          <w:szCs w:val="28"/>
          <w:lang w:eastAsia="pl-PL" w:bidi="pl-PL"/>
        </w:rPr>
        <w:t xml:space="preserve"> może upoważnić do tego innego pracownika.</w:t>
      </w:r>
      <w:bookmarkEnd w:id="6"/>
    </w:p>
    <w:bookmarkEnd w:id="1"/>
    <w:p w:rsidR="00EE77E8" w:rsidRPr="00A361AE" w:rsidRDefault="00EE77E8" w:rsidP="00A361AE">
      <w:pPr>
        <w:keepLines/>
        <w:spacing w:before="120" w:after="120" w:line="240" w:lineRule="auto"/>
        <w:jc w:val="both"/>
        <w:rPr>
          <w:rFonts w:ascii="Arial" w:eastAsia="Times New Roman" w:hAnsi="Arial" w:cs="Arial"/>
          <w:b/>
          <w:color w:val="FF0000"/>
          <w:kern w:val="0"/>
          <w:sz w:val="28"/>
          <w:szCs w:val="28"/>
          <w:lang w:eastAsia="pl-PL" w:bidi="pl-PL"/>
        </w:rPr>
      </w:pPr>
    </w:p>
    <w:p w:rsidR="00EE77E8" w:rsidRDefault="00EE77E8" w:rsidP="00A361AE">
      <w:pPr>
        <w:keepNext/>
        <w:keepLines/>
        <w:spacing w:after="0" w:line="240" w:lineRule="auto"/>
        <w:jc w:val="center"/>
        <w:rPr>
          <w:rFonts w:ascii="Arial" w:eastAsia="Times New Roman" w:hAnsi="Arial" w:cs="Arial"/>
          <w:b/>
          <w:color w:val="000000"/>
          <w:kern w:val="0"/>
          <w:sz w:val="28"/>
          <w:szCs w:val="28"/>
          <w:u w:color="000000"/>
          <w:lang w:eastAsia="pl-PL" w:bidi="pl-PL"/>
        </w:rPr>
      </w:pPr>
      <w:r w:rsidRPr="00A361AE">
        <w:rPr>
          <w:rFonts w:ascii="Arial" w:eastAsia="Times New Roman" w:hAnsi="Arial" w:cs="Arial"/>
          <w:bCs/>
          <w:kern w:val="0"/>
          <w:sz w:val="28"/>
          <w:szCs w:val="28"/>
          <w:lang w:eastAsia="pl-PL" w:bidi="pl-PL"/>
        </w:rPr>
        <w:lastRenderedPageBreak/>
        <w:t xml:space="preserve">Rozdział </w:t>
      </w:r>
      <w:r w:rsidR="00A949FF" w:rsidRPr="00A361AE">
        <w:rPr>
          <w:rFonts w:ascii="Arial" w:eastAsia="Times New Roman" w:hAnsi="Arial" w:cs="Arial"/>
          <w:bCs/>
          <w:kern w:val="0"/>
          <w:sz w:val="28"/>
          <w:szCs w:val="28"/>
          <w:lang w:eastAsia="pl-PL" w:bidi="pl-PL"/>
        </w:rPr>
        <w:t>3</w:t>
      </w:r>
      <w:r w:rsidRPr="00A361AE">
        <w:rPr>
          <w:rFonts w:ascii="Arial" w:eastAsia="Times New Roman" w:hAnsi="Arial" w:cs="Arial"/>
          <w:bCs/>
          <w:color w:val="000000"/>
          <w:kern w:val="0"/>
          <w:sz w:val="28"/>
          <w:szCs w:val="28"/>
          <w:u w:color="000000"/>
          <w:lang w:eastAsia="pl-PL" w:bidi="pl-PL"/>
        </w:rPr>
        <w:br/>
      </w:r>
      <w:r w:rsidR="000B684C" w:rsidRPr="00A361AE">
        <w:rPr>
          <w:rFonts w:ascii="Arial" w:eastAsia="Times New Roman" w:hAnsi="Arial" w:cs="Arial"/>
          <w:b/>
          <w:color w:val="000000"/>
          <w:kern w:val="0"/>
          <w:sz w:val="28"/>
          <w:szCs w:val="28"/>
          <w:u w:color="000000"/>
          <w:lang w:eastAsia="pl-PL" w:bidi="pl-PL"/>
        </w:rPr>
        <w:t xml:space="preserve">Zasady zapewniające bezpieczne relacje między małoletnim a personelem </w:t>
      </w:r>
      <w:r w:rsidR="00B420E7">
        <w:rPr>
          <w:rFonts w:ascii="Arial" w:eastAsia="Times New Roman" w:hAnsi="Arial" w:cs="Arial"/>
          <w:b/>
          <w:color w:val="000000"/>
          <w:kern w:val="0"/>
          <w:sz w:val="28"/>
          <w:szCs w:val="28"/>
          <w:u w:color="000000"/>
          <w:lang w:eastAsia="pl-PL" w:bidi="pl-PL"/>
        </w:rPr>
        <w:t>przedszkola</w:t>
      </w:r>
      <w:r w:rsidR="000B684C" w:rsidRPr="00A361AE">
        <w:rPr>
          <w:rFonts w:ascii="Arial" w:eastAsia="Times New Roman" w:hAnsi="Arial" w:cs="Arial"/>
          <w:b/>
          <w:color w:val="000000"/>
          <w:kern w:val="0"/>
          <w:sz w:val="28"/>
          <w:szCs w:val="28"/>
          <w:u w:color="000000"/>
          <w:lang w:eastAsia="pl-PL" w:bidi="pl-PL"/>
        </w:rPr>
        <w:t>,  a w szczególności zachowania niedozwolone wobec małoletnich</w:t>
      </w:r>
    </w:p>
    <w:p w:rsidR="008E05A5" w:rsidRDefault="000B684C" w:rsidP="00657FFB">
      <w:pPr>
        <w:keepLines/>
        <w:spacing w:before="120" w:after="120" w:line="240" w:lineRule="auto"/>
        <w:jc w:val="both"/>
        <w:rPr>
          <w:rFonts w:ascii="Arial" w:hAnsi="Arial" w:cs="Arial"/>
          <w:sz w:val="28"/>
          <w:szCs w:val="28"/>
        </w:rPr>
      </w:pPr>
      <w:r w:rsidRPr="00A361AE">
        <w:rPr>
          <w:rFonts w:ascii="Arial" w:eastAsia="Times New Roman" w:hAnsi="Arial" w:cs="Arial"/>
          <w:b/>
          <w:kern w:val="0"/>
          <w:sz w:val="28"/>
          <w:szCs w:val="28"/>
          <w:lang w:eastAsia="pl-PL" w:bidi="pl-PL"/>
        </w:rPr>
        <w:t>§ </w:t>
      </w:r>
      <w:r w:rsidR="00D86D21" w:rsidRPr="00A361AE">
        <w:rPr>
          <w:rFonts w:ascii="Arial" w:eastAsia="Times New Roman" w:hAnsi="Arial" w:cs="Arial"/>
          <w:b/>
          <w:kern w:val="0"/>
          <w:sz w:val="28"/>
          <w:szCs w:val="28"/>
          <w:lang w:eastAsia="pl-PL" w:bidi="pl-PL"/>
        </w:rPr>
        <w:t>4</w:t>
      </w:r>
      <w:r w:rsidRPr="00A361AE">
        <w:rPr>
          <w:rFonts w:ascii="Arial" w:eastAsia="Times New Roman" w:hAnsi="Arial" w:cs="Arial"/>
          <w:b/>
          <w:kern w:val="0"/>
          <w:sz w:val="28"/>
          <w:szCs w:val="28"/>
          <w:lang w:eastAsia="pl-PL" w:bidi="pl-PL"/>
        </w:rPr>
        <w:t>. </w:t>
      </w:r>
      <w:r w:rsidRPr="00A361AE">
        <w:rPr>
          <w:rFonts w:ascii="Arial" w:eastAsia="Times New Roman" w:hAnsi="Arial" w:cs="Arial"/>
          <w:kern w:val="0"/>
          <w:sz w:val="28"/>
          <w:szCs w:val="28"/>
          <w:lang w:eastAsia="pl-PL" w:bidi="pl-PL"/>
        </w:rPr>
        <w:t>1.</w:t>
      </w:r>
      <w:r w:rsidR="00862308" w:rsidRPr="00A361AE">
        <w:rPr>
          <w:rFonts w:ascii="Arial" w:hAnsi="Arial" w:cs="Arial"/>
          <w:sz w:val="28"/>
          <w:szCs w:val="28"/>
        </w:rPr>
        <w:t>M</w:t>
      </w:r>
      <w:r w:rsidR="004129E2" w:rsidRPr="00A361AE">
        <w:rPr>
          <w:rFonts w:ascii="Arial" w:hAnsi="Arial" w:cs="Arial"/>
          <w:sz w:val="28"/>
          <w:szCs w:val="28"/>
        </w:rPr>
        <w:t>ałoletni mają prawo do bycia traktowanymi przez p</w:t>
      </w:r>
      <w:r w:rsidR="009A3858">
        <w:rPr>
          <w:rFonts w:ascii="Arial" w:hAnsi="Arial" w:cs="Arial"/>
          <w:sz w:val="28"/>
          <w:szCs w:val="28"/>
        </w:rPr>
        <w:t xml:space="preserve">racowników </w:t>
      </w:r>
      <w:r w:rsidR="004129E2" w:rsidRPr="00A361AE">
        <w:rPr>
          <w:rFonts w:ascii="Arial" w:hAnsi="Arial" w:cs="Arial"/>
          <w:sz w:val="28"/>
          <w:szCs w:val="28"/>
        </w:rPr>
        <w:t xml:space="preserve"> z jednakową troską. </w:t>
      </w:r>
    </w:p>
    <w:p w:rsidR="007158D6" w:rsidRPr="007158D6" w:rsidRDefault="007158D6" w:rsidP="007158D6">
      <w:pPr>
        <w:keepLines/>
        <w:spacing w:before="120" w:after="120" w:line="240" w:lineRule="auto"/>
        <w:jc w:val="both"/>
        <w:rPr>
          <w:rFonts w:ascii="Arial" w:hAnsi="Arial" w:cs="Arial"/>
          <w:sz w:val="28"/>
          <w:szCs w:val="28"/>
        </w:rPr>
      </w:pPr>
      <w:r>
        <w:rPr>
          <w:rFonts w:ascii="Arial" w:hAnsi="Arial" w:cs="Arial"/>
          <w:sz w:val="28"/>
          <w:szCs w:val="28"/>
        </w:rPr>
        <w:t>2.</w:t>
      </w:r>
      <w:r w:rsidR="009A3858">
        <w:rPr>
          <w:rFonts w:ascii="Arial" w:hAnsi="Arial" w:cs="Arial"/>
          <w:sz w:val="28"/>
          <w:szCs w:val="28"/>
        </w:rPr>
        <w:t>P</w:t>
      </w:r>
      <w:r w:rsidRPr="007158D6">
        <w:rPr>
          <w:rFonts w:ascii="Arial" w:hAnsi="Arial" w:cs="Arial"/>
          <w:sz w:val="28"/>
          <w:szCs w:val="28"/>
        </w:rPr>
        <w:t xml:space="preserve">racownicy obowiązani są do utrzymywania profesjonalnej relacji z małoletnimi i każdorazowego rozważenia, czy reakcja, komunikat bądź działanie wobec małoletniego są adekwatne do sytuacji, bezpieczne, uzasadnione  </w:t>
      </w:r>
      <w:r>
        <w:rPr>
          <w:rFonts w:ascii="Arial" w:hAnsi="Arial" w:cs="Arial"/>
          <w:sz w:val="28"/>
          <w:szCs w:val="28"/>
        </w:rPr>
        <w:t xml:space="preserve">i </w:t>
      </w:r>
      <w:r w:rsidRPr="007158D6">
        <w:rPr>
          <w:rFonts w:ascii="Arial" w:hAnsi="Arial" w:cs="Arial"/>
          <w:sz w:val="28"/>
          <w:szCs w:val="28"/>
        </w:rPr>
        <w:t xml:space="preserve">sprawiedliwe. </w:t>
      </w:r>
    </w:p>
    <w:p w:rsidR="007158D6" w:rsidRPr="00A361AE" w:rsidRDefault="007158D6" w:rsidP="007158D6">
      <w:pPr>
        <w:keepLines/>
        <w:spacing w:before="120" w:after="120" w:line="240" w:lineRule="auto"/>
        <w:jc w:val="both"/>
        <w:rPr>
          <w:rFonts w:ascii="Arial" w:hAnsi="Arial" w:cs="Arial"/>
          <w:sz w:val="28"/>
          <w:szCs w:val="28"/>
        </w:rPr>
      </w:pPr>
      <w:r>
        <w:rPr>
          <w:rFonts w:ascii="Arial" w:hAnsi="Arial" w:cs="Arial"/>
          <w:sz w:val="28"/>
          <w:szCs w:val="28"/>
        </w:rPr>
        <w:t>3.</w:t>
      </w:r>
      <w:r w:rsidRPr="007158D6">
        <w:rPr>
          <w:rFonts w:ascii="Arial" w:hAnsi="Arial" w:cs="Arial"/>
          <w:sz w:val="28"/>
          <w:szCs w:val="28"/>
        </w:rPr>
        <w:t>Pracownicy obowiązani są do działania w sposób otwarty i przejrzysty dla innych, aby zminimalizować ryzyko błędnej interpretacji zachowania.</w:t>
      </w:r>
    </w:p>
    <w:p w:rsidR="004129E2" w:rsidRPr="00A361AE" w:rsidRDefault="007158D6" w:rsidP="007158D6">
      <w:pPr>
        <w:keepLines/>
        <w:spacing w:before="120" w:after="120" w:line="240" w:lineRule="auto"/>
        <w:jc w:val="both"/>
        <w:rPr>
          <w:rFonts w:ascii="Arial" w:hAnsi="Arial" w:cs="Arial"/>
          <w:sz w:val="28"/>
          <w:szCs w:val="28"/>
        </w:rPr>
      </w:pPr>
      <w:r>
        <w:rPr>
          <w:rFonts w:ascii="Arial" w:hAnsi="Arial" w:cs="Arial"/>
          <w:sz w:val="28"/>
          <w:szCs w:val="28"/>
        </w:rPr>
        <w:t>3.</w:t>
      </w:r>
      <w:r w:rsidR="004129E2" w:rsidRPr="00A361AE">
        <w:rPr>
          <w:rFonts w:ascii="Arial" w:hAnsi="Arial" w:cs="Arial"/>
          <w:sz w:val="28"/>
          <w:szCs w:val="28"/>
        </w:rPr>
        <w:t>Nie do zaakceptowania jest faworyzowanie</w:t>
      </w:r>
      <w:r w:rsidR="009A3858" w:rsidRPr="009A3858">
        <w:rPr>
          <w:rFonts w:ascii="Arial" w:hAnsi="Arial" w:cs="Arial"/>
          <w:sz w:val="28"/>
          <w:szCs w:val="28"/>
        </w:rPr>
        <w:t>pojedynczych osób</w:t>
      </w:r>
      <w:r w:rsidR="004129E2" w:rsidRPr="00A361AE">
        <w:rPr>
          <w:rFonts w:ascii="Arial" w:hAnsi="Arial" w:cs="Arial"/>
          <w:sz w:val="28"/>
          <w:szCs w:val="28"/>
        </w:rPr>
        <w:t xml:space="preserve"> przez </w:t>
      </w:r>
      <w:r w:rsidR="00862308" w:rsidRPr="00A361AE">
        <w:rPr>
          <w:rFonts w:ascii="Arial" w:hAnsi="Arial" w:cs="Arial"/>
          <w:sz w:val="28"/>
          <w:szCs w:val="28"/>
        </w:rPr>
        <w:t xml:space="preserve">nauczyciela, </w:t>
      </w:r>
      <w:r w:rsidR="004129E2" w:rsidRPr="00A361AE">
        <w:rPr>
          <w:rFonts w:ascii="Arial" w:hAnsi="Arial" w:cs="Arial"/>
          <w:sz w:val="28"/>
          <w:szCs w:val="28"/>
        </w:rPr>
        <w:t>wychowawcę lub innych członków pers</w:t>
      </w:r>
      <w:r w:rsidR="009A3858">
        <w:rPr>
          <w:rFonts w:ascii="Arial" w:hAnsi="Arial" w:cs="Arial"/>
          <w:sz w:val="28"/>
          <w:szCs w:val="28"/>
        </w:rPr>
        <w:t>onelu</w:t>
      </w:r>
      <w:r w:rsidR="004129E2" w:rsidRPr="00A361AE">
        <w:rPr>
          <w:rFonts w:ascii="Arial" w:hAnsi="Arial" w:cs="Arial"/>
          <w:sz w:val="28"/>
          <w:szCs w:val="28"/>
        </w:rPr>
        <w:t>, wyrażane werbalnie czy niewerbalnie.</w:t>
      </w:r>
    </w:p>
    <w:p w:rsidR="00862308" w:rsidRPr="00A361AE" w:rsidRDefault="007158D6" w:rsidP="007158D6">
      <w:pPr>
        <w:keepLines/>
        <w:spacing w:before="120" w:after="120" w:line="240" w:lineRule="auto"/>
        <w:jc w:val="both"/>
        <w:rPr>
          <w:rFonts w:ascii="Arial" w:hAnsi="Arial" w:cs="Arial"/>
          <w:sz w:val="28"/>
          <w:szCs w:val="28"/>
        </w:rPr>
      </w:pPr>
      <w:r>
        <w:rPr>
          <w:rFonts w:ascii="Arial" w:hAnsi="Arial" w:cs="Arial"/>
          <w:sz w:val="28"/>
          <w:szCs w:val="28"/>
        </w:rPr>
        <w:t>4.</w:t>
      </w:r>
      <w:r w:rsidR="00862308" w:rsidRPr="00A361AE">
        <w:rPr>
          <w:rFonts w:ascii="Arial" w:hAnsi="Arial" w:cs="Arial"/>
          <w:sz w:val="28"/>
          <w:szCs w:val="28"/>
        </w:rPr>
        <w:t>Stosowanie przez personel kar cielesnych wobec małoletnich nie jest dozwolone w żadnych okolicznościach i od reguły tej nie ma wyjątków.</w:t>
      </w:r>
    </w:p>
    <w:p w:rsidR="00F24A36" w:rsidRPr="00A361AE" w:rsidRDefault="007158D6" w:rsidP="00A361AE">
      <w:pPr>
        <w:keepLines/>
        <w:spacing w:before="120" w:after="120" w:line="240" w:lineRule="auto"/>
        <w:jc w:val="both"/>
        <w:rPr>
          <w:rFonts w:ascii="Arial" w:hAnsi="Arial" w:cs="Arial"/>
          <w:sz w:val="28"/>
          <w:szCs w:val="28"/>
        </w:rPr>
      </w:pPr>
      <w:r>
        <w:rPr>
          <w:rFonts w:ascii="Arial" w:hAnsi="Arial" w:cs="Arial"/>
          <w:sz w:val="28"/>
          <w:szCs w:val="28"/>
        </w:rPr>
        <w:t>5.</w:t>
      </w:r>
      <w:r w:rsidR="00862308" w:rsidRPr="00A361AE">
        <w:rPr>
          <w:rFonts w:ascii="Arial" w:hAnsi="Arial" w:cs="Arial"/>
          <w:sz w:val="28"/>
          <w:szCs w:val="28"/>
        </w:rPr>
        <w:t>Nie może być ze strony personelu tolerancji wobec jakiegokolwiek zachowania, które może zostać odczytane jako znęcanie się lub dokuczanie, zarówno ze strony dorosłych jak i samych małoletnich.</w:t>
      </w:r>
    </w:p>
    <w:p w:rsidR="00AF6122" w:rsidRPr="00A361AE" w:rsidRDefault="00D86D21" w:rsidP="00657FFB">
      <w:pPr>
        <w:keepLines/>
        <w:spacing w:before="120" w:after="120" w:line="240" w:lineRule="auto"/>
        <w:jc w:val="both"/>
        <w:rPr>
          <w:rFonts w:ascii="Arial" w:hAnsi="Arial" w:cs="Arial"/>
          <w:sz w:val="28"/>
          <w:szCs w:val="28"/>
        </w:rPr>
      </w:pPr>
      <w:r w:rsidRPr="00A361AE">
        <w:rPr>
          <w:rFonts w:ascii="Arial" w:hAnsi="Arial" w:cs="Arial"/>
          <w:b/>
          <w:bCs/>
          <w:sz w:val="28"/>
          <w:szCs w:val="28"/>
        </w:rPr>
        <w:t xml:space="preserve">§ </w:t>
      </w:r>
      <w:r w:rsidR="00A4750C" w:rsidRPr="00A361AE">
        <w:rPr>
          <w:rFonts w:ascii="Arial" w:hAnsi="Arial" w:cs="Arial"/>
          <w:b/>
          <w:bCs/>
          <w:sz w:val="28"/>
          <w:szCs w:val="28"/>
        </w:rPr>
        <w:t>5</w:t>
      </w:r>
      <w:r w:rsidR="00AF6122" w:rsidRPr="00A361AE">
        <w:rPr>
          <w:rFonts w:ascii="Arial" w:hAnsi="Arial" w:cs="Arial"/>
          <w:b/>
          <w:bCs/>
          <w:sz w:val="28"/>
          <w:szCs w:val="28"/>
        </w:rPr>
        <w:t>.</w:t>
      </w:r>
      <w:r w:rsidR="00AF6122" w:rsidRPr="00A361AE">
        <w:rPr>
          <w:rFonts w:ascii="Arial" w:hAnsi="Arial" w:cs="Arial"/>
          <w:sz w:val="28"/>
          <w:szCs w:val="28"/>
        </w:rPr>
        <w:t>Pracownicy</w:t>
      </w:r>
      <w:r w:rsidR="00657FFB">
        <w:rPr>
          <w:rFonts w:ascii="Arial" w:hAnsi="Arial" w:cs="Arial"/>
          <w:sz w:val="28"/>
          <w:szCs w:val="28"/>
        </w:rPr>
        <w:t xml:space="preserve"> i organizatorzy</w:t>
      </w:r>
      <w:r w:rsidR="00AF6122" w:rsidRPr="00A361AE">
        <w:rPr>
          <w:rFonts w:ascii="Arial" w:hAnsi="Arial" w:cs="Arial"/>
          <w:sz w:val="28"/>
          <w:szCs w:val="28"/>
        </w:rPr>
        <w:t>:</w:t>
      </w:r>
    </w:p>
    <w:p w:rsidR="002A47EE" w:rsidRPr="00A361AE" w:rsidRDefault="00AF6122" w:rsidP="00A361AE">
      <w:pPr>
        <w:pStyle w:val="Akapitzlist"/>
        <w:keepLines/>
        <w:numPr>
          <w:ilvl w:val="0"/>
          <w:numId w:val="1"/>
        </w:numPr>
        <w:spacing w:before="120" w:after="120" w:line="240" w:lineRule="auto"/>
        <w:jc w:val="both"/>
        <w:rPr>
          <w:rFonts w:ascii="Arial" w:hAnsi="Arial" w:cs="Arial"/>
          <w:sz w:val="28"/>
          <w:szCs w:val="28"/>
        </w:rPr>
      </w:pPr>
      <w:r w:rsidRPr="00A361AE">
        <w:rPr>
          <w:rFonts w:ascii="Arial" w:hAnsi="Arial" w:cs="Arial"/>
          <w:sz w:val="28"/>
          <w:szCs w:val="28"/>
        </w:rPr>
        <w:t>równo traktują każd</w:t>
      </w:r>
      <w:r w:rsidR="005510FA">
        <w:rPr>
          <w:rFonts w:ascii="Arial" w:hAnsi="Arial" w:cs="Arial"/>
          <w:sz w:val="28"/>
          <w:szCs w:val="28"/>
        </w:rPr>
        <w:t>ego małoletniego</w:t>
      </w:r>
      <w:r w:rsidRPr="00A361AE">
        <w:rPr>
          <w:rFonts w:ascii="Arial" w:hAnsi="Arial" w:cs="Arial"/>
          <w:sz w:val="28"/>
          <w:szCs w:val="28"/>
        </w:rPr>
        <w:t xml:space="preserve"> bez względu na jego pochodzenie, wygląd, przekonania,</w:t>
      </w:r>
      <w:r w:rsidR="002A47EE" w:rsidRPr="00A361AE">
        <w:rPr>
          <w:rFonts w:ascii="Arial" w:hAnsi="Arial" w:cs="Arial"/>
          <w:sz w:val="28"/>
          <w:szCs w:val="28"/>
        </w:rPr>
        <w:t xml:space="preserve"> wyznanie, kolor skóry;</w:t>
      </w:r>
    </w:p>
    <w:p w:rsidR="00AF6122" w:rsidRPr="00A361AE" w:rsidRDefault="00AF6122" w:rsidP="00A361AE">
      <w:pPr>
        <w:pStyle w:val="Akapitzlist"/>
        <w:keepLines/>
        <w:numPr>
          <w:ilvl w:val="0"/>
          <w:numId w:val="1"/>
        </w:numPr>
        <w:spacing w:before="120" w:after="120" w:line="240" w:lineRule="auto"/>
        <w:jc w:val="both"/>
        <w:rPr>
          <w:rFonts w:ascii="Arial" w:hAnsi="Arial" w:cs="Arial"/>
          <w:sz w:val="28"/>
          <w:szCs w:val="28"/>
        </w:rPr>
      </w:pPr>
      <w:r w:rsidRPr="00A361AE">
        <w:rPr>
          <w:rFonts w:ascii="Arial" w:hAnsi="Arial" w:cs="Arial"/>
          <w:sz w:val="28"/>
          <w:szCs w:val="28"/>
        </w:rPr>
        <w:t>odnoszą się z szacunkiem do jego innych przekonań, innych doświadczeń, innej perspektywy wynikającej z bycia dzieckiem;</w:t>
      </w:r>
    </w:p>
    <w:p w:rsidR="00AF6122" w:rsidRPr="00A361AE" w:rsidRDefault="00AF6122" w:rsidP="00A361AE">
      <w:pPr>
        <w:pStyle w:val="Akapitzlist"/>
        <w:keepLines/>
        <w:numPr>
          <w:ilvl w:val="0"/>
          <w:numId w:val="1"/>
        </w:numPr>
        <w:spacing w:before="120" w:after="120" w:line="240" w:lineRule="auto"/>
        <w:jc w:val="both"/>
        <w:rPr>
          <w:rFonts w:ascii="Arial" w:hAnsi="Arial" w:cs="Arial"/>
          <w:sz w:val="28"/>
          <w:szCs w:val="28"/>
        </w:rPr>
      </w:pPr>
      <w:r w:rsidRPr="00A361AE">
        <w:rPr>
          <w:rFonts w:ascii="Arial" w:hAnsi="Arial" w:cs="Arial"/>
          <w:sz w:val="28"/>
          <w:szCs w:val="28"/>
        </w:rPr>
        <w:t xml:space="preserve">wysłuchują </w:t>
      </w:r>
      <w:r w:rsidR="005510FA">
        <w:rPr>
          <w:rFonts w:ascii="Arial" w:hAnsi="Arial" w:cs="Arial"/>
          <w:sz w:val="28"/>
          <w:szCs w:val="28"/>
        </w:rPr>
        <w:t>małoletniego</w:t>
      </w:r>
      <w:r w:rsidRPr="00A361AE">
        <w:rPr>
          <w:rFonts w:ascii="Arial" w:hAnsi="Arial" w:cs="Arial"/>
          <w:sz w:val="28"/>
          <w:szCs w:val="28"/>
        </w:rPr>
        <w:t xml:space="preserve"> z uwagą i traktują jego wypowiedzi i przedstawioną wersję zdarzeń z należytą powagą;</w:t>
      </w:r>
    </w:p>
    <w:p w:rsidR="00AF6122" w:rsidRPr="00A361AE" w:rsidRDefault="00AF6122" w:rsidP="00A361AE">
      <w:pPr>
        <w:pStyle w:val="Akapitzlist"/>
        <w:keepLines/>
        <w:numPr>
          <w:ilvl w:val="0"/>
          <w:numId w:val="1"/>
        </w:numPr>
        <w:spacing w:before="120" w:after="120" w:line="240" w:lineRule="auto"/>
        <w:jc w:val="both"/>
        <w:rPr>
          <w:rFonts w:ascii="Arial" w:hAnsi="Arial" w:cs="Arial"/>
          <w:sz w:val="28"/>
          <w:szCs w:val="28"/>
        </w:rPr>
      </w:pPr>
      <w:r w:rsidRPr="00A361AE">
        <w:rPr>
          <w:rFonts w:ascii="Arial" w:hAnsi="Arial" w:cs="Arial"/>
          <w:sz w:val="28"/>
          <w:szCs w:val="28"/>
        </w:rPr>
        <w:t>używają języka pozbawionego ocen, etykiet, dostosowanego do poziomu rozwoju dziecka;</w:t>
      </w:r>
    </w:p>
    <w:p w:rsidR="008E05A5" w:rsidRPr="00A361AE" w:rsidRDefault="008E05A5" w:rsidP="00A361AE">
      <w:pPr>
        <w:pStyle w:val="Akapitzlist"/>
        <w:keepLines/>
        <w:numPr>
          <w:ilvl w:val="0"/>
          <w:numId w:val="1"/>
        </w:numPr>
        <w:spacing w:before="120" w:after="120" w:line="240" w:lineRule="auto"/>
        <w:jc w:val="both"/>
        <w:rPr>
          <w:rFonts w:ascii="Arial" w:hAnsi="Arial" w:cs="Arial"/>
          <w:sz w:val="28"/>
          <w:szCs w:val="28"/>
        </w:rPr>
      </w:pPr>
      <w:r w:rsidRPr="00A361AE">
        <w:rPr>
          <w:rFonts w:ascii="Arial" w:hAnsi="Arial" w:cs="Arial"/>
          <w:sz w:val="28"/>
          <w:szCs w:val="28"/>
        </w:rPr>
        <w:t>odnoszą  się do małoletniego z szacunkiem, wydając  ewentualne polecenia rzeczowo, jasno i konkretnie.</w:t>
      </w:r>
    </w:p>
    <w:p w:rsidR="00B420E7" w:rsidRPr="00B420E7" w:rsidRDefault="00AF6122" w:rsidP="00B420E7">
      <w:pPr>
        <w:pStyle w:val="Akapitzlist"/>
        <w:keepLines/>
        <w:numPr>
          <w:ilvl w:val="0"/>
          <w:numId w:val="1"/>
        </w:numPr>
        <w:spacing w:before="120" w:after="120" w:line="240" w:lineRule="auto"/>
        <w:jc w:val="both"/>
        <w:rPr>
          <w:rFonts w:ascii="Arial" w:hAnsi="Arial" w:cs="Arial"/>
          <w:sz w:val="28"/>
          <w:szCs w:val="28"/>
        </w:rPr>
      </w:pPr>
      <w:r w:rsidRPr="00A361AE">
        <w:rPr>
          <w:rFonts w:ascii="Arial" w:hAnsi="Arial" w:cs="Arial"/>
          <w:sz w:val="28"/>
          <w:szCs w:val="28"/>
        </w:rPr>
        <w:t>tworzą kulturę otwartości i wzajemnej odpowiedzialności sprzyjającej zgłaszaniu i omawianiu wszelkich zagadnień i problemów dotyczących ochrony dzieci.</w:t>
      </w:r>
    </w:p>
    <w:p w:rsidR="00B420E7" w:rsidRPr="00374F30" w:rsidRDefault="00B420E7" w:rsidP="00B420E7">
      <w:pPr>
        <w:keepLines/>
        <w:spacing w:before="120" w:after="120" w:line="240" w:lineRule="auto"/>
        <w:jc w:val="both"/>
        <w:rPr>
          <w:rFonts w:ascii="Arial" w:hAnsi="Arial" w:cs="Arial"/>
          <w:sz w:val="28"/>
          <w:szCs w:val="28"/>
        </w:rPr>
      </w:pPr>
      <w:r w:rsidRPr="00374F30">
        <w:rPr>
          <w:rFonts w:ascii="Arial" w:eastAsia="Times New Roman" w:hAnsi="Arial" w:cs="Arial"/>
          <w:b/>
          <w:kern w:val="0"/>
          <w:sz w:val="28"/>
          <w:szCs w:val="28"/>
          <w:lang w:eastAsia="pl-PL" w:bidi="pl-PL"/>
        </w:rPr>
        <w:t>§ 6</w:t>
      </w:r>
      <w:r w:rsidRPr="00374F30">
        <w:rPr>
          <w:rFonts w:ascii="Arial" w:eastAsia="Times New Roman" w:hAnsi="Arial" w:cs="Arial"/>
          <w:bCs/>
          <w:kern w:val="0"/>
          <w:sz w:val="28"/>
          <w:szCs w:val="28"/>
          <w:lang w:eastAsia="pl-PL" w:bidi="pl-PL"/>
        </w:rPr>
        <w:t xml:space="preserve">. 1 .Kontakt fizyczny </w:t>
      </w:r>
      <w:r>
        <w:rPr>
          <w:rFonts w:ascii="Arial" w:eastAsia="Times New Roman" w:hAnsi="Arial" w:cs="Arial"/>
          <w:bCs/>
          <w:kern w:val="0"/>
          <w:sz w:val="28"/>
          <w:szCs w:val="28"/>
          <w:lang w:eastAsia="pl-PL" w:bidi="pl-PL"/>
        </w:rPr>
        <w:t xml:space="preserve"> pracownika z dzieckiem </w:t>
      </w:r>
      <w:r w:rsidRPr="00374F30">
        <w:rPr>
          <w:rFonts w:ascii="Arial" w:eastAsia="Times New Roman" w:hAnsi="Arial" w:cs="Arial"/>
          <w:bCs/>
          <w:kern w:val="0"/>
          <w:sz w:val="28"/>
          <w:szCs w:val="28"/>
          <w:lang w:eastAsia="pl-PL" w:bidi="pl-PL"/>
        </w:rPr>
        <w:t>– dotykanie dzieci jest dozwolony:</w:t>
      </w:r>
    </w:p>
    <w:p w:rsidR="00B420E7" w:rsidRDefault="00B420E7">
      <w:pPr>
        <w:pStyle w:val="Akapitzlist"/>
        <w:keepLines/>
        <w:numPr>
          <w:ilvl w:val="0"/>
          <w:numId w:val="38"/>
        </w:numPr>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 xml:space="preserve">w sytuacji przekazywania i odbierania dziecka przez rodzica; </w:t>
      </w:r>
    </w:p>
    <w:p w:rsidR="00B420E7" w:rsidRDefault="00B420E7">
      <w:pPr>
        <w:pStyle w:val="Akapitzlist"/>
        <w:keepLines/>
        <w:numPr>
          <w:ilvl w:val="0"/>
          <w:numId w:val="38"/>
        </w:numPr>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 xml:space="preserve">w </w:t>
      </w:r>
      <w:r w:rsidRPr="00543F00">
        <w:rPr>
          <w:rFonts w:ascii="Arial" w:eastAsia="Times New Roman" w:hAnsi="Arial" w:cs="Arial"/>
          <w:bCs/>
          <w:kern w:val="0"/>
          <w:sz w:val="28"/>
          <w:szCs w:val="28"/>
          <w:lang w:eastAsia="pl-PL" w:bidi="pl-PL"/>
        </w:rPr>
        <w:t>sytuacji wykonywania czynności pielęgnacyjnych</w:t>
      </w:r>
      <w:r>
        <w:rPr>
          <w:rFonts w:ascii="Arial" w:eastAsia="Times New Roman" w:hAnsi="Arial" w:cs="Arial"/>
          <w:bCs/>
          <w:kern w:val="0"/>
          <w:sz w:val="28"/>
          <w:szCs w:val="28"/>
          <w:lang w:eastAsia="pl-PL" w:bidi="pl-PL"/>
        </w:rPr>
        <w:t xml:space="preserve"> i ewentualnego  mierzenia temperatury dziecka;</w:t>
      </w:r>
    </w:p>
    <w:p w:rsidR="00B420E7" w:rsidRDefault="00B420E7">
      <w:pPr>
        <w:pStyle w:val="Akapitzlist"/>
        <w:keepLines/>
        <w:numPr>
          <w:ilvl w:val="0"/>
          <w:numId w:val="38"/>
        </w:numPr>
        <w:spacing w:before="120" w:after="120" w:line="240" w:lineRule="auto"/>
        <w:jc w:val="both"/>
        <w:rPr>
          <w:rFonts w:ascii="Arial" w:eastAsia="Times New Roman" w:hAnsi="Arial" w:cs="Arial"/>
          <w:bCs/>
          <w:kern w:val="0"/>
          <w:sz w:val="28"/>
          <w:szCs w:val="28"/>
          <w:lang w:eastAsia="pl-PL" w:bidi="pl-PL"/>
        </w:rPr>
      </w:pPr>
      <w:bookmarkStart w:id="8" w:name="_Hlk159058449"/>
      <w:r>
        <w:rPr>
          <w:rFonts w:ascii="Arial" w:eastAsia="Times New Roman" w:hAnsi="Arial" w:cs="Arial"/>
          <w:bCs/>
          <w:kern w:val="0"/>
          <w:sz w:val="28"/>
          <w:szCs w:val="28"/>
          <w:lang w:eastAsia="pl-PL" w:bidi="pl-PL"/>
        </w:rPr>
        <w:lastRenderedPageBreak/>
        <w:t>w</w:t>
      </w:r>
      <w:r w:rsidRPr="00543F00">
        <w:rPr>
          <w:rFonts w:ascii="Arial" w:eastAsia="Times New Roman" w:hAnsi="Arial" w:cs="Arial"/>
          <w:bCs/>
          <w:kern w:val="0"/>
          <w:sz w:val="28"/>
          <w:szCs w:val="28"/>
          <w:lang w:eastAsia="pl-PL" w:bidi="pl-PL"/>
        </w:rPr>
        <w:t xml:space="preserve"> sytuacji </w:t>
      </w:r>
      <w:r>
        <w:rPr>
          <w:rFonts w:ascii="Arial" w:eastAsia="Times New Roman" w:hAnsi="Arial" w:cs="Arial"/>
          <w:bCs/>
          <w:kern w:val="0"/>
          <w:sz w:val="28"/>
          <w:szCs w:val="28"/>
          <w:lang w:eastAsia="pl-PL" w:bidi="pl-PL"/>
        </w:rPr>
        <w:t xml:space="preserve">prowadzenia opieki </w:t>
      </w:r>
      <w:r w:rsidRPr="00543F00">
        <w:rPr>
          <w:rFonts w:ascii="Arial" w:eastAsia="Times New Roman" w:hAnsi="Arial" w:cs="Arial"/>
          <w:bCs/>
          <w:kern w:val="0"/>
          <w:sz w:val="28"/>
          <w:szCs w:val="28"/>
          <w:lang w:eastAsia="pl-PL" w:bidi="pl-PL"/>
        </w:rPr>
        <w:t>zajęć i zabaw</w:t>
      </w:r>
      <w:r>
        <w:rPr>
          <w:rFonts w:ascii="Arial" w:eastAsia="Times New Roman" w:hAnsi="Arial" w:cs="Arial"/>
          <w:bCs/>
          <w:kern w:val="0"/>
          <w:sz w:val="28"/>
          <w:szCs w:val="28"/>
          <w:lang w:eastAsia="pl-PL" w:bidi="pl-PL"/>
        </w:rPr>
        <w:t>;</w:t>
      </w:r>
    </w:p>
    <w:bookmarkEnd w:id="8"/>
    <w:p w:rsidR="00B420E7" w:rsidRDefault="00B420E7">
      <w:pPr>
        <w:pStyle w:val="Akapitzlist"/>
        <w:keepLines/>
        <w:numPr>
          <w:ilvl w:val="0"/>
          <w:numId w:val="38"/>
        </w:numPr>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w</w:t>
      </w:r>
      <w:r w:rsidRPr="00543F00">
        <w:rPr>
          <w:rFonts w:ascii="Arial" w:eastAsia="Times New Roman" w:hAnsi="Arial" w:cs="Arial"/>
          <w:bCs/>
          <w:kern w:val="0"/>
          <w:sz w:val="28"/>
          <w:szCs w:val="28"/>
          <w:lang w:eastAsia="pl-PL" w:bidi="pl-PL"/>
        </w:rPr>
        <w:t xml:space="preserve"> sytuacji ew. zagrożenia wypadkiem, kontuzją, urazem</w:t>
      </w:r>
      <w:r>
        <w:rPr>
          <w:rFonts w:ascii="Arial" w:eastAsia="Times New Roman" w:hAnsi="Arial" w:cs="Arial"/>
          <w:bCs/>
          <w:kern w:val="0"/>
          <w:sz w:val="28"/>
          <w:szCs w:val="28"/>
          <w:lang w:eastAsia="pl-PL" w:bidi="pl-PL"/>
        </w:rPr>
        <w:t>, itp.;</w:t>
      </w:r>
    </w:p>
    <w:p w:rsidR="00B420E7" w:rsidRPr="00374F30" w:rsidRDefault="00B420E7">
      <w:pPr>
        <w:pStyle w:val="Akapitzlist"/>
        <w:keepLines/>
        <w:numPr>
          <w:ilvl w:val="0"/>
          <w:numId w:val="38"/>
        </w:numPr>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w</w:t>
      </w:r>
      <w:r w:rsidRPr="00543F00">
        <w:rPr>
          <w:rFonts w:ascii="Arial" w:eastAsia="Times New Roman" w:hAnsi="Arial" w:cs="Arial"/>
          <w:bCs/>
          <w:kern w:val="0"/>
          <w:sz w:val="28"/>
          <w:szCs w:val="28"/>
          <w:lang w:eastAsia="pl-PL" w:bidi="pl-PL"/>
        </w:rPr>
        <w:t xml:space="preserve"> sytuacji ratowani</w:t>
      </w:r>
      <w:r>
        <w:rPr>
          <w:rFonts w:ascii="Arial" w:eastAsia="Times New Roman" w:hAnsi="Arial" w:cs="Arial"/>
          <w:bCs/>
          <w:kern w:val="0"/>
          <w:sz w:val="28"/>
          <w:szCs w:val="28"/>
          <w:lang w:eastAsia="pl-PL" w:bidi="pl-PL"/>
        </w:rPr>
        <w:t>a</w:t>
      </w:r>
      <w:r w:rsidRPr="00543F00">
        <w:rPr>
          <w:rFonts w:ascii="Arial" w:eastAsia="Times New Roman" w:hAnsi="Arial" w:cs="Arial"/>
          <w:bCs/>
          <w:kern w:val="0"/>
          <w:sz w:val="28"/>
          <w:szCs w:val="28"/>
          <w:lang w:eastAsia="pl-PL" w:bidi="pl-PL"/>
        </w:rPr>
        <w:t xml:space="preserve"> zdrowia i życia dziecka.</w:t>
      </w:r>
    </w:p>
    <w:p w:rsidR="00B420E7" w:rsidRDefault="00B420E7" w:rsidP="00B420E7">
      <w:pPr>
        <w:keepLines/>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 xml:space="preserve">2. </w:t>
      </w:r>
      <w:r w:rsidRPr="00374F30">
        <w:rPr>
          <w:rFonts w:ascii="Arial" w:eastAsia="Times New Roman" w:hAnsi="Arial" w:cs="Arial"/>
          <w:bCs/>
          <w:kern w:val="0"/>
          <w:sz w:val="28"/>
          <w:szCs w:val="28"/>
          <w:lang w:eastAsia="pl-PL" w:bidi="pl-PL"/>
        </w:rPr>
        <w:t xml:space="preserve">Wchodzenie w jakikolwiek kontakt dotykowy z </w:t>
      </w:r>
      <w:r>
        <w:rPr>
          <w:rFonts w:ascii="Arial" w:eastAsia="Times New Roman" w:hAnsi="Arial" w:cs="Arial"/>
          <w:bCs/>
          <w:kern w:val="0"/>
          <w:sz w:val="28"/>
          <w:szCs w:val="28"/>
          <w:lang w:eastAsia="pl-PL" w:bidi="pl-PL"/>
        </w:rPr>
        <w:t xml:space="preserve"> dzieckiem</w:t>
      </w:r>
      <w:r w:rsidRPr="00374F30">
        <w:rPr>
          <w:rFonts w:ascii="Arial" w:eastAsia="Times New Roman" w:hAnsi="Arial" w:cs="Arial"/>
          <w:bCs/>
          <w:kern w:val="0"/>
          <w:sz w:val="28"/>
          <w:szCs w:val="28"/>
          <w:lang w:eastAsia="pl-PL" w:bidi="pl-PL"/>
        </w:rPr>
        <w:t xml:space="preserve"> musi iść w parze z najdalej posuniętą roztropnością i rozwagą. Obowiązuje tu ogólna zasada prymatu „braku nad nadmiarem”.</w:t>
      </w:r>
    </w:p>
    <w:p w:rsidR="00B420E7" w:rsidRPr="00543F00" w:rsidRDefault="00B420E7" w:rsidP="00B420E7">
      <w:pPr>
        <w:keepLines/>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3. Nauczyciel</w:t>
      </w:r>
      <w:r w:rsidRPr="00543F00">
        <w:rPr>
          <w:rFonts w:ascii="Arial" w:eastAsia="Times New Roman" w:hAnsi="Arial" w:cs="Arial"/>
          <w:bCs/>
          <w:kern w:val="0"/>
          <w:sz w:val="28"/>
          <w:szCs w:val="28"/>
          <w:lang w:eastAsia="pl-PL" w:bidi="pl-PL"/>
        </w:rPr>
        <w:t xml:space="preserve"> ma prawo przytulać dziecko, sadzać je na kolanach, trzymać na rękach, bezpośrednio pomagać dziecku w wykonywaniu ćwiczeń sprawnościowych, zadań ruchowych, oraz zadań manualnych – tylko za zgodą dziecka.</w:t>
      </w:r>
    </w:p>
    <w:p w:rsidR="00B420E7" w:rsidRPr="00543F00" w:rsidRDefault="00B420E7" w:rsidP="00B420E7">
      <w:pPr>
        <w:keepLines/>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 xml:space="preserve">4. </w:t>
      </w:r>
      <w:r w:rsidRPr="00543F00">
        <w:rPr>
          <w:rFonts w:ascii="Arial" w:eastAsia="Times New Roman" w:hAnsi="Arial" w:cs="Arial"/>
          <w:bCs/>
          <w:kern w:val="0"/>
          <w:sz w:val="28"/>
          <w:szCs w:val="28"/>
          <w:lang w:eastAsia="pl-PL" w:bidi="pl-PL"/>
        </w:rPr>
        <w:t>W sytuacji ew</w:t>
      </w:r>
      <w:r>
        <w:rPr>
          <w:rFonts w:ascii="Arial" w:eastAsia="Times New Roman" w:hAnsi="Arial" w:cs="Arial"/>
          <w:bCs/>
          <w:kern w:val="0"/>
          <w:sz w:val="28"/>
          <w:szCs w:val="28"/>
          <w:lang w:eastAsia="pl-PL" w:bidi="pl-PL"/>
        </w:rPr>
        <w:t>entualnego</w:t>
      </w:r>
      <w:r w:rsidRPr="00543F00">
        <w:rPr>
          <w:rFonts w:ascii="Arial" w:eastAsia="Times New Roman" w:hAnsi="Arial" w:cs="Arial"/>
          <w:bCs/>
          <w:kern w:val="0"/>
          <w:sz w:val="28"/>
          <w:szCs w:val="28"/>
          <w:lang w:eastAsia="pl-PL" w:bidi="pl-PL"/>
        </w:rPr>
        <w:t xml:space="preserve"> zagrożenia wypadkiem, kontuzją, urazem </w:t>
      </w:r>
      <w:r>
        <w:rPr>
          <w:rFonts w:ascii="Arial" w:eastAsia="Times New Roman" w:hAnsi="Arial" w:cs="Arial"/>
          <w:bCs/>
          <w:kern w:val="0"/>
          <w:sz w:val="28"/>
          <w:szCs w:val="28"/>
          <w:lang w:eastAsia="pl-PL" w:bidi="pl-PL"/>
        </w:rPr>
        <w:t xml:space="preserve">itp. Nauczyciel </w:t>
      </w:r>
      <w:r w:rsidRPr="00543F00">
        <w:rPr>
          <w:rFonts w:ascii="Arial" w:eastAsia="Times New Roman" w:hAnsi="Arial" w:cs="Arial"/>
          <w:bCs/>
          <w:kern w:val="0"/>
          <w:sz w:val="28"/>
          <w:szCs w:val="28"/>
          <w:lang w:eastAsia="pl-PL" w:bidi="pl-PL"/>
        </w:rPr>
        <w:t xml:space="preserve"> ma prawo zdecydowanie, ale nie gwałtownie odsunąć dziecko od źródła zagrożenia.Ma prawo stanowczo, ale nie gwałtownie odebrać dziecku przedmiot zagrażający jego zdrowiu.O ile okoliczności pozwolą </w:t>
      </w:r>
      <w:r>
        <w:rPr>
          <w:rFonts w:ascii="Arial" w:eastAsia="Times New Roman" w:hAnsi="Arial" w:cs="Arial"/>
          <w:bCs/>
          <w:kern w:val="0"/>
          <w:sz w:val="28"/>
          <w:szCs w:val="28"/>
          <w:lang w:eastAsia="pl-PL" w:bidi="pl-PL"/>
        </w:rPr>
        <w:t xml:space="preserve">Nauczyciel </w:t>
      </w:r>
      <w:r w:rsidRPr="00543F00">
        <w:rPr>
          <w:rFonts w:ascii="Arial" w:eastAsia="Times New Roman" w:hAnsi="Arial" w:cs="Arial"/>
          <w:bCs/>
          <w:kern w:val="0"/>
          <w:sz w:val="28"/>
          <w:szCs w:val="28"/>
          <w:lang w:eastAsia="pl-PL" w:bidi="pl-PL"/>
        </w:rPr>
        <w:t xml:space="preserve"> powinien wyjaśnić dziecku przyczyny swoich działań.</w:t>
      </w:r>
    </w:p>
    <w:p w:rsidR="00B420E7" w:rsidRPr="00543F00" w:rsidRDefault="00B420E7" w:rsidP="00B420E7">
      <w:pPr>
        <w:keepLines/>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 xml:space="preserve">5. </w:t>
      </w:r>
      <w:r w:rsidRPr="00543F00">
        <w:rPr>
          <w:rFonts w:ascii="Arial" w:eastAsia="Times New Roman" w:hAnsi="Arial" w:cs="Arial"/>
          <w:bCs/>
          <w:kern w:val="0"/>
          <w:sz w:val="28"/>
          <w:szCs w:val="28"/>
          <w:lang w:eastAsia="pl-PL" w:bidi="pl-PL"/>
        </w:rPr>
        <w:t>W sytuacji ratowani</w:t>
      </w:r>
      <w:r>
        <w:rPr>
          <w:rFonts w:ascii="Arial" w:eastAsia="Times New Roman" w:hAnsi="Arial" w:cs="Arial"/>
          <w:bCs/>
          <w:kern w:val="0"/>
          <w:sz w:val="28"/>
          <w:szCs w:val="28"/>
          <w:lang w:eastAsia="pl-PL" w:bidi="pl-PL"/>
        </w:rPr>
        <w:t>a</w:t>
      </w:r>
      <w:r w:rsidRPr="00543F00">
        <w:rPr>
          <w:rFonts w:ascii="Arial" w:eastAsia="Times New Roman" w:hAnsi="Arial" w:cs="Arial"/>
          <w:bCs/>
          <w:kern w:val="0"/>
          <w:sz w:val="28"/>
          <w:szCs w:val="28"/>
          <w:lang w:eastAsia="pl-PL" w:bidi="pl-PL"/>
        </w:rPr>
        <w:t xml:space="preserve"> zdrowia i życia dziecka</w:t>
      </w:r>
      <w:r>
        <w:rPr>
          <w:rFonts w:ascii="Arial" w:eastAsia="Times New Roman" w:hAnsi="Arial" w:cs="Arial"/>
          <w:bCs/>
          <w:kern w:val="0"/>
          <w:sz w:val="28"/>
          <w:szCs w:val="28"/>
          <w:lang w:eastAsia="pl-PL" w:bidi="pl-PL"/>
        </w:rPr>
        <w:t xml:space="preserve"> w</w:t>
      </w:r>
      <w:r w:rsidRPr="00543F00">
        <w:rPr>
          <w:rFonts w:ascii="Arial" w:eastAsia="Times New Roman" w:hAnsi="Arial" w:cs="Arial"/>
          <w:bCs/>
          <w:kern w:val="0"/>
          <w:sz w:val="28"/>
          <w:szCs w:val="28"/>
          <w:lang w:eastAsia="pl-PL" w:bidi="pl-PL"/>
        </w:rPr>
        <w:t xml:space="preserve">szyscy pracownicy </w:t>
      </w:r>
      <w:r>
        <w:rPr>
          <w:rFonts w:ascii="Arial" w:eastAsia="Times New Roman" w:hAnsi="Arial" w:cs="Arial"/>
          <w:bCs/>
          <w:kern w:val="0"/>
          <w:sz w:val="28"/>
          <w:szCs w:val="28"/>
          <w:lang w:eastAsia="pl-PL" w:bidi="pl-PL"/>
        </w:rPr>
        <w:t xml:space="preserve">Przedszkola </w:t>
      </w:r>
      <w:r w:rsidRPr="00543F00">
        <w:rPr>
          <w:rFonts w:ascii="Arial" w:eastAsia="Times New Roman" w:hAnsi="Arial" w:cs="Arial"/>
          <w:bCs/>
          <w:kern w:val="0"/>
          <w:sz w:val="28"/>
          <w:szCs w:val="28"/>
          <w:lang w:eastAsia="pl-PL" w:bidi="pl-PL"/>
        </w:rPr>
        <w:t>mają obowiązekudzielić bezpośredniej pomocy dziecku.Sposób udzielenia tej pomocy jest uzależniony od rodzaju, stopnia i okoliczności zagrożenia jakiemu uległo dziecko.</w:t>
      </w:r>
      <w:r w:rsidRPr="00761CC8">
        <w:rPr>
          <w:rFonts w:ascii="Arial" w:eastAsia="Times New Roman" w:hAnsi="Arial" w:cs="Arial"/>
          <w:bCs/>
          <w:kern w:val="0"/>
          <w:sz w:val="28"/>
          <w:szCs w:val="28"/>
          <w:lang w:eastAsia="pl-PL" w:bidi="pl-PL"/>
        </w:rPr>
        <w:t>Ma</w:t>
      </w:r>
      <w:r>
        <w:rPr>
          <w:rFonts w:ascii="Arial" w:eastAsia="Times New Roman" w:hAnsi="Arial" w:cs="Arial"/>
          <w:bCs/>
          <w:kern w:val="0"/>
          <w:sz w:val="28"/>
          <w:szCs w:val="28"/>
          <w:lang w:eastAsia="pl-PL" w:bidi="pl-PL"/>
        </w:rPr>
        <w:t xml:space="preserve">ją </w:t>
      </w:r>
      <w:r w:rsidRPr="00761CC8">
        <w:rPr>
          <w:rFonts w:ascii="Arial" w:eastAsia="Times New Roman" w:hAnsi="Arial" w:cs="Arial"/>
          <w:bCs/>
          <w:kern w:val="0"/>
          <w:sz w:val="28"/>
          <w:szCs w:val="28"/>
          <w:lang w:eastAsia="pl-PL" w:bidi="pl-PL"/>
        </w:rPr>
        <w:t xml:space="preserve"> prawo wyprowadzić dziecko, wynieść je w miejsce bezpieczne.</w:t>
      </w:r>
      <w:r w:rsidRPr="005B5D86">
        <w:rPr>
          <w:rFonts w:ascii="Arial" w:eastAsia="Times New Roman" w:hAnsi="Arial" w:cs="Arial"/>
          <w:bCs/>
          <w:kern w:val="0"/>
          <w:sz w:val="28"/>
          <w:szCs w:val="28"/>
          <w:lang w:eastAsia="pl-PL" w:bidi="pl-PL"/>
        </w:rPr>
        <w:t xml:space="preserve">O ile okoliczności pozwolą </w:t>
      </w:r>
      <w:r>
        <w:rPr>
          <w:rFonts w:ascii="Arial" w:eastAsia="Times New Roman" w:hAnsi="Arial" w:cs="Arial"/>
          <w:bCs/>
          <w:kern w:val="0"/>
          <w:sz w:val="28"/>
          <w:szCs w:val="28"/>
          <w:lang w:eastAsia="pl-PL" w:bidi="pl-PL"/>
        </w:rPr>
        <w:t xml:space="preserve">pracownik </w:t>
      </w:r>
      <w:r w:rsidRPr="005B5D86">
        <w:rPr>
          <w:rFonts w:ascii="Arial" w:eastAsia="Times New Roman" w:hAnsi="Arial" w:cs="Arial"/>
          <w:bCs/>
          <w:kern w:val="0"/>
          <w:sz w:val="28"/>
          <w:szCs w:val="28"/>
          <w:lang w:eastAsia="pl-PL" w:bidi="pl-PL"/>
        </w:rPr>
        <w:t>powinien wyjaśnić dziecku przyczyny swoich działań</w:t>
      </w:r>
      <w:r>
        <w:rPr>
          <w:rFonts w:ascii="Arial" w:eastAsia="Times New Roman" w:hAnsi="Arial" w:cs="Arial"/>
          <w:bCs/>
          <w:kern w:val="0"/>
          <w:sz w:val="28"/>
          <w:szCs w:val="28"/>
          <w:lang w:eastAsia="pl-PL" w:bidi="pl-PL"/>
        </w:rPr>
        <w:t>.</w:t>
      </w:r>
    </w:p>
    <w:p w:rsidR="00B420E7" w:rsidRDefault="00B420E7" w:rsidP="00B420E7">
      <w:pPr>
        <w:keepLines/>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 xml:space="preserve">6. </w:t>
      </w:r>
      <w:r w:rsidRPr="00B420E7">
        <w:rPr>
          <w:rFonts w:ascii="Arial" w:eastAsia="Times New Roman" w:hAnsi="Arial" w:cs="Arial"/>
          <w:bCs/>
          <w:kern w:val="0"/>
          <w:sz w:val="28"/>
          <w:szCs w:val="28"/>
          <w:lang w:eastAsia="pl-PL" w:bidi="pl-PL"/>
        </w:rPr>
        <w:t xml:space="preserve">W zależności od stopnia samodzielności dziecka, </w:t>
      </w:r>
      <w:r>
        <w:rPr>
          <w:rFonts w:ascii="Arial" w:eastAsia="Times New Roman" w:hAnsi="Arial" w:cs="Arial"/>
          <w:bCs/>
          <w:kern w:val="0"/>
          <w:sz w:val="28"/>
          <w:szCs w:val="28"/>
          <w:lang w:eastAsia="pl-PL" w:bidi="pl-PL"/>
        </w:rPr>
        <w:t xml:space="preserve">nauczyciel może wspomagać dziecko w </w:t>
      </w:r>
      <w:r w:rsidRPr="00B420E7">
        <w:rPr>
          <w:rFonts w:ascii="Arial" w:eastAsia="Times New Roman" w:hAnsi="Arial" w:cs="Arial"/>
          <w:bCs/>
          <w:kern w:val="0"/>
          <w:sz w:val="28"/>
          <w:szCs w:val="28"/>
          <w:lang w:eastAsia="pl-PL" w:bidi="pl-PL"/>
        </w:rPr>
        <w:t xml:space="preserve"> czynnościach pielęgnacyjnych</w:t>
      </w:r>
      <w:r>
        <w:rPr>
          <w:rFonts w:ascii="Arial" w:eastAsia="Times New Roman" w:hAnsi="Arial" w:cs="Arial"/>
          <w:bCs/>
          <w:kern w:val="0"/>
          <w:sz w:val="28"/>
          <w:szCs w:val="28"/>
          <w:lang w:eastAsia="pl-PL" w:bidi="pl-PL"/>
        </w:rPr>
        <w:t xml:space="preserve"> i higienicznych.</w:t>
      </w:r>
    </w:p>
    <w:p w:rsidR="00B420E7" w:rsidRPr="00AD1096" w:rsidRDefault="00B420E7" w:rsidP="00B420E7">
      <w:pPr>
        <w:keepLines/>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 xml:space="preserve">7. </w:t>
      </w:r>
      <w:r w:rsidRPr="00AD1096">
        <w:rPr>
          <w:rFonts w:ascii="Arial" w:eastAsia="Times New Roman" w:hAnsi="Arial" w:cs="Arial"/>
          <w:bCs/>
          <w:kern w:val="0"/>
          <w:sz w:val="28"/>
          <w:szCs w:val="28"/>
          <w:lang w:eastAsia="pl-PL" w:bidi="pl-PL"/>
        </w:rPr>
        <w:t xml:space="preserve">Wszystkie czynności </w:t>
      </w:r>
      <w:r>
        <w:rPr>
          <w:rFonts w:ascii="Arial" w:eastAsia="Times New Roman" w:hAnsi="Arial" w:cs="Arial"/>
          <w:bCs/>
          <w:kern w:val="0"/>
          <w:sz w:val="28"/>
          <w:szCs w:val="28"/>
          <w:lang w:eastAsia="pl-PL" w:bidi="pl-PL"/>
        </w:rPr>
        <w:t>pracownik</w:t>
      </w:r>
      <w:r w:rsidRPr="00AD1096">
        <w:rPr>
          <w:rFonts w:ascii="Arial" w:eastAsia="Times New Roman" w:hAnsi="Arial" w:cs="Arial"/>
          <w:bCs/>
          <w:kern w:val="0"/>
          <w:sz w:val="28"/>
          <w:szCs w:val="28"/>
          <w:lang w:eastAsia="pl-PL" w:bidi="pl-PL"/>
        </w:rPr>
        <w:t xml:space="preserve"> wykonuje w sposób</w:t>
      </w:r>
      <w:r>
        <w:rPr>
          <w:rFonts w:ascii="Arial" w:eastAsia="Times New Roman" w:hAnsi="Arial" w:cs="Arial"/>
          <w:bCs/>
          <w:kern w:val="0"/>
          <w:sz w:val="28"/>
          <w:szCs w:val="28"/>
          <w:lang w:eastAsia="pl-PL" w:bidi="pl-PL"/>
        </w:rPr>
        <w:t xml:space="preserve"> zapewniający dziecku </w:t>
      </w:r>
      <w:r w:rsidRPr="00AD1096">
        <w:rPr>
          <w:rFonts w:ascii="Arial" w:eastAsia="Times New Roman" w:hAnsi="Arial" w:cs="Arial"/>
          <w:bCs/>
          <w:kern w:val="0"/>
          <w:sz w:val="28"/>
          <w:szCs w:val="28"/>
          <w:lang w:eastAsia="pl-PL" w:bidi="pl-PL"/>
        </w:rPr>
        <w:t xml:space="preserve"> komfort</w:t>
      </w:r>
      <w:r w:rsidR="00D171D4">
        <w:rPr>
          <w:rFonts w:ascii="Arial" w:eastAsia="Times New Roman" w:hAnsi="Arial" w:cs="Arial"/>
          <w:bCs/>
          <w:kern w:val="0"/>
          <w:sz w:val="28"/>
          <w:szCs w:val="28"/>
          <w:lang w:eastAsia="pl-PL" w:bidi="pl-PL"/>
        </w:rPr>
        <w:t xml:space="preserve">, </w:t>
      </w:r>
      <w:r w:rsidRPr="00B420E7">
        <w:rPr>
          <w:rFonts w:ascii="Arial" w:eastAsia="Times New Roman" w:hAnsi="Arial" w:cs="Arial"/>
          <w:bCs/>
          <w:kern w:val="0"/>
          <w:sz w:val="28"/>
          <w:szCs w:val="28"/>
          <w:lang w:eastAsia="pl-PL" w:bidi="pl-PL"/>
        </w:rPr>
        <w:t>odpowiednio dziecko wyręczając, lub  tylko kontroluje i wspiera jego  wysiłki</w:t>
      </w:r>
      <w:r w:rsidR="00D171D4">
        <w:rPr>
          <w:rFonts w:ascii="Arial" w:eastAsia="Times New Roman" w:hAnsi="Arial" w:cs="Arial"/>
          <w:bCs/>
          <w:kern w:val="0"/>
          <w:sz w:val="28"/>
          <w:szCs w:val="28"/>
          <w:lang w:eastAsia="pl-PL" w:bidi="pl-PL"/>
        </w:rPr>
        <w:t>.</w:t>
      </w:r>
    </w:p>
    <w:p w:rsidR="00B420E7" w:rsidRPr="005B5D86" w:rsidRDefault="00B420E7" w:rsidP="00B420E7">
      <w:pPr>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 xml:space="preserve">8. </w:t>
      </w:r>
      <w:r w:rsidRPr="005B5D86">
        <w:rPr>
          <w:rFonts w:ascii="Arial" w:eastAsia="Times New Roman" w:hAnsi="Arial" w:cs="Arial"/>
          <w:bCs/>
          <w:kern w:val="0"/>
          <w:sz w:val="28"/>
          <w:szCs w:val="28"/>
          <w:lang w:eastAsia="pl-PL" w:bidi="pl-PL"/>
        </w:rPr>
        <w:t>Czynności pielęgnacyjne wykonywane są  w sposób delikatny, spokojnie, bez pośpiechu, tak aby dziecko czuło się w tych sytuacjach bezpiecznie.</w:t>
      </w:r>
    </w:p>
    <w:p w:rsidR="00B420E7" w:rsidRDefault="00B420E7" w:rsidP="00B420E7">
      <w:pPr>
        <w:keepLines/>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9.</w:t>
      </w:r>
      <w:r w:rsidRPr="00543F00">
        <w:rPr>
          <w:rFonts w:ascii="Arial" w:eastAsia="Times New Roman" w:hAnsi="Arial" w:cs="Arial"/>
          <w:bCs/>
          <w:kern w:val="0"/>
          <w:sz w:val="28"/>
          <w:szCs w:val="28"/>
          <w:lang w:eastAsia="pl-PL" w:bidi="pl-PL"/>
        </w:rPr>
        <w:t xml:space="preserve">Dziecko jest zawsze uprzedzane przez </w:t>
      </w:r>
      <w:r w:rsidR="00D171D4">
        <w:rPr>
          <w:rFonts w:ascii="Arial" w:eastAsia="Times New Roman" w:hAnsi="Arial" w:cs="Arial"/>
          <w:bCs/>
          <w:kern w:val="0"/>
          <w:sz w:val="28"/>
          <w:szCs w:val="28"/>
          <w:lang w:eastAsia="pl-PL" w:bidi="pl-PL"/>
        </w:rPr>
        <w:t>pracownika</w:t>
      </w:r>
      <w:r w:rsidRPr="00543F00">
        <w:rPr>
          <w:rFonts w:ascii="Arial" w:eastAsia="Times New Roman" w:hAnsi="Arial" w:cs="Arial"/>
          <w:bCs/>
          <w:kern w:val="0"/>
          <w:sz w:val="28"/>
          <w:szCs w:val="28"/>
          <w:lang w:eastAsia="pl-PL" w:bidi="pl-PL"/>
        </w:rPr>
        <w:t xml:space="preserve"> o </w:t>
      </w:r>
      <w:r w:rsidR="00D171D4">
        <w:rPr>
          <w:rFonts w:ascii="Arial" w:eastAsia="Times New Roman" w:hAnsi="Arial" w:cs="Arial"/>
          <w:bCs/>
          <w:kern w:val="0"/>
          <w:sz w:val="28"/>
          <w:szCs w:val="28"/>
          <w:lang w:eastAsia="pl-PL" w:bidi="pl-PL"/>
        </w:rPr>
        <w:t xml:space="preserve">ewentualnej </w:t>
      </w:r>
      <w:r w:rsidRPr="00543F00">
        <w:rPr>
          <w:rFonts w:ascii="Arial" w:eastAsia="Times New Roman" w:hAnsi="Arial" w:cs="Arial"/>
          <w:bCs/>
          <w:kern w:val="0"/>
          <w:sz w:val="28"/>
          <w:szCs w:val="28"/>
          <w:lang w:eastAsia="pl-PL" w:bidi="pl-PL"/>
        </w:rPr>
        <w:t xml:space="preserve">potrzebie i konieczności wykonania przy nim czynności pielęgnacyjnych. </w:t>
      </w:r>
    </w:p>
    <w:p w:rsidR="00B420E7" w:rsidRPr="00543F00" w:rsidRDefault="00B420E7" w:rsidP="00B420E7">
      <w:pPr>
        <w:keepLines/>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 xml:space="preserve">10. </w:t>
      </w:r>
      <w:r w:rsidR="00D171D4">
        <w:rPr>
          <w:rFonts w:ascii="Arial" w:eastAsia="Times New Roman" w:hAnsi="Arial" w:cs="Arial"/>
          <w:bCs/>
          <w:kern w:val="0"/>
          <w:sz w:val="28"/>
          <w:szCs w:val="28"/>
          <w:lang w:eastAsia="pl-PL" w:bidi="pl-PL"/>
        </w:rPr>
        <w:t>W sytuacji nieporadności d</w:t>
      </w:r>
      <w:r>
        <w:rPr>
          <w:rFonts w:ascii="Arial" w:eastAsia="Times New Roman" w:hAnsi="Arial" w:cs="Arial"/>
          <w:bCs/>
          <w:kern w:val="0"/>
          <w:sz w:val="28"/>
          <w:szCs w:val="28"/>
          <w:lang w:eastAsia="pl-PL" w:bidi="pl-PL"/>
        </w:rPr>
        <w:t>ziecko  nigdy n</w:t>
      </w:r>
      <w:r w:rsidRPr="00543F00">
        <w:rPr>
          <w:rFonts w:ascii="Arial" w:eastAsia="Times New Roman" w:hAnsi="Arial" w:cs="Arial"/>
          <w:bCs/>
          <w:kern w:val="0"/>
          <w:sz w:val="28"/>
          <w:szCs w:val="28"/>
          <w:lang w:eastAsia="pl-PL" w:bidi="pl-PL"/>
        </w:rPr>
        <w:t>ie jest  karane, zawstydzane</w:t>
      </w:r>
      <w:r>
        <w:rPr>
          <w:rFonts w:ascii="Arial" w:eastAsia="Times New Roman" w:hAnsi="Arial" w:cs="Arial"/>
          <w:bCs/>
          <w:kern w:val="0"/>
          <w:sz w:val="28"/>
          <w:szCs w:val="28"/>
          <w:lang w:eastAsia="pl-PL" w:bidi="pl-PL"/>
        </w:rPr>
        <w:t xml:space="preserve">, czy </w:t>
      </w:r>
      <w:r w:rsidRPr="00543F00">
        <w:rPr>
          <w:rFonts w:ascii="Arial" w:eastAsia="Times New Roman" w:hAnsi="Arial" w:cs="Arial"/>
          <w:bCs/>
          <w:kern w:val="0"/>
          <w:sz w:val="28"/>
          <w:szCs w:val="28"/>
          <w:lang w:eastAsia="pl-PL" w:bidi="pl-PL"/>
        </w:rPr>
        <w:t>ośmieszane.</w:t>
      </w:r>
    </w:p>
    <w:p w:rsidR="00B420E7" w:rsidRDefault="00B420E7" w:rsidP="00B420E7">
      <w:pPr>
        <w:keepLines/>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 xml:space="preserve">11. </w:t>
      </w:r>
      <w:r w:rsidRPr="00543F00">
        <w:rPr>
          <w:rFonts w:ascii="Arial" w:eastAsia="Times New Roman" w:hAnsi="Arial" w:cs="Arial"/>
          <w:bCs/>
          <w:kern w:val="0"/>
          <w:sz w:val="28"/>
          <w:szCs w:val="28"/>
          <w:lang w:eastAsia="pl-PL" w:bidi="pl-PL"/>
        </w:rPr>
        <w:t>W sytuacjach rozbierania, przebierania do snu, ubierania</w:t>
      </w:r>
      <w:r>
        <w:rPr>
          <w:rFonts w:ascii="Arial" w:eastAsia="Times New Roman" w:hAnsi="Arial" w:cs="Arial"/>
          <w:bCs/>
          <w:kern w:val="0"/>
          <w:sz w:val="28"/>
          <w:szCs w:val="28"/>
          <w:lang w:eastAsia="pl-PL" w:bidi="pl-PL"/>
        </w:rPr>
        <w:t>:</w:t>
      </w:r>
    </w:p>
    <w:p w:rsidR="00B420E7" w:rsidRDefault="00B420E7">
      <w:pPr>
        <w:pStyle w:val="Akapitzlist"/>
        <w:keepLines/>
        <w:numPr>
          <w:ilvl w:val="0"/>
          <w:numId w:val="39"/>
        </w:numPr>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lastRenderedPageBreak/>
        <w:t xml:space="preserve">w odniesieniu do </w:t>
      </w:r>
      <w:r w:rsidRPr="005B5D86">
        <w:rPr>
          <w:rFonts w:ascii="Arial" w:eastAsia="Times New Roman" w:hAnsi="Arial" w:cs="Arial"/>
          <w:bCs/>
          <w:kern w:val="0"/>
          <w:sz w:val="28"/>
          <w:szCs w:val="28"/>
          <w:lang w:eastAsia="pl-PL" w:bidi="pl-PL"/>
        </w:rPr>
        <w:t>dzieci bardziej samodzielnych</w:t>
      </w:r>
      <w:r>
        <w:rPr>
          <w:rFonts w:ascii="Arial" w:eastAsia="Times New Roman" w:hAnsi="Arial" w:cs="Arial"/>
          <w:bCs/>
          <w:kern w:val="0"/>
          <w:sz w:val="28"/>
          <w:szCs w:val="28"/>
          <w:lang w:eastAsia="pl-PL" w:bidi="pl-PL"/>
        </w:rPr>
        <w:t>,</w:t>
      </w:r>
      <w:r w:rsidR="00D171D4">
        <w:rPr>
          <w:rFonts w:ascii="Arial" w:eastAsia="Times New Roman" w:hAnsi="Arial" w:cs="Arial"/>
          <w:bCs/>
          <w:kern w:val="0"/>
          <w:sz w:val="28"/>
          <w:szCs w:val="28"/>
          <w:lang w:eastAsia="pl-PL" w:bidi="pl-PL"/>
        </w:rPr>
        <w:t>pracownik</w:t>
      </w:r>
      <w:r w:rsidRPr="005B5D86">
        <w:rPr>
          <w:rFonts w:ascii="Arial" w:eastAsia="Times New Roman" w:hAnsi="Arial" w:cs="Arial"/>
          <w:bCs/>
          <w:kern w:val="0"/>
          <w:sz w:val="28"/>
          <w:szCs w:val="28"/>
          <w:lang w:eastAsia="pl-PL" w:bidi="pl-PL"/>
        </w:rPr>
        <w:t xml:space="preserve"> jedynie służy im pomocą w czynnościach ubierania i rozbierania – za ich zgodą</w:t>
      </w:r>
      <w:r>
        <w:rPr>
          <w:rFonts w:ascii="Arial" w:eastAsia="Times New Roman" w:hAnsi="Arial" w:cs="Arial"/>
          <w:bCs/>
          <w:kern w:val="0"/>
          <w:sz w:val="28"/>
          <w:szCs w:val="28"/>
          <w:lang w:eastAsia="pl-PL" w:bidi="pl-PL"/>
        </w:rPr>
        <w:t>;</w:t>
      </w:r>
    </w:p>
    <w:p w:rsidR="00B420E7" w:rsidRPr="002C2A7F" w:rsidRDefault="00B420E7">
      <w:pPr>
        <w:pStyle w:val="Akapitzlist"/>
        <w:keepLines/>
        <w:numPr>
          <w:ilvl w:val="0"/>
          <w:numId w:val="39"/>
        </w:numPr>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d</w:t>
      </w:r>
      <w:r w:rsidRPr="005B5D86">
        <w:rPr>
          <w:rFonts w:ascii="Arial" w:eastAsia="Times New Roman" w:hAnsi="Arial" w:cs="Arial"/>
          <w:bCs/>
          <w:kern w:val="0"/>
          <w:sz w:val="28"/>
          <w:szCs w:val="28"/>
          <w:lang w:eastAsia="pl-PL" w:bidi="pl-PL"/>
        </w:rPr>
        <w:t>zieciom mniej samodzielnym opiekun w w/w czynnościach pomaga w większym stopniu lub całkowicie je w nich wyręcza.</w:t>
      </w:r>
    </w:p>
    <w:p w:rsidR="00B420E7" w:rsidRDefault="00B420E7" w:rsidP="00B420E7">
      <w:pPr>
        <w:keepLines/>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 xml:space="preserve">12. </w:t>
      </w:r>
      <w:r w:rsidRPr="00543F00">
        <w:rPr>
          <w:rFonts w:ascii="Arial" w:eastAsia="Times New Roman" w:hAnsi="Arial" w:cs="Arial"/>
          <w:bCs/>
          <w:kern w:val="0"/>
          <w:sz w:val="28"/>
          <w:szCs w:val="28"/>
          <w:lang w:eastAsia="pl-PL" w:bidi="pl-PL"/>
        </w:rPr>
        <w:t xml:space="preserve">W sytuacji leżakowaniaopiekun </w:t>
      </w:r>
      <w:r>
        <w:rPr>
          <w:rFonts w:ascii="Arial" w:eastAsia="Times New Roman" w:hAnsi="Arial" w:cs="Arial"/>
          <w:bCs/>
          <w:kern w:val="0"/>
          <w:sz w:val="28"/>
          <w:szCs w:val="28"/>
          <w:lang w:eastAsia="pl-PL" w:bidi="pl-PL"/>
        </w:rPr>
        <w:t xml:space="preserve"> w miarę możliwości </w:t>
      </w:r>
      <w:r w:rsidRPr="00543F00">
        <w:rPr>
          <w:rFonts w:ascii="Arial" w:eastAsia="Times New Roman" w:hAnsi="Arial" w:cs="Arial"/>
          <w:bCs/>
          <w:kern w:val="0"/>
          <w:sz w:val="28"/>
          <w:szCs w:val="28"/>
          <w:lang w:eastAsia="pl-PL" w:bidi="pl-PL"/>
        </w:rPr>
        <w:t>respektuje indywidualne przyzwyczajenia dziecka związane z odpoczynkiem i zasypianiem</w:t>
      </w:r>
      <w:r>
        <w:rPr>
          <w:rFonts w:ascii="Arial" w:eastAsia="Times New Roman" w:hAnsi="Arial" w:cs="Arial"/>
          <w:bCs/>
          <w:kern w:val="0"/>
          <w:sz w:val="28"/>
          <w:szCs w:val="28"/>
          <w:lang w:eastAsia="pl-PL" w:bidi="pl-PL"/>
        </w:rPr>
        <w:t xml:space="preserve">, </w:t>
      </w:r>
      <w:r w:rsidRPr="00543F00">
        <w:rPr>
          <w:rFonts w:ascii="Arial" w:eastAsia="Times New Roman" w:hAnsi="Arial" w:cs="Arial"/>
          <w:bCs/>
          <w:kern w:val="0"/>
          <w:sz w:val="28"/>
          <w:szCs w:val="28"/>
          <w:lang w:eastAsia="pl-PL" w:bidi="pl-PL"/>
        </w:rPr>
        <w:t>nie zmusza dzieci do spania.</w:t>
      </w:r>
    </w:p>
    <w:p w:rsidR="00B420E7" w:rsidRPr="00543F00" w:rsidRDefault="00B420E7" w:rsidP="00B420E7">
      <w:pPr>
        <w:keepLines/>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 xml:space="preserve">13. </w:t>
      </w:r>
      <w:r w:rsidRPr="00543F00">
        <w:rPr>
          <w:rFonts w:ascii="Arial" w:eastAsia="Times New Roman" w:hAnsi="Arial" w:cs="Arial"/>
          <w:bCs/>
          <w:kern w:val="0"/>
          <w:sz w:val="28"/>
          <w:szCs w:val="28"/>
          <w:lang w:eastAsia="pl-PL" w:bidi="pl-PL"/>
        </w:rPr>
        <w:t xml:space="preserve">Dzieci niespokojne, rozdrażnione - o ile tego potrzebują przed poobiednim odpoczynkiem – </w:t>
      </w:r>
      <w:r>
        <w:rPr>
          <w:rFonts w:ascii="Arial" w:eastAsia="Times New Roman" w:hAnsi="Arial" w:cs="Arial"/>
          <w:bCs/>
          <w:kern w:val="0"/>
          <w:sz w:val="28"/>
          <w:szCs w:val="28"/>
          <w:lang w:eastAsia="pl-PL" w:bidi="pl-PL"/>
        </w:rPr>
        <w:t xml:space="preserve"> mogą być  przez opiekuna </w:t>
      </w:r>
      <w:r w:rsidRPr="00543F00">
        <w:rPr>
          <w:rFonts w:ascii="Arial" w:eastAsia="Times New Roman" w:hAnsi="Arial" w:cs="Arial"/>
          <w:bCs/>
          <w:kern w:val="0"/>
          <w:sz w:val="28"/>
          <w:szCs w:val="28"/>
          <w:lang w:eastAsia="pl-PL" w:bidi="pl-PL"/>
        </w:rPr>
        <w:t>uspokaj</w:t>
      </w:r>
      <w:r>
        <w:rPr>
          <w:rFonts w:ascii="Arial" w:eastAsia="Times New Roman" w:hAnsi="Arial" w:cs="Arial"/>
          <w:bCs/>
          <w:kern w:val="0"/>
          <w:sz w:val="28"/>
          <w:szCs w:val="28"/>
          <w:lang w:eastAsia="pl-PL" w:bidi="pl-PL"/>
        </w:rPr>
        <w:t xml:space="preserve">ane </w:t>
      </w:r>
      <w:r w:rsidRPr="00543F00">
        <w:rPr>
          <w:rFonts w:ascii="Arial" w:eastAsia="Times New Roman" w:hAnsi="Arial" w:cs="Arial"/>
          <w:bCs/>
          <w:kern w:val="0"/>
          <w:sz w:val="28"/>
          <w:szCs w:val="28"/>
          <w:lang w:eastAsia="pl-PL" w:bidi="pl-PL"/>
        </w:rPr>
        <w:t xml:space="preserve">  jedynie delikatnie je gładząc, trzymając za rękę, lekko kołysząc.Po leżakowaniu, jeśli istnieje konieczność wybudzenia dziecka, </w:t>
      </w:r>
      <w:r w:rsidR="00D171D4">
        <w:rPr>
          <w:rFonts w:ascii="Arial" w:eastAsia="Times New Roman" w:hAnsi="Arial" w:cs="Arial"/>
          <w:bCs/>
          <w:kern w:val="0"/>
          <w:sz w:val="28"/>
          <w:szCs w:val="28"/>
          <w:lang w:eastAsia="pl-PL" w:bidi="pl-PL"/>
        </w:rPr>
        <w:t xml:space="preserve">pracownik </w:t>
      </w:r>
      <w:r w:rsidRPr="00543F00">
        <w:rPr>
          <w:rFonts w:ascii="Arial" w:eastAsia="Times New Roman" w:hAnsi="Arial" w:cs="Arial"/>
          <w:bCs/>
          <w:kern w:val="0"/>
          <w:sz w:val="28"/>
          <w:szCs w:val="28"/>
          <w:lang w:eastAsia="pl-PL" w:bidi="pl-PL"/>
        </w:rPr>
        <w:t>czyni to w sposób delikatny, spokojny zwracając się do niego po imieniu.</w:t>
      </w:r>
    </w:p>
    <w:p w:rsidR="00B420E7" w:rsidRPr="00543F00" w:rsidRDefault="00B420E7" w:rsidP="00B420E7">
      <w:pPr>
        <w:keepLines/>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 xml:space="preserve">14. </w:t>
      </w:r>
      <w:r w:rsidRPr="005B5D86">
        <w:rPr>
          <w:rFonts w:ascii="Arial" w:eastAsia="Times New Roman" w:hAnsi="Arial" w:cs="Arial"/>
          <w:bCs/>
          <w:kern w:val="0"/>
          <w:sz w:val="28"/>
          <w:szCs w:val="28"/>
          <w:lang w:eastAsia="pl-PL" w:bidi="pl-PL"/>
        </w:rPr>
        <w:t>Dzieci spożywają posiłki w spokojnej atmosferze</w:t>
      </w:r>
      <w:r>
        <w:rPr>
          <w:rFonts w:ascii="Arial" w:eastAsia="Times New Roman" w:hAnsi="Arial" w:cs="Arial"/>
          <w:bCs/>
          <w:kern w:val="0"/>
          <w:sz w:val="28"/>
          <w:szCs w:val="28"/>
          <w:lang w:eastAsia="pl-PL" w:bidi="pl-PL"/>
        </w:rPr>
        <w:t>, k</w:t>
      </w:r>
      <w:r w:rsidRPr="005B5D86">
        <w:rPr>
          <w:rFonts w:ascii="Arial" w:eastAsia="Times New Roman" w:hAnsi="Arial" w:cs="Arial"/>
          <w:bCs/>
          <w:kern w:val="0"/>
          <w:sz w:val="28"/>
          <w:szCs w:val="28"/>
          <w:lang w:eastAsia="pl-PL" w:bidi="pl-PL"/>
        </w:rPr>
        <w:t>ażde dziecko je w swoim tempie i tyle ile chce.</w:t>
      </w:r>
      <w:r w:rsidRPr="00543F00">
        <w:rPr>
          <w:rFonts w:ascii="Arial" w:eastAsia="Times New Roman" w:hAnsi="Arial" w:cs="Arial"/>
          <w:bCs/>
          <w:kern w:val="0"/>
          <w:sz w:val="28"/>
          <w:szCs w:val="28"/>
          <w:lang w:eastAsia="pl-PL" w:bidi="pl-PL"/>
        </w:rPr>
        <w:t>W sytuacji spożywania posiłków</w:t>
      </w:r>
      <w:r>
        <w:rPr>
          <w:rFonts w:ascii="Arial" w:eastAsia="Times New Roman" w:hAnsi="Arial" w:cs="Arial"/>
          <w:bCs/>
          <w:kern w:val="0"/>
          <w:sz w:val="28"/>
          <w:szCs w:val="28"/>
          <w:lang w:eastAsia="pl-PL" w:bidi="pl-PL"/>
        </w:rPr>
        <w:t xml:space="preserve"> o</w:t>
      </w:r>
      <w:r w:rsidRPr="00543F00">
        <w:rPr>
          <w:rFonts w:ascii="Arial" w:eastAsia="Times New Roman" w:hAnsi="Arial" w:cs="Arial"/>
          <w:bCs/>
          <w:kern w:val="0"/>
          <w:sz w:val="28"/>
          <w:szCs w:val="28"/>
          <w:lang w:eastAsia="pl-PL" w:bidi="pl-PL"/>
        </w:rPr>
        <w:t>piekun nie zmusza dzieci do jedzenia</w:t>
      </w:r>
      <w:r>
        <w:rPr>
          <w:rFonts w:ascii="Arial" w:eastAsia="Times New Roman" w:hAnsi="Arial" w:cs="Arial"/>
          <w:bCs/>
          <w:kern w:val="0"/>
          <w:sz w:val="28"/>
          <w:szCs w:val="28"/>
          <w:lang w:eastAsia="pl-PL" w:bidi="pl-PL"/>
        </w:rPr>
        <w:t xml:space="preserve">, </w:t>
      </w:r>
      <w:r w:rsidRPr="00543F00">
        <w:rPr>
          <w:rFonts w:ascii="Arial" w:eastAsia="Times New Roman" w:hAnsi="Arial" w:cs="Arial"/>
          <w:bCs/>
          <w:kern w:val="0"/>
          <w:sz w:val="28"/>
          <w:szCs w:val="28"/>
          <w:lang w:eastAsia="pl-PL" w:bidi="pl-PL"/>
        </w:rPr>
        <w:t xml:space="preserve">zachęca </w:t>
      </w:r>
      <w:r>
        <w:rPr>
          <w:rFonts w:ascii="Arial" w:eastAsia="Times New Roman" w:hAnsi="Arial" w:cs="Arial"/>
          <w:bCs/>
          <w:kern w:val="0"/>
          <w:sz w:val="28"/>
          <w:szCs w:val="28"/>
          <w:lang w:eastAsia="pl-PL" w:bidi="pl-PL"/>
        </w:rPr>
        <w:t xml:space="preserve">je </w:t>
      </w:r>
      <w:r w:rsidRPr="00543F00">
        <w:rPr>
          <w:rFonts w:ascii="Arial" w:eastAsia="Times New Roman" w:hAnsi="Arial" w:cs="Arial"/>
          <w:bCs/>
          <w:kern w:val="0"/>
          <w:sz w:val="28"/>
          <w:szCs w:val="28"/>
          <w:lang w:eastAsia="pl-PL" w:bidi="pl-PL"/>
        </w:rPr>
        <w:t xml:space="preserve">do samodzielnego spożywania posiłku, </w:t>
      </w:r>
      <w:r>
        <w:rPr>
          <w:rFonts w:ascii="Arial" w:eastAsia="Times New Roman" w:hAnsi="Arial" w:cs="Arial"/>
          <w:bCs/>
          <w:kern w:val="0"/>
          <w:sz w:val="28"/>
          <w:szCs w:val="28"/>
          <w:lang w:eastAsia="pl-PL" w:bidi="pl-PL"/>
        </w:rPr>
        <w:t xml:space="preserve">oferując </w:t>
      </w:r>
      <w:r w:rsidRPr="00543F00">
        <w:rPr>
          <w:rFonts w:ascii="Arial" w:eastAsia="Times New Roman" w:hAnsi="Arial" w:cs="Arial"/>
          <w:bCs/>
          <w:kern w:val="0"/>
          <w:sz w:val="28"/>
          <w:szCs w:val="28"/>
          <w:lang w:eastAsia="pl-PL" w:bidi="pl-PL"/>
        </w:rPr>
        <w:t>swoją pomocdzieciom, które o to poproszą.</w:t>
      </w:r>
    </w:p>
    <w:p w:rsidR="00B420E7" w:rsidRDefault="00B420E7" w:rsidP="00B420E7">
      <w:pPr>
        <w:keepLines/>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1</w:t>
      </w:r>
      <w:r w:rsidR="00D171D4">
        <w:rPr>
          <w:rFonts w:ascii="Arial" w:eastAsia="Times New Roman" w:hAnsi="Arial" w:cs="Arial"/>
          <w:bCs/>
          <w:kern w:val="0"/>
          <w:sz w:val="28"/>
          <w:szCs w:val="28"/>
          <w:lang w:eastAsia="pl-PL" w:bidi="pl-PL"/>
        </w:rPr>
        <w:t>5</w:t>
      </w:r>
      <w:r>
        <w:rPr>
          <w:rFonts w:ascii="Arial" w:eastAsia="Times New Roman" w:hAnsi="Arial" w:cs="Arial"/>
          <w:bCs/>
          <w:kern w:val="0"/>
          <w:sz w:val="28"/>
          <w:szCs w:val="28"/>
          <w:lang w:eastAsia="pl-PL" w:bidi="pl-PL"/>
        </w:rPr>
        <w:t xml:space="preserve">.  W </w:t>
      </w:r>
      <w:r w:rsidRPr="0085693B">
        <w:rPr>
          <w:rFonts w:ascii="Arial" w:eastAsia="Times New Roman" w:hAnsi="Arial" w:cs="Arial"/>
          <w:bCs/>
          <w:kern w:val="0"/>
          <w:sz w:val="28"/>
          <w:szCs w:val="28"/>
          <w:lang w:eastAsia="pl-PL" w:bidi="pl-PL"/>
        </w:rPr>
        <w:t xml:space="preserve"> sytuacji prowadzenia zajęć i zabaw</w:t>
      </w:r>
      <w:r w:rsidR="00D171D4">
        <w:rPr>
          <w:rFonts w:ascii="Arial" w:eastAsia="Times New Roman" w:hAnsi="Arial" w:cs="Arial"/>
          <w:bCs/>
          <w:kern w:val="0"/>
          <w:sz w:val="28"/>
          <w:szCs w:val="28"/>
          <w:lang w:eastAsia="pl-PL" w:bidi="pl-PL"/>
        </w:rPr>
        <w:t>nauczyciel</w:t>
      </w:r>
      <w:r>
        <w:rPr>
          <w:rFonts w:ascii="Arial" w:eastAsia="Times New Roman" w:hAnsi="Arial" w:cs="Arial"/>
          <w:bCs/>
          <w:kern w:val="0"/>
          <w:sz w:val="28"/>
          <w:szCs w:val="28"/>
          <w:lang w:eastAsia="pl-PL" w:bidi="pl-PL"/>
        </w:rPr>
        <w:t>:</w:t>
      </w:r>
    </w:p>
    <w:p w:rsidR="00B420E7" w:rsidRDefault="00B420E7">
      <w:pPr>
        <w:pStyle w:val="Akapitzlist"/>
        <w:keepLines/>
        <w:numPr>
          <w:ilvl w:val="0"/>
          <w:numId w:val="40"/>
        </w:numPr>
        <w:spacing w:before="120" w:after="120" w:line="240" w:lineRule="auto"/>
        <w:jc w:val="both"/>
        <w:rPr>
          <w:rFonts w:ascii="Arial" w:eastAsia="Times New Roman" w:hAnsi="Arial" w:cs="Arial"/>
          <w:bCs/>
          <w:kern w:val="0"/>
          <w:sz w:val="28"/>
          <w:szCs w:val="28"/>
          <w:lang w:eastAsia="pl-PL" w:bidi="pl-PL"/>
        </w:rPr>
      </w:pPr>
      <w:r w:rsidRPr="0085693B">
        <w:rPr>
          <w:rFonts w:ascii="Arial" w:eastAsia="Times New Roman" w:hAnsi="Arial" w:cs="Arial"/>
          <w:bCs/>
          <w:kern w:val="0"/>
          <w:sz w:val="28"/>
          <w:szCs w:val="28"/>
          <w:lang w:eastAsia="pl-PL" w:bidi="pl-PL"/>
        </w:rPr>
        <w:t>zwraca się do dziecka zawsze po imieniu</w:t>
      </w:r>
      <w:r>
        <w:rPr>
          <w:rFonts w:ascii="Arial" w:eastAsia="Times New Roman" w:hAnsi="Arial" w:cs="Arial"/>
          <w:bCs/>
          <w:kern w:val="0"/>
          <w:sz w:val="28"/>
          <w:szCs w:val="28"/>
          <w:lang w:eastAsia="pl-PL" w:bidi="pl-PL"/>
        </w:rPr>
        <w:t>;</w:t>
      </w:r>
    </w:p>
    <w:p w:rsidR="00B420E7" w:rsidRDefault="00B420E7">
      <w:pPr>
        <w:pStyle w:val="Akapitzlist"/>
        <w:keepLines/>
        <w:numPr>
          <w:ilvl w:val="0"/>
          <w:numId w:val="40"/>
        </w:numPr>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m</w:t>
      </w:r>
      <w:r w:rsidRPr="0085693B">
        <w:rPr>
          <w:rFonts w:ascii="Arial" w:eastAsia="Times New Roman" w:hAnsi="Arial" w:cs="Arial"/>
          <w:bCs/>
          <w:kern w:val="0"/>
          <w:sz w:val="28"/>
          <w:szCs w:val="28"/>
          <w:lang w:eastAsia="pl-PL" w:bidi="pl-PL"/>
        </w:rPr>
        <w:t>ówi do dziecka spokojnie, nie podnosi głosu</w:t>
      </w:r>
      <w:r>
        <w:rPr>
          <w:rFonts w:ascii="Arial" w:eastAsia="Times New Roman" w:hAnsi="Arial" w:cs="Arial"/>
          <w:bCs/>
          <w:kern w:val="0"/>
          <w:sz w:val="28"/>
          <w:szCs w:val="28"/>
          <w:lang w:eastAsia="pl-PL" w:bidi="pl-PL"/>
        </w:rPr>
        <w:t>;</w:t>
      </w:r>
    </w:p>
    <w:p w:rsidR="00B420E7" w:rsidRDefault="00B420E7">
      <w:pPr>
        <w:pStyle w:val="Akapitzlist"/>
        <w:keepLines/>
        <w:numPr>
          <w:ilvl w:val="0"/>
          <w:numId w:val="40"/>
        </w:numPr>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u</w:t>
      </w:r>
      <w:r w:rsidRPr="0085693B">
        <w:rPr>
          <w:rFonts w:ascii="Arial" w:eastAsia="Times New Roman" w:hAnsi="Arial" w:cs="Arial"/>
          <w:bCs/>
          <w:kern w:val="0"/>
          <w:sz w:val="28"/>
          <w:szCs w:val="28"/>
          <w:lang w:eastAsia="pl-PL" w:bidi="pl-PL"/>
        </w:rPr>
        <w:t>żywa języka prostego, zrozumiałego dla dziecka, a zarazem poprawnego pod względem reguł językowych</w:t>
      </w:r>
      <w:r>
        <w:rPr>
          <w:rFonts w:ascii="Arial" w:eastAsia="Times New Roman" w:hAnsi="Arial" w:cs="Arial"/>
          <w:bCs/>
          <w:kern w:val="0"/>
          <w:sz w:val="28"/>
          <w:szCs w:val="28"/>
          <w:lang w:eastAsia="pl-PL" w:bidi="pl-PL"/>
        </w:rPr>
        <w:t>;</w:t>
      </w:r>
    </w:p>
    <w:p w:rsidR="00B420E7" w:rsidRDefault="00B420E7">
      <w:pPr>
        <w:pStyle w:val="Akapitzlist"/>
        <w:keepLines/>
        <w:numPr>
          <w:ilvl w:val="0"/>
          <w:numId w:val="40"/>
        </w:numPr>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n</w:t>
      </w:r>
      <w:r w:rsidRPr="0085693B">
        <w:rPr>
          <w:rFonts w:ascii="Arial" w:eastAsia="Times New Roman" w:hAnsi="Arial" w:cs="Arial"/>
          <w:bCs/>
          <w:kern w:val="0"/>
          <w:sz w:val="28"/>
          <w:szCs w:val="28"/>
          <w:lang w:eastAsia="pl-PL" w:bidi="pl-PL"/>
        </w:rPr>
        <w:t>ie używa słów i wyrażeń nie cenzuralnych</w:t>
      </w:r>
      <w:r>
        <w:rPr>
          <w:rFonts w:ascii="Arial" w:eastAsia="Times New Roman" w:hAnsi="Arial" w:cs="Arial"/>
          <w:bCs/>
          <w:kern w:val="0"/>
          <w:sz w:val="28"/>
          <w:szCs w:val="28"/>
          <w:lang w:eastAsia="pl-PL" w:bidi="pl-PL"/>
        </w:rPr>
        <w:t>;</w:t>
      </w:r>
    </w:p>
    <w:p w:rsidR="00B420E7" w:rsidRDefault="00B420E7">
      <w:pPr>
        <w:pStyle w:val="Akapitzlist"/>
        <w:keepLines/>
        <w:numPr>
          <w:ilvl w:val="0"/>
          <w:numId w:val="40"/>
        </w:numPr>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n</w:t>
      </w:r>
      <w:r w:rsidRPr="0085693B">
        <w:rPr>
          <w:rFonts w:ascii="Arial" w:eastAsia="Times New Roman" w:hAnsi="Arial" w:cs="Arial"/>
          <w:bCs/>
          <w:kern w:val="0"/>
          <w:sz w:val="28"/>
          <w:szCs w:val="28"/>
          <w:lang w:eastAsia="pl-PL" w:bidi="pl-PL"/>
        </w:rPr>
        <w:t>ie etykietuje dziecka, nie ośmiesza go i nie upokarza.</w:t>
      </w:r>
    </w:p>
    <w:p w:rsidR="00B420E7" w:rsidRDefault="00B420E7">
      <w:pPr>
        <w:pStyle w:val="Akapitzlist"/>
        <w:keepLines/>
        <w:numPr>
          <w:ilvl w:val="0"/>
          <w:numId w:val="40"/>
        </w:numPr>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u</w:t>
      </w:r>
      <w:r w:rsidRPr="0085693B">
        <w:rPr>
          <w:rFonts w:ascii="Arial" w:eastAsia="Times New Roman" w:hAnsi="Arial" w:cs="Arial"/>
          <w:bCs/>
          <w:kern w:val="0"/>
          <w:sz w:val="28"/>
          <w:szCs w:val="28"/>
          <w:lang w:eastAsia="pl-PL" w:bidi="pl-PL"/>
        </w:rPr>
        <w:t>przedza dziecko o wszystkich swoich wobec niego zamierzeniach – nie stawia dziecka nigdy wobec tzw. faktów dokonanych</w:t>
      </w:r>
      <w:r>
        <w:rPr>
          <w:rFonts w:ascii="Arial" w:eastAsia="Times New Roman" w:hAnsi="Arial" w:cs="Arial"/>
          <w:bCs/>
          <w:kern w:val="0"/>
          <w:sz w:val="28"/>
          <w:szCs w:val="28"/>
          <w:lang w:eastAsia="pl-PL" w:bidi="pl-PL"/>
        </w:rPr>
        <w:t>;</w:t>
      </w:r>
    </w:p>
    <w:p w:rsidR="00B420E7" w:rsidRDefault="00B420E7">
      <w:pPr>
        <w:pStyle w:val="Akapitzlist"/>
        <w:keepLines/>
        <w:numPr>
          <w:ilvl w:val="0"/>
          <w:numId w:val="40"/>
        </w:numPr>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n</w:t>
      </w:r>
      <w:r w:rsidRPr="0085693B">
        <w:rPr>
          <w:rFonts w:ascii="Arial" w:eastAsia="Times New Roman" w:hAnsi="Arial" w:cs="Arial"/>
          <w:bCs/>
          <w:kern w:val="0"/>
          <w:sz w:val="28"/>
          <w:szCs w:val="28"/>
          <w:lang w:eastAsia="pl-PL" w:bidi="pl-PL"/>
        </w:rPr>
        <w:t>ie używa wobec dziecka przemocy psychicznej, nie grozi dziecku i nie straszy go aby uzyskać posłuszeństwo</w:t>
      </w:r>
      <w:r>
        <w:rPr>
          <w:rFonts w:ascii="Arial" w:eastAsia="Times New Roman" w:hAnsi="Arial" w:cs="Arial"/>
          <w:bCs/>
          <w:kern w:val="0"/>
          <w:sz w:val="28"/>
          <w:szCs w:val="28"/>
          <w:lang w:eastAsia="pl-PL" w:bidi="pl-PL"/>
        </w:rPr>
        <w:t>;</w:t>
      </w:r>
    </w:p>
    <w:p w:rsidR="00B420E7" w:rsidRDefault="00B420E7">
      <w:pPr>
        <w:pStyle w:val="Akapitzlist"/>
        <w:keepLines/>
        <w:numPr>
          <w:ilvl w:val="0"/>
          <w:numId w:val="40"/>
        </w:numPr>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n</w:t>
      </w:r>
      <w:r w:rsidRPr="0085693B">
        <w:rPr>
          <w:rFonts w:ascii="Arial" w:eastAsia="Times New Roman" w:hAnsi="Arial" w:cs="Arial"/>
          <w:bCs/>
          <w:kern w:val="0"/>
          <w:sz w:val="28"/>
          <w:szCs w:val="28"/>
          <w:lang w:eastAsia="pl-PL" w:bidi="pl-PL"/>
        </w:rPr>
        <w:t>ie ocenia postępowania rodziców dziecka w jego obecności</w:t>
      </w:r>
      <w:r>
        <w:rPr>
          <w:rFonts w:ascii="Arial" w:eastAsia="Times New Roman" w:hAnsi="Arial" w:cs="Arial"/>
          <w:bCs/>
          <w:kern w:val="0"/>
          <w:sz w:val="28"/>
          <w:szCs w:val="28"/>
          <w:lang w:eastAsia="pl-PL" w:bidi="pl-PL"/>
        </w:rPr>
        <w:t>;</w:t>
      </w:r>
    </w:p>
    <w:p w:rsidR="00B420E7" w:rsidRDefault="00B420E7">
      <w:pPr>
        <w:pStyle w:val="Akapitzlist"/>
        <w:keepLines/>
        <w:numPr>
          <w:ilvl w:val="0"/>
          <w:numId w:val="40"/>
        </w:numPr>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n</w:t>
      </w:r>
      <w:r w:rsidRPr="0085693B">
        <w:rPr>
          <w:rFonts w:ascii="Arial" w:eastAsia="Times New Roman" w:hAnsi="Arial" w:cs="Arial"/>
          <w:bCs/>
          <w:kern w:val="0"/>
          <w:sz w:val="28"/>
          <w:szCs w:val="28"/>
          <w:lang w:eastAsia="pl-PL" w:bidi="pl-PL"/>
        </w:rPr>
        <w:t>igdy nie pozostawia dziecka bez wyjaśnienia – tłumaczy swoje decyzje, przedstawia swoje racje</w:t>
      </w:r>
      <w:r>
        <w:rPr>
          <w:rFonts w:ascii="Arial" w:eastAsia="Times New Roman" w:hAnsi="Arial" w:cs="Arial"/>
          <w:bCs/>
          <w:kern w:val="0"/>
          <w:sz w:val="28"/>
          <w:szCs w:val="28"/>
          <w:lang w:eastAsia="pl-PL" w:bidi="pl-PL"/>
        </w:rPr>
        <w:t>;</w:t>
      </w:r>
    </w:p>
    <w:p w:rsidR="00B420E7" w:rsidRDefault="00B420E7">
      <w:pPr>
        <w:pStyle w:val="Akapitzlist"/>
        <w:keepLines/>
        <w:numPr>
          <w:ilvl w:val="0"/>
          <w:numId w:val="40"/>
        </w:numPr>
        <w:spacing w:before="120" w:after="120" w:line="240" w:lineRule="auto"/>
        <w:ind w:left="426" w:hanging="284"/>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n</w:t>
      </w:r>
      <w:r w:rsidRPr="0085693B">
        <w:rPr>
          <w:rFonts w:ascii="Arial" w:eastAsia="Times New Roman" w:hAnsi="Arial" w:cs="Arial"/>
          <w:bCs/>
          <w:kern w:val="0"/>
          <w:sz w:val="28"/>
          <w:szCs w:val="28"/>
          <w:lang w:eastAsia="pl-PL" w:bidi="pl-PL"/>
        </w:rPr>
        <w:t>igdy nie pozostaje obojętnym na wyrażoną przez dziecko chęć nawiązania kontaktu, rozmowy</w:t>
      </w:r>
      <w:r>
        <w:rPr>
          <w:rFonts w:ascii="Arial" w:eastAsia="Times New Roman" w:hAnsi="Arial" w:cs="Arial"/>
          <w:bCs/>
          <w:kern w:val="0"/>
          <w:sz w:val="28"/>
          <w:szCs w:val="28"/>
          <w:lang w:eastAsia="pl-PL" w:bidi="pl-PL"/>
        </w:rPr>
        <w:t>;</w:t>
      </w:r>
    </w:p>
    <w:p w:rsidR="00B420E7" w:rsidRPr="00CB28AE" w:rsidRDefault="00B420E7">
      <w:pPr>
        <w:pStyle w:val="Akapitzlist"/>
        <w:keepLines/>
        <w:numPr>
          <w:ilvl w:val="0"/>
          <w:numId w:val="40"/>
        </w:numPr>
        <w:spacing w:before="120" w:after="120" w:line="240" w:lineRule="auto"/>
        <w:ind w:left="426" w:hanging="284"/>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z</w:t>
      </w:r>
      <w:r w:rsidRPr="00AD1096">
        <w:rPr>
          <w:rFonts w:ascii="Arial" w:eastAsia="Times New Roman" w:hAnsi="Arial" w:cs="Arial"/>
          <w:bCs/>
          <w:kern w:val="0"/>
          <w:sz w:val="28"/>
          <w:szCs w:val="28"/>
          <w:lang w:eastAsia="pl-PL" w:bidi="pl-PL"/>
        </w:rPr>
        <w:t>achęca i ośmiela dziecko do mówienia.</w:t>
      </w:r>
    </w:p>
    <w:p w:rsidR="00B420E7" w:rsidRPr="00543F00" w:rsidRDefault="00B420E7" w:rsidP="00B420E7">
      <w:pPr>
        <w:keepLines/>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t>1</w:t>
      </w:r>
      <w:r w:rsidR="00D171D4">
        <w:rPr>
          <w:rFonts w:ascii="Arial" w:eastAsia="Times New Roman" w:hAnsi="Arial" w:cs="Arial"/>
          <w:bCs/>
          <w:kern w:val="0"/>
          <w:sz w:val="28"/>
          <w:szCs w:val="28"/>
          <w:lang w:eastAsia="pl-PL" w:bidi="pl-PL"/>
        </w:rPr>
        <w:t>6</w:t>
      </w:r>
      <w:r>
        <w:rPr>
          <w:rFonts w:ascii="Arial" w:eastAsia="Times New Roman" w:hAnsi="Arial" w:cs="Arial"/>
          <w:bCs/>
          <w:kern w:val="0"/>
          <w:sz w:val="28"/>
          <w:szCs w:val="28"/>
          <w:lang w:eastAsia="pl-PL" w:bidi="pl-PL"/>
        </w:rPr>
        <w:t xml:space="preserve">. </w:t>
      </w:r>
      <w:r w:rsidRPr="00AD1096">
        <w:rPr>
          <w:rFonts w:ascii="Arial" w:eastAsia="Times New Roman" w:hAnsi="Arial" w:cs="Arial"/>
          <w:bCs/>
          <w:kern w:val="0"/>
          <w:sz w:val="28"/>
          <w:szCs w:val="28"/>
          <w:lang w:eastAsia="pl-PL" w:bidi="pl-PL"/>
        </w:rPr>
        <w:t>Stosowanie dyscypliny wobec dziecka nie może naruszać jego godności i nietykalności osobistej.</w:t>
      </w:r>
      <w:r w:rsidRPr="00543F00">
        <w:rPr>
          <w:rFonts w:ascii="Arial" w:eastAsia="Times New Roman" w:hAnsi="Arial" w:cs="Arial"/>
          <w:bCs/>
          <w:kern w:val="0"/>
          <w:sz w:val="28"/>
          <w:szCs w:val="28"/>
          <w:lang w:eastAsia="pl-PL" w:bidi="pl-PL"/>
        </w:rPr>
        <w:t xml:space="preserve">Metody dyscyplinowania </w:t>
      </w:r>
      <w:r>
        <w:rPr>
          <w:rFonts w:ascii="Arial" w:eastAsia="Times New Roman" w:hAnsi="Arial" w:cs="Arial"/>
          <w:bCs/>
          <w:kern w:val="0"/>
          <w:sz w:val="28"/>
          <w:szCs w:val="28"/>
          <w:lang w:eastAsia="pl-PL" w:bidi="pl-PL"/>
        </w:rPr>
        <w:t xml:space="preserve">dziecka </w:t>
      </w:r>
      <w:r w:rsidRPr="00543F00">
        <w:rPr>
          <w:rFonts w:ascii="Arial" w:eastAsia="Times New Roman" w:hAnsi="Arial" w:cs="Arial"/>
          <w:bCs/>
          <w:kern w:val="0"/>
          <w:sz w:val="28"/>
          <w:szCs w:val="28"/>
          <w:lang w:eastAsia="pl-PL" w:bidi="pl-PL"/>
        </w:rPr>
        <w:t>muszą być zawsze odpowiednio dobrane do wieku i poziomu rozwoju dzieck</w:t>
      </w:r>
      <w:r>
        <w:rPr>
          <w:rFonts w:ascii="Arial" w:eastAsia="Times New Roman" w:hAnsi="Arial" w:cs="Arial"/>
          <w:bCs/>
          <w:kern w:val="0"/>
          <w:sz w:val="28"/>
          <w:szCs w:val="28"/>
          <w:lang w:eastAsia="pl-PL" w:bidi="pl-PL"/>
        </w:rPr>
        <w:t xml:space="preserve">a </w:t>
      </w:r>
      <w:r w:rsidRPr="00543F00">
        <w:rPr>
          <w:rFonts w:ascii="Arial" w:eastAsia="Times New Roman" w:hAnsi="Arial" w:cs="Arial"/>
          <w:bCs/>
          <w:kern w:val="0"/>
          <w:sz w:val="28"/>
          <w:szCs w:val="28"/>
          <w:lang w:eastAsia="pl-PL" w:bidi="pl-PL"/>
        </w:rPr>
        <w:t>a</w:t>
      </w:r>
      <w:r>
        <w:rPr>
          <w:rFonts w:ascii="Arial" w:eastAsia="Times New Roman" w:hAnsi="Arial" w:cs="Arial"/>
          <w:bCs/>
          <w:kern w:val="0"/>
          <w:sz w:val="28"/>
          <w:szCs w:val="28"/>
          <w:lang w:eastAsia="pl-PL" w:bidi="pl-PL"/>
        </w:rPr>
        <w:t>d</w:t>
      </w:r>
      <w:r w:rsidRPr="00AD1096">
        <w:rPr>
          <w:rFonts w:ascii="Arial" w:eastAsia="Times New Roman" w:hAnsi="Arial" w:cs="Arial"/>
          <w:bCs/>
          <w:kern w:val="0"/>
          <w:sz w:val="28"/>
          <w:szCs w:val="28"/>
          <w:lang w:eastAsia="pl-PL" w:bidi="pl-PL"/>
        </w:rPr>
        <w:t xml:space="preserve">yscyplinowanie dziecka </w:t>
      </w:r>
      <w:r>
        <w:rPr>
          <w:rFonts w:ascii="Arial" w:eastAsia="Times New Roman" w:hAnsi="Arial" w:cs="Arial"/>
          <w:bCs/>
          <w:kern w:val="0"/>
          <w:sz w:val="28"/>
          <w:szCs w:val="28"/>
          <w:lang w:eastAsia="pl-PL" w:bidi="pl-PL"/>
        </w:rPr>
        <w:t xml:space="preserve">należy </w:t>
      </w:r>
      <w:r w:rsidRPr="00AD1096">
        <w:rPr>
          <w:rFonts w:ascii="Arial" w:eastAsia="Times New Roman" w:hAnsi="Arial" w:cs="Arial"/>
          <w:bCs/>
          <w:kern w:val="0"/>
          <w:sz w:val="28"/>
          <w:szCs w:val="28"/>
          <w:lang w:eastAsia="pl-PL" w:bidi="pl-PL"/>
        </w:rPr>
        <w:t>ogranicza</w:t>
      </w:r>
      <w:r>
        <w:rPr>
          <w:rFonts w:ascii="Arial" w:eastAsia="Times New Roman" w:hAnsi="Arial" w:cs="Arial"/>
          <w:bCs/>
          <w:kern w:val="0"/>
          <w:sz w:val="28"/>
          <w:szCs w:val="28"/>
          <w:lang w:eastAsia="pl-PL" w:bidi="pl-PL"/>
        </w:rPr>
        <w:t>ć</w:t>
      </w:r>
      <w:r w:rsidRPr="00AD1096">
        <w:rPr>
          <w:rFonts w:ascii="Arial" w:eastAsia="Times New Roman" w:hAnsi="Arial" w:cs="Arial"/>
          <w:bCs/>
          <w:kern w:val="0"/>
          <w:sz w:val="28"/>
          <w:szCs w:val="28"/>
          <w:lang w:eastAsia="pl-PL" w:bidi="pl-PL"/>
        </w:rPr>
        <w:t xml:space="preserve"> jedynie do koniecznego i konsekwentnego stawiania wobec niego granic </w:t>
      </w:r>
      <w:r>
        <w:rPr>
          <w:rFonts w:ascii="Arial" w:eastAsia="Times New Roman" w:hAnsi="Arial" w:cs="Arial"/>
          <w:bCs/>
          <w:kern w:val="0"/>
          <w:sz w:val="28"/>
          <w:szCs w:val="28"/>
          <w:lang w:eastAsia="pl-PL" w:bidi="pl-PL"/>
        </w:rPr>
        <w:t xml:space="preserve"> i do </w:t>
      </w:r>
      <w:r w:rsidRPr="00AD1096">
        <w:rPr>
          <w:rFonts w:ascii="Arial" w:eastAsia="Times New Roman" w:hAnsi="Arial" w:cs="Arial"/>
          <w:bCs/>
          <w:kern w:val="0"/>
          <w:sz w:val="28"/>
          <w:szCs w:val="28"/>
          <w:lang w:eastAsia="pl-PL" w:bidi="pl-PL"/>
        </w:rPr>
        <w:t>spokojnego wyjaśniania co wolno, a czego nie wolno.</w:t>
      </w:r>
    </w:p>
    <w:p w:rsidR="0015771C" w:rsidRDefault="00B420E7" w:rsidP="00A361AE">
      <w:pPr>
        <w:keepLines/>
        <w:spacing w:before="120" w:after="120" w:line="240" w:lineRule="auto"/>
        <w:jc w:val="both"/>
        <w:rPr>
          <w:rFonts w:ascii="Arial" w:eastAsia="Times New Roman" w:hAnsi="Arial" w:cs="Arial"/>
          <w:bCs/>
          <w:kern w:val="0"/>
          <w:sz w:val="28"/>
          <w:szCs w:val="28"/>
          <w:lang w:eastAsia="pl-PL" w:bidi="pl-PL"/>
        </w:rPr>
      </w:pPr>
      <w:r>
        <w:rPr>
          <w:rFonts w:ascii="Arial" w:eastAsia="Times New Roman" w:hAnsi="Arial" w:cs="Arial"/>
          <w:bCs/>
          <w:kern w:val="0"/>
          <w:sz w:val="28"/>
          <w:szCs w:val="28"/>
          <w:lang w:eastAsia="pl-PL" w:bidi="pl-PL"/>
        </w:rPr>
        <w:lastRenderedPageBreak/>
        <w:t>1</w:t>
      </w:r>
      <w:r w:rsidR="00D171D4">
        <w:rPr>
          <w:rFonts w:ascii="Arial" w:eastAsia="Times New Roman" w:hAnsi="Arial" w:cs="Arial"/>
          <w:bCs/>
          <w:kern w:val="0"/>
          <w:sz w:val="28"/>
          <w:szCs w:val="28"/>
          <w:lang w:eastAsia="pl-PL" w:bidi="pl-PL"/>
        </w:rPr>
        <w:t>7</w:t>
      </w:r>
      <w:r>
        <w:rPr>
          <w:rFonts w:ascii="Arial" w:eastAsia="Times New Roman" w:hAnsi="Arial" w:cs="Arial"/>
          <w:bCs/>
          <w:kern w:val="0"/>
          <w:sz w:val="28"/>
          <w:szCs w:val="28"/>
          <w:lang w:eastAsia="pl-PL" w:bidi="pl-PL"/>
        </w:rPr>
        <w:t xml:space="preserve">. </w:t>
      </w:r>
      <w:r w:rsidRPr="00543F00">
        <w:rPr>
          <w:rFonts w:ascii="Arial" w:eastAsia="Times New Roman" w:hAnsi="Arial" w:cs="Arial"/>
          <w:bCs/>
          <w:kern w:val="0"/>
          <w:sz w:val="28"/>
          <w:szCs w:val="28"/>
          <w:lang w:eastAsia="pl-PL" w:bidi="pl-PL"/>
        </w:rPr>
        <w:t>Pochwała i zachęta powinny być najczęściej stosowanym  środkiem do osiągnięcia sukcesów wychowawczych</w:t>
      </w:r>
      <w:r>
        <w:rPr>
          <w:rFonts w:ascii="Arial" w:eastAsia="Times New Roman" w:hAnsi="Arial" w:cs="Arial"/>
          <w:bCs/>
          <w:kern w:val="0"/>
          <w:sz w:val="28"/>
          <w:szCs w:val="28"/>
          <w:lang w:eastAsia="pl-PL" w:bidi="pl-PL"/>
        </w:rPr>
        <w:t>, a k</w:t>
      </w:r>
      <w:r w:rsidRPr="00543F00">
        <w:rPr>
          <w:rFonts w:ascii="Arial" w:eastAsia="Times New Roman" w:hAnsi="Arial" w:cs="Arial"/>
          <w:bCs/>
          <w:kern w:val="0"/>
          <w:sz w:val="28"/>
          <w:szCs w:val="28"/>
          <w:lang w:eastAsia="pl-PL" w:bidi="pl-PL"/>
        </w:rPr>
        <w:t>onsekwen</w:t>
      </w:r>
      <w:r>
        <w:rPr>
          <w:rFonts w:ascii="Arial" w:eastAsia="Times New Roman" w:hAnsi="Arial" w:cs="Arial"/>
          <w:bCs/>
          <w:kern w:val="0"/>
          <w:sz w:val="28"/>
          <w:szCs w:val="28"/>
          <w:lang w:eastAsia="pl-PL" w:bidi="pl-PL"/>
        </w:rPr>
        <w:t>tne stawianie granic</w:t>
      </w:r>
      <w:r w:rsidRPr="00543F00">
        <w:rPr>
          <w:rFonts w:ascii="Arial" w:eastAsia="Times New Roman" w:hAnsi="Arial" w:cs="Arial"/>
          <w:bCs/>
          <w:kern w:val="0"/>
          <w:sz w:val="28"/>
          <w:szCs w:val="28"/>
          <w:lang w:eastAsia="pl-PL" w:bidi="pl-PL"/>
        </w:rPr>
        <w:t xml:space="preserve"> nie </w:t>
      </w:r>
      <w:r>
        <w:rPr>
          <w:rFonts w:ascii="Arial" w:eastAsia="Times New Roman" w:hAnsi="Arial" w:cs="Arial"/>
          <w:bCs/>
          <w:kern w:val="0"/>
          <w:sz w:val="28"/>
          <w:szCs w:val="28"/>
          <w:lang w:eastAsia="pl-PL" w:bidi="pl-PL"/>
        </w:rPr>
        <w:t xml:space="preserve"> może </w:t>
      </w:r>
      <w:r w:rsidRPr="00543F00">
        <w:rPr>
          <w:rFonts w:ascii="Arial" w:eastAsia="Times New Roman" w:hAnsi="Arial" w:cs="Arial"/>
          <w:bCs/>
          <w:kern w:val="0"/>
          <w:sz w:val="28"/>
          <w:szCs w:val="28"/>
          <w:lang w:eastAsia="pl-PL" w:bidi="pl-PL"/>
        </w:rPr>
        <w:t>dotyczy</w:t>
      </w:r>
      <w:r>
        <w:rPr>
          <w:rFonts w:ascii="Arial" w:eastAsia="Times New Roman" w:hAnsi="Arial" w:cs="Arial"/>
          <w:bCs/>
          <w:kern w:val="0"/>
          <w:sz w:val="28"/>
          <w:szCs w:val="28"/>
          <w:lang w:eastAsia="pl-PL" w:bidi="pl-PL"/>
        </w:rPr>
        <w:t>ć</w:t>
      </w:r>
      <w:r w:rsidRPr="00543F00">
        <w:rPr>
          <w:rFonts w:ascii="Arial" w:eastAsia="Times New Roman" w:hAnsi="Arial" w:cs="Arial"/>
          <w:bCs/>
          <w:kern w:val="0"/>
          <w:sz w:val="28"/>
          <w:szCs w:val="28"/>
          <w:lang w:eastAsia="pl-PL" w:bidi="pl-PL"/>
        </w:rPr>
        <w:t xml:space="preserve"> odczuwanych przez dziecko uczuć i emocji, </w:t>
      </w:r>
      <w:r>
        <w:rPr>
          <w:rFonts w:ascii="Arial" w:eastAsia="Times New Roman" w:hAnsi="Arial" w:cs="Arial"/>
          <w:bCs/>
          <w:kern w:val="0"/>
          <w:sz w:val="28"/>
          <w:szCs w:val="28"/>
          <w:lang w:eastAsia="pl-PL" w:bidi="pl-PL"/>
        </w:rPr>
        <w:t xml:space="preserve"> a </w:t>
      </w:r>
      <w:r w:rsidRPr="00543F00">
        <w:rPr>
          <w:rFonts w:ascii="Arial" w:eastAsia="Times New Roman" w:hAnsi="Arial" w:cs="Arial"/>
          <w:bCs/>
          <w:kern w:val="0"/>
          <w:sz w:val="28"/>
          <w:szCs w:val="28"/>
          <w:lang w:eastAsia="pl-PL" w:bidi="pl-PL"/>
        </w:rPr>
        <w:t>jedynie wynikających z nich niepożądanych działań.W wypadku konieczności wyciągnięcia konsekwencji nie mogą one nosić cech przemocy fizycznej ani psychicznej w stosunku do dziecka.</w:t>
      </w:r>
      <w:bookmarkStart w:id="9" w:name="_Hlk150741986"/>
    </w:p>
    <w:p w:rsidR="002A47EE" w:rsidRPr="0015771C" w:rsidRDefault="002A47EE" w:rsidP="00A361AE">
      <w:pPr>
        <w:keepLines/>
        <w:spacing w:before="120" w:after="120" w:line="240" w:lineRule="auto"/>
        <w:jc w:val="both"/>
        <w:rPr>
          <w:rFonts w:ascii="Arial" w:eastAsia="Times New Roman" w:hAnsi="Arial" w:cs="Arial"/>
          <w:bCs/>
          <w:kern w:val="0"/>
          <w:sz w:val="28"/>
          <w:szCs w:val="28"/>
          <w:lang w:eastAsia="pl-PL" w:bidi="pl-PL"/>
        </w:rPr>
      </w:pPr>
      <w:r w:rsidRPr="00A361AE">
        <w:rPr>
          <w:rFonts w:ascii="Arial" w:eastAsia="Times New Roman" w:hAnsi="Arial" w:cs="Arial"/>
          <w:b/>
          <w:kern w:val="0"/>
          <w:sz w:val="28"/>
          <w:szCs w:val="28"/>
          <w:lang w:eastAsia="pl-PL" w:bidi="pl-PL"/>
        </w:rPr>
        <w:t>§ </w:t>
      </w:r>
      <w:bookmarkEnd w:id="9"/>
      <w:r w:rsidR="0015771C">
        <w:rPr>
          <w:rFonts w:ascii="Arial" w:eastAsia="Times New Roman" w:hAnsi="Arial" w:cs="Arial"/>
          <w:b/>
          <w:kern w:val="0"/>
          <w:sz w:val="28"/>
          <w:szCs w:val="28"/>
          <w:lang w:eastAsia="pl-PL" w:bidi="pl-PL"/>
        </w:rPr>
        <w:t>7</w:t>
      </w:r>
      <w:r w:rsidRPr="00A361AE">
        <w:rPr>
          <w:rFonts w:ascii="Arial" w:eastAsia="Times New Roman" w:hAnsi="Arial" w:cs="Arial"/>
          <w:b/>
          <w:kern w:val="0"/>
          <w:sz w:val="28"/>
          <w:szCs w:val="28"/>
          <w:lang w:eastAsia="pl-PL" w:bidi="pl-PL"/>
        </w:rPr>
        <w:t>. </w:t>
      </w:r>
      <w:r w:rsidRPr="00A361AE">
        <w:rPr>
          <w:rFonts w:ascii="Arial" w:eastAsia="Times New Roman" w:hAnsi="Arial" w:cs="Arial"/>
          <w:kern w:val="0"/>
          <w:sz w:val="28"/>
          <w:szCs w:val="28"/>
          <w:lang w:eastAsia="pl-PL" w:bidi="pl-PL"/>
        </w:rPr>
        <w:t xml:space="preserve">1Niedozwolone  są następujące zachowania pracowników i </w:t>
      </w:r>
      <w:r w:rsidR="00657FFB">
        <w:rPr>
          <w:rFonts w:ascii="Arial" w:eastAsia="Times New Roman" w:hAnsi="Arial" w:cs="Arial"/>
          <w:kern w:val="0"/>
          <w:sz w:val="28"/>
          <w:szCs w:val="28"/>
          <w:lang w:eastAsia="pl-PL" w:bidi="pl-PL"/>
        </w:rPr>
        <w:t>organizatorów</w:t>
      </w:r>
      <w:r w:rsidRPr="00A361AE">
        <w:rPr>
          <w:rFonts w:ascii="Arial" w:eastAsia="Times New Roman" w:hAnsi="Arial" w:cs="Arial"/>
          <w:kern w:val="0"/>
          <w:sz w:val="28"/>
          <w:szCs w:val="28"/>
          <w:lang w:eastAsia="pl-PL" w:bidi="pl-PL"/>
        </w:rPr>
        <w:t xml:space="preserve"> wobec </w:t>
      </w:r>
      <w:r w:rsidR="00657FFB">
        <w:rPr>
          <w:rFonts w:ascii="Arial" w:eastAsia="Times New Roman" w:hAnsi="Arial" w:cs="Arial"/>
          <w:kern w:val="0"/>
          <w:sz w:val="28"/>
          <w:szCs w:val="28"/>
          <w:lang w:eastAsia="pl-PL" w:bidi="pl-PL"/>
        </w:rPr>
        <w:t>małoletnich</w:t>
      </w:r>
      <w:r w:rsidRPr="00A361AE">
        <w:rPr>
          <w:rFonts w:ascii="Arial" w:eastAsia="Times New Roman" w:hAnsi="Arial" w:cs="Arial"/>
          <w:kern w:val="0"/>
          <w:sz w:val="28"/>
          <w:szCs w:val="28"/>
          <w:lang w:eastAsia="pl-PL" w:bidi="pl-PL"/>
        </w:rPr>
        <w:t>:</w:t>
      </w:r>
    </w:p>
    <w:p w:rsidR="000A64CC" w:rsidRPr="00A361AE" w:rsidRDefault="002A47EE" w:rsidP="00A361AE">
      <w:pPr>
        <w:pStyle w:val="Akapitzlist"/>
        <w:keepLines/>
        <w:numPr>
          <w:ilvl w:val="0"/>
          <w:numId w:val="2"/>
        </w:numPr>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wszelkie zachowania, które zawstydzają, upokarzają, deprecjonują lub poniżają</w:t>
      </w:r>
      <w:r w:rsidR="000A64CC" w:rsidRPr="00A361AE">
        <w:rPr>
          <w:rFonts w:ascii="Arial" w:eastAsia="Times New Roman" w:hAnsi="Arial" w:cs="Arial"/>
          <w:kern w:val="0"/>
          <w:sz w:val="28"/>
          <w:szCs w:val="28"/>
          <w:lang w:eastAsia="pl-PL" w:bidi="pl-PL"/>
        </w:rPr>
        <w:t>;</w:t>
      </w:r>
    </w:p>
    <w:p w:rsidR="002A47EE" w:rsidRPr="00A361AE" w:rsidRDefault="000A64CC" w:rsidP="00A361AE">
      <w:pPr>
        <w:pStyle w:val="Akapitzlist"/>
        <w:keepLines/>
        <w:numPr>
          <w:ilvl w:val="0"/>
          <w:numId w:val="2"/>
        </w:numPr>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 xml:space="preserve">wszelkie zachowania, które </w:t>
      </w:r>
      <w:r w:rsidR="002A47EE" w:rsidRPr="00A361AE">
        <w:rPr>
          <w:rFonts w:ascii="Arial" w:eastAsia="Times New Roman" w:hAnsi="Arial" w:cs="Arial"/>
          <w:kern w:val="0"/>
          <w:sz w:val="28"/>
          <w:szCs w:val="28"/>
          <w:lang w:eastAsia="pl-PL" w:bidi="pl-PL"/>
        </w:rPr>
        <w:t>mają znamiona innych form przemocy psychicznej, fizycznej lub wykorzystywania seksualnego;</w:t>
      </w:r>
    </w:p>
    <w:p w:rsidR="002A47EE" w:rsidRPr="00A361AE" w:rsidRDefault="002A47EE" w:rsidP="00A361AE">
      <w:pPr>
        <w:pStyle w:val="Akapitzlist"/>
        <w:keepLines/>
        <w:numPr>
          <w:ilvl w:val="0"/>
          <w:numId w:val="2"/>
        </w:numPr>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 xml:space="preserve">niestosowny kontakt fizyczny z </w:t>
      </w:r>
      <w:r w:rsidR="00657FFB">
        <w:rPr>
          <w:rFonts w:ascii="Arial" w:eastAsia="Times New Roman" w:hAnsi="Arial" w:cs="Arial"/>
          <w:kern w:val="0"/>
          <w:sz w:val="28"/>
          <w:szCs w:val="28"/>
          <w:lang w:eastAsia="pl-PL" w:bidi="pl-PL"/>
        </w:rPr>
        <w:t>małoletnim</w:t>
      </w:r>
      <w:r w:rsidRPr="00A361AE">
        <w:rPr>
          <w:rFonts w:ascii="Arial" w:eastAsia="Times New Roman" w:hAnsi="Arial" w:cs="Arial"/>
          <w:kern w:val="0"/>
          <w:sz w:val="28"/>
          <w:szCs w:val="28"/>
          <w:lang w:eastAsia="pl-PL" w:bidi="pl-PL"/>
        </w:rPr>
        <w:t>, naruszający godność</w:t>
      </w:r>
      <w:r w:rsidR="00242E82" w:rsidRPr="00A361AE">
        <w:rPr>
          <w:rFonts w:ascii="Arial" w:eastAsia="Times New Roman" w:hAnsi="Arial" w:cs="Arial"/>
          <w:kern w:val="0"/>
          <w:sz w:val="28"/>
          <w:szCs w:val="28"/>
          <w:lang w:eastAsia="pl-PL" w:bidi="pl-PL"/>
        </w:rPr>
        <w:t xml:space="preserve">. </w:t>
      </w:r>
      <w:r w:rsidRPr="00A361AE">
        <w:rPr>
          <w:rFonts w:ascii="Arial" w:eastAsia="Times New Roman" w:hAnsi="Arial" w:cs="Arial"/>
          <w:kern w:val="0"/>
          <w:sz w:val="28"/>
          <w:szCs w:val="28"/>
          <w:lang w:eastAsia="pl-PL" w:bidi="pl-PL"/>
        </w:rPr>
        <w:t>Dopuszczalny kontakt fizyczny powinien być w naturalny sposób związany z zabawą, pomocą</w:t>
      </w:r>
      <w:r w:rsidR="00657FFB">
        <w:rPr>
          <w:rFonts w:ascii="Arial" w:eastAsia="Times New Roman" w:hAnsi="Arial" w:cs="Arial"/>
          <w:kern w:val="0"/>
          <w:sz w:val="28"/>
          <w:szCs w:val="28"/>
          <w:lang w:eastAsia="pl-PL" w:bidi="pl-PL"/>
        </w:rPr>
        <w:t xml:space="preserve"> małoletniemu</w:t>
      </w:r>
      <w:r w:rsidRPr="00A361AE">
        <w:rPr>
          <w:rFonts w:ascii="Arial" w:eastAsia="Times New Roman" w:hAnsi="Arial" w:cs="Arial"/>
          <w:kern w:val="0"/>
          <w:sz w:val="28"/>
          <w:szCs w:val="28"/>
          <w:lang w:eastAsia="pl-PL" w:bidi="pl-PL"/>
        </w:rPr>
        <w:t xml:space="preserve"> w czynnościach higienicznych, koniecznością zapewnienia dziecku bezpieczeństwa, potrzebą uspokojenia dziecka;</w:t>
      </w:r>
    </w:p>
    <w:p w:rsidR="002A47EE" w:rsidRPr="00A361AE" w:rsidRDefault="002A47EE" w:rsidP="00A361AE">
      <w:pPr>
        <w:pStyle w:val="Akapitzlist"/>
        <w:keepLines/>
        <w:numPr>
          <w:ilvl w:val="0"/>
          <w:numId w:val="2"/>
        </w:numPr>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akceptowanie bądź uczestniczenie w nielegalnych czynnościach, w które angażowane jest dziecko;</w:t>
      </w:r>
    </w:p>
    <w:p w:rsidR="002A47EE" w:rsidRPr="00A361AE" w:rsidRDefault="002A47EE" w:rsidP="00A361AE">
      <w:pPr>
        <w:pStyle w:val="Akapitzlist"/>
        <w:keepLines/>
        <w:numPr>
          <w:ilvl w:val="0"/>
          <w:numId w:val="2"/>
        </w:numPr>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 xml:space="preserve">nawiązywanie </w:t>
      </w:r>
      <w:r w:rsidR="000A64CC" w:rsidRPr="00A361AE">
        <w:rPr>
          <w:rFonts w:ascii="Arial" w:eastAsia="Times New Roman" w:hAnsi="Arial" w:cs="Arial"/>
          <w:kern w:val="0"/>
          <w:sz w:val="28"/>
          <w:szCs w:val="28"/>
          <w:lang w:eastAsia="pl-PL" w:bidi="pl-PL"/>
        </w:rPr>
        <w:t xml:space="preserve">z dzieckiem </w:t>
      </w:r>
      <w:r w:rsidRPr="00A361AE">
        <w:rPr>
          <w:rFonts w:ascii="Arial" w:eastAsia="Times New Roman" w:hAnsi="Arial" w:cs="Arial"/>
          <w:kern w:val="0"/>
          <w:sz w:val="28"/>
          <w:szCs w:val="28"/>
          <w:lang w:eastAsia="pl-PL" w:bidi="pl-PL"/>
        </w:rPr>
        <w:t>relacji o charakterze</w:t>
      </w:r>
      <w:r w:rsidR="0015771C">
        <w:rPr>
          <w:rFonts w:ascii="Arial" w:eastAsia="Times New Roman" w:hAnsi="Arial" w:cs="Arial"/>
          <w:kern w:val="0"/>
          <w:sz w:val="28"/>
          <w:szCs w:val="28"/>
          <w:lang w:eastAsia="pl-PL" w:bidi="pl-PL"/>
        </w:rPr>
        <w:t xml:space="preserve"> romantycznym, czy </w:t>
      </w:r>
      <w:r w:rsidRPr="00A361AE">
        <w:rPr>
          <w:rFonts w:ascii="Arial" w:eastAsia="Times New Roman" w:hAnsi="Arial" w:cs="Arial"/>
          <w:kern w:val="0"/>
          <w:sz w:val="28"/>
          <w:szCs w:val="28"/>
          <w:lang w:eastAsia="pl-PL" w:bidi="pl-PL"/>
        </w:rPr>
        <w:t xml:space="preserve"> seksualnym;</w:t>
      </w:r>
    </w:p>
    <w:p w:rsidR="002A47EE" w:rsidRPr="00A361AE" w:rsidRDefault="002A47EE" w:rsidP="00A361AE">
      <w:pPr>
        <w:pStyle w:val="Akapitzlist"/>
        <w:keepLines/>
        <w:numPr>
          <w:ilvl w:val="0"/>
          <w:numId w:val="2"/>
        </w:numPr>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zachowywanie się w sposób seksualnie prowokacyjny;</w:t>
      </w:r>
    </w:p>
    <w:p w:rsidR="002A47EE" w:rsidRPr="00A361AE" w:rsidRDefault="002A47EE" w:rsidP="00A361AE">
      <w:pPr>
        <w:pStyle w:val="Akapitzlist"/>
        <w:keepLines/>
        <w:numPr>
          <w:ilvl w:val="0"/>
          <w:numId w:val="2"/>
        </w:numPr>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goszczenie dziecka we własnym domu;</w:t>
      </w:r>
    </w:p>
    <w:p w:rsidR="002A47EE" w:rsidRPr="00A361AE" w:rsidRDefault="002A47EE" w:rsidP="00A361AE">
      <w:pPr>
        <w:pStyle w:val="Akapitzlist"/>
        <w:keepLines/>
        <w:numPr>
          <w:ilvl w:val="0"/>
          <w:numId w:val="2"/>
        </w:numPr>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spanie w tym samym pokoju co dziecko podczas wycieczek</w:t>
      </w:r>
      <w:r w:rsidR="0015771C">
        <w:rPr>
          <w:rFonts w:ascii="Arial" w:eastAsia="Times New Roman" w:hAnsi="Arial" w:cs="Arial"/>
          <w:kern w:val="0"/>
          <w:sz w:val="28"/>
          <w:szCs w:val="28"/>
          <w:lang w:eastAsia="pl-PL" w:bidi="pl-PL"/>
        </w:rPr>
        <w:t xml:space="preserve"> i </w:t>
      </w:r>
      <w:r w:rsidRPr="00A361AE">
        <w:rPr>
          <w:rFonts w:ascii="Arial" w:eastAsia="Times New Roman" w:hAnsi="Arial" w:cs="Arial"/>
          <w:kern w:val="0"/>
          <w:sz w:val="28"/>
          <w:szCs w:val="28"/>
          <w:lang w:eastAsia="pl-PL" w:bidi="pl-PL"/>
        </w:rPr>
        <w:t xml:space="preserve"> wyjazdów</w:t>
      </w:r>
      <w:r w:rsidR="00FB100A" w:rsidRPr="00A361AE">
        <w:rPr>
          <w:rFonts w:ascii="Arial" w:eastAsia="Times New Roman" w:hAnsi="Arial" w:cs="Arial"/>
          <w:kern w:val="0"/>
          <w:sz w:val="28"/>
          <w:szCs w:val="28"/>
          <w:lang w:eastAsia="pl-PL" w:bidi="pl-PL"/>
        </w:rPr>
        <w:t>.</w:t>
      </w:r>
    </w:p>
    <w:p w:rsidR="008E05A5" w:rsidRPr="00A361AE" w:rsidRDefault="008E05A5" w:rsidP="00A361AE">
      <w:pPr>
        <w:keepLines/>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2. Nie do zaakceptowania jest werbalne naruszanie dobra małoletnich przez personel</w:t>
      </w:r>
      <w:r w:rsidR="00657FFB">
        <w:rPr>
          <w:rFonts w:ascii="Arial" w:eastAsia="Times New Roman" w:hAnsi="Arial" w:cs="Arial"/>
          <w:kern w:val="0"/>
          <w:sz w:val="28"/>
          <w:szCs w:val="28"/>
          <w:lang w:eastAsia="pl-PL" w:bidi="pl-PL"/>
        </w:rPr>
        <w:t xml:space="preserve"> lub organizatora</w:t>
      </w:r>
      <w:r w:rsidRPr="00A361AE">
        <w:rPr>
          <w:rFonts w:ascii="Arial" w:eastAsia="Times New Roman" w:hAnsi="Arial" w:cs="Arial"/>
          <w:kern w:val="0"/>
          <w:sz w:val="28"/>
          <w:szCs w:val="28"/>
          <w:lang w:eastAsia="pl-PL" w:bidi="pl-PL"/>
        </w:rPr>
        <w:t>, w tym zwłaszcza opowiadanie w ich obecności żartów o podtekście seksualnym.</w:t>
      </w:r>
    </w:p>
    <w:p w:rsidR="008E05A5" w:rsidRPr="00A361AE" w:rsidRDefault="008E05A5" w:rsidP="00A361AE">
      <w:pPr>
        <w:keepLines/>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3.  W  przypadku  konieczności  podjęcia  z  małoletnim  rozmowy  na  tematy  związane z płciowością należy wykazać się daleko idącą ostrożnością, delikatnością i roztropnością.</w:t>
      </w:r>
    </w:p>
    <w:p w:rsidR="008E05A5" w:rsidRPr="00A361AE" w:rsidRDefault="008E05A5" w:rsidP="00A361AE">
      <w:pPr>
        <w:keepLines/>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4. Pod żadnym pozorem personel</w:t>
      </w:r>
      <w:r w:rsidR="00657FFB">
        <w:rPr>
          <w:rFonts w:ascii="Arial" w:eastAsia="Times New Roman" w:hAnsi="Arial" w:cs="Arial"/>
          <w:kern w:val="0"/>
          <w:sz w:val="28"/>
          <w:szCs w:val="28"/>
          <w:lang w:eastAsia="pl-PL" w:bidi="pl-PL"/>
        </w:rPr>
        <w:t xml:space="preserve"> lub organizator</w:t>
      </w:r>
      <w:r w:rsidRPr="00A361AE">
        <w:rPr>
          <w:rFonts w:ascii="Arial" w:eastAsia="Times New Roman" w:hAnsi="Arial" w:cs="Arial"/>
          <w:kern w:val="0"/>
          <w:sz w:val="28"/>
          <w:szCs w:val="28"/>
          <w:lang w:eastAsia="pl-PL" w:bidi="pl-PL"/>
        </w:rPr>
        <w:t xml:space="preserve"> nie może częstować małoletnich podopiecznych alkoholem, papierosami, środkami odurzającymi (w tym narkotykami) lub tolerować ich używania.</w:t>
      </w:r>
    </w:p>
    <w:p w:rsidR="008E05A5" w:rsidRPr="00A361AE" w:rsidRDefault="008E05A5" w:rsidP="00A361AE">
      <w:pPr>
        <w:keepLines/>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5.Zabronione jest pozostawanie pod wpływem alkoholu lub środków odurzających przez personel prowadzący zajęcia lub sprawujący w danym czasie opiekę nad małoletnimi.</w:t>
      </w:r>
    </w:p>
    <w:p w:rsidR="008E05A5" w:rsidRPr="00A361AE" w:rsidRDefault="008E05A5" w:rsidP="00A361AE">
      <w:pPr>
        <w:keepLines/>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lastRenderedPageBreak/>
        <w:t>6. W pracy z małoletnimi personel</w:t>
      </w:r>
      <w:r w:rsidR="00657FFB">
        <w:rPr>
          <w:rFonts w:ascii="Arial" w:eastAsia="Times New Roman" w:hAnsi="Arial" w:cs="Arial"/>
          <w:kern w:val="0"/>
          <w:sz w:val="28"/>
          <w:szCs w:val="28"/>
          <w:lang w:eastAsia="pl-PL" w:bidi="pl-PL"/>
        </w:rPr>
        <w:t xml:space="preserve"> lub organizator</w:t>
      </w:r>
      <w:r w:rsidRPr="00A361AE">
        <w:rPr>
          <w:rFonts w:ascii="Arial" w:eastAsia="Times New Roman" w:hAnsi="Arial" w:cs="Arial"/>
          <w:kern w:val="0"/>
          <w:sz w:val="28"/>
          <w:szCs w:val="28"/>
          <w:lang w:eastAsia="pl-PL" w:bidi="pl-PL"/>
        </w:rPr>
        <w:t xml:space="preserve"> powinien używać środków, języka i metod adekwatnych do wieku wychowanków. Podobnie powinien być potraktowany przekaz medialny, np. przez telefon komórkowy, Internet, wideo itp. W żadnym jednak wypadku nie wolno wykorzystywać materiałów pornograficznych lub zawierających treści obsceniczne.</w:t>
      </w:r>
    </w:p>
    <w:p w:rsidR="00E37F4A" w:rsidRPr="00E37F4A" w:rsidRDefault="008E05A5" w:rsidP="00E37F4A">
      <w:pPr>
        <w:keepLines/>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 xml:space="preserve">7. </w:t>
      </w:r>
      <w:r w:rsidR="00FB100A" w:rsidRPr="00A361AE">
        <w:rPr>
          <w:rFonts w:ascii="Arial" w:eastAsia="Times New Roman" w:hAnsi="Arial" w:cs="Arial"/>
          <w:kern w:val="0"/>
          <w:sz w:val="28"/>
          <w:szCs w:val="28"/>
          <w:lang w:eastAsia="pl-PL" w:bidi="pl-PL"/>
        </w:rPr>
        <w:t xml:space="preserve">Pracownicy  nie kontaktują się prywatnymi kanałami komunikacji  z </w:t>
      </w:r>
      <w:r w:rsidR="005510FA">
        <w:rPr>
          <w:rFonts w:ascii="Arial" w:eastAsia="Times New Roman" w:hAnsi="Arial" w:cs="Arial"/>
          <w:kern w:val="0"/>
          <w:sz w:val="28"/>
          <w:szCs w:val="28"/>
          <w:lang w:eastAsia="pl-PL" w:bidi="pl-PL"/>
        </w:rPr>
        <w:t>małoletnimi  (</w:t>
      </w:r>
      <w:r w:rsidR="005510FA" w:rsidRPr="005510FA">
        <w:rPr>
          <w:rFonts w:ascii="Arial" w:eastAsia="Times New Roman" w:hAnsi="Arial" w:cs="Arial"/>
          <w:kern w:val="0"/>
          <w:sz w:val="28"/>
          <w:szCs w:val="28"/>
          <w:lang w:eastAsia="pl-PL" w:bidi="pl-PL"/>
        </w:rPr>
        <w:t>prywatny telefon, e-mail, komunikatory, profile w mediach społecznościowych)</w:t>
      </w:r>
      <w:r w:rsidR="005510FA">
        <w:rPr>
          <w:rFonts w:ascii="Arial" w:eastAsia="Times New Roman" w:hAnsi="Arial" w:cs="Arial"/>
          <w:kern w:val="0"/>
          <w:sz w:val="28"/>
          <w:szCs w:val="28"/>
          <w:lang w:eastAsia="pl-PL" w:bidi="pl-PL"/>
        </w:rPr>
        <w:t xml:space="preserve">, </w:t>
      </w:r>
      <w:r w:rsidR="000A64CC" w:rsidRPr="00A361AE">
        <w:rPr>
          <w:rFonts w:ascii="Arial" w:eastAsia="Times New Roman" w:hAnsi="Arial" w:cs="Arial"/>
          <w:kern w:val="0"/>
          <w:sz w:val="28"/>
          <w:szCs w:val="28"/>
          <w:lang w:eastAsia="pl-PL" w:bidi="pl-PL"/>
        </w:rPr>
        <w:t xml:space="preserve">w </w:t>
      </w:r>
      <w:r w:rsidR="00FB100A" w:rsidRPr="00A361AE">
        <w:rPr>
          <w:rFonts w:ascii="Arial" w:eastAsia="Times New Roman" w:hAnsi="Arial" w:cs="Arial"/>
          <w:kern w:val="0"/>
          <w:sz w:val="28"/>
          <w:szCs w:val="28"/>
          <w:lang w:eastAsia="pl-PL" w:bidi="pl-PL"/>
        </w:rPr>
        <w:t xml:space="preserve"> szczególności  </w:t>
      </w:r>
      <w:r w:rsidR="00E37F4A" w:rsidRPr="00E37F4A">
        <w:rPr>
          <w:rFonts w:ascii="Arial" w:eastAsia="Times New Roman" w:hAnsi="Arial" w:cs="Arial"/>
          <w:kern w:val="0"/>
          <w:sz w:val="28"/>
          <w:szCs w:val="28"/>
          <w:lang w:eastAsia="pl-PL" w:bidi="pl-PL"/>
        </w:rPr>
        <w:t>nie nawiązuj</w:t>
      </w:r>
      <w:r w:rsidR="005510FA">
        <w:rPr>
          <w:rFonts w:ascii="Arial" w:eastAsia="Times New Roman" w:hAnsi="Arial" w:cs="Arial"/>
          <w:kern w:val="0"/>
          <w:sz w:val="28"/>
          <w:szCs w:val="28"/>
          <w:lang w:eastAsia="pl-PL" w:bidi="pl-PL"/>
        </w:rPr>
        <w:t>ą</w:t>
      </w:r>
      <w:r w:rsidR="00E37F4A" w:rsidRPr="00E37F4A">
        <w:rPr>
          <w:rFonts w:ascii="Arial" w:eastAsia="Times New Roman" w:hAnsi="Arial" w:cs="Arial"/>
          <w:kern w:val="0"/>
          <w:sz w:val="28"/>
          <w:szCs w:val="28"/>
          <w:lang w:eastAsia="pl-PL" w:bidi="pl-PL"/>
        </w:rPr>
        <w:t xml:space="preserve"> kontaktów z uczniami poprzez przyjmowanie bądź wysyłanie do nich zaproszeń w mediach społecznościowych. </w:t>
      </w:r>
      <w:bookmarkStart w:id="10" w:name="_Hlk158643245"/>
    </w:p>
    <w:bookmarkEnd w:id="10"/>
    <w:p w:rsidR="00E37F4A" w:rsidRPr="00E37F4A" w:rsidRDefault="005510FA" w:rsidP="00E37F4A">
      <w:pPr>
        <w:keepLines/>
        <w:spacing w:before="120" w:after="120" w:line="240" w:lineRule="auto"/>
        <w:jc w:val="both"/>
        <w:rPr>
          <w:rFonts w:ascii="Arial" w:eastAsia="Times New Roman" w:hAnsi="Arial" w:cs="Arial"/>
          <w:kern w:val="0"/>
          <w:sz w:val="28"/>
          <w:szCs w:val="28"/>
          <w:lang w:eastAsia="pl-PL" w:bidi="pl-PL"/>
        </w:rPr>
      </w:pPr>
      <w:r>
        <w:rPr>
          <w:rFonts w:ascii="Arial" w:eastAsia="Times New Roman" w:hAnsi="Arial" w:cs="Arial"/>
          <w:kern w:val="0"/>
          <w:sz w:val="28"/>
          <w:szCs w:val="28"/>
          <w:lang w:eastAsia="pl-PL" w:bidi="pl-PL"/>
        </w:rPr>
        <w:t>8</w:t>
      </w:r>
      <w:r w:rsidR="00E37F4A">
        <w:rPr>
          <w:rFonts w:ascii="Arial" w:eastAsia="Times New Roman" w:hAnsi="Arial" w:cs="Arial"/>
          <w:kern w:val="0"/>
          <w:sz w:val="28"/>
          <w:szCs w:val="28"/>
          <w:lang w:eastAsia="pl-PL" w:bidi="pl-PL"/>
        </w:rPr>
        <w:t xml:space="preserve">. </w:t>
      </w:r>
      <w:r w:rsidR="00E37F4A" w:rsidRPr="00E37F4A">
        <w:rPr>
          <w:rFonts w:ascii="Arial" w:eastAsia="Times New Roman" w:hAnsi="Arial" w:cs="Arial"/>
          <w:kern w:val="0"/>
          <w:sz w:val="28"/>
          <w:szCs w:val="28"/>
          <w:lang w:eastAsia="pl-PL" w:bidi="pl-PL"/>
        </w:rPr>
        <w:t>Jeśli zachodzi taka konieczność, właściwą formą komunikacji z uczniami poza godzinami pracy są kanały służbowe (e-mail, telefon służbowy, dziennik elektroniczny)</w:t>
      </w:r>
      <w:r w:rsidR="000A3E76">
        <w:rPr>
          <w:rFonts w:ascii="Arial" w:eastAsia="Times New Roman" w:hAnsi="Arial" w:cs="Arial"/>
          <w:kern w:val="0"/>
          <w:sz w:val="28"/>
          <w:szCs w:val="28"/>
          <w:lang w:eastAsia="pl-PL" w:bidi="pl-PL"/>
        </w:rPr>
        <w:t>.</w:t>
      </w:r>
    </w:p>
    <w:p w:rsidR="00FB100A" w:rsidRPr="00A361AE" w:rsidRDefault="005510FA" w:rsidP="00A361AE">
      <w:pPr>
        <w:keepLines/>
        <w:spacing w:before="120" w:after="120" w:line="240" w:lineRule="auto"/>
        <w:jc w:val="both"/>
        <w:rPr>
          <w:rFonts w:ascii="Arial" w:eastAsia="Times New Roman" w:hAnsi="Arial" w:cs="Arial"/>
          <w:kern w:val="0"/>
          <w:sz w:val="28"/>
          <w:szCs w:val="28"/>
          <w:lang w:eastAsia="pl-PL" w:bidi="pl-PL"/>
        </w:rPr>
      </w:pPr>
      <w:r>
        <w:rPr>
          <w:rFonts w:ascii="Arial" w:eastAsia="Times New Roman" w:hAnsi="Arial" w:cs="Arial"/>
          <w:kern w:val="0"/>
          <w:sz w:val="28"/>
          <w:szCs w:val="28"/>
          <w:lang w:eastAsia="pl-PL" w:bidi="pl-PL"/>
        </w:rPr>
        <w:t>9</w:t>
      </w:r>
      <w:r w:rsidR="00E37F4A">
        <w:rPr>
          <w:rFonts w:ascii="Arial" w:eastAsia="Times New Roman" w:hAnsi="Arial" w:cs="Arial"/>
          <w:kern w:val="0"/>
          <w:sz w:val="28"/>
          <w:szCs w:val="28"/>
          <w:lang w:eastAsia="pl-PL" w:bidi="pl-PL"/>
        </w:rPr>
        <w:t xml:space="preserve">. </w:t>
      </w:r>
      <w:r w:rsidR="00FB100A" w:rsidRPr="00A361AE">
        <w:rPr>
          <w:rFonts w:ascii="Arial" w:eastAsia="Times New Roman" w:hAnsi="Arial" w:cs="Arial"/>
          <w:kern w:val="0"/>
          <w:sz w:val="28"/>
          <w:szCs w:val="28"/>
          <w:lang w:eastAsia="pl-PL" w:bidi="pl-PL"/>
        </w:rPr>
        <w:t xml:space="preserve">W przypadku rozpoczęcia prywatnej rozmowy z wykorzystaniem mediów społecznościowych przez </w:t>
      </w:r>
      <w:r w:rsidR="000A3E76">
        <w:rPr>
          <w:rFonts w:ascii="Arial" w:eastAsia="Times New Roman" w:hAnsi="Arial" w:cs="Arial"/>
          <w:kern w:val="0"/>
          <w:sz w:val="28"/>
          <w:szCs w:val="28"/>
          <w:lang w:eastAsia="pl-PL" w:bidi="pl-PL"/>
        </w:rPr>
        <w:t xml:space="preserve">małoletniego </w:t>
      </w:r>
      <w:r w:rsidR="00FB100A" w:rsidRPr="00A361AE">
        <w:rPr>
          <w:rFonts w:ascii="Arial" w:eastAsia="Times New Roman" w:hAnsi="Arial" w:cs="Arial"/>
          <w:kern w:val="0"/>
          <w:sz w:val="28"/>
          <w:szCs w:val="28"/>
          <w:lang w:eastAsia="pl-PL" w:bidi="pl-PL"/>
        </w:rPr>
        <w:t xml:space="preserve"> pracowniknie kontynuuje rozmowy i poleca dziecku zgłoszenie się do niego w miejscu wykonywania obowiązków służbowych</w:t>
      </w:r>
      <w:r w:rsidR="000A3E76">
        <w:rPr>
          <w:rFonts w:ascii="Arial" w:eastAsia="Times New Roman" w:hAnsi="Arial" w:cs="Arial"/>
          <w:kern w:val="0"/>
          <w:sz w:val="28"/>
          <w:szCs w:val="28"/>
          <w:lang w:eastAsia="pl-PL" w:bidi="pl-PL"/>
        </w:rPr>
        <w:t>.</w:t>
      </w:r>
    </w:p>
    <w:p w:rsidR="00A4750C" w:rsidRPr="00A361AE" w:rsidRDefault="008E05A5" w:rsidP="00A361AE">
      <w:pPr>
        <w:keepLines/>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1</w:t>
      </w:r>
      <w:r w:rsidR="005510FA">
        <w:rPr>
          <w:rFonts w:ascii="Arial" w:eastAsia="Times New Roman" w:hAnsi="Arial" w:cs="Arial"/>
          <w:kern w:val="0"/>
          <w:sz w:val="28"/>
          <w:szCs w:val="28"/>
          <w:lang w:eastAsia="pl-PL" w:bidi="pl-PL"/>
        </w:rPr>
        <w:t>0</w:t>
      </w:r>
      <w:r w:rsidRPr="00A361AE">
        <w:rPr>
          <w:rFonts w:ascii="Arial" w:eastAsia="Times New Roman" w:hAnsi="Arial" w:cs="Arial"/>
          <w:kern w:val="0"/>
          <w:sz w:val="28"/>
          <w:szCs w:val="28"/>
          <w:lang w:eastAsia="pl-PL" w:bidi="pl-PL"/>
        </w:rPr>
        <w:t xml:space="preserve">. </w:t>
      </w:r>
      <w:r w:rsidR="00FB100A" w:rsidRPr="00A361AE">
        <w:rPr>
          <w:rFonts w:ascii="Arial" w:eastAsia="Times New Roman" w:hAnsi="Arial" w:cs="Arial"/>
          <w:kern w:val="0"/>
          <w:sz w:val="28"/>
          <w:szCs w:val="28"/>
          <w:lang w:eastAsia="pl-PL" w:bidi="pl-PL"/>
        </w:rPr>
        <w:t>Zasad</w:t>
      </w:r>
      <w:r w:rsidR="005510FA">
        <w:rPr>
          <w:rFonts w:ascii="Arial" w:eastAsia="Times New Roman" w:hAnsi="Arial" w:cs="Arial"/>
          <w:kern w:val="0"/>
          <w:sz w:val="28"/>
          <w:szCs w:val="28"/>
          <w:lang w:eastAsia="pl-PL" w:bidi="pl-PL"/>
        </w:rPr>
        <w:t>y</w:t>
      </w:r>
      <w:r w:rsidR="00A4750C" w:rsidRPr="00A361AE">
        <w:rPr>
          <w:rFonts w:ascii="Arial" w:eastAsia="Times New Roman" w:hAnsi="Arial" w:cs="Arial"/>
          <w:kern w:val="0"/>
          <w:sz w:val="28"/>
          <w:szCs w:val="28"/>
          <w:lang w:eastAsia="pl-PL" w:bidi="pl-PL"/>
        </w:rPr>
        <w:t>, o któr</w:t>
      </w:r>
      <w:r w:rsidR="005510FA">
        <w:rPr>
          <w:rFonts w:ascii="Arial" w:eastAsia="Times New Roman" w:hAnsi="Arial" w:cs="Arial"/>
          <w:kern w:val="0"/>
          <w:sz w:val="28"/>
          <w:szCs w:val="28"/>
          <w:lang w:eastAsia="pl-PL" w:bidi="pl-PL"/>
        </w:rPr>
        <w:t>ych</w:t>
      </w:r>
      <w:r w:rsidR="00A4750C" w:rsidRPr="00A361AE">
        <w:rPr>
          <w:rFonts w:ascii="Arial" w:eastAsia="Times New Roman" w:hAnsi="Arial" w:cs="Arial"/>
          <w:kern w:val="0"/>
          <w:sz w:val="28"/>
          <w:szCs w:val="28"/>
          <w:lang w:eastAsia="pl-PL" w:bidi="pl-PL"/>
        </w:rPr>
        <w:t xml:space="preserve"> mowa w ust.</w:t>
      </w:r>
      <w:r w:rsidR="005510FA">
        <w:rPr>
          <w:rFonts w:ascii="Arial" w:eastAsia="Times New Roman" w:hAnsi="Arial" w:cs="Arial"/>
          <w:kern w:val="0"/>
          <w:sz w:val="28"/>
          <w:szCs w:val="28"/>
          <w:lang w:eastAsia="pl-PL" w:bidi="pl-PL"/>
        </w:rPr>
        <w:t>7-9</w:t>
      </w:r>
      <w:r w:rsidR="00FB100A" w:rsidRPr="00A361AE">
        <w:rPr>
          <w:rFonts w:ascii="Arial" w:eastAsia="Times New Roman" w:hAnsi="Arial" w:cs="Arial"/>
          <w:kern w:val="0"/>
          <w:sz w:val="28"/>
          <w:szCs w:val="28"/>
          <w:lang w:eastAsia="pl-PL" w:bidi="pl-PL"/>
        </w:rPr>
        <w:t xml:space="preserve"> nie dotycz</w:t>
      </w:r>
      <w:r w:rsidR="004A79A7">
        <w:rPr>
          <w:rFonts w:ascii="Arial" w:eastAsia="Times New Roman" w:hAnsi="Arial" w:cs="Arial"/>
          <w:kern w:val="0"/>
          <w:sz w:val="28"/>
          <w:szCs w:val="28"/>
          <w:lang w:eastAsia="pl-PL" w:bidi="pl-PL"/>
        </w:rPr>
        <w:t>ą</w:t>
      </w:r>
      <w:r w:rsidR="00FB100A" w:rsidRPr="00A361AE">
        <w:rPr>
          <w:rFonts w:ascii="Arial" w:eastAsia="Times New Roman" w:hAnsi="Arial" w:cs="Arial"/>
          <w:kern w:val="0"/>
          <w:sz w:val="28"/>
          <w:szCs w:val="28"/>
          <w:lang w:eastAsia="pl-PL" w:bidi="pl-PL"/>
        </w:rPr>
        <w:t xml:space="preserve"> sytuacji (potencjalnego) zagrożenia życia i zdrowia dziecka</w:t>
      </w:r>
      <w:r w:rsidR="000A3E76">
        <w:rPr>
          <w:rFonts w:ascii="Arial" w:eastAsia="Times New Roman" w:hAnsi="Arial" w:cs="Arial"/>
          <w:kern w:val="0"/>
          <w:sz w:val="28"/>
          <w:szCs w:val="28"/>
          <w:lang w:eastAsia="pl-PL" w:bidi="pl-PL"/>
        </w:rPr>
        <w:t xml:space="preserve"> oraz podejrzenia popełnienia przestępstwa na szkodę małoletniego</w:t>
      </w:r>
      <w:r w:rsidR="00FB100A" w:rsidRPr="00A361AE">
        <w:rPr>
          <w:rFonts w:ascii="Arial" w:eastAsia="Times New Roman" w:hAnsi="Arial" w:cs="Arial"/>
          <w:kern w:val="0"/>
          <w:sz w:val="28"/>
          <w:szCs w:val="28"/>
          <w:lang w:eastAsia="pl-PL" w:bidi="pl-PL"/>
        </w:rPr>
        <w:t xml:space="preserve">. W takim przypadku pracownikmoże kontynuować rozmowę, lecz zobowiązany jest </w:t>
      </w:r>
      <w:r w:rsidR="00A146F1">
        <w:rPr>
          <w:rFonts w:ascii="Arial" w:eastAsia="Times New Roman" w:hAnsi="Arial" w:cs="Arial"/>
          <w:kern w:val="0"/>
          <w:sz w:val="28"/>
          <w:szCs w:val="28"/>
          <w:lang w:eastAsia="pl-PL" w:bidi="pl-PL"/>
        </w:rPr>
        <w:t xml:space="preserve"> po jej odbyciu  </w:t>
      </w:r>
      <w:r w:rsidR="00FB100A" w:rsidRPr="00A361AE">
        <w:rPr>
          <w:rFonts w:ascii="Arial" w:eastAsia="Times New Roman" w:hAnsi="Arial" w:cs="Arial"/>
          <w:kern w:val="0"/>
          <w:sz w:val="28"/>
          <w:szCs w:val="28"/>
          <w:lang w:eastAsia="pl-PL" w:bidi="pl-PL"/>
        </w:rPr>
        <w:t xml:space="preserve">powiadomić dyrektora o kontakcie z dzieckiem i przyczynach tego kontaktu. Powiadomienie powinno być w miarę możliwości dokonane pisemnie lub mailowo. </w:t>
      </w:r>
    </w:p>
    <w:p w:rsidR="00E37F4A" w:rsidRDefault="008E05A5" w:rsidP="00A361AE">
      <w:pPr>
        <w:keepLines/>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1</w:t>
      </w:r>
      <w:r w:rsidR="00E37F4A">
        <w:rPr>
          <w:rFonts w:ascii="Arial" w:eastAsia="Times New Roman" w:hAnsi="Arial" w:cs="Arial"/>
          <w:kern w:val="0"/>
          <w:sz w:val="28"/>
          <w:szCs w:val="28"/>
          <w:lang w:eastAsia="pl-PL" w:bidi="pl-PL"/>
        </w:rPr>
        <w:t>2.</w:t>
      </w:r>
      <w:r w:rsidR="000A64CC" w:rsidRPr="00A361AE">
        <w:rPr>
          <w:rFonts w:ascii="Arial" w:eastAsia="Times New Roman" w:hAnsi="Arial" w:cs="Arial"/>
          <w:kern w:val="0"/>
          <w:sz w:val="28"/>
          <w:szCs w:val="28"/>
          <w:lang w:eastAsia="pl-PL" w:bidi="pl-PL"/>
        </w:rPr>
        <w:t>Przepisy,</w:t>
      </w:r>
      <w:r w:rsidR="00A4750C" w:rsidRPr="00A361AE">
        <w:rPr>
          <w:rFonts w:ascii="Arial" w:eastAsia="Times New Roman" w:hAnsi="Arial" w:cs="Arial"/>
          <w:kern w:val="0"/>
          <w:sz w:val="28"/>
          <w:szCs w:val="28"/>
          <w:lang w:eastAsia="pl-PL" w:bidi="pl-PL"/>
        </w:rPr>
        <w:t xml:space="preserve"> o których mowa w ust. </w:t>
      </w:r>
      <w:r w:rsidR="00487BAC">
        <w:rPr>
          <w:rFonts w:ascii="Arial" w:eastAsia="Times New Roman" w:hAnsi="Arial" w:cs="Arial"/>
          <w:kern w:val="0"/>
          <w:sz w:val="28"/>
          <w:szCs w:val="28"/>
          <w:lang w:eastAsia="pl-PL" w:bidi="pl-PL"/>
        </w:rPr>
        <w:t>7</w:t>
      </w:r>
      <w:r w:rsidR="00A4750C" w:rsidRPr="00A361AE">
        <w:rPr>
          <w:rFonts w:ascii="Arial" w:eastAsia="Times New Roman" w:hAnsi="Arial" w:cs="Arial"/>
          <w:kern w:val="0"/>
          <w:sz w:val="28"/>
          <w:szCs w:val="28"/>
          <w:lang w:eastAsia="pl-PL" w:bidi="pl-PL"/>
        </w:rPr>
        <w:t>-</w:t>
      </w:r>
      <w:r w:rsidR="00E37F4A">
        <w:rPr>
          <w:rFonts w:ascii="Arial" w:eastAsia="Times New Roman" w:hAnsi="Arial" w:cs="Arial"/>
          <w:kern w:val="0"/>
          <w:sz w:val="28"/>
          <w:szCs w:val="28"/>
          <w:lang w:eastAsia="pl-PL" w:bidi="pl-PL"/>
        </w:rPr>
        <w:t>1</w:t>
      </w:r>
      <w:r w:rsidR="004A79A7">
        <w:rPr>
          <w:rFonts w:ascii="Arial" w:eastAsia="Times New Roman" w:hAnsi="Arial" w:cs="Arial"/>
          <w:kern w:val="0"/>
          <w:sz w:val="28"/>
          <w:szCs w:val="28"/>
          <w:lang w:eastAsia="pl-PL" w:bidi="pl-PL"/>
        </w:rPr>
        <w:t>0</w:t>
      </w:r>
      <w:r w:rsidR="00A4750C" w:rsidRPr="00A361AE">
        <w:rPr>
          <w:rFonts w:ascii="Arial" w:eastAsia="Times New Roman" w:hAnsi="Arial" w:cs="Arial"/>
          <w:kern w:val="0"/>
          <w:sz w:val="28"/>
          <w:szCs w:val="28"/>
          <w:lang w:eastAsia="pl-PL" w:bidi="pl-PL"/>
        </w:rPr>
        <w:t xml:space="preserve">nie dotyczą realizacji nauczania zdalnego, których zasady określają odpowiednie przepisy Statutu </w:t>
      </w:r>
      <w:r w:rsidR="007D4AB0">
        <w:rPr>
          <w:rFonts w:ascii="Arial" w:eastAsia="Times New Roman" w:hAnsi="Arial" w:cs="Arial"/>
          <w:kern w:val="0"/>
          <w:sz w:val="28"/>
          <w:szCs w:val="28"/>
          <w:lang w:eastAsia="pl-PL" w:bidi="pl-PL"/>
        </w:rPr>
        <w:t>Przedszkola</w:t>
      </w:r>
      <w:r w:rsidR="00A4750C" w:rsidRPr="00A361AE">
        <w:rPr>
          <w:rFonts w:ascii="Arial" w:eastAsia="Times New Roman" w:hAnsi="Arial" w:cs="Arial"/>
          <w:kern w:val="0"/>
          <w:sz w:val="28"/>
          <w:szCs w:val="28"/>
          <w:lang w:eastAsia="pl-PL" w:bidi="pl-PL"/>
        </w:rPr>
        <w:t>.</w:t>
      </w:r>
    </w:p>
    <w:p w:rsidR="00C71EFF" w:rsidRPr="00A361AE" w:rsidRDefault="00C71EFF" w:rsidP="00A361AE">
      <w:pPr>
        <w:keepLines/>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b/>
          <w:bCs/>
          <w:kern w:val="0"/>
          <w:sz w:val="28"/>
          <w:szCs w:val="28"/>
          <w:lang w:eastAsia="pl-PL" w:bidi="pl-PL"/>
        </w:rPr>
        <w:t xml:space="preserve">§ </w:t>
      </w:r>
      <w:r w:rsidR="007D4AB0">
        <w:rPr>
          <w:rFonts w:ascii="Arial" w:eastAsia="Times New Roman" w:hAnsi="Arial" w:cs="Arial"/>
          <w:b/>
          <w:bCs/>
          <w:kern w:val="0"/>
          <w:sz w:val="28"/>
          <w:szCs w:val="28"/>
          <w:lang w:eastAsia="pl-PL" w:bidi="pl-PL"/>
        </w:rPr>
        <w:t>8</w:t>
      </w:r>
      <w:r w:rsidRPr="00A361AE">
        <w:rPr>
          <w:rFonts w:ascii="Arial" w:eastAsia="Times New Roman" w:hAnsi="Arial" w:cs="Arial"/>
          <w:b/>
          <w:bCs/>
          <w:kern w:val="0"/>
          <w:sz w:val="28"/>
          <w:szCs w:val="28"/>
          <w:lang w:eastAsia="pl-PL" w:bidi="pl-PL"/>
        </w:rPr>
        <w:t>.</w:t>
      </w:r>
      <w:r w:rsidRPr="00A361AE">
        <w:rPr>
          <w:rFonts w:ascii="Arial" w:eastAsia="Times New Roman" w:hAnsi="Arial" w:cs="Arial"/>
          <w:kern w:val="0"/>
          <w:sz w:val="28"/>
          <w:szCs w:val="28"/>
          <w:lang w:eastAsia="pl-PL" w:bidi="pl-PL"/>
        </w:rPr>
        <w:t xml:space="preserve">1. Personel </w:t>
      </w:r>
      <w:r w:rsidR="00657FFB">
        <w:rPr>
          <w:rFonts w:ascii="Arial" w:eastAsia="Times New Roman" w:hAnsi="Arial" w:cs="Arial"/>
          <w:kern w:val="0"/>
          <w:sz w:val="28"/>
          <w:szCs w:val="28"/>
          <w:lang w:eastAsia="pl-PL" w:bidi="pl-PL"/>
        </w:rPr>
        <w:t xml:space="preserve"> i organizator</w:t>
      </w:r>
      <w:r w:rsidRPr="00A361AE">
        <w:rPr>
          <w:rFonts w:ascii="Arial" w:eastAsia="Times New Roman" w:hAnsi="Arial" w:cs="Arial"/>
          <w:kern w:val="0"/>
          <w:sz w:val="28"/>
          <w:szCs w:val="28"/>
          <w:lang w:eastAsia="pl-PL" w:bidi="pl-PL"/>
        </w:rPr>
        <w:t xml:space="preserve"> jest zobowiązany do szacunku  dla nietykalności cielesnej, intymności i prywatności małoletniego.</w:t>
      </w:r>
    </w:p>
    <w:p w:rsidR="00C71EFF" w:rsidRPr="00A361AE" w:rsidRDefault="00C71EFF" w:rsidP="00A361AE">
      <w:pPr>
        <w:keepLines/>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 xml:space="preserve">2. Personel </w:t>
      </w:r>
      <w:r w:rsidR="00657FFB">
        <w:rPr>
          <w:rFonts w:ascii="Arial" w:eastAsia="Times New Roman" w:hAnsi="Arial" w:cs="Arial"/>
          <w:kern w:val="0"/>
          <w:sz w:val="28"/>
          <w:szCs w:val="28"/>
          <w:lang w:eastAsia="pl-PL" w:bidi="pl-PL"/>
        </w:rPr>
        <w:t xml:space="preserve"> i organizator </w:t>
      </w:r>
      <w:r w:rsidRPr="00A361AE">
        <w:rPr>
          <w:rFonts w:ascii="Arial" w:eastAsia="Times New Roman" w:hAnsi="Arial" w:cs="Arial"/>
          <w:kern w:val="0"/>
          <w:sz w:val="28"/>
          <w:szCs w:val="28"/>
          <w:lang w:eastAsia="pl-PL" w:bidi="pl-PL"/>
        </w:rPr>
        <w:t xml:space="preserve">zawsze winien wykazywać daleko idącą troskę o integralność i nienaruszalność cielesną każdego małoletniego. </w:t>
      </w:r>
    </w:p>
    <w:p w:rsidR="004A79A7" w:rsidRDefault="00C71EFF" w:rsidP="00A361AE">
      <w:pPr>
        <w:keepLines/>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 xml:space="preserve">3. Wchodzenie w jakikolwiek kontakt dotykowy z małoletnim musi iść w parze z najdalej posuniętą roztropnością i rozwagą. Obowiązuje tu ogólna zasada prymatu „braku nad nadmiarem”. </w:t>
      </w:r>
    </w:p>
    <w:p w:rsidR="00C71EFF" w:rsidRPr="00A361AE" w:rsidRDefault="004A79A7" w:rsidP="00A361AE">
      <w:pPr>
        <w:keepLines/>
        <w:spacing w:before="120" w:after="120" w:line="240" w:lineRule="auto"/>
        <w:jc w:val="both"/>
        <w:rPr>
          <w:rFonts w:ascii="Arial" w:eastAsia="Times New Roman" w:hAnsi="Arial" w:cs="Arial"/>
          <w:kern w:val="0"/>
          <w:sz w:val="28"/>
          <w:szCs w:val="28"/>
          <w:lang w:eastAsia="pl-PL" w:bidi="pl-PL"/>
        </w:rPr>
      </w:pPr>
      <w:r>
        <w:rPr>
          <w:rFonts w:ascii="Arial" w:eastAsia="Times New Roman" w:hAnsi="Arial" w:cs="Arial"/>
          <w:kern w:val="0"/>
          <w:sz w:val="28"/>
          <w:szCs w:val="28"/>
          <w:lang w:eastAsia="pl-PL" w:bidi="pl-PL"/>
        </w:rPr>
        <w:t xml:space="preserve">4. </w:t>
      </w:r>
      <w:r w:rsidR="00C71EFF" w:rsidRPr="00A361AE">
        <w:rPr>
          <w:rFonts w:ascii="Arial" w:eastAsia="Times New Roman" w:hAnsi="Arial" w:cs="Arial"/>
          <w:kern w:val="0"/>
          <w:sz w:val="28"/>
          <w:szCs w:val="28"/>
          <w:lang w:eastAsia="pl-PL" w:bidi="pl-PL"/>
        </w:rPr>
        <w:t>Właściwym zachowaniem respektującym nietykalność małoletniego jest:</w:t>
      </w:r>
    </w:p>
    <w:p w:rsidR="00C71EFF" w:rsidRDefault="00C71EFF">
      <w:pPr>
        <w:pStyle w:val="Akapitzlist"/>
        <w:keepLines/>
        <w:numPr>
          <w:ilvl w:val="0"/>
          <w:numId w:val="29"/>
        </w:numPr>
        <w:spacing w:before="120" w:after="120" w:line="240" w:lineRule="auto"/>
        <w:jc w:val="both"/>
        <w:rPr>
          <w:rFonts w:ascii="Arial" w:eastAsia="Times New Roman" w:hAnsi="Arial" w:cs="Arial"/>
          <w:kern w:val="0"/>
          <w:sz w:val="28"/>
          <w:szCs w:val="28"/>
          <w:lang w:eastAsia="pl-PL" w:bidi="pl-PL"/>
        </w:rPr>
      </w:pPr>
      <w:r w:rsidRPr="004A79A7">
        <w:rPr>
          <w:rFonts w:ascii="Arial" w:eastAsia="Times New Roman" w:hAnsi="Arial" w:cs="Arial"/>
          <w:kern w:val="0"/>
          <w:sz w:val="28"/>
          <w:szCs w:val="28"/>
          <w:lang w:eastAsia="pl-PL" w:bidi="pl-PL"/>
        </w:rPr>
        <w:t>poklepanie po ramionach lub plecach</w:t>
      </w:r>
      <w:r w:rsidR="004A79A7">
        <w:rPr>
          <w:rFonts w:ascii="Arial" w:eastAsia="Times New Roman" w:hAnsi="Arial" w:cs="Arial"/>
          <w:kern w:val="0"/>
          <w:sz w:val="28"/>
          <w:szCs w:val="28"/>
          <w:lang w:eastAsia="pl-PL" w:bidi="pl-PL"/>
        </w:rPr>
        <w:t>;</w:t>
      </w:r>
    </w:p>
    <w:p w:rsidR="00C71EFF" w:rsidRDefault="00C71EFF">
      <w:pPr>
        <w:pStyle w:val="Akapitzlist"/>
        <w:keepLines/>
        <w:numPr>
          <w:ilvl w:val="0"/>
          <w:numId w:val="29"/>
        </w:numPr>
        <w:spacing w:before="120" w:after="120" w:line="240" w:lineRule="auto"/>
        <w:jc w:val="both"/>
        <w:rPr>
          <w:rFonts w:ascii="Arial" w:eastAsia="Times New Roman" w:hAnsi="Arial" w:cs="Arial"/>
          <w:kern w:val="0"/>
          <w:sz w:val="28"/>
          <w:szCs w:val="28"/>
          <w:lang w:eastAsia="pl-PL" w:bidi="pl-PL"/>
        </w:rPr>
      </w:pPr>
      <w:r w:rsidRPr="004A79A7">
        <w:rPr>
          <w:rFonts w:ascii="Arial" w:eastAsia="Times New Roman" w:hAnsi="Arial" w:cs="Arial"/>
          <w:kern w:val="0"/>
          <w:sz w:val="28"/>
          <w:szCs w:val="28"/>
          <w:lang w:eastAsia="pl-PL" w:bidi="pl-PL"/>
        </w:rPr>
        <w:t>uścisk dłoni lub „danie sobie piątki”</w:t>
      </w:r>
      <w:r w:rsidR="004A79A7">
        <w:rPr>
          <w:rFonts w:ascii="Arial" w:eastAsia="Times New Roman" w:hAnsi="Arial" w:cs="Arial"/>
          <w:kern w:val="0"/>
          <w:sz w:val="28"/>
          <w:szCs w:val="28"/>
          <w:lang w:eastAsia="pl-PL" w:bidi="pl-PL"/>
        </w:rPr>
        <w:t>;</w:t>
      </w:r>
    </w:p>
    <w:p w:rsidR="00C71EFF" w:rsidRDefault="00C71EFF">
      <w:pPr>
        <w:pStyle w:val="Akapitzlist"/>
        <w:keepLines/>
        <w:numPr>
          <w:ilvl w:val="0"/>
          <w:numId w:val="29"/>
        </w:numPr>
        <w:spacing w:before="120" w:after="120" w:line="240" w:lineRule="auto"/>
        <w:jc w:val="both"/>
        <w:rPr>
          <w:rFonts w:ascii="Arial" w:eastAsia="Times New Roman" w:hAnsi="Arial" w:cs="Arial"/>
          <w:kern w:val="0"/>
          <w:sz w:val="28"/>
          <w:szCs w:val="28"/>
          <w:lang w:eastAsia="pl-PL" w:bidi="pl-PL"/>
        </w:rPr>
      </w:pPr>
      <w:r w:rsidRPr="004A79A7">
        <w:rPr>
          <w:rFonts w:ascii="Arial" w:eastAsia="Times New Roman" w:hAnsi="Arial" w:cs="Arial"/>
          <w:kern w:val="0"/>
          <w:sz w:val="28"/>
          <w:szCs w:val="28"/>
          <w:lang w:eastAsia="pl-PL" w:bidi="pl-PL"/>
        </w:rPr>
        <w:t>delikatne objęcie na powitanie</w:t>
      </w:r>
      <w:r w:rsidR="004A79A7">
        <w:rPr>
          <w:rFonts w:ascii="Arial" w:eastAsia="Times New Roman" w:hAnsi="Arial" w:cs="Arial"/>
          <w:kern w:val="0"/>
          <w:sz w:val="28"/>
          <w:szCs w:val="28"/>
          <w:lang w:eastAsia="pl-PL" w:bidi="pl-PL"/>
        </w:rPr>
        <w:t>;</w:t>
      </w:r>
    </w:p>
    <w:p w:rsidR="00C71EFF" w:rsidRDefault="00C71EFF">
      <w:pPr>
        <w:pStyle w:val="Akapitzlist"/>
        <w:keepLines/>
        <w:numPr>
          <w:ilvl w:val="0"/>
          <w:numId w:val="29"/>
        </w:numPr>
        <w:spacing w:before="120" w:after="120" w:line="240" w:lineRule="auto"/>
        <w:jc w:val="both"/>
        <w:rPr>
          <w:rFonts w:ascii="Arial" w:eastAsia="Times New Roman" w:hAnsi="Arial" w:cs="Arial"/>
          <w:kern w:val="0"/>
          <w:sz w:val="28"/>
          <w:szCs w:val="28"/>
          <w:lang w:eastAsia="pl-PL" w:bidi="pl-PL"/>
        </w:rPr>
      </w:pPr>
      <w:r w:rsidRPr="004A79A7">
        <w:rPr>
          <w:rFonts w:ascii="Arial" w:eastAsia="Times New Roman" w:hAnsi="Arial" w:cs="Arial"/>
          <w:kern w:val="0"/>
          <w:sz w:val="28"/>
          <w:szCs w:val="28"/>
          <w:lang w:eastAsia="pl-PL" w:bidi="pl-PL"/>
        </w:rPr>
        <w:lastRenderedPageBreak/>
        <w:t>dotykanie rąk, ramion czy barków</w:t>
      </w:r>
      <w:r w:rsidR="004A79A7">
        <w:rPr>
          <w:rFonts w:ascii="Arial" w:eastAsia="Times New Roman" w:hAnsi="Arial" w:cs="Arial"/>
          <w:kern w:val="0"/>
          <w:sz w:val="28"/>
          <w:szCs w:val="28"/>
          <w:lang w:eastAsia="pl-PL" w:bidi="pl-PL"/>
        </w:rPr>
        <w:t>;</w:t>
      </w:r>
    </w:p>
    <w:p w:rsidR="00C71EFF" w:rsidRDefault="00C71EFF">
      <w:pPr>
        <w:pStyle w:val="Akapitzlist"/>
        <w:keepLines/>
        <w:numPr>
          <w:ilvl w:val="0"/>
          <w:numId w:val="29"/>
        </w:numPr>
        <w:spacing w:before="120" w:after="120" w:line="240" w:lineRule="auto"/>
        <w:jc w:val="both"/>
        <w:rPr>
          <w:rFonts w:ascii="Arial" w:eastAsia="Times New Roman" w:hAnsi="Arial" w:cs="Arial"/>
          <w:kern w:val="0"/>
          <w:sz w:val="28"/>
          <w:szCs w:val="28"/>
          <w:lang w:eastAsia="pl-PL" w:bidi="pl-PL"/>
        </w:rPr>
      </w:pPr>
      <w:r w:rsidRPr="004A79A7">
        <w:rPr>
          <w:rFonts w:ascii="Arial" w:eastAsia="Times New Roman" w:hAnsi="Arial" w:cs="Arial"/>
          <w:kern w:val="0"/>
          <w:sz w:val="28"/>
          <w:szCs w:val="28"/>
          <w:lang w:eastAsia="pl-PL" w:bidi="pl-PL"/>
        </w:rPr>
        <w:t>werbalne pochwalenie</w:t>
      </w:r>
      <w:r w:rsidR="004A79A7">
        <w:rPr>
          <w:rFonts w:ascii="Arial" w:eastAsia="Times New Roman" w:hAnsi="Arial" w:cs="Arial"/>
          <w:kern w:val="0"/>
          <w:sz w:val="28"/>
          <w:szCs w:val="28"/>
          <w:lang w:eastAsia="pl-PL" w:bidi="pl-PL"/>
        </w:rPr>
        <w:t>;</w:t>
      </w:r>
    </w:p>
    <w:p w:rsidR="00C71EFF" w:rsidRDefault="00C71EFF">
      <w:pPr>
        <w:pStyle w:val="Akapitzlist"/>
        <w:keepLines/>
        <w:numPr>
          <w:ilvl w:val="0"/>
          <w:numId w:val="29"/>
        </w:numPr>
        <w:spacing w:before="120" w:after="120" w:line="240" w:lineRule="auto"/>
        <w:jc w:val="both"/>
        <w:rPr>
          <w:rFonts w:ascii="Arial" w:eastAsia="Times New Roman" w:hAnsi="Arial" w:cs="Arial"/>
          <w:kern w:val="0"/>
          <w:sz w:val="28"/>
          <w:szCs w:val="28"/>
          <w:lang w:eastAsia="pl-PL" w:bidi="pl-PL"/>
        </w:rPr>
      </w:pPr>
      <w:r w:rsidRPr="004A79A7">
        <w:rPr>
          <w:rFonts w:ascii="Arial" w:eastAsia="Times New Roman" w:hAnsi="Arial" w:cs="Arial"/>
          <w:kern w:val="0"/>
          <w:sz w:val="28"/>
          <w:szCs w:val="28"/>
          <w:lang w:eastAsia="pl-PL" w:bidi="pl-PL"/>
        </w:rPr>
        <w:t>trzymanie się za ręce w czasie zabawy czy dla uspokojenia małoletniego w sytuacji wzburzenia emocjonalnego</w:t>
      </w:r>
      <w:r w:rsidR="004A79A7">
        <w:rPr>
          <w:rFonts w:ascii="Arial" w:eastAsia="Times New Roman" w:hAnsi="Arial" w:cs="Arial"/>
          <w:kern w:val="0"/>
          <w:sz w:val="28"/>
          <w:szCs w:val="28"/>
          <w:lang w:eastAsia="pl-PL" w:bidi="pl-PL"/>
        </w:rPr>
        <w:t>;</w:t>
      </w:r>
    </w:p>
    <w:p w:rsidR="00C71EFF" w:rsidRDefault="00C71EFF">
      <w:pPr>
        <w:pStyle w:val="Akapitzlist"/>
        <w:keepLines/>
        <w:numPr>
          <w:ilvl w:val="0"/>
          <w:numId w:val="29"/>
        </w:numPr>
        <w:spacing w:before="120" w:after="120" w:line="240" w:lineRule="auto"/>
        <w:jc w:val="both"/>
        <w:rPr>
          <w:rFonts w:ascii="Arial" w:eastAsia="Times New Roman" w:hAnsi="Arial" w:cs="Arial"/>
          <w:kern w:val="0"/>
          <w:sz w:val="28"/>
          <w:szCs w:val="28"/>
          <w:lang w:eastAsia="pl-PL" w:bidi="pl-PL"/>
        </w:rPr>
      </w:pPr>
      <w:r w:rsidRPr="004A79A7">
        <w:rPr>
          <w:rFonts w:ascii="Arial" w:eastAsia="Times New Roman" w:hAnsi="Arial" w:cs="Arial"/>
          <w:kern w:val="0"/>
          <w:sz w:val="28"/>
          <w:szCs w:val="28"/>
          <w:lang w:eastAsia="pl-PL" w:bidi="pl-PL"/>
        </w:rPr>
        <w:t>trzymanie za ręce dzieci w czasie spaceru</w:t>
      </w:r>
      <w:r w:rsidR="004A79A7">
        <w:rPr>
          <w:rFonts w:ascii="Arial" w:eastAsia="Times New Roman" w:hAnsi="Arial" w:cs="Arial"/>
          <w:kern w:val="0"/>
          <w:sz w:val="28"/>
          <w:szCs w:val="28"/>
          <w:lang w:eastAsia="pl-PL" w:bidi="pl-PL"/>
        </w:rPr>
        <w:t>;</w:t>
      </w:r>
    </w:p>
    <w:p w:rsidR="00C71EFF" w:rsidRPr="004A79A7" w:rsidRDefault="00C71EFF">
      <w:pPr>
        <w:pStyle w:val="Akapitzlist"/>
        <w:keepLines/>
        <w:numPr>
          <w:ilvl w:val="0"/>
          <w:numId w:val="29"/>
        </w:numPr>
        <w:spacing w:before="120" w:after="120" w:line="240" w:lineRule="auto"/>
        <w:jc w:val="both"/>
        <w:rPr>
          <w:rFonts w:ascii="Arial" w:eastAsia="Times New Roman" w:hAnsi="Arial" w:cs="Arial"/>
          <w:kern w:val="0"/>
          <w:sz w:val="28"/>
          <w:szCs w:val="28"/>
          <w:lang w:eastAsia="pl-PL" w:bidi="pl-PL"/>
        </w:rPr>
      </w:pPr>
      <w:r w:rsidRPr="004A79A7">
        <w:rPr>
          <w:rFonts w:ascii="Arial" w:eastAsia="Times New Roman" w:hAnsi="Arial" w:cs="Arial"/>
          <w:kern w:val="0"/>
          <w:sz w:val="28"/>
          <w:szCs w:val="28"/>
          <w:lang w:eastAsia="pl-PL" w:bidi="pl-PL"/>
        </w:rPr>
        <w:t>siadanie w pobliżu małych dzieci</w:t>
      </w:r>
      <w:r w:rsidR="004A79A7" w:rsidRPr="004A79A7">
        <w:rPr>
          <w:rFonts w:ascii="Arial" w:eastAsia="Times New Roman" w:hAnsi="Arial" w:cs="Arial"/>
          <w:kern w:val="0"/>
          <w:sz w:val="28"/>
          <w:szCs w:val="28"/>
          <w:lang w:eastAsia="pl-PL" w:bidi="pl-PL"/>
        </w:rPr>
        <w:t>.</w:t>
      </w:r>
    </w:p>
    <w:p w:rsidR="00A043CD" w:rsidRPr="00A361AE" w:rsidRDefault="004A79A7" w:rsidP="00A361AE">
      <w:pPr>
        <w:keepLines/>
        <w:spacing w:before="120" w:after="120" w:line="240" w:lineRule="auto"/>
        <w:jc w:val="both"/>
        <w:rPr>
          <w:rFonts w:ascii="Arial" w:eastAsia="Times New Roman" w:hAnsi="Arial" w:cs="Arial"/>
          <w:kern w:val="0"/>
          <w:sz w:val="28"/>
          <w:szCs w:val="28"/>
          <w:lang w:eastAsia="pl-PL" w:bidi="pl-PL"/>
        </w:rPr>
      </w:pPr>
      <w:r>
        <w:rPr>
          <w:rFonts w:ascii="Arial" w:eastAsia="Times New Roman" w:hAnsi="Arial" w:cs="Arial"/>
          <w:kern w:val="0"/>
          <w:sz w:val="28"/>
          <w:szCs w:val="28"/>
          <w:lang w:eastAsia="pl-PL" w:bidi="pl-PL"/>
        </w:rPr>
        <w:t>5</w:t>
      </w:r>
      <w:r w:rsidR="00A043CD" w:rsidRPr="00A361AE">
        <w:rPr>
          <w:rFonts w:ascii="Arial" w:eastAsia="Times New Roman" w:hAnsi="Arial" w:cs="Arial"/>
          <w:kern w:val="0"/>
          <w:sz w:val="28"/>
          <w:szCs w:val="28"/>
          <w:lang w:eastAsia="pl-PL" w:bidi="pl-PL"/>
        </w:rPr>
        <w:t>.Zawsze właściwym jest zapytanie małoletniego o pozwolenie na rodzaj zachowania, o którym mowa w ust.</w:t>
      </w:r>
      <w:r w:rsidR="00DA4A2D">
        <w:rPr>
          <w:rFonts w:ascii="Arial" w:eastAsia="Times New Roman" w:hAnsi="Arial" w:cs="Arial"/>
          <w:kern w:val="0"/>
          <w:sz w:val="28"/>
          <w:szCs w:val="28"/>
          <w:lang w:eastAsia="pl-PL" w:bidi="pl-PL"/>
        </w:rPr>
        <w:t>4</w:t>
      </w:r>
      <w:r w:rsidR="00A043CD" w:rsidRPr="00A361AE">
        <w:rPr>
          <w:rFonts w:ascii="Arial" w:eastAsia="Times New Roman" w:hAnsi="Arial" w:cs="Arial"/>
          <w:kern w:val="0"/>
          <w:sz w:val="28"/>
          <w:szCs w:val="28"/>
          <w:lang w:eastAsia="pl-PL" w:bidi="pl-PL"/>
        </w:rPr>
        <w:t>.</w:t>
      </w:r>
    </w:p>
    <w:p w:rsidR="00A043CD" w:rsidRPr="00A361AE" w:rsidRDefault="007D4AB0" w:rsidP="00A361AE">
      <w:pPr>
        <w:keepLines/>
        <w:spacing w:before="120" w:after="120" w:line="240" w:lineRule="auto"/>
        <w:jc w:val="both"/>
        <w:rPr>
          <w:rFonts w:ascii="Arial" w:eastAsia="Times New Roman" w:hAnsi="Arial" w:cs="Arial"/>
          <w:kern w:val="0"/>
          <w:sz w:val="28"/>
          <w:szCs w:val="28"/>
          <w:lang w:eastAsia="pl-PL" w:bidi="pl-PL"/>
        </w:rPr>
      </w:pPr>
      <w:r w:rsidRPr="007D4AB0">
        <w:rPr>
          <w:rFonts w:ascii="Arial" w:eastAsia="Times New Roman" w:hAnsi="Arial" w:cs="Arial"/>
          <w:kern w:val="0"/>
          <w:sz w:val="28"/>
          <w:szCs w:val="28"/>
          <w:lang w:eastAsia="pl-PL" w:bidi="pl-PL"/>
        </w:rPr>
        <w:t>6</w:t>
      </w:r>
      <w:r>
        <w:rPr>
          <w:rFonts w:ascii="Arial" w:eastAsia="Times New Roman" w:hAnsi="Arial" w:cs="Arial"/>
          <w:b/>
          <w:bCs/>
          <w:kern w:val="0"/>
          <w:sz w:val="28"/>
          <w:szCs w:val="28"/>
          <w:lang w:eastAsia="pl-PL" w:bidi="pl-PL"/>
        </w:rPr>
        <w:t xml:space="preserve">. </w:t>
      </w:r>
      <w:r w:rsidR="00A043CD" w:rsidRPr="00A361AE">
        <w:rPr>
          <w:rFonts w:ascii="Arial" w:eastAsia="Times New Roman" w:hAnsi="Arial" w:cs="Arial"/>
          <w:kern w:val="0"/>
          <w:sz w:val="28"/>
          <w:szCs w:val="28"/>
          <w:lang w:eastAsia="pl-PL" w:bidi="pl-PL"/>
        </w:rPr>
        <w:t>Niewłaściwym zachowaniem i nadużyciem wobec nietykalności małoletniego  są:</w:t>
      </w:r>
    </w:p>
    <w:p w:rsidR="00A043CD" w:rsidRPr="00A361AE" w:rsidRDefault="00A043CD">
      <w:pPr>
        <w:pStyle w:val="Akapitzlist"/>
        <w:keepLines/>
        <w:numPr>
          <w:ilvl w:val="0"/>
          <w:numId w:val="12"/>
        </w:numPr>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wszelkie formy okazywania niechcianej czułości;</w:t>
      </w:r>
    </w:p>
    <w:p w:rsidR="00A043CD" w:rsidRPr="00A361AE" w:rsidRDefault="00A043CD">
      <w:pPr>
        <w:pStyle w:val="Akapitzlist"/>
        <w:keepLines/>
        <w:numPr>
          <w:ilvl w:val="0"/>
          <w:numId w:val="12"/>
        </w:numPr>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pełne i mocne uściski i objęcia, tzw. „niedźwiadki”;</w:t>
      </w:r>
    </w:p>
    <w:p w:rsidR="00A043CD" w:rsidRPr="00A361AE" w:rsidRDefault="00A043CD">
      <w:pPr>
        <w:pStyle w:val="Akapitzlist"/>
        <w:keepLines/>
        <w:numPr>
          <w:ilvl w:val="0"/>
          <w:numId w:val="12"/>
        </w:numPr>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 xml:space="preserve"> dotykanie piersi, pośladków i okolic intymnych;</w:t>
      </w:r>
    </w:p>
    <w:p w:rsidR="00A043CD" w:rsidRPr="00A361AE" w:rsidRDefault="00A043CD">
      <w:pPr>
        <w:pStyle w:val="Akapitzlist"/>
        <w:keepLines/>
        <w:numPr>
          <w:ilvl w:val="0"/>
          <w:numId w:val="12"/>
        </w:numPr>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klepanie w uda lub kolana;</w:t>
      </w:r>
    </w:p>
    <w:p w:rsidR="00A043CD" w:rsidRPr="00A361AE" w:rsidRDefault="00A043CD">
      <w:pPr>
        <w:pStyle w:val="Akapitzlist"/>
        <w:keepLines/>
        <w:numPr>
          <w:ilvl w:val="0"/>
          <w:numId w:val="12"/>
        </w:numPr>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łaskotanie lub „mocowanie się” w silnym objęciu;</w:t>
      </w:r>
    </w:p>
    <w:p w:rsidR="00A043CD" w:rsidRPr="00A361AE" w:rsidRDefault="00A043CD">
      <w:pPr>
        <w:pStyle w:val="Akapitzlist"/>
        <w:keepLines/>
        <w:numPr>
          <w:ilvl w:val="0"/>
          <w:numId w:val="12"/>
        </w:numPr>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obejmowanie młodocianego, stojąc za jego placami;</w:t>
      </w:r>
    </w:p>
    <w:p w:rsidR="00A043CD" w:rsidRPr="00A361AE" w:rsidRDefault="00A043CD">
      <w:pPr>
        <w:pStyle w:val="Akapitzlist"/>
        <w:keepLines/>
        <w:numPr>
          <w:ilvl w:val="0"/>
          <w:numId w:val="12"/>
        </w:numPr>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masaże;</w:t>
      </w:r>
    </w:p>
    <w:p w:rsidR="00A043CD" w:rsidRPr="00A361AE" w:rsidRDefault="00A043CD">
      <w:pPr>
        <w:pStyle w:val="Akapitzlist"/>
        <w:keepLines/>
        <w:numPr>
          <w:ilvl w:val="0"/>
          <w:numId w:val="12"/>
        </w:numPr>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całowanie, w szczególności w usta;</w:t>
      </w:r>
    </w:p>
    <w:p w:rsidR="00A043CD" w:rsidRDefault="00A043CD">
      <w:pPr>
        <w:pStyle w:val="Akapitzlist"/>
        <w:keepLines/>
        <w:numPr>
          <w:ilvl w:val="0"/>
          <w:numId w:val="12"/>
        </w:numPr>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kern w:val="0"/>
          <w:sz w:val="28"/>
          <w:szCs w:val="28"/>
          <w:lang w:eastAsia="pl-PL" w:bidi="pl-PL"/>
        </w:rPr>
        <w:t>kładzenie się albo spanie obok małoletniego;</w:t>
      </w:r>
    </w:p>
    <w:p w:rsidR="00A043CD" w:rsidRDefault="00A043CD">
      <w:pPr>
        <w:pStyle w:val="Akapitzlist"/>
        <w:keepLines/>
        <w:numPr>
          <w:ilvl w:val="0"/>
          <w:numId w:val="12"/>
        </w:numPr>
        <w:spacing w:before="120" w:after="120" w:line="240" w:lineRule="auto"/>
        <w:ind w:left="709" w:hanging="425"/>
        <w:jc w:val="both"/>
        <w:rPr>
          <w:rFonts w:ascii="Arial" w:eastAsia="Times New Roman" w:hAnsi="Arial" w:cs="Arial"/>
          <w:kern w:val="0"/>
          <w:sz w:val="28"/>
          <w:szCs w:val="28"/>
          <w:lang w:eastAsia="pl-PL" w:bidi="pl-PL"/>
        </w:rPr>
      </w:pPr>
      <w:r w:rsidRPr="00C13650">
        <w:rPr>
          <w:rFonts w:ascii="Arial" w:eastAsia="Times New Roman" w:hAnsi="Arial" w:cs="Arial"/>
          <w:kern w:val="0"/>
          <w:sz w:val="28"/>
          <w:szCs w:val="28"/>
          <w:lang w:eastAsia="pl-PL" w:bidi="pl-PL"/>
        </w:rPr>
        <w:t>okazywanie czułości w miejscach wyizolowanych, np. łazienki, ubikacje, prywatne pokoje;</w:t>
      </w:r>
    </w:p>
    <w:p w:rsidR="00A043CD" w:rsidRPr="008E31BC" w:rsidRDefault="00A043CD">
      <w:pPr>
        <w:pStyle w:val="Akapitzlist"/>
        <w:keepLines/>
        <w:numPr>
          <w:ilvl w:val="0"/>
          <w:numId w:val="12"/>
        </w:numPr>
        <w:spacing w:before="120" w:after="120" w:line="240" w:lineRule="auto"/>
        <w:ind w:left="709" w:hanging="425"/>
        <w:jc w:val="both"/>
        <w:rPr>
          <w:rFonts w:ascii="Arial" w:eastAsia="Times New Roman" w:hAnsi="Arial" w:cs="Arial"/>
          <w:kern w:val="0"/>
          <w:sz w:val="28"/>
          <w:szCs w:val="28"/>
          <w:lang w:eastAsia="pl-PL" w:bidi="pl-PL"/>
        </w:rPr>
      </w:pPr>
      <w:r w:rsidRPr="00C13650">
        <w:rPr>
          <w:rFonts w:ascii="Arial" w:eastAsia="Times New Roman" w:hAnsi="Arial" w:cs="Arial"/>
          <w:kern w:val="0"/>
          <w:sz w:val="28"/>
          <w:szCs w:val="28"/>
          <w:lang w:eastAsia="pl-PL" w:bidi="pl-PL"/>
        </w:rPr>
        <w:t>komplementowanie odnoszące się do rozwoju fizycznego.</w:t>
      </w:r>
    </w:p>
    <w:p w:rsidR="00A043CD" w:rsidRDefault="007D4AB0" w:rsidP="00A361AE">
      <w:pPr>
        <w:keepLines/>
        <w:spacing w:before="120" w:after="120" w:line="240" w:lineRule="auto"/>
        <w:jc w:val="both"/>
        <w:rPr>
          <w:rFonts w:ascii="Arial" w:eastAsia="Times New Roman" w:hAnsi="Arial" w:cs="Arial"/>
          <w:kern w:val="0"/>
          <w:sz w:val="28"/>
          <w:szCs w:val="28"/>
          <w:lang w:eastAsia="pl-PL" w:bidi="pl-PL"/>
        </w:rPr>
      </w:pPr>
      <w:r>
        <w:rPr>
          <w:rFonts w:ascii="Arial" w:eastAsia="Times New Roman" w:hAnsi="Arial" w:cs="Arial"/>
          <w:kern w:val="0"/>
          <w:sz w:val="28"/>
          <w:szCs w:val="28"/>
          <w:lang w:eastAsia="pl-PL" w:bidi="pl-PL"/>
        </w:rPr>
        <w:t>7</w:t>
      </w:r>
      <w:r w:rsidR="00A043CD" w:rsidRPr="00A361AE">
        <w:rPr>
          <w:rFonts w:ascii="Arial" w:eastAsia="Times New Roman" w:hAnsi="Arial" w:cs="Arial"/>
          <w:kern w:val="0"/>
          <w:sz w:val="28"/>
          <w:szCs w:val="28"/>
          <w:lang w:eastAsia="pl-PL" w:bidi="pl-PL"/>
        </w:rPr>
        <w:t>. Należy eliminować wszelkie gry i zabawy, w których dochodzi do opisanych w ust. 1  niewłaściwych zachowań, w szczególności gdy używa się wyszczególnionych form dotyku.</w:t>
      </w:r>
    </w:p>
    <w:p w:rsidR="004A79A7" w:rsidRPr="004A79A7" w:rsidRDefault="007D4AB0" w:rsidP="004A79A7">
      <w:pPr>
        <w:keepLines/>
        <w:spacing w:before="120" w:after="120" w:line="240" w:lineRule="auto"/>
        <w:jc w:val="both"/>
        <w:rPr>
          <w:rFonts w:ascii="Arial" w:eastAsia="Times New Roman" w:hAnsi="Arial" w:cs="Arial"/>
          <w:kern w:val="0"/>
          <w:sz w:val="28"/>
          <w:szCs w:val="28"/>
          <w:lang w:eastAsia="pl-PL" w:bidi="pl-PL"/>
        </w:rPr>
      </w:pPr>
      <w:r>
        <w:rPr>
          <w:rFonts w:ascii="Arial" w:eastAsia="Times New Roman" w:hAnsi="Arial" w:cs="Arial"/>
          <w:kern w:val="0"/>
          <w:sz w:val="28"/>
          <w:szCs w:val="28"/>
          <w:lang w:eastAsia="pl-PL" w:bidi="pl-PL"/>
        </w:rPr>
        <w:t>8</w:t>
      </w:r>
      <w:r w:rsidR="004A79A7">
        <w:rPr>
          <w:rFonts w:ascii="Arial" w:eastAsia="Times New Roman" w:hAnsi="Arial" w:cs="Arial"/>
          <w:kern w:val="0"/>
          <w:sz w:val="28"/>
          <w:szCs w:val="28"/>
          <w:lang w:eastAsia="pl-PL" w:bidi="pl-PL"/>
        </w:rPr>
        <w:t>.</w:t>
      </w:r>
      <w:r w:rsidR="004A79A7" w:rsidRPr="004A79A7">
        <w:rPr>
          <w:rFonts w:ascii="Arial" w:eastAsia="Times New Roman" w:hAnsi="Arial" w:cs="Arial"/>
          <w:kern w:val="0"/>
          <w:sz w:val="28"/>
          <w:szCs w:val="28"/>
          <w:lang w:eastAsia="pl-PL" w:bidi="pl-PL"/>
        </w:rPr>
        <w:t xml:space="preserve">W uzasadnionych przypadkach dopuszczalny jest kontakt fizyczny pracownika z </w:t>
      </w:r>
      <w:r>
        <w:rPr>
          <w:rFonts w:ascii="Arial" w:eastAsia="Times New Roman" w:hAnsi="Arial" w:cs="Arial"/>
          <w:kern w:val="0"/>
          <w:sz w:val="28"/>
          <w:szCs w:val="28"/>
          <w:lang w:eastAsia="pl-PL" w:bidi="pl-PL"/>
        </w:rPr>
        <w:t>dzieckiem</w:t>
      </w:r>
      <w:r w:rsidR="004A79A7" w:rsidRPr="004A79A7">
        <w:rPr>
          <w:rFonts w:ascii="Arial" w:eastAsia="Times New Roman" w:hAnsi="Arial" w:cs="Arial"/>
          <w:kern w:val="0"/>
          <w:sz w:val="28"/>
          <w:szCs w:val="28"/>
          <w:lang w:eastAsia="pl-PL" w:bidi="pl-PL"/>
        </w:rPr>
        <w:t xml:space="preserve"> Do sytuacji takich zaliczyć można:</w:t>
      </w:r>
    </w:p>
    <w:p w:rsidR="004A79A7" w:rsidRDefault="004A79A7">
      <w:pPr>
        <w:pStyle w:val="Akapitzlist"/>
        <w:keepLines/>
        <w:numPr>
          <w:ilvl w:val="0"/>
          <w:numId w:val="30"/>
        </w:numPr>
        <w:spacing w:before="120" w:after="120" w:line="240" w:lineRule="auto"/>
        <w:jc w:val="both"/>
        <w:rPr>
          <w:rFonts w:ascii="Arial" w:eastAsia="Times New Roman" w:hAnsi="Arial" w:cs="Arial"/>
          <w:kern w:val="0"/>
          <w:sz w:val="28"/>
          <w:szCs w:val="28"/>
          <w:lang w:eastAsia="pl-PL" w:bidi="pl-PL"/>
        </w:rPr>
      </w:pPr>
      <w:r w:rsidRPr="004A79A7">
        <w:rPr>
          <w:rFonts w:ascii="Arial" w:eastAsia="Times New Roman" w:hAnsi="Arial" w:cs="Arial"/>
          <w:kern w:val="0"/>
          <w:sz w:val="28"/>
          <w:szCs w:val="28"/>
          <w:lang w:eastAsia="pl-PL" w:bidi="pl-PL"/>
        </w:rPr>
        <w:t xml:space="preserve"> pomoc</w:t>
      </w:r>
      <w:r w:rsidR="007D4AB0">
        <w:rPr>
          <w:rFonts w:ascii="Arial" w:eastAsia="Times New Roman" w:hAnsi="Arial" w:cs="Arial"/>
          <w:kern w:val="0"/>
          <w:sz w:val="28"/>
          <w:szCs w:val="28"/>
          <w:lang w:eastAsia="pl-PL" w:bidi="pl-PL"/>
        </w:rPr>
        <w:t xml:space="preserve"> dziecku</w:t>
      </w:r>
      <w:r w:rsidRPr="004A79A7">
        <w:rPr>
          <w:rFonts w:ascii="Arial" w:eastAsia="Times New Roman" w:hAnsi="Arial" w:cs="Arial"/>
          <w:kern w:val="0"/>
          <w:sz w:val="28"/>
          <w:szCs w:val="28"/>
          <w:lang w:eastAsia="pl-PL" w:bidi="pl-PL"/>
        </w:rPr>
        <w:tab/>
        <w:t>niepełnosprawnemu</w:t>
      </w:r>
      <w:r w:rsidRPr="004A79A7">
        <w:rPr>
          <w:rFonts w:ascii="Arial" w:eastAsia="Times New Roman" w:hAnsi="Arial" w:cs="Arial"/>
          <w:kern w:val="0"/>
          <w:sz w:val="28"/>
          <w:szCs w:val="28"/>
          <w:lang w:eastAsia="pl-PL" w:bidi="pl-PL"/>
        </w:rPr>
        <w:tab/>
        <w:t>w</w:t>
      </w:r>
      <w:r w:rsidRPr="004A79A7">
        <w:rPr>
          <w:rFonts w:ascii="Arial" w:eastAsia="Times New Roman" w:hAnsi="Arial" w:cs="Arial"/>
          <w:kern w:val="0"/>
          <w:sz w:val="28"/>
          <w:szCs w:val="28"/>
          <w:lang w:eastAsia="pl-PL" w:bidi="pl-PL"/>
        </w:rPr>
        <w:tab/>
        <w:t xml:space="preserve">czynnościach higienicznych, jeśli typ niepełnosprawności tego wymaga, a </w:t>
      </w:r>
      <w:r w:rsidR="007D4AB0">
        <w:rPr>
          <w:rFonts w:ascii="Arial" w:eastAsia="Times New Roman" w:hAnsi="Arial" w:cs="Arial"/>
          <w:kern w:val="0"/>
          <w:sz w:val="28"/>
          <w:szCs w:val="28"/>
          <w:lang w:eastAsia="pl-PL" w:bidi="pl-PL"/>
        </w:rPr>
        <w:t>dziecko</w:t>
      </w:r>
      <w:r w:rsidRPr="004A79A7">
        <w:rPr>
          <w:rFonts w:ascii="Arial" w:eastAsia="Times New Roman" w:hAnsi="Arial" w:cs="Arial"/>
          <w:kern w:val="0"/>
          <w:sz w:val="28"/>
          <w:szCs w:val="28"/>
          <w:lang w:eastAsia="pl-PL" w:bidi="pl-PL"/>
        </w:rPr>
        <w:t xml:space="preserve">/ jego </w:t>
      </w:r>
      <w:r w:rsidR="007D4AB0">
        <w:rPr>
          <w:rFonts w:ascii="Arial" w:eastAsia="Times New Roman" w:hAnsi="Arial" w:cs="Arial"/>
          <w:kern w:val="0"/>
          <w:sz w:val="28"/>
          <w:szCs w:val="28"/>
          <w:lang w:eastAsia="pl-PL" w:bidi="pl-PL"/>
        </w:rPr>
        <w:t>rodzic /</w:t>
      </w:r>
      <w:r w:rsidRPr="004A79A7">
        <w:rPr>
          <w:rFonts w:ascii="Arial" w:eastAsia="Times New Roman" w:hAnsi="Arial" w:cs="Arial"/>
          <w:kern w:val="0"/>
          <w:sz w:val="28"/>
          <w:szCs w:val="28"/>
          <w:lang w:eastAsia="pl-PL" w:bidi="pl-PL"/>
        </w:rPr>
        <w:t xml:space="preserve">opiekun </w:t>
      </w:r>
      <w:r w:rsidR="007D4AB0">
        <w:rPr>
          <w:rFonts w:ascii="Arial" w:eastAsia="Times New Roman" w:hAnsi="Arial" w:cs="Arial"/>
          <w:kern w:val="0"/>
          <w:sz w:val="28"/>
          <w:szCs w:val="28"/>
          <w:lang w:eastAsia="pl-PL" w:bidi="pl-PL"/>
        </w:rPr>
        <w:t xml:space="preserve"> prawny </w:t>
      </w:r>
      <w:r w:rsidRPr="004A79A7">
        <w:rPr>
          <w:rFonts w:ascii="Arial" w:eastAsia="Times New Roman" w:hAnsi="Arial" w:cs="Arial"/>
          <w:kern w:val="0"/>
          <w:sz w:val="28"/>
          <w:szCs w:val="28"/>
          <w:lang w:eastAsia="pl-PL" w:bidi="pl-PL"/>
        </w:rPr>
        <w:t>wyrazi zgodę;</w:t>
      </w:r>
    </w:p>
    <w:p w:rsidR="004A79A7" w:rsidRDefault="004A79A7">
      <w:pPr>
        <w:pStyle w:val="Akapitzlist"/>
        <w:keepLines/>
        <w:numPr>
          <w:ilvl w:val="0"/>
          <w:numId w:val="30"/>
        </w:numPr>
        <w:spacing w:before="120" w:after="120" w:line="240" w:lineRule="auto"/>
        <w:jc w:val="both"/>
        <w:rPr>
          <w:rFonts w:ascii="Arial" w:eastAsia="Times New Roman" w:hAnsi="Arial" w:cs="Arial"/>
          <w:kern w:val="0"/>
          <w:sz w:val="28"/>
          <w:szCs w:val="28"/>
          <w:lang w:eastAsia="pl-PL" w:bidi="pl-PL"/>
        </w:rPr>
      </w:pPr>
      <w:r w:rsidRPr="004A79A7">
        <w:rPr>
          <w:rFonts w:ascii="Arial" w:eastAsia="Times New Roman" w:hAnsi="Arial" w:cs="Arial"/>
          <w:kern w:val="0"/>
          <w:sz w:val="28"/>
          <w:szCs w:val="28"/>
          <w:lang w:eastAsia="pl-PL" w:bidi="pl-PL"/>
        </w:rPr>
        <w:t xml:space="preserve">pomoc </w:t>
      </w:r>
      <w:r w:rsidR="007D4AB0">
        <w:rPr>
          <w:rFonts w:ascii="Arial" w:eastAsia="Times New Roman" w:hAnsi="Arial" w:cs="Arial"/>
          <w:kern w:val="0"/>
          <w:sz w:val="28"/>
          <w:szCs w:val="28"/>
          <w:lang w:eastAsia="pl-PL" w:bidi="pl-PL"/>
        </w:rPr>
        <w:t xml:space="preserve">dziecku </w:t>
      </w:r>
      <w:r w:rsidRPr="004A79A7">
        <w:rPr>
          <w:rFonts w:ascii="Arial" w:eastAsia="Times New Roman" w:hAnsi="Arial" w:cs="Arial"/>
          <w:kern w:val="0"/>
          <w:sz w:val="28"/>
          <w:szCs w:val="28"/>
          <w:lang w:eastAsia="pl-PL" w:bidi="pl-PL"/>
        </w:rPr>
        <w:t>niepełnosprawnemu w spożywaniu posiłków;</w:t>
      </w:r>
    </w:p>
    <w:p w:rsidR="004A79A7" w:rsidRPr="004A79A7" w:rsidRDefault="004A79A7">
      <w:pPr>
        <w:pStyle w:val="Akapitzlist"/>
        <w:keepLines/>
        <w:numPr>
          <w:ilvl w:val="0"/>
          <w:numId w:val="30"/>
        </w:numPr>
        <w:spacing w:before="120" w:after="120" w:line="240" w:lineRule="auto"/>
        <w:jc w:val="both"/>
        <w:rPr>
          <w:rFonts w:ascii="Arial" w:eastAsia="Times New Roman" w:hAnsi="Arial" w:cs="Arial"/>
          <w:kern w:val="0"/>
          <w:sz w:val="28"/>
          <w:szCs w:val="28"/>
          <w:lang w:eastAsia="pl-PL" w:bidi="pl-PL"/>
        </w:rPr>
      </w:pPr>
      <w:r w:rsidRPr="004A79A7">
        <w:rPr>
          <w:rFonts w:ascii="Arial" w:eastAsia="Times New Roman" w:hAnsi="Arial" w:cs="Arial"/>
          <w:kern w:val="0"/>
          <w:sz w:val="28"/>
          <w:szCs w:val="28"/>
          <w:lang w:eastAsia="pl-PL" w:bidi="pl-PL"/>
        </w:rPr>
        <w:t xml:space="preserve">pomoc </w:t>
      </w:r>
      <w:r w:rsidR="007D4AB0">
        <w:rPr>
          <w:rFonts w:ascii="Arial" w:eastAsia="Times New Roman" w:hAnsi="Arial" w:cs="Arial"/>
          <w:kern w:val="0"/>
          <w:sz w:val="28"/>
          <w:szCs w:val="28"/>
          <w:lang w:eastAsia="pl-PL" w:bidi="pl-PL"/>
        </w:rPr>
        <w:t xml:space="preserve">dziecku </w:t>
      </w:r>
      <w:r w:rsidRPr="004A79A7">
        <w:rPr>
          <w:rFonts w:ascii="Arial" w:eastAsia="Times New Roman" w:hAnsi="Arial" w:cs="Arial"/>
          <w:kern w:val="0"/>
          <w:sz w:val="28"/>
          <w:szCs w:val="28"/>
          <w:lang w:eastAsia="pl-PL" w:bidi="pl-PL"/>
        </w:rPr>
        <w:t xml:space="preserve">niepełnosprawnemu w poruszaniu się po </w:t>
      </w:r>
      <w:r w:rsidR="007D4AB0">
        <w:rPr>
          <w:rFonts w:ascii="Arial" w:eastAsia="Times New Roman" w:hAnsi="Arial" w:cs="Arial"/>
          <w:kern w:val="0"/>
          <w:sz w:val="28"/>
          <w:szCs w:val="28"/>
          <w:lang w:eastAsia="pl-PL" w:bidi="pl-PL"/>
        </w:rPr>
        <w:t>przedszkolu</w:t>
      </w:r>
      <w:r w:rsidRPr="004A79A7">
        <w:rPr>
          <w:rFonts w:ascii="Arial" w:eastAsia="Times New Roman" w:hAnsi="Arial" w:cs="Arial"/>
          <w:kern w:val="0"/>
          <w:sz w:val="28"/>
          <w:szCs w:val="28"/>
          <w:lang w:eastAsia="pl-PL" w:bidi="pl-PL"/>
        </w:rPr>
        <w:t>.</w:t>
      </w:r>
    </w:p>
    <w:p w:rsidR="00A043CD" w:rsidRPr="00A361AE" w:rsidRDefault="004A79A7" w:rsidP="00A361AE">
      <w:pPr>
        <w:keepLines/>
        <w:spacing w:before="120" w:after="120" w:line="240" w:lineRule="auto"/>
        <w:jc w:val="both"/>
        <w:rPr>
          <w:rFonts w:ascii="Arial" w:eastAsia="Times New Roman" w:hAnsi="Arial" w:cs="Arial"/>
          <w:kern w:val="0"/>
          <w:sz w:val="28"/>
          <w:szCs w:val="28"/>
          <w:lang w:eastAsia="pl-PL" w:bidi="pl-PL"/>
        </w:rPr>
      </w:pPr>
      <w:r w:rsidRPr="004A79A7">
        <w:rPr>
          <w:rFonts w:ascii="Arial" w:eastAsia="Times New Roman" w:hAnsi="Arial" w:cs="Arial"/>
          <w:b/>
          <w:bCs/>
          <w:kern w:val="0"/>
          <w:sz w:val="28"/>
          <w:szCs w:val="28"/>
          <w:lang w:eastAsia="pl-PL" w:bidi="pl-PL"/>
        </w:rPr>
        <w:t xml:space="preserve">§ 9. </w:t>
      </w:r>
      <w:r>
        <w:rPr>
          <w:rFonts w:ascii="Arial" w:eastAsia="Times New Roman" w:hAnsi="Arial" w:cs="Arial"/>
          <w:kern w:val="0"/>
          <w:sz w:val="28"/>
          <w:szCs w:val="28"/>
          <w:lang w:eastAsia="pl-PL" w:bidi="pl-PL"/>
        </w:rPr>
        <w:t>1</w:t>
      </w:r>
      <w:r w:rsidR="00A043CD" w:rsidRPr="00A361AE">
        <w:rPr>
          <w:rFonts w:ascii="Arial" w:eastAsia="Times New Roman" w:hAnsi="Arial" w:cs="Arial"/>
          <w:kern w:val="0"/>
          <w:sz w:val="28"/>
          <w:szCs w:val="28"/>
          <w:lang w:eastAsia="pl-PL" w:bidi="pl-PL"/>
        </w:rPr>
        <w:t xml:space="preserve">. Małoletnim przysługuje prawo  do prywatności. W  szczególny sposób prawo to winno być respektowane w takich miejscach jak przebieralnie, pływalnie, łazienki i toalety. W wymienionych wyżej miejscach personel nie może w żaden sposób ingerować w prywatność małoletnich, w tym zwłaszcza wykonywać małoletnim zdjęć. </w:t>
      </w:r>
      <w:r w:rsidR="00487BAC">
        <w:rPr>
          <w:rFonts w:ascii="Arial" w:eastAsia="Times New Roman" w:hAnsi="Arial" w:cs="Arial"/>
          <w:kern w:val="0"/>
          <w:sz w:val="28"/>
          <w:szCs w:val="28"/>
          <w:lang w:eastAsia="pl-PL" w:bidi="pl-PL"/>
        </w:rPr>
        <w:t>Personel w</w:t>
      </w:r>
      <w:r w:rsidR="00A043CD" w:rsidRPr="00A361AE">
        <w:rPr>
          <w:rFonts w:ascii="Arial" w:eastAsia="Times New Roman" w:hAnsi="Arial" w:cs="Arial"/>
          <w:kern w:val="0"/>
          <w:sz w:val="28"/>
          <w:szCs w:val="28"/>
          <w:lang w:eastAsia="pl-PL" w:bidi="pl-PL"/>
        </w:rPr>
        <w:t xml:space="preserve">inien także zadbać, by </w:t>
      </w:r>
      <w:r w:rsidR="00657FFB">
        <w:rPr>
          <w:rFonts w:ascii="Arial" w:eastAsia="Times New Roman" w:hAnsi="Arial" w:cs="Arial"/>
          <w:kern w:val="0"/>
          <w:sz w:val="28"/>
          <w:szCs w:val="28"/>
          <w:lang w:eastAsia="pl-PL" w:bidi="pl-PL"/>
        </w:rPr>
        <w:t xml:space="preserve">w powyższych miejscach </w:t>
      </w:r>
      <w:r w:rsidR="00A043CD" w:rsidRPr="00A361AE">
        <w:rPr>
          <w:rFonts w:ascii="Arial" w:eastAsia="Times New Roman" w:hAnsi="Arial" w:cs="Arial"/>
          <w:kern w:val="0"/>
          <w:sz w:val="28"/>
          <w:szCs w:val="28"/>
          <w:lang w:eastAsia="pl-PL" w:bidi="pl-PL"/>
        </w:rPr>
        <w:t>zdjęć nie robili sobie nawzajem sami małoletni.</w:t>
      </w:r>
      <w:r w:rsidR="00657FFB" w:rsidRPr="00657FFB">
        <w:rPr>
          <w:rFonts w:ascii="Arial" w:eastAsia="Times New Roman" w:hAnsi="Arial" w:cs="Arial"/>
          <w:kern w:val="0"/>
          <w:sz w:val="28"/>
          <w:szCs w:val="28"/>
          <w:lang w:eastAsia="pl-PL" w:bidi="pl-PL"/>
        </w:rPr>
        <w:t>To samo dotyczy produkcji materiałów filmowych.</w:t>
      </w:r>
    </w:p>
    <w:p w:rsidR="00A043CD" w:rsidRPr="00A361AE" w:rsidRDefault="004A79A7" w:rsidP="00A361AE">
      <w:pPr>
        <w:keepLines/>
        <w:spacing w:before="120" w:after="120" w:line="240" w:lineRule="auto"/>
        <w:jc w:val="both"/>
        <w:rPr>
          <w:rFonts w:ascii="Arial" w:eastAsia="Times New Roman" w:hAnsi="Arial" w:cs="Arial"/>
          <w:kern w:val="0"/>
          <w:sz w:val="28"/>
          <w:szCs w:val="28"/>
          <w:lang w:eastAsia="pl-PL" w:bidi="pl-PL"/>
        </w:rPr>
      </w:pPr>
      <w:r>
        <w:rPr>
          <w:rFonts w:ascii="Arial" w:eastAsia="Times New Roman" w:hAnsi="Arial" w:cs="Arial"/>
          <w:kern w:val="0"/>
          <w:sz w:val="28"/>
          <w:szCs w:val="28"/>
          <w:lang w:eastAsia="pl-PL" w:bidi="pl-PL"/>
        </w:rPr>
        <w:lastRenderedPageBreak/>
        <w:t>2</w:t>
      </w:r>
      <w:r w:rsidR="00A043CD" w:rsidRPr="00A361AE">
        <w:rPr>
          <w:rFonts w:ascii="Arial" w:eastAsia="Times New Roman" w:hAnsi="Arial" w:cs="Arial"/>
          <w:kern w:val="0"/>
          <w:sz w:val="28"/>
          <w:szCs w:val="28"/>
          <w:lang w:eastAsia="pl-PL" w:bidi="pl-PL"/>
        </w:rPr>
        <w:t>. Na fotografowanie małoletnich w innych sytuacjach i upublicznianie ich zdjęć personel musi uprzednio uzyskać pisemną zgodę rodziców lub opiekunów prawnych</w:t>
      </w:r>
      <w:r w:rsidR="00487BAC">
        <w:rPr>
          <w:rFonts w:ascii="Arial" w:eastAsia="Times New Roman" w:hAnsi="Arial" w:cs="Arial"/>
          <w:kern w:val="0"/>
          <w:sz w:val="28"/>
          <w:szCs w:val="28"/>
          <w:lang w:eastAsia="pl-PL" w:bidi="pl-PL"/>
        </w:rPr>
        <w:t xml:space="preserve"> oraz  </w:t>
      </w:r>
      <w:r>
        <w:rPr>
          <w:rFonts w:ascii="Arial" w:eastAsia="Times New Roman" w:hAnsi="Arial" w:cs="Arial"/>
          <w:kern w:val="0"/>
          <w:sz w:val="28"/>
          <w:szCs w:val="28"/>
          <w:lang w:eastAsia="pl-PL" w:bidi="pl-PL"/>
        </w:rPr>
        <w:t xml:space="preserve">zgodę </w:t>
      </w:r>
      <w:r w:rsidR="00487BAC">
        <w:rPr>
          <w:rFonts w:ascii="Arial" w:eastAsia="Times New Roman" w:hAnsi="Arial" w:cs="Arial"/>
          <w:kern w:val="0"/>
          <w:sz w:val="28"/>
          <w:szCs w:val="28"/>
          <w:lang w:eastAsia="pl-PL" w:bidi="pl-PL"/>
        </w:rPr>
        <w:t>dyrektora</w:t>
      </w:r>
      <w:r w:rsidR="00A043CD" w:rsidRPr="00A361AE">
        <w:rPr>
          <w:rFonts w:ascii="Arial" w:eastAsia="Times New Roman" w:hAnsi="Arial" w:cs="Arial"/>
          <w:kern w:val="0"/>
          <w:sz w:val="28"/>
          <w:szCs w:val="28"/>
          <w:lang w:eastAsia="pl-PL" w:bidi="pl-PL"/>
        </w:rPr>
        <w:t>. To samo dotyczy produkcji materiałów filmowych.</w:t>
      </w:r>
    </w:p>
    <w:p w:rsidR="00A043CD" w:rsidRPr="00A361AE" w:rsidRDefault="004A79A7" w:rsidP="00A361AE">
      <w:pPr>
        <w:keepLines/>
        <w:spacing w:before="120" w:after="120" w:line="240" w:lineRule="auto"/>
        <w:jc w:val="both"/>
        <w:rPr>
          <w:rFonts w:ascii="Arial" w:eastAsia="Times New Roman" w:hAnsi="Arial" w:cs="Arial"/>
          <w:kern w:val="0"/>
          <w:sz w:val="28"/>
          <w:szCs w:val="28"/>
          <w:lang w:eastAsia="pl-PL" w:bidi="pl-PL"/>
        </w:rPr>
      </w:pPr>
      <w:r>
        <w:rPr>
          <w:rFonts w:ascii="Arial" w:eastAsia="Times New Roman" w:hAnsi="Arial" w:cs="Arial"/>
          <w:kern w:val="0"/>
          <w:sz w:val="28"/>
          <w:szCs w:val="28"/>
          <w:lang w:eastAsia="pl-PL" w:bidi="pl-PL"/>
        </w:rPr>
        <w:t>3</w:t>
      </w:r>
      <w:r w:rsidR="00A043CD" w:rsidRPr="00A361AE">
        <w:rPr>
          <w:rFonts w:ascii="Arial" w:eastAsia="Times New Roman" w:hAnsi="Arial" w:cs="Arial"/>
          <w:kern w:val="0"/>
          <w:sz w:val="28"/>
          <w:szCs w:val="28"/>
          <w:lang w:eastAsia="pl-PL" w:bidi="pl-PL"/>
        </w:rPr>
        <w:t>.Personel nie może wyręczać dzieci ani pomagać im w czynnościach natury osobistej (toaleta, mycie się, przebieranie itp.), o ile dzieci są w stanie wykonać te czynności samodzielnie.</w:t>
      </w:r>
    </w:p>
    <w:p w:rsidR="008E05A5" w:rsidRPr="00A361AE" w:rsidRDefault="004A79A7" w:rsidP="00A361AE">
      <w:pPr>
        <w:keepLines/>
        <w:spacing w:before="120" w:after="120" w:line="240" w:lineRule="auto"/>
        <w:jc w:val="both"/>
        <w:rPr>
          <w:rFonts w:ascii="Arial" w:eastAsia="Times New Roman" w:hAnsi="Arial" w:cs="Arial"/>
          <w:kern w:val="0"/>
          <w:sz w:val="28"/>
          <w:szCs w:val="28"/>
          <w:lang w:eastAsia="pl-PL" w:bidi="pl-PL"/>
        </w:rPr>
      </w:pPr>
      <w:r>
        <w:rPr>
          <w:rFonts w:ascii="Arial" w:eastAsia="Times New Roman" w:hAnsi="Arial" w:cs="Arial"/>
          <w:kern w:val="0"/>
          <w:sz w:val="28"/>
          <w:szCs w:val="28"/>
          <w:lang w:eastAsia="pl-PL" w:bidi="pl-PL"/>
        </w:rPr>
        <w:t>4.</w:t>
      </w:r>
      <w:r w:rsidR="00A043CD" w:rsidRPr="00A361AE">
        <w:rPr>
          <w:rFonts w:ascii="Arial" w:eastAsia="Times New Roman" w:hAnsi="Arial" w:cs="Arial"/>
          <w:kern w:val="0"/>
          <w:sz w:val="28"/>
          <w:szCs w:val="28"/>
          <w:lang w:eastAsia="pl-PL" w:bidi="pl-PL"/>
        </w:rPr>
        <w:t xml:space="preserve"> Personel nie może się obchodzić z małoletnim niewłaściwie, w tym szorstko go traktować</w:t>
      </w:r>
      <w:r w:rsidR="008C1980" w:rsidRPr="00A361AE">
        <w:rPr>
          <w:rFonts w:ascii="Arial" w:eastAsia="Times New Roman" w:hAnsi="Arial" w:cs="Arial"/>
          <w:kern w:val="0"/>
          <w:sz w:val="28"/>
          <w:szCs w:val="28"/>
          <w:lang w:eastAsia="pl-PL" w:bidi="pl-PL"/>
        </w:rPr>
        <w:t>,</w:t>
      </w:r>
      <w:r w:rsidR="00A043CD" w:rsidRPr="00A361AE">
        <w:rPr>
          <w:rFonts w:ascii="Arial" w:eastAsia="Times New Roman" w:hAnsi="Arial" w:cs="Arial"/>
          <w:kern w:val="0"/>
          <w:sz w:val="28"/>
          <w:szCs w:val="28"/>
          <w:lang w:eastAsia="pl-PL" w:bidi="pl-PL"/>
        </w:rPr>
        <w:t xml:space="preserve"> czy żartować nieprzyzwoicie. </w:t>
      </w:r>
      <w:r w:rsidR="008C1980" w:rsidRPr="00A361AE">
        <w:rPr>
          <w:rFonts w:ascii="Arial" w:eastAsia="Times New Roman" w:hAnsi="Arial" w:cs="Arial"/>
          <w:kern w:val="0"/>
          <w:sz w:val="28"/>
          <w:szCs w:val="28"/>
          <w:lang w:eastAsia="pl-PL" w:bidi="pl-PL"/>
        </w:rPr>
        <w:t xml:space="preserve">Dystans </w:t>
      </w:r>
      <w:r w:rsidR="00A043CD" w:rsidRPr="00A361AE">
        <w:rPr>
          <w:rFonts w:ascii="Arial" w:eastAsia="Times New Roman" w:hAnsi="Arial" w:cs="Arial"/>
          <w:kern w:val="0"/>
          <w:sz w:val="28"/>
          <w:szCs w:val="28"/>
          <w:lang w:eastAsia="pl-PL" w:bidi="pl-PL"/>
        </w:rPr>
        <w:t>w kontakcie ma stworzyć poczucie bezpieczeństwa i zapewnić małoletniemu dobre samopoczucie</w:t>
      </w:r>
      <w:r w:rsidR="008C1980" w:rsidRPr="00A361AE">
        <w:rPr>
          <w:rFonts w:ascii="Arial" w:eastAsia="Times New Roman" w:hAnsi="Arial" w:cs="Arial"/>
          <w:kern w:val="0"/>
          <w:sz w:val="28"/>
          <w:szCs w:val="28"/>
          <w:lang w:eastAsia="pl-PL" w:bidi="pl-PL"/>
        </w:rPr>
        <w:t>.</w:t>
      </w:r>
    </w:p>
    <w:p w:rsidR="006E0696" w:rsidRDefault="00242E82" w:rsidP="00A361AE">
      <w:pPr>
        <w:keepLines/>
        <w:spacing w:before="120" w:after="120" w:line="240" w:lineRule="auto"/>
        <w:jc w:val="both"/>
        <w:rPr>
          <w:rFonts w:ascii="Arial" w:eastAsia="Times New Roman" w:hAnsi="Arial" w:cs="Arial"/>
          <w:bCs/>
          <w:color w:val="000000"/>
          <w:kern w:val="0"/>
          <w:sz w:val="28"/>
          <w:szCs w:val="28"/>
          <w:lang w:eastAsia="pl-PL" w:bidi="pl-PL"/>
        </w:rPr>
      </w:pPr>
      <w:bookmarkStart w:id="11" w:name="_Hlk155352951"/>
      <w:r w:rsidRPr="00A361AE">
        <w:rPr>
          <w:rFonts w:ascii="Arial" w:eastAsia="Times New Roman" w:hAnsi="Arial" w:cs="Arial"/>
          <w:b/>
          <w:bCs/>
          <w:color w:val="000000"/>
          <w:kern w:val="0"/>
          <w:sz w:val="28"/>
          <w:szCs w:val="28"/>
          <w:lang w:eastAsia="pl-PL" w:bidi="pl-PL"/>
        </w:rPr>
        <w:t>§ </w:t>
      </w:r>
      <w:r w:rsidR="006E75A6" w:rsidRPr="00A361AE">
        <w:rPr>
          <w:rFonts w:ascii="Arial" w:eastAsia="Times New Roman" w:hAnsi="Arial" w:cs="Arial"/>
          <w:b/>
          <w:bCs/>
          <w:color w:val="000000"/>
          <w:kern w:val="0"/>
          <w:sz w:val="28"/>
          <w:szCs w:val="28"/>
          <w:lang w:eastAsia="pl-PL" w:bidi="pl-PL"/>
        </w:rPr>
        <w:t>10.</w:t>
      </w:r>
      <w:bookmarkEnd w:id="11"/>
      <w:r w:rsidR="006E0696">
        <w:rPr>
          <w:rFonts w:ascii="Arial" w:eastAsia="Times New Roman" w:hAnsi="Arial" w:cs="Arial"/>
          <w:bCs/>
          <w:color w:val="000000"/>
          <w:kern w:val="0"/>
          <w:sz w:val="28"/>
          <w:szCs w:val="28"/>
          <w:lang w:eastAsia="pl-PL" w:bidi="pl-PL"/>
        </w:rPr>
        <w:t>1.</w:t>
      </w:r>
      <w:r w:rsidR="006E0696" w:rsidRPr="006E0696">
        <w:rPr>
          <w:rFonts w:ascii="Arial" w:eastAsia="Times New Roman" w:hAnsi="Arial" w:cs="Arial"/>
          <w:bCs/>
          <w:color w:val="000000"/>
          <w:kern w:val="0"/>
          <w:sz w:val="28"/>
          <w:szCs w:val="28"/>
          <w:lang w:eastAsia="pl-PL" w:bidi="pl-PL"/>
        </w:rPr>
        <w:t xml:space="preserve">Wszelkie podejrzenia dotyczące nieodpowiednich zachowań pracowników  wobec </w:t>
      </w:r>
      <w:r w:rsidR="008E31BC">
        <w:rPr>
          <w:rFonts w:ascii="Arial" w:eastAsia="Times New Roman" w:hAnsi="Arial" w:cs="Arial"/>
          <w:bCs/>
          <w:color w:val="000000"/>
          <w:kern w:val="0"/>
          <w:sz w:val="28"/>
          <w:szCs w:val="28"/>
          <w:lang w:eastAsia="pl-PL" w:bidi="pl-PL"/>
        </w:rPr>
        <w:t xml:space="preserve">małoletnich </w:t>
      </w:r>
      <w:r w:rsidR="006E0696" w:rsidRPr="006E0696">
        <w:rPr>
          <w:rFonts w:ascii="Arial" w:eastAsia="Times New Roman" w:hAnsi="Arial" w:cs="Arial"/>
          <w:bCs/>
          <w:color w:val="000000"/>
          <w:kern w:val="0"/>
          <w:sz w:val="28"/>
          <w:szCs w:val="28"/>
          <w:lang w:eastAsia="pl-PL" w:bidi="pl-PL"/>
        </w:rPr>
        <w:t xml:space="preserve">są bezzwłocznie wyjaśniane przez dyrektora, a w przypadku nieodpowiednich zachowań dyrektora– przez organ prowadzący </w:t>
      </w:r>
      <w:r w:rsidR="007D4AB0">
        <w:rPr>
          <w:rFonts w:ascii="Arial" w:eastAsia="Times New Roman" w:hAnsi="Arial" w:cs="Arial"/>
          <w:bCs/>
          <w:color w:val="000000"/>
          <w:kern w:val="0"/>
          <w:sz w:val="28"/>
          <w:szCs w:val="28"/>
          <w:lang w:eastAsia="pl-PL" w:bidi="pl-PL"/>
        </w:rPr>
        <w:t>Przedszkole</w:t>
      </w:r>
      <w:r w:rsidR="006E0696" w:rsidRPr="006E0696">
        <w:rPr>
          <w:rFonts w:ascii="Arial" w:eastAsia="Times New Roman" w:hAnsi="Arial" w:cs="Arial"/>
          <w:bCs/>
          <w:color w:val="000000"/>
          <w:kern w:val="0"/>
          <w:sz w:val="28"/>
          <w:szCs w:val="28"/>
          <w:lang w:eastAsia="pl-PL" w:bidi="pl-PL"/>
        </w:rPr>
        <w:t>.</w:t>
      </w:r>
    </w:p>
    <w:p w:rsidR="00242E82" w:rsidRPr="00A361AE" w:rsidRDefault="006E0696" w:rsidP="00A361AE">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 xml:space="preserve">2. </w:t>
      </w:r>
      <w:r w:rsidR="007D4AB0">
        <w:rPr>
          <w:rFonts w:ascii="Arial" w:eastAsia="Times New Roman" w:hAnsi="Arial" w:cs="Arial"/>
          <w:bCs/>
          <w:color w:val="000000"/>
          <w:kern w:val="0"/>
          <w:sz w:val="28"/>
          <w:szCs w:val="28"/>
          <w:lang w:eastAsia="pl-PL" w:bidi="pl-PL"/>
        </w:rPr>
        <w:t xml:space="preserve">Przedszkole </w:t>
      </w:r>
      <w:r w:rsidR="00242E82" w:rsidRPr="00A361AE">
        <w:rPr>
          <w:rFonts w:ascii="Arial" w:eastAsia="Times New Roman" w:hAnsi="Arial" w:cs="Arial"/>
          <w:bCs/>
          <w:color w:val="000000"/>
          <w:kern w:val="0"/>
          <w:sz w:val="28"/>
          <w:szCs w:val="28"/>
          <w:lang w:eastAsia="pl-PL" w:bidi="pl-PL"/>
        </w:rPr>
        <w:t>w miarę możliwości prowadzi dla dzieci cykliczne (przynajmniej raz w roku) zajęcia na temat bezpiecznych relacji z innymi osobami, w tym dorosłymi oraz konieczności zgłaszania dorosłym wszystkiego, co je niepokoi.</w:t>
      </w:r>
    </w:p>
    <w:p w:rsidR="00FB100A" w:rsidRDefault="006E75A6" w:rsidP="00505AD6">
      <w:pPr>
        <w:keepLines/>
        <w:spacing w:before="120" w:after="120" w:line="240" w:lineRule="auto"/>
        <w:jc w:val="both"/>
        <w:rPr>
          <w:rFonts w:ascii="Arial" w:eastAsia="Times New Roman" w:hAnsi="Arial" w:cs="Arial"/>
          <w:kern w:val="0"/>
          <w:sz w:val="28"/>
          <w:szCs w:val="28"/>
          <w:lang w:eastAsia="pl-PL" w:bidi="pl-PL"/>
        </w:rPr>
      </w:pPr>
      <w:r w:rsidRPr="00A361AE">
        <w:rPr>
          <w:rFonts w:ascii="Arial" w:eastAsia="Times New Roman" w:hAnsi="Arial" w:cs="Arial"/>
          <w:b/>
          <w:bCs/>
          <w:color w:val="000000"/>
          <w:kern w:val="0"/>
          <w:sz w:val="28"/>
          <w:szCs w:val="28"/>
          <w:lang w:eastAsia="pl-PL" w:bidi="pl-PL"/>
        </w:rPr>
        <w:t>§ 11.</w:t>
      </w:r>
      <w:r w:rsidR="00C71EFF" w:rsidRPr="00A361AE">
        <w:rPr>
          <w:rFonts w:ascii="Arial" w:eastAsia="Times New Roman" w:hAnsi="Arial" w:cs="Arial"/>
          <w:kern w:val="0"/>
          <w:sz w:val="28"/>
          <w:szCs w:val="28"/>
          <w:lang w:eastAsia="pl-PL" w:bidi="pl-PL"/>
        </w:rPr>
        <w:t xml:space="preserve">Nieprzestrzeganie zasad postępowania traktowane </w:t>
      </w:r>
      <w:r w:rsidRPr="00A361AE">
        <w:rPr>
          <w:rFonts w:ascii="Arial" w:eastAsia="Times New Roman" w:hAnsi="Arial" w:cs="Arial"/>
          <w:kern w:val="0"/>
          <w:sz w:val="28"/>
          <w:szCs w:val="28"/>
          <w:lang w:eastAsia="pl-PL" w:bidi="pl-PL"/>
        </w:rPr>
        <w:t xml:space="preserve">jest </w:t>
      </w:r>
      <w:r w:rsidR="00C71EFF" w:rsidRPr="00A361AE">
        <w:rPr>
          <w:rFonts w:ascii="Arial" w:eastAsia="Times New Roman" w:hAnsi="Arial" w:cs="Arial"/>
          <w:kern w:val="0"/>
          <w:sz w:val="28"/>
          <w:szCs w:val="28"/>
          <w:lang w:eastAsia="pl-PL" w:bidi="pl-PL"/>
        </w:rPr>
        <w:t>jako naruszenie podstawowych obowiązków pracowniczych z wszystkimi wynikającymi stąd konsekwencjami,z rozwiązaniem stosunku pracy włącznie.</w:t>
      </w:r>
    </w:p>
    <w:p w:rsidR="005F2499" w:rsidRDefault="005F2499" w:rsidP="00505AD6">
      <w:pPr>
        <w:keepLines/>
        <w:spacing w:before="120" w:after="120" w:line="240" w:lineRule="auto"/>
        <w:jc w:val="both"/>
        <w:rPr>
          <w:rFonts w:ascii="Arial" w:eastAsia="Times New Roman" w:hAnsi="Arial" w:cs="Arial"/>
          <w:kern w:val="0"/>
          <w:sz w:val="28"/>
          <w:szCs w:val="28"/>
          <w:lang w:eastAsia="pl-PL" w:bidi="pl-PL"/>
        </w:rPr>
      </w:pPr>
    </w:p>
    <w:p w:rsidR="004A79A7" w:rsidRPr="00505AD6" w:rsidRDefault="004A79A7" w:rsidP="00505AD6">
      <w:pPr>
        <w:keepLines/>
        <w:spacing w:before="120" w:after="120" w:line="240" w:lineRule="auto"/>
        <w:jc w:val="both"/>
        <w:rPr>
          <w:rFonts w:ascii="Arial" w:eastAsia="Times New Roman" w:hAnsi="Arial" w:cs="Arial"/>
          <w:kern w:val="0"/>
          <w:sz w:val="28"/>
          <w:szCs w:val="28"/>
          <w:lang w:eastAsia="pl-PL" w:bidi="pl-PL"/>
        </w:rPr>
      </w:pPr>
    </w:p>
    <w:p w:rsidR="00470F52" w:rsidRPr="00505AD6" w:rsidRDefault="00470F52" w:rsidP="00505AD6">
      <w:pPr>
        <w:keepLines/>
        <w:spacing w:before="120" w:after="120" w:line="240" w:lineRule="auto"/>
        <w:ind w:firstLine="340"/>
        <w:jc w:val="center"/>
        <w:rPr>
          <w:rFonts w:ascii="Arial" w:eastAsia="Times New Roman" w:hAnsi="Arial" w:cs="Arial"/>
          <w:color w:val="000000"/>
          <w:kern w:val="0"/>
          <w:sz w:val="28"/>
          <w:szCs w:val="28"/>
          <w:u w:color="000000"/>
          <w:lang w:eastAsia="pl-PL" w:bidi="pl-PL"/>
        </w:rPr>
      </w:pPr>
      <w:r w:rsidRPr="00505AD6">
        <w:rPr>
          <w:rFonts w:ascii="Arial" w:eastAsia="Times New Roman" w:hAnsi="Arial" w:cs="Arial"/>
          <w:color w:val="000000"/>
          <w:kern w:val="0"/>
          <w:sz w:val="28"/>
          <w:szCs w:val="28"/>
          <w:u w:color="000000"/>
          <w:lang w:eastAsia="pl-PL" w:bidi="pl-PL"/>
        </w:rPr>
        <w:t xml:space="preserve">Rozdział </w:t>
      </w:r>
      <w:r w:rsidR="00FD77A3" w:rsidRPr="00505AD6">
        <w:rPr>
          <w:rFonts w:ascii="Arial" w:eastAsia="Times New Roman" w:hAnsi="Arial" w:cs="Arial"/>
          <w:color w:val="000000"/>
          <w:kern w:val="0"/>
          <w:sz w:val="28"/>
          <w:szCs w:val="28"/>
          <w:u w:color="000000"/>
          <w:lang w:eastAsia="pl-PL" w:bidi="pl-PL"/>
        </w:rPr>
        <w:t>4</w:t>
      </w:r>
    </w:p>
    <w:p w:rsidR="006E75A6" w:rsidRPr="00505AD6" w:rsidRDefault="00470F52" w:rsidP="005F2499">
      <w:pPr>
        <w:keepLines/>
        <w:spacing w:before="120" w:after="120" w:line="240" w:lineRule="auto"/>
        <w:ind w:firstLine="340"/>
        <w:jc w:val="center"/>
        <w:rPr>
          <w:rFonts w:ascii="Arial" w:eastAsia="Times New Roman" w:hAnsi="Arial" w:cs="Arial"/>
          <w:b/>
          <w:bCs/>
          <w:color w:val="000000"/>
          <w:kern w:val="0"/>
          <w:sz w:val="28"/>
          <w:szCs w:val="28"/>
          <w:u w:color="000000"/>
          <w:lang w:eastAsia="pl-PL" w:bidi="pl-PL"/>
        </w:rPr>
      </w:pPr>
      <w:r w:rsidRPr="00505AD6">
        <w:rPr>
          <w:rFonts w:ascii="Arial" w:eastAsia="Times New Roman" w:hAnsi="Arial" w:cs="Arial"/>
          <w:b/>
          <w:bCs/>
          <w:color w:val="000000"/>
          <w:kern w:val="0"/>
          <w:sz w:val="28"/>
          <w:szCs w:val="28"/>
          <w:u w:color="000000"/>
          <w:lang w:eastAsia="pl-PL" w:bidi="pl-PL"/>
        </w:rPr>
        <w:t>Zasady i procedura podejmowania interwencji w sytuacji podejrzenia krzywdzenia lub posiadania informacji o krzywdzeniu małoletniego</w:t>
      </w:r>
    </w:p>
    <w:p w:rsidR="00243E29" w:rsidRPr="00D27CBB" w:rsidRDefault="00943D19" w:rsidP="00243E29">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
          <w:bCs/>
          <w:color w:val="000000"/>
          <w:kern w:val="0"/>
          <w:sz w:val="28"/>
          <w:szCs w:val="28"/>
          <w:lang w:eastAsia="pl-PL" w:bidi="pl-PL"/>
        </w:rPr>
        <w:t xml:space="preserve"> § </w:t>
      </w:r>
      <w:r w:rsidR="006E75A6" w:rsidRPr="00505AD6">
        <w:rPr>
          <w:rFonts w:ascii="Arial" w:eastAsia="Times New Roman" w:hAnsi="Arial" w:cs="Arial"/>
          <w:b/>
          <w:bCs/>
          <w:color w:val="000000"/>
          <w:kern w:val="0"/>
          <w:sz w:val="28"/>
          <w:szCs w:val="28"/>
          <w:lang w:eastAsia="pl-PL" w:bidi="pl-PL"/>
        </w:rPr>
        <w:t>12</w:t>
      </w:r>
      <w:r w:rsidRPr="00505AD6">
        <w:rPr>
          <w:rFonts w:ascii="Arial" w:eastAsia="Times New Roman" w:hAnsi="Arial" w:cs="Arial"/>
          <w:b/>
          <w:bCs/>
          <w:color w:val="000000"/>
          <w:kern w:val="0"/>
          <w:sz w:val="28"/>
          <w:szCs w:val="28"/>
          <w:lang w:eastAsia="pl-PL" w:bidi="pl-PL"/>
        </w:rPr>
        <w:t>.</w:t>
      </w:r>
      <w:r w:rsidR="00487BAC">
        <w:rPr>
          <w:rFonts w:ascii="Arial" w:eastAsia="Times New Roman" w:hAnsi="Arial" w:cs="Arial"/>
          <w:bCs/>
          <w:color w:val="000000"/>
          <w:kern w:val="0"/>
          <w:sz w:val="28"/>
          <w:szCs w:val="28"/>
          <w:lang w:eastAsia="pl-PL" w:bidi="pl-PL"/>
        </w:rPr>
        <w:t xml:space="preserve"> 1</w:t>
      </w:r>
      <w:r w:rsidR="00243E29">
        <w:rPr>
          <w:rFonts w:ascii="Arial" w:eastAsia="Times New Roman" w:hAnsi="Arial" w:cs="Arial"/>
          <w:bCs/>
          <w:color w:val="000000"/>
          <w:kern w:val="0"/>
          <w:sz w:val="28"/>
          <w:szCs w:val="28"/>
          <w:lang w:eastAsia="pl-PL" w:bidi="pl-PL"/>
        </w:rPr>
        <w:t xml:space="preserve">. </w:t>
      </w:r>
      <w:r w:rsidR="00243E29" w:rsidRPr="00D27CBB">
        <w:rPr>
          <w:rFonts w:ascii="Arial" w:eastAsia="Times New Roman" w:hAnsi="Arial" w:cs="Arial"/>
          <w:bCs/>
          <w:color w:val="000000"/>
          <w:kern w:val="0"/>
          <w:sz w:val="28"/>
          <w:szCs w:val="28"/>
          <w:lang w:eastAsia="pl-PL" w:bidi="pl-PL"/>
        </w:rPr>
        <w:t>Krzywdzeniem jest:</w:t>
      </w:r>
    </w:p>
    <w:p w:rsidR="00243E29" w:rsidRPr="00186261" w:rsidRDefault="00243E29">
      <w:pPr>
        <w:pStyle w:val="Akapitzlist"/>
        <w:numPr>
          <w:ilvl w:val="0"/>
          <w:numId w:val="13"/>
        </w:numPr>
        <w:jc w:val="both"/>
        <w:rPr>
          <w:rFonts w:ascii="Arial" w:eastAsia="Times New Roman" w:hAnsi="Arial" w:cs="Arial"/>
          <w:bCs/>
          <w:color w:val="000000"/>
          <w:kern w:val="0"/>
          <w:sz w:val="28"/>
          <w:szCs w:val="28"/>
          <w:lang w:eastAsia="pl-PL" w:bidi="pl-PL"/>
        </w:rPr>
      </w:pPr>
      <w:r w:rsidRPr="00D27CBB">
        <w:rPr>
          <w:rFonts w:ascii="Arial" w:eastAsia="Times New Roman" w:hAnsi="Arial" w:cs="Arial"/>
          <w:b/>
          <w:color w:val="000000"/>
          <w:kern w:val="0"/>
          <w:sz w:val="28"/>
          <w:szCs w:val="28"/>
          <w:lang w:eastAsia="pl-PL" w:bidi="pl-PL"/>
        </w:rPr>
        <w:t>przemoc fizyczna</w:t>
      </w:r>
      <w:r w:rsidRPr="00186261">
        <w:rPr>
          <w:rFonts w:ascii="Arial" w:eastAsia="Times New Roman" w:hAnsi="Arial" w:cs="Arial"/>
          <w:bCs/>
          <w:color w:val="000000"/>
          <w:kern w:val="0"/>
          <w:sz w:val="28"/>
          <w:szCs w:val="28"/>
          <w:lang w:eastAsia="pl-PL" w:bidi="pl-PL"/>
        </w:rPr>
        <w:t xml:space="preserve"> – </w:t>
      </w:r>
      <w:r w:rsidR="004A79A7">
        <w:rPr>
          <w:rFonts w:ascii="Arial" w:eastAsia="Times New Roman" w:hAnsi="Arial" w:cs="Arial"/>
          <w:bCs/>
          <w:color w:val="000000"/>
          <w:kern w:val="0"/>
          <w:sz w:val="28"/>
          <w:szCs w:val="28"/>
          <w:lang w:eastAsia="pl-PL" w:bidi="pl-PL"/>
        </w:rPr>
        <w:t>czyli</w:t>
      </w:r>
      <w:r w:rsidRPr="00186261">
        <w:rPr>
          <w:rFonts w:ascii="Arial" w:eastAsia="Times New Roman" w:hAnsi="Arial" w:cs="Arial"/>
          <w:bCs/>
          <w:color w:val="000000"/>
          <w:kern w:val="0"/>
          <w:sz w:val="28"/>
          <w:szCs w:val="28"/>
          <w:lang w:eastAsia="pl-PL" w:bidi="pl-PL"/>
        </w:rPr>
        <w:t xml:space="preserve">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r>
        <w:rPr>
          <w:rFonts w:ascii="Arial" w:eastAsia="Times New Roman" w:hAnsi="Arial" w:cs="Arial"/>
          <w:bCs/>
          <w:color w:val="000000"/>
          <w:kern w:val="0"/>
          <w:sz w:val="28"/>
          <w:szCs w:val="28"/>
          <w:lang w:eastAsia="pl-PL" w:bidi="pl-PL"/>
        </w:rPr>
        <w:t>;</w:t>
      </w:r>
    </w:p>
    <w:p w:rsidR="00243E29" w:rsidRPr="00D27CBB" w:rsidRDefault="00243E29">
      <w:pPr>
        <w:pStyle w:val="Akapitzlist"/>
        <w:numPr>
          <w:ilvl w:val="0"/>
          <w:numId w:val="13"/>
        </w:numPr>
        <w:jc w:val="both"/>
        <w:rPr>
          <w:rFonts w:ascii="Arial" w:eastAsia="Times New Roman" w:hAnsi="Arial" w:cs="Arial"/>
          <w:bCs/>
          <w:color w:val="000000"/>
          <w:kern w:val="0"/>
          <w:sz w:val="28"/>
          <w:szCs w:val="28"/>
          <w:lang w:eastAsia="pl-PL" w:bidi="pl-PL"/>
        </w:rPr>
      </w:pPr>
      <w:r w:rsidRPr="00D27CBB">
        <w:rPr>
          <w:rFonts w:ascii="Arial" w:eastAsia="Times New Roman" w:hAnsi="Arial" w:cs="Arial"/>
          <w:b/>
          <w:color w:val="000000"/>
          <w:kern w:val="0"/>
          <w:sz w:val="28"/>
          <w:szCs w:val="28"/>
          <w:lang w:eastAsia="pl-PL" w:bidi="pl-PL"/>
        </w:rPr>
        <w:t>przemoc emocjonalna</w:t>
      </w:r>
      <w:r w:rsidRPr="00186261">
        <w:rPr>
          <w:rFonts w:ascii="Arial" w:eastAsia="Times New Roman" w:hAnsi="Arial" w:cs="Arial"/>
          <w:bCs/>
          <w:color w:val="000000"/>
          <w:kern w:val="0"/>
          <w:sz w:val="28"/>
          <w:szCs w:val="28"/>
          <w:lang w:eastAsia="pl-PL" w:bidi="pl-PL"/>
        </w:rPr>
        <w:t xml:space="preserve"> –</w:t>
      </w:r>
      <w:r w:rsidR="004A79A7">
        <w:rPr>
          <w:rFonts w:ascii="Arial" w:eastAsia="Times New Roman" w:hAnsi="Arial" w:cs="Arial"/>
          <w:bCs/>
          <w:color w:val="000000"/>
          <w:kern w:val="0"/>
          <w:sz w:val="28"/>
          <w:szCs w:val="28"/>
          <w:lang w:eastAsia="pl-PL" w:bidi="pl-PL"/>
        </w:rPr>
        <w:t xml:space="preserve">czyli </w:t>
      </w:r>
      <w:r w:rsidRPr="00186261">
        <w:rPr>
          <w:rFonts w:ascii="Arial" w:eastAsia="Times New Roman" w:hAnsi="Arial" w:cs="Arial"/>
          <w:bCs/>
          <w:color w:val="000000"/>
          <w:kern w:val="0"/>
          <w:sz w:val="28"/>
          <w:szCs w:val="28"/>
          <w:lang w:eastAsia="pl-PL" w:bidi="pl-PL"/>
        </w:rPr>
        <w:t>powtarzające się poniżanie, upokarzanie i ośmieszanie małoletniego, nieustanna krytyka, wciąganie małoletniego w konflikt osób dorosłych</w:t>
      </w:r>
      <w:r>
        <w:rPr>
          <w:rFonts w:ascii="Arial" w:eastAsia="Times New Roman" w:hAnsi="Arial" w:cs="Arial"/>
          <w:bCs/>
          <w:color w:val="000000"/>
          <w:kern w:val="0"/>
          <w:sz w:val="28"/>
          <w:szCs w:val="28"/>
          <w:lang w:eastAsia="pl-PL" w:bidi="pl-PL"/>
        </w:rPr>
        <w:t xml:space="preserve">, </w:t>
      </w:r>
      <w:r w:rsidRPr="00D27CBB">
        <w:rPr>
          <w:rFonts w:ascii="Arial" w:eastAsia="Times New Roman" w:hAnsi="Arial" w:cs="Arial"/>
          <w:bCs/>
          <w:color w:val="000000"/>
          <w:kern w:val="0"/>
          <w:sz w:val="28"/>
          <w:szCs w:val="28"/>
          <w:lang w:eastAsia="pl-PL" w:bidi="pl-PL"/>
        </w:rPr>
        <w:t xml:space="preserve"> manipulowanie nim, brak odpowiedniego wsparcia, stawianie </w:t>
      </w:r>
      <w:r w:rsidRPr="00D27CBB">
        <w:rPr>
          <w:rFonts w:ascii="Arial" w:eastAsia="Times New Roman" w:hAnsi="Arial" w:cs="Arial"/>
          <w:bCs/>
          <w:color w:val="000000"/>
          <w:kern w:val="0"/>
          <w:sz w:val="28"/>
          <w:szCs w:val="28"/>
          <w:lang w:eastAsia="pl-PL" w:bidi="pl-PL"/>
        </w:rPr>
        <w:lastRenderedPageBreak/>
        <w:t>małoletniemu wymagań i oczekiwań, którym nie jest on w stanie sprostać</w:t>
      </w:r>
      <w:r>
        <w:rPr>
          <w:rFonts w:ascii="Arial" w:eastAsia="Times New Roman" w:hAnsi="Arial" w:cs="Arial"/>
          <w:bCs/>
          <w:color w:val="000000"/>
          <w:kern w:val="0"/>
          <w:sz w:val="28"/>
          <w:szCs w:val="28"/>
          <w:lang w:eastAsia="pl-PL" w:bidi="pl-PL"/>
        </w:rPr>
        <w:t>;</w:t>
      </w:r>
    </w:p>
    <w:p w:rsidR="00243E29" w:rsidRPr="00243E29" w:rsidRDefault="00243E29">
      <w:pPr>
        <w:pStyle w:val="Akapitzlist"/>
        <w:numPr>
          <w:ilvl w:val="0"/>
          <w:numId w:val="13"/>
        </w:numPr>
        <w:rPr>
          <w:rFonts w:ascii="Arial" w:eastAsia="Times New Roman" w:hAnsi="Arial" w:cs="Arial"/>
          <w:bCs/>
          <w:color w:val="000000"/>
          <w:kern w:val="0"/>
          <w:sz w:val="28"/>
          <w:szCs w:val="28"/>
          <w:lang w:eastAsia="pl-PL" w:bidi="pl-PL"/>
        </w:rPr>
      </w:pPr>
      <w:r w:rsidRPr="00243E29">
        <w:rPr>
          <w:rFonts w:ascii="Arial" w:eastAsia="Times New Roman" w:hAnsi="Arial" w:cs="Arial"/>
          <w:b/>
          <w:color w:val="000000"/>
          <w:kern w:val="0"/>
          <w:sz w:val="28"/>
          <w:szCs w:val="28"/>
          <w:lang w:eastAsia="pl-PL" w:bidi="pl-PL"/>
        </w:rPr>
        <w:t>przemoc seksualna</w:t>
      </w:r>
      <w:r w:rsidRPr="00243E29">
        <w:rPr>
          <w:rFonts w:ascii="Arial" w:eastAsia="Times New Roman" w:hAnsi="Arial" w:cs="Arial"/>
          <w:bCs/>
          <w:color w:val="000000"/>
          <w:kern w:val="0"/>
          <w:sz w:val="28"/>
          <w:szCs w:val="28"/>
          <w:lang w:eastAsia="pl-PL" w:bidi="pl-PL"/>
        </w:rPr>
        <w:t xml:space="preserve"> – </w:t>
      </w:r>
      <w:r w:rsidR="004A79A7">
        <w:rPr>
          <w:rFonts w:ascii="Arial" w:eastAsia="Times New Roman" w:hAnsi="Arial" w:cs="Arial"/>
          <w:bCs/>
          <w:color w:val="000000"/>
          <w:kern w:val="0"/>
          <w:sz w:val="28"/>
          <w:szCs w:val="28"/>
          <w:lang w:eastAsia="pl-PL" w:bidi="pl-PL"/>
        </w:rPr>
        <w:t xml:space="preserve">czyli </w:t>
      </w:r>
      <w:r w:rsidRPr="00243E29">
        <w:rPr>
          <w:rFonts w:ascii="Arial" w:eastAsia="Times New Roman" w:hAnsi="Arial" w:cs="Arial"/>
          <w:bCs/>
          <w:color w:val="000000"/>
          <w:kern w:val="0"/>
          <w:sz w:val="28"/>
          <w:szCs w:val="28"/>
          <w:lang w:eastAsia="pl-PL" w:bidi="pl-PL"/>
        </w:rPr>
        <w:t>angażowanie małoletniego w aktywność seksualną przez osobę dorosłą</w:t>
      </w:r>
      <w:r w:rsidR="00943CD9">
        <w:rPr>
          <w:rFonts w:ascii="Arial" w:eastAsia="Times New Roman" w:hAnsi="Arial" w:cs="Arial"/>
          <w:bCs/>
          <w:color w:val="000000"/>
          <w:kern w:val="0"/>
          <w:sz w:val="28"/>
          <w:szCs w:val="28"/>
          <w:lang w:eastAsia="pl-PL" w:bidi="pl-PL"/>
        </w:rPr>
        <w:t>, w tym w</w:t>
      </w:r>
      <w:r w:rsidRPr="00243E29">
        <w:rPr>
          <w:rFonts w:ascii="Arial" w:eastAsia="Times New Roman" w:hAnsi="Arial" w:cs="Arial"/>
          <w:bCs/>
          <w:color w:val="000000"/>
          <w:kern w:val="0"/>
          <w:sz w:val="28"/>
          <w:szCs w:val="28"/>
          <w:lang w:eastAsia="pl-PL" w:bidi="pl-PL"/>
        </w:rPr>
        <w:t>ykorzystywanie seksualne</w:t>
      </w:r>
      <w:r w:rsidR="00943CD9">
        <w:rPr>
          <w:rFonts w:ascii="Arial" w:eastAsia="Times New Roman" w:hAnsi="Arial" w:cs="Arial"/>
          <w:bCs/>
          <w:color w:val="000000"/>
          <w:kern w:val="0"/>
          <w:sz w:val="28"/>
          <w:szCs w:val="28"/>
          <w:lang w:eastAsia="pl-PL" w:bidi="pl-PL"/>
        </w:rPr>
        <w:t xml:space="preserve">, które </w:t>
      </w:r>
      <w:r w:rsidRPr="00243E29">
        <w:rPr>
          <w:rFonts w:ascii="Arial" w:eastAsia="Times New Roman" w:hAnsi="Arial" w:cs="Arial"/>
          <w:bCs/>
          <w:color w:val="000000"/>
          <w:kern w:val="0"/>
          <w:sz w:val="28"/>
          <w:szCs w:val="28"/>
          <w:lang w:eastAsia="pl-PL" w:bidi="pl-PL"/>
        </w:rPr>
        <w:t xml:space="preserve"> odnosi się do zachowań z kontaktem fizycznym (np. dotykanie małoletniego, współżycie z małoletnim) oraz zachowania bez kontaktu fizycznego (np. pokazywanie małoletniemu materiałów pornograficznych, podglądanie, ekshibicjonizm)Przemoc ta może być jednorazowym incydentem lub powtarzać się przez dłuższy czas;</w:t>
      </w:r>
    </w:p>
    <w:p w:rsidR="00243E29" w:rsidRPr="00D27CBB" w:rsidRDefault="00243E29">
      <w:pPr>
        <w:pStyle w:val="Akapitzlist"/>
        <w:numPr>
          <w:ilvl w:val="0"/>
          <w:numId w:val="13"/>
        </w:numPr>
        <w:jc w:val="both"/>
        <w:rPr>
          <w:rFonts w:ascii="Arial" w:eastAsia="Times New Roman" w:hAnsi="Arial" w:cs="Arial"/>
          <w:bCs/>
          <w:color w:val="000000"/>
          <w:kern w:val="0"/>
          <w:sz w:val="28"/>
          <w:szCs w:val="28"/>
          <w:lang w:eastAsia="pl-PL" w:bidi="pl-PL"/>
        </w:rPr>
      </w:pPr>
      <w:r w:rsidRPr="00D27CBB">
        <w:rPr>
          <w:rFonts w:ascii="Arial" w:eastAsia="Times New Roman" w:hAnsi="Arial" w:cs="Arial"/>
          <w:b/>
          <w:color w:val="000000"/>
          <w:kern w:val="0"/>
          <w:sz w:val="28"/>
          <w:szCs w:val="28"/>
          <w:lang w:eastAsia="pl-PL" w:bidi="pl-PL"/>
        </w:rPr>
        <w:t>przemoc ekonomiczna</w:t>
      </w:r>
      <w:r w:rsidRPr="00D27CBB">
        <w:rPr>
          <w:rFonts w:ascii="Arial" w:eastAsia="Times New Roman" w:hAnsi="Arial" w:cs="Arial"/>
          <w:bCs/>
          <w:color w:val="000000"/>
          <w:kern w:val="0"/>
          <w:sz w:val="28"/>
          <w:szCs w:val="28"/>
          <w:lang w:eastAsia="pl-PL" w:bidi="pl-PL"/>
        </w:rPr>
        <w:t xml:space="preserve"> – </w:t>
      </w:r>
      <w:r w:rsidR="004A79A7">
        <w:rPr>
          <w:rFonts w:ascii="Arial" w:eastAsia="Times New Roman" w:hAnsi="Arial" w:cs="Arial"/>
          <w:bCs/>
          <w:color w:val="000000"/>
          <w:kern w:val="0"/>
          <w:sz w:val="28"/>
          <w:szCs w:val="28"/>
          <w:lang w:eastAsia="pl-PL" w:bidi="pl-PL"/>
        </w:rPr>
        <w:t>czyli</w:t>
      </w:r>
      <w:r w:rsidRPr="00D27CBB">
        <w:rPr>
          <w:rFonts w:ascii="Arial" w:eastAsia="Times New Roman" w:hAnsi="Arial" w:cs="Arial"/>
          <w:bCs/>
          <w:color w:val="000000"/>
          <w:kern w:val="0"/>
          <w:sz w:val="28"/>
          <w:szCs w:val="28"/>
          <w:lang w:eastAsia="pl-PL" w:bidi="pl-PL"/>
        </w:rPr>
        <w:t xml:space="preserve"> niezapewnianie odpowiednich warunków do rozwoju dziecka, m.in. odpowiedniego odżywiania, ubrania, potrzeb edukacyjnych czy schronienia, w ramach środków dostępnych rodzicom lub opiekunom. Jest to jedna z form zaniedbania</w:t>
      </w:r>
      <w:r>
        <w:rPr>
          <w:rFonts w:ascii="Arial" w:eastAsia="Times New Roman" w:hAnsi="Arial" w:cs="Arial"/>
          <w:bCs/>
          <w:color w:val="000000"/>
          <w:kern w:val="0"/>
          <w:sz w:val="28"/>
          <w:szCs w:val="28"/>
          <w:lang w:eastAsia="pl-PL" w:bidi="pl-PL"/>
        </w:rPr>
        <w:t>;</w:t>
      </w:r>
    </w:p>
    <w:p w:rsidR="006E75A6" w:rsidRDefault="00243E29">
      <w:pPr>
        <w:pStyle w:val="Akapitzlist"/>
        <w:numPr>
          <w:ilvl w:val="0"/>
          <w:numId w:val="13"/>
        </w:numPr>
        <w:jc w:val="both"/>
        <w:rPr>
          <w:rFonts w:ascii="Arial" w:eastAsia="Times New Roman" w:hAnsi="Arial" w:cs="Arial"/>
          <w:bCs/>
          <w:color w:val="000000"/>
          <w:kern w:val="0"/>
          <w:sz w:val="28"/>
          <w:szCs w:val="28"/>
          <w:lang w:eastAsia="pl-PL" w:bidi="pl-PL"/>
        </w:rPr>
      </w:pPr>
      <w:r w:rsidRPr="006015BD">
        <w:rPr>
          <w:rFonts w:ascii="Arial" w:eastAsia="Times New Roman" w:hAnsi="Arial" w:cs="Arial"/>
          <w:b/>
          <w:color w:val="000000"/>
          <w:kern w:val="0"/>
          <w:sz w:val="28"/>
          <w:szCs w:val="28"/>
          <w:lang w:eastAsia="pl-PL" w:bidi="pl-PL"/>
        </w:rPr>
        <w:t>zan</w:t>
      </w:r>
      <w:r w:rsidRPr="00D27CBB">
        <w:rPr>
          <w:rFonts w:ascii="Arial" w:eastAsia="Times New Roman" w:hAnsi="Arial" w:cs="Arial"/>
          <w:b/>
          <w:color w:val="000000"/>
          <w:kern w:val="0"/>
          <w:sz w:val="28"/>
          <w:szCs w:val="28"/>
          <w:lang w:eastAsia="pl-PL" w:bidi="pl-PL"/>
        </w:rPr>
        <w:t>iedbywanie</w:t>
      </w:r>
      <w:r w:rsidRPr="00D27CBB">
        <w:rPr>
          <w:rFonts w:ascii="Arial" w:eastAsia="Times New Roman" w:hAnsi="Arial" w:cs="Arial"/>
          <w:bCs/>
          <w:color w:val="000000"/>
          <w:kern w:val="0"/>
          <w:sz w:val="28"/>
          <w:szCs w:val="28"/>
          <w:lang w:eastAsia="pl-PL" w:bidi="pl-PL"/>
        </w:rPr>
        <w:t xml:space="preserve"> – </w:t>
      </w:r>
      <w:r w:rsidR="004A79A7">
        <w:rPr>
          <w:rFonts w:ascii="Arial" w:eastAsia="Times New Roman" w:hAnsi="Arial" w:cs="Arial"/>
          <w:bCs/>
          <w:color w:val="000000"/>
          <w:kern w:val="0"/>
          <w:sz w:val="28"/>
          <w:szCs w:val="28"/>
          <w:lang w:eastAsia="pl-PL" w:bidi="pl-PL"/>
        </w:rPr>
        <w:t xml:space="preserve">czyli </w:t>
      </w:r>
      <w:r w:rsidRPr="00D27CBB">
        <w:rPr>
          <w:rFonts w:ascii="Arial" w:eastAsia="Times New Roman" w:hAnsi="Arial" w:cs="Arial"/>
          <w:bCs/>
          <w:color w:val="000000"/>
          <w:kern w:val="0"/>
          <w:sz w:val="28"/>
          <w:szCs w:val="28"/>
          <w:lang w:eastAsia="pl-PL" w:bidi="pl-PL"/>
        </w:rPr>
        <w:t>niezaspokajanie podstawowych potrzeb materialnych i emocjonalnych małoletniego przez rodzica lub opiekuna prawnego, niezapewnienie mu odpowiedniego jedzenia, ubrań, schronienia, opieki medycznej, bezpieczeństwa, braku dozoru nad wypełnianiem obowiązku szkolnego</w:t>
      </w:r>
      <w:r>
        <w:rPr>
          <w:rFonts w:ascii="Arial" w:eastAsia="Times New Roman" w:hAnsi="Arial" w:cs="Arial"/>
          <w:bCs/>
          <w:color w:val="000000"/>
          <w:kern w:val="0"/>
          <w:sz w:val="28"/>
          <w:szCs w:val="28"/>
          <w:lang w:eastAsia="pl-PL" w:bidi="pl-PL"/>
        </w:rPr>
        <w:t>.</w:t>
      </w:r>
    </w:p>
    <w:p w:rsidR="00487BAC" w:rsidRPr="00505AD6" w:rsidRDefault="00487BAC" w:rsidP="00487BAC">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2</w:t>
      </w:r>
      <w:r w:rsidRPr="00505AD6">
        <w:rPr>
          <w:rFonts w:ascii="Arial" w:eastAsia="Times New Roman" w:hAnsi="Arial" w:cs="Arial"/>
          <w:bCs/>
          <w:color w:val="000000"/>
          <w:kern w:val="0"/>
          <w:sz w:val="28"/>
          <w:szCs w:val="28"/>
          <w:lang w:eastAsia="pl-PL" w:bidi="pl-PL"/>
        </w:rPr>
        <w:t xml:space="preserve">. Zagrożenie bezpieczeństwa dziecka może przybierać różne formy oraz może być realizowane  z wykorzystaniem różnych sposobów kontaktu i komunikowania -stąd na potrzeby niniejszego dokumentu przyjęto następującą kwalifikację zagrożenia bezpieczeństwa </w:t>
      </w:r>
      <w:r w:rsidR="00183981">
        <w:rPr>
          <w:rFonts w:ascii="Arial" w:eastAsia="Times New Roman" w:hAnsi="Arial" w:cs="Arial"/>
          <w:bCs/>
          <w:color w:val="000000"/>
          <w:kern w:val="0"/>
          <w:sz w:val="28"/>
          <w:szCs w:val="28"/>
          <w:lang w:eastAsia="pl-PL" w:bidi="pl-PL"/>
        </w:rPr>
        <w:t>małoletnich</w:t>
      </w:r>
      <w:r w:rsidRPr="00505AD6">
        <w:rPr>
          <w:rFonts w:ascii="Arial" w:eastAsia="Times New Roman" w:hAnsi="Arial" w:cs="Arial"/>
          <w:bCs/>
          <w:color w:val="000000"/>
          <w:kern w:val="0"/>
          <w:sz w:val="28"/>
          <w:szCs w:val="28"/>
          <w:lang w:eastAsia="pl-PL" w:bidi="pl-PL"/>
        </w:rPr>
        <w:t>:</w:t>
      </w:r>
    </w:p>
    <w:p w:rsidR="00487BAC" w:rsidRPr="00505AD6" w:rsidRDefault="00487BAC" w:rsidP="00487BAC">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1) popełniono przestępstwo na szkodę dziecka (np. wykorzystanie seksualne, znęcanie się nad dzieckiem);</w:t>
      </w:r>
    </w:p>
    <w:p w:rsidR="00487BAC" w:rsidRPr="00505AD6" w:rsidRDefault="00487BAC" w:rsidP="00487BAC">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2) doszło do innej formy krzywdzenia, niebędącej przestępstwem, takiej jak np. krzyk, kary fizyczne, poniżanie;</w:t>
      </w:r>
    </w:p>
    <w:p w:rsidR="006E75A6" w:rsidRDefault="00487BAC" w:rsidP="00505AD6">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3) doszło do zaniedbania potrzeb życiowych dziecka (np. związanych z żywieniem, higieną czy zdrowiem</w:t>
      </w:r>
      <w:r w:rsidR="00183981">
        <w:rPr>
          <w:rFonts w:ascii="Arial" w:eastAsia="Times New Roman" w:hAnsi="Arial" w:cs="Arial"/>
          <w:bCs/>
          <w:color w:val="000000"/>
          <w:kern w:val="0"/>
          <w:sz w:val="28"/>
          <w:szCs w:val="28"/>
          <w:lang w:eastAsia="pl-PL" w:bidi="pl-PL"/>
        </w:rPr>
        <w:t>, zapewnieniem opieki</w:t>
      </w:r>
      <w:r w:rsidR="00644A19">
        <w:rPr>
          <w:rFonts w:ascii="Arial" w:eastAsia="Times New Roman" w:hAnsi="Arial" w:cs="Arial"/>
          <w:bCs/>
          <w:color w:val="000000"/>
          <w:kern w:val="0"/>
          <w:sz w:val="28"/>
          <w:szCs w:val="28"/>
          <w:lang w:eastAsia="pl-PL" w:bidi="pl-PL"/>
        </w:rPr>
        <w:t>);</w:t>
      </w:r>
    </w:p>
    <w:p w:rsidR="00644A19" w:rsidRPr="00505AD6" w:rsidRDefault="00644A19" w:rsidP="00505AD6">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4) doszło do przemocy domowej  warunkującej wszczęcie procedur „Niebieskich Kart”.</w:t>
      </w:r>
    </w:p>
    <w:p w:rsidR="00487BAC" w:rsidRDefault="00376109" w:rsidP="00505AD6">
      <w:pPr>
        <w:jc w:val="both"/>
        <w:rPr>
          <w:rFonts w:ascii="Arial" w:hAnsi="Arial" w:cs="Arial"/>
          <w:sz w:val="28"/>
          <w:szCs w:val="28"/>
        </w:rPr>
      </w:pPr>
      <w:r w:rsidRPr="00505AD6">
        <w:rPr>
          <w:rFonts w:ascii="Arial" w:hAnsi="Arial" w:cs="Arial"/>
          <w:b/>
          <w:bCs/>
          <w:sz w:val="28"/>
          <w:szCs w:val="28"/>
        </w:rPr>
        <w:t>§ 13</w:t>
      </w:r>
      <w:r w:rsidRPr="00505AD6">
        <w:rPr>
          <w:rFonts w:ascii="Arial" w:hAnsi="Arial" w:cs="Arial"/>
          <w:sz w:val="28"/>
          <w:szCs w:val="28"/>
        </w:rPr>
        <w:t xml:space="preserve">. </w:t>
      </w:r>
      <w:r w:rsidR="00487BAC">
        <w:rPr>
          <w:rFonts w:ascii="Arial" w:hAnsi="Arial" w:cs="Arial"/>
          <w:sz w:val="28"/>
          <w:szCs w:val="28"/>
        </w:rPr>
        <w:t xml:space="preserve">1. </w:t>
      </w:r>
      <w:r w:rsidR="00487BAC" w:rsidRPr="00487BAC">
        <w:rPr>
          <w:rFonts w:ascii="Arial" w:hAnsi="Arial" w:cs="Arial"/>
          <w:sz w:val="28"/>
          <w:szCs w:val="28"/>
        </w:rPr>
        <w:t>Personel w swojej pracy  kieruje się przepisami prawa i działa na rzecz ochrony dzieci przed krzywdzeniem.</w:t>
      </w:r>
    </w:p>
    <w:p w:rsidR="00657FFB" w:rsidRDefault="00981CBD" w:rsidP="00505AD6">
      <w:pPr>
        <w:jc w:val="both"/>
        <w:rPr>
          <w:rFonts w:ascii="Arial" w:hAnsi="Arial" w:cs="Arial"/>
          <w:sz w:val="28"/>
          <w:szCs w:val="28"/>
        </w:rPr>
      </w:pPr>
      <w:r>
        <w:rPr>
          <w:rFonts w:ascii="Arial" w:hAnsi="Arial" w:cs="Arial"/>
          <w:sz w:val="28"/>
          <w:szCs w:val="28"/>
        </w:rPr>
        <w:t xml:space="preserve">2. </w:t>
      </w:r>
      <w:r w:rsidRPr="00981CBD">
        <w:rPr>
          <w:rFonts w:ascii="Arial" w:hAnsi="Arial" w:cs="Arial"/>
          <w:sz w:val="28"/>
          <w:szCs w:val="28"/>
        </w:rPr>
        <w:t xml:space="preserve">Każda informacja dotycząca podejrzenia krzywdzenia dziecka traktowana jest poważnie i wyjaśniana jest bez względu na to czy </w:t>
      </w:r>
      <w:r w:rsidRPr="00981CBD">
        <w:rPr>
          <w:rFonts w:ascii="Arial" w:hAnsi="Arial" w:cs="Arial"/>
          <w:sz w:val="28"/>
          <w:szCs w:val="28"/>
        </w:rPr>
        <w:lastRenderedPageBreak/>
        <w:t xml:space="preserve">pochodzi od dziecka/opiekuna/, pracownika, osoby dorosłej oraz bez względu na to  czy dotyczy podejrzenia krzywdzenia ze strony innego dziecka, opiekuna dziecka, czy też pracownika bądź </w:t>
      </w:r>
      <w:r w:rsidR="00183981">
        <w:rPr>
          <w:rFonts w:ascii="Arial" w:hAnsi="Arial" w:cs="Arial"/>
          <w:sz w:val="28"/>
          <w:szCs w:val="28"/>
        </w:rPr>
        <w:t>organizatora współpracującego z</w:t>
      </w:r>
      <w:r w:rsidR="007D4AB0">
        <w:rPr>
          <w:rFonts w:ascii="Arial" w:hAnsi="Arial" w:cs="Arial"/>
          <w:sz w:val="28"/>
          <w:szCs w:val="28"/>
        </w:rPr>
        <w:t xml:space="preserve"> Przedszkolem</w:t>
      </w:r>
      <w:r w:rsidRPr="00981CBD">
        <w:rPr>
          <w:rFonts w:ascii="Arial" w:hAnsi="Arial" w:cs="Arial"/>
          <w:sz w:val="28"/>
          <w:szCs w:val="28"/>
        </w:rPr>
        <w:t>.</w:t>
      </w:r>
    </w:p>
    <w:p w:rsidR="00376109" w:rsidRDefault="00F85DDF" w:rsidP="00F85DDF">
      <w:pPr>
        <w:keepLines/>
        <w:spacing w:before="120" w:after="120" w:line="240" w:lineRule="auto"/>
        <w:jc w:val="both"/>
        <w:rPr>
          <w:rFonts w:ascii="Arial" w:hAnsi="Arial" w:cs="Arial"/>
          <w:sz w:val="28"/>
          <w:szCs w:val="28"/>
        </w:rPr>
      </w:pPr>
      <w:r w:rsidRPr="00505AD6">
        <w:rPr>
          <w:rFonts w:ascii="Arial" w:eastAsia="Times New Roman" w:hAnsi="Arial" w:cs="Arial"/>
          <w:b/>
          <w:color w:val="000000"/>
          <w:kern w:val="0"/>
          <w:sz w:val="28"/>
          <w:szCs w:val="28"/>
          <w:lang w:eastAsia="pl-PL" w:bidi="pl-PL"/>
        </w:rPr>
        <w:t>§ 14.</w:t>
      </w:r>
      <w:r>
        <w:rPr>
          <w:rFonts w:ascii="Arial" w:eastAsia="Times New Roman" w:hAnsi="Arial" w:cs="Arial"/>
          <w:bCs/>
          <w:color w:val="000000"/>
          <w:kern w:val="0"/>
          <w:sz w:val="28"/>
          <w:szCs w:val="28"/>
          <w:lang w:eastAsia="pl-PL" w:bidi="pl-PL"/>
        </w:rPr>
        <w:t>1.</w:t>
      </w:r>
      <w:r w:rsidR="00376109" w:rsidRPr="00505AD6">
        <w:rPr>
          <w:rFonts w:ascii="Arial" w:hAnsi="Arial" w:cs="Arial"/>
          <w:sz w:val="28"/>
          <w:szCs w:val="28"/>
        </w:rPr>
        <w:t>Procedury podejmowania interwencji w sytuacji podejrzenia krzywdzenia lub posiadania informacji o krzywdzeniu małoletniego opisuje  poniższa tabela:</w:t>
      </w:r>
    </w:p>
    <w:p w:rsidR="007D4AB0" w:rsidRPr="00F85DDF" w:rsidRDefault="007D4AB0" w:rsidP="00F85DDF">
      <w:pPr>
        <w:keepLines/>
        <w:spacing w:before="120" w:after="120" w:line="240" w:lineRule="auto"/>
        <w:jc w:val="both"/>
        <w:rPr>
          <w:rFonts w:ascii="Arial" w:eastAsia="Times New Roman" w:hAnsi="Arial" w:cs="Arial"/>
          <w:bCs/>
          <w:color w:val="000000"/>
          <w:kern w:val="0"/>
          <w:sz w:val="28"/>
          <w:szCs w:val="28"/>
          <w:lang w:eastAsia="pl-PL" w:bidi="pl-PL"/>
        </w:rPr>
      </w:pPr>
    </w:p>
    <w:tbl>
      <w:tblPr>
        <w:tblStyle w:val="Tabela-Siatka"/>
        <w:tblW w:w="0" w:type="auto"/>
        <w:tblLook w:val="04A0"/>
      </w:tblPr>
      <w:tblGrid>
        <w:gridCol w:w="2147"/>
        <w:gridCol w:w="2222"/>
        <w:gridCol w:w="2222"/>
        <w:gridCol w:w="2697"/>
      </w:tblGrid>
      <w:tr w:rsidR="00376109" w:rsidRPr="00376109" w:rsidTr="00644A19">
        <w:tc>
          <w:tcPr>
            <w:tcW w:w="2208" w:type="dxa"/>
          </w:tcPr>
          <w:p w:rsidR="00376109" w:rsidRPr="00376109" w:rsidRDefault="00376109" w:rsidP="00EE462C">
            <w:pPr>
              <w:rPr>
                <w:rFonts w:ascii="Times New Roman" w:hAnsi="Times New Roman" w:cs="Times New Roman"/>
                <w:sz w:val="24"/>
                <w:szCs w:val="24"/>
              </w:rPr>
            </w:pPr>
          </w:p>
        </w:tc>
        <w:tc>
          <w:tcPr>
            <w:tcW w:w="2279" w:type="dxa"/>
          </w:tcPr>
          <w:p w:rsidR="00376109" w:rsidRPr="00376109" w:rsidRDefault="00376109" w:rsidP="00EE462C">
            <w:pPr>
              <w:jc w:val="center"/>
              <w:rPr>
                <w:rFonts w:ascii="Times New Roman" w:hAnsi="Times New Roman" w:cs="Times New Roman"/>
                <w:b/>
                <w:bCs/>
                <w:sz w:val="24"/>
                <w:szCs w:val="24"/>
              </w:rPr>
            </w:pPr>
            <w:r w:rsidRPr="00376109">
              <w:rPr>
                <w:rFonts w:ascii="Times New Roman" w:hAnsi="Times New Roman" w:cs="Times New Roman"/>
                <w:b/>
                <w:bCs/>
                <w:sz w:val="24"/>
                <w:szCs w:val="24"/>
              </w:rPr>
              <w:t>INTERWENCJA CYWILNA</w:t>
            </w:r>
          </w:p>
        </w:tc>
        <w:tc>
          <w:tcPr>
            <w:tcW w:w="2279" w:type="dxa"/>
          </w:tcPr>
          <w:p w:rsidR="00376109" w:rsidRPr="00376109" w:rsidRDefault="00376109" w:rsidP="00EE462C">
            <w:pPr>
              <w:jc w:val="center"/>
              <w:rPr>
                <w:rFonts w:ascii="Times New Roman" w:hAnsi="Times New Roman" w:cs="Times New Roman"/>
                <w:b/>
                <w:bCs/>
                <w:sz w:val="24"/>
                <w:szCs w:val="24"/>
              </w:rPr>
            </w:pPr>
            <w:r w:rsidRPr="00376109">
              <w:rPr>
                <w:rFonts w:ascii="Times New Roman" w:hAnsi="Times New Roman" w:cs="Times New Roman"/>
                <w:b/>
                <w:bCs/>
                <w:sz w:val="24"/>
                <w:szCs w:val="24"/>
              </w:rPr>
              <w:t>INTERWENCJA KARNA</w:t>
            </w:r>
          </w:p>
        </w:tc>
        <w:tc>
          <w:tcPr>
            <w:tcW w:w="2868" w:type="dxa"/>
          </w:tcPr>
          <w:p w:rsidR="00376109" w:rsidRPr="00376109" w:rsidRDefault="00376109" w:rsidP="00EE462C">
            <w:pPr>
              <w:jc w:val="center"/>
              <w:rPr>
                <w:rFonts w:ascii="Times New Roman" w:hAnsi="Times New Roman" w:cs="Times New Roman"/>
                <w:b/>
                <w:bCs/>
                <w:sz w:val="24"/>
                <w:szCs w:val="24"/>
              </w:rPr>
            </w:pPr>
            <w:r w:rsidRPr="00376109">
              <w:rPr>
                <w:rFonts w:ascii="Times New Roman" w:hAnsi="Times New Roman" w:cs="Times New Roman"/>
                <w:b/>
                <w:bCs/>
                <w:sz w:val="24"/>
                <w:szCs w:val="24"/>
              </w:rPr>
              <w:t>NIEBIESKA KARTA</w:t>
            </w:r>
          </w:p>
        </w:tc>
      </w:tr>
      <w:tr w:rsidR="00376109" w:rsidRPr="00376109" w:rsidTr="00644A19">
        <w:tc>
          <w:tcPr>
            <w:tcW w:w="2208" w:type="dxa"/>
          </w:tcPr>
          <w:p w:rsidR="00376109" w:rsidRPr="00376109" w:rsidRDefault="00376109" w:rsidP="00EE462C">
            <w:pPr>
              <w:rPr>
                <w:rFonts w:ascii="Times New Roman" w:hAnsi="Times New Roman" w:cs="Times New Roman"/>
                <w:sz w:val="24"/>
                <w:szCs w:val="24"/>
              </w:rPr>
            </w:pPr>
            <w:r w:rsidRPr="00376109">
              <w:rPr>
                <w:rFonts w:ascii="Times New Roman" w:hAnsi="Times New Roman" w:cs="Times New Roman"/>
                <w:sz w:val="24"/>
                <w:szCs w:val="24"/>
              </w:rPr>
              <w:t xml:space="preserve">Przesłanki </w:t>
            </w:r>
          </w:p>
        </w:tc>
        <w:tc>
          <w:tcPr>
            <w:tcW w:w="2279" w:type="dxa"/>
          </w:tcPr>
          <w:p w:rsidR="00376109" w:rsidRPr="00376109" w:rsidRDefault="00376109" w:rsidP="00EE462C">
            <w:pPr>
              <w:rPr>
                <w:rFonts w:ascii="Times New Roman" w:hAnsi="Times New Roman" w:cs="Times New Roman"/>
                <w:sz w:val="24"/>
                <w:szCs w:val="24"/>
              </w:rPr>
            </w:pPr>
            <w:r w:rsidRPr="00376109">
              <w:rPr>
                <w:rFonts w:ascii="Times New Roman" w:hAnsi="Times New Roman" w:cs="Times New Roman"/>
                <w:sz w:val="24"/>
                <w:szCs w:val="24"/>
              </w:rPr>
              <w:t xml:space="preserve">Zagrożenie dobra dziecka </w:t>
            </w:r>
          </w:p>
        </w:tc>
        <w:tc>
          <w:tcPr>
            <w:tcW w:w="2279" w:type="dxa"/>
          </w:tcPr>
          <w:p w:rsidR="00376109" w:rsidRPr="00376109" w:rsidRDefault="00376109" w:rsidP="00EE462C">
            <w:pPr>
              <w:rPr>
                <w:rFonts w:ascii="Times New Roman" w:hAnsi="Times New Roman" w:cs="Times New Roman"/>
                <w:sz w:val="24"/>
                <w:szCs w:val="24"/>
              </w:rPr>
            </w:pPr>
            <w:r w:rsidRPr="00376109">
              <w:rPr>
                <w:rFonts w:ascii="Times New Roman" w:hAnsi="Times New Roman" w:cs="Times New Roman"/>
                <w:sz w:val="24"/>
                <w:szCs w:val="24"/>
              </w:rPr>
              <w:t xml:space="preserve">Podejrzenie popełnienia przestępstwa </w:t>
            </w:r>
          </w:p>
        </w:tc>
        <w:tc>
          <w:tcPr>
            <w:tcW w:w="2868" w:type="dxa"/>
          </w:tcPr>
          <w:p w:rsidR="00376109" w:rsidRPr="00376109" w:rsidRDefault="00376109" w:rsidP="00EE462C">
            <w:pPr>
              <w:rPr>
                <w:rFonts w:ascii="Times New Roman" w:hAnsi="Times New Roman" w:cs="Times New Roman"/>
                <w:sz w:val="24"/>
                <w:szCs w:val="24"/>
              </w:rPr>
            </w:pPr>
            <w:r w:rsidRPr="00376109">
              <w:rPr>
                <w:rFonts w:ascii="Times New Roman" w:hAnsi="Times New Roman" w:cs="Times New Roman"/>
                <w:sz w:val="24"/>
                <w:szCs w:val="24"/>
              </w:rPr>
              <w:t xml:space="preserve">Przemoc domowa </w:t>
            </w:r>
          </w:p>
        </w:tc>
      </w:tr>
      <w:tr w:rsidR="00376109" w:rsidRPr="00376109" w:rsidTr="00644A19">
        <w:tc>
          <w:tcPr>
            <w:tcW w:w="2208" w:type="dxa"/>
          </w:tcPr>
          <w:p w:rsidR="00376109" w:rsidRPr="00376109" w:rsidRDefault="00376109" w:rsidP="00EE462C">
            <w:pPr>
              <w:rPr>
                <w:rFonts w:ascii="Times New Roman" w:hAnsi="Times New Roman" w:cs="Times New Roman"/>
                <w:sz w:val="24"/>
                <w:szCs w:val="24"/>
              </w:rPr>
            </w:pPr>
            <w:r w:rsidRPr="00376109">
              <w:rPr>
                <w:rFonts w:ascii="Times New Roman" w:hAnsi="Times New Roman" w:cs="Times New Roman"/>
                <w:sz w:val="24"/>
                <w:szCs w:val="24"/>
              </w:rPr>
              <w:t xml:space="preserve">Forma interwencji </w:t>
            </w:r>
          </w:p>
        </w:tc>
        <w:tc>
          <w:tcPr>
            <w:tcW w:w="2279" w:type="dxa"/>
          </w:tcPr>
          <w:p w:rsidR="00376109" w:rsidRPr="00376109" w:rsidRDefault="00376109" w:rsidP="00EE462C">
            <w:pPr>
              <w:rPr>
                <w:rFonts w:ascii="Times New Roman" w:hAnsi="Times New Roman" w:cs="Times New Roman"/>
                <w:sz w:val="24"/>
                <w:szCs w:val="24"/>
              </w:rPr>
            </w:pPr>
            <w:r w:rsidRPr="00376109">
              <w:rPr>
                <w:rFonts w:ascii="Times New Roman" w:hAnsi="Times New Roman" w:cs="Times New Roman"/>
                <w:sz w:val="24"/>
                <w:szCs w:val="24"/>
              </w:rPr>
              <w:t xml:space="preserve">Wniosek o wgląd              w sytuację rodziny </w:t>
            </w:r>
          </w:p>
        </w:tc>
        <w:tc>
          <w:tcPr>
            <w:tcW w:w="2279" w:type="dxa"/>
          </w:tcPr>
          <w:p w:rsidR="00376109" w:rsidRPr="00376109" w:rsidRDefault="00376109" w:rsidP="00EE462C">
            <w:pPr>
              <w:rPr>
                <w:rFonts w:ascii="Times New Roman" w:hAnsi="Times New Roman" w:cs="Times New Roman"/>
                <w:sz w:val="24"/>
                <w:szCs w:val="24"/>
              </w:rPr>
            </w:pPr>
            <w:r w:rsidRPr="00376109">
              <w:rPr>
                <w:rFonts w:ascii="Times New Roman" w:hAnsi="Times New Roman" w:cs="Times New Roman"/>
                <w:sz w:val="24"/>
                <w:szCs w:val="24"/>
              </w:rPr>
              <w:t xml:space="preserve">Zawiadomienie o popełnieniu przestępstwa </w:t>
            </w:r>
          </w:p>
        </w:tc>
        <w:tc>
          <w:tcPr>
            <w:tcW w:w="2868" w:type="dxa"/>
          </w:tcPr>
          <w:p w:rsidR="00376109" w:rsidRPr="00376109" w:rsidRDefault="00376109" w:rsidP="00EE462C">
            <w:pPr>
              <w:rPr>
                <w:rFonts w:ascii="Times New Roman" w:hAnsi="Times New Roman" w:cs="Times New Roman"/>
                <w:sz w:val="24"/>
                <w:szCs w:val="24"/>
              </w:rPr>
            </w:pPr>
            <w:r w:rsidRPr="00376109">
              <w:rPr>
                <w:rFonts w:ascii="Times New Roman" w:hAnsi="Times New Roman" w:cs="Times New Roman"/>
                <w:sz w:val="24"/>
                <w:szCs w:val="24"/>
              </w:rPr>
              <w:t>Wypełnienie formularza NK-A</w:t>
            </w:r>
          </w:p>
        </w:tc>
      </w:tr>
      <w:tr w:rsidR="00376109" w:rsidRPr="00376109" w:rsidTr="00644A19">
        <w:tc>
          <w:tcPr>
            <w:tcW w:w="2208" w:type="dxa"/>
          </w:tcPr>
          <w:p w:rsidR="00376109" w:rsidRPr="00376109" w:rsidRDefault="00376109" w:rsidP="00EE462C">
            <w:pPr>
              <w:rPr>
                <w:rFonts w:ascii="Times New Roman" w:hAnsi="Times New Roman" w:cs="Times New Roman"/>
                <w:sz w:val="24"/>
                <w:szCs w:val="24"/>
              </w:rPr>
            </w:pPr>
            <w:r w:rsidRPr="00376109">
              <w:rPr>
                <w:rFonts w:ascii="Times New Roman" w:hAnsi="Times New Roman" w:cs="Times New Roman"/>
                <w:sz w:val="24"/>
                <w:szCs w:val="24"/>
              </w:rPr>
              <w:t xml:space="preserve">Właściwy organ  /podmiot/                  adresatzgłoszenia </w:t>
            </w:r>
          </w:p>
        </w:tc>
        <w:tc>
          <w:tcPr>
            <w:tcW w:w="2279" w:type="dxa"/>
          </w:tcPr>
          <w:p w:rsidR="00376109" w:rsidRPr="00376109" w:rsidRDefault="00376109" w:rsidP="00EE462C">
            <w:pPr>
              <w:rPr>
                <w:rFonts w:ascii="Times New Roman" w:hAnsi="Times New Roman" w:cs="Times New Roman"/>
                <w:sz w:val="24"/>
                <w:szCs w:val="24"/>
              </w:rPr>
            </w:pPr>
            <w:r w:rsidRPr="00376109">
              <w:rPr>
                <w:rFonts w:ascii="Times New Roman" w:hAnsi="Times New Roman" w:cs="Times New Roman"/>
                <w:sz w:val="24"/>
                <w:szCs w:val="24"/>
              </w:rPr>
              <w:t xml:space="preserve">Sąd rodzinny </w:t>
            </w:r>
          </w:p>
        </w:tc>
        <w:tc>
          <w:tcPr>
            <w:tcW w:w="2279" w:type="dxa"/>
          </w:tcPr>
          <w:p w:rsidR="00376109" w:rsidRPr="00376109" w:rsidRDefault="00376109" w:rsidP="00EE462C">
            <w:pPr>
              <w:rPr>
                <w:rFonts w:ascii="Times New Roman" w:hAnsi="Times New Roman" w:cs="Times New Roman"/>
                <w:sz w:val="24"/>
                <w:szCs w:val="24"/>
              </w:rPr>
            </w:pPr>
            <w:r w:rsidRPr="00376109">
              <w:rPr>
                <w:rFonts w:ascii="Times New Roman" w:hAnsi="Times New Roman" w:cs="Times New Roman"/>
                <w:sz w:val="24"/>
                <w:szCs w:val="24"/>
              </w:rPr>
              <w:t xml:space="preserve">Policja, prokuratura </w:t>
            </w:r>
          </w:p>
        </w:tc>
        <w:tc>
          <w:tcPr>
            <w:tcW w:w="2868" w:type="dxa"/>
          </w:tcPr>
          <w:p w:rsidR="00376109" w:rsidRPr="00376109" w:rsidRDefault="00376109" w:rsidP="00EE462C">
            <w:pPr>
              <w:rPr>
                <w:rFonts w:ascii="Times New Roman" w:hAnsi="Times New Roman" w:cs="Times New Roman"/>
                <w:sz w:val="24"/>
                <w:szCs w:val="24"/>
              </w:rPr>
            </w:pPr>
            <w:r w:rsidRPr="00376109">
              <w:rPr>
                <w:rFonts w:ascii="Times New Roman" w:hAnsi="Times New Roman" w:cs="Times New Roman"/>
                <w:sz w:val="24"/>
                <w:szCs w:val="24"/>
              </w:rPr>
              <w:t xml:space="preserve">Gminny(miejski) zespół interdyscyplinarny </w:t>
            </w:r>
          </w:p>
        </w:tc>
      </w:tr>
      <w:tr w:rsidR="00376109" w:rsidRPr="00376109" w:rsidTr="00644A19">
        <w:tc>
          <w:tcPr>
            <w:tcW w:w="2208" w:type="dxa"/>
          </w:tcPr>
          <w:p w:rsidR="00376109" w:rsidRPr="00376109" w:rsidRDefault="00376109" w:rsidP="00EE462C">
            <w:pPr>
              <w:rPr>
                <w:rFonts w:ascii="Times New Roman" w:hAnsi="Times New Roman" w:cs="Times New Roman"/>
                <w:sz w:val="24"/>
                <w:szCs w:val="24"/>
              </w:rPr>
            </w:pPr>
            <w:r w:rsidRPr="00376109">
              <w:rPr>
                <w:rFonts w:ascii="Times New Roman" w:hAnsi="Times New Roman" w:cs="Times New Roman"/>
                <w:sz w:val="24"/>
                <w:szCs w:val="24"/>
              </w:rPr>
              <w:t>Stosowne przepisy</w:t>
            </w:r>
          </w:p>
        </w:tc>
        <w:tc>
          <w:tcPr>
            <w:tcW w:w="2279" w:type="dxa"/>
          </w:tcPr>
          <w:p w:rsidR="00376109" w:rsidRPr="00376109" w:rsidRDefault="00376109" w:rsidP="00EE462C">
            <w:pPr>
              <w:rPr>
                <w:rFonts w:ascii="Times New Roman" w:hAnsi="Times New Roman" w:cs="Times New Roman"/>
                <w:sz w:val="24"/>
                <w:szCs w:val="24"/>
              </w:rPr>
            </w:pPr>
            <w:r w:rsidRPr="00376109">
              <w:rPr>
                <w:rFonts w:ascii="Times New Roman" w:hAnsi="Times New Roman" w:cs="Times New Roman"/>
                <w:sz w:val="24"/>
                <w:szCs w:val="24"/>
              </w:rPr>
              <w:t xml:space="preserve">Kodeks rodzinny i opiekuńczy, Kodeks postępowania cywilnego </w:t>
            </w:r>
          </w:p>
        </w:tc>
        <w:tc>
          <w:tcPr>
            <w:tcW w:w="2279" w:type="dxa"/>
          </w:tcPr>
          <w:p w:rsidR="00376109" w:rsidRPr="00376109" w:rsidRDefault="00376109" w:rsidP="00EE462C">
            <w:pPr>
              <w:rPr>
                <w:rFonts w:ascii="Times New Roman" w:hAnsi="Times New Roman" w:cs="Times New Roman"/>
                <w:sz w:val="24"/>
                <w:szCs w:val="24"/>
              </w:rPr>
            </w:pPr>
            <w:r w:rsidRPr="00376109">
              <w:rPr>
                <w:rFonts w:ascii="Times New Roman" w:hAnsi="Times New Roman" w:cs="Times New Roman"/>
                <w:sz w:val="24"/>
                <w:szCs w:val="24"/>
              </w:rPr>
              <w:t>Kodeks karny, Kodeks postępowania karnego</w:t>
            </w:r>
          </w:p>
        </w:tc>
        <w:tc>
          <w:tcPr>
            <w:tcW w:w="2868" w:type="dxa"/>
          </w:tcPr>
          <w:p w:rsidR="00376109" w:rsidRPr="00376109" w:rsidRDefault="00376109" w:rsidP="00EE462C">
            <w:pPr>
              <w:rPr>
                <w:rFonts w:ascii="Times New Roman" w:hAnsi="Times New Roman" w:cs="Times New Roman"/>
                <w:sz w:val="24"/>
                <w:szCs w:val="24"/>
              </w:rPr>
            </w:pPr>
            <w:r w:rsidRPr="00376109">
              <w:rPr>
                <w:rFonts w:ascii="Times New Roman" w:hAnsi="Times New Roman" w:cs="Times New Roman"/>
                <w:sz w:val="24"/>
                <w:szCs w:val="24"/>
              </w:rPr>
              <w:t xml:space="preserve">Ustawa o przeciwdziałaniu przemocy domowej </w:t>
            </w:r>
          </w:p>
        </w:tc>
      </w:tr>
    </w:tbl>
    <w:p w:rsidR="00F85DDF" w:rsidRPr="004A4877" w:rsidRDefault="00F85DDF" w:rsidP="00505AD6">
      <w:pPr>
        <w:keepLines/>
        <w:spacing w:before="120" w:after="120" w:line="240" w:lineRule="auto"/>
        <w:jc w:val="both"/>
        <w:rPr>
          <w:rFonts w:ascii="Arial" w:eastAsia="Times New Roman" w:hAnsi="Arial" w:cs="Arial"/>
          <w:b/>
          <w:color w:val="000000"/>
          <w:kern w:val="0"/>
          <w:sz w:val="28"/>
          <w:szCs w:val="28"/>
          <w:lang w:eastAsia="pl-PL" w:bidi="pl-PL"/>
        </w:rPr>
      </w:pPr>
      <w:bookmarkStart w:id="12" w:name="_Hlk158621349"/>
    </w:p>
    <w:bookmarkEnd w:id="12"/>
    <w:p w:rsidR="004A4877" w:rsidRPr="00742281" w:rsidRDefault="00644A19" w:rsidP="00505AD6">
      <w:pPr>
        <w:keepLines/>
        <w:spacing w:before="120" w:after="120" w:line="240" w:lineRule="auto"/>
        <w:jc w:val="both"/>
        <w:rPr>
          <w:rFonts w:ascii="Arial" w:eastAsia="Times New Roman" w:hAnsi="Arial" w:cs="Arial"/>
          <w:bCs/>
          <w:color w:val="000000"/>
          <w:kern w:val="0"/>
          <w:sz w:val="28"/>
          <w:szCs w:val="28"/>
          <w:lang w:eastAsia="pl-PL" w:bidi="pl-PL"/>
        </w:rPr>
      </w:pPr>
      <w:r w:rsidRPr="00644A19">
        <w:rPr>
          <w:rFonts w:ascii="Arial" w:eastAsia="Times New Roman" w:hAnsi="Arial" w:cs="Arial"/>
          <w:bCs/>
          <w:color w:val="000000"/>
          <w:kern w:val="0"/>
          <w:sz w:val="28"/>
          <w:szCs w:val="28"/>
          <w:lang w:eastAsia="pl-PL" w:bidi="pl-PL"/>
        </w:rPr>
        <w:t>2</w:t>
      </w:r>
      <w:r>
        <w:rPr>
          <w:rFonts w:ascii="Arial" w:eastAsia="Times New Roman" w:hAnsi="Arial" w:cs="Arial"/>
          <w:b/>
          <w:color w:val="000000"/>
          <w:kern w:val="0"/>
          <w:sz w:val="28"/>
          <w:szCs w:val="28"/>
          <w:lang w:eastAsia="pl-PL" w:bidi="pl-PL"/>
        </w:rPr>
        <w:t xml:space="preserve">. </w:t>
      </w:r>
      <w:r w:rsidR="004A4877" w:rsidRPr="008C5744">
        <w:rPr>
          <w:rFonts w:ascii="Arial" w:eastAsia="Times New Roman" w:hAnsi="Arial" w:cs="Arial"/>
          <w:b/>
          <w:color w:val="000000"/>
          <w:kern w:val="0"/>
          <w:sz w:val="28"/>
          <w:szCs w:val="28"/>
          <w:lang w:eastAsia="pl-PL" w:bidi="pl-PL"/>
        </w:rPr>
        <w:t>Interwencja cywiln</w:t>
      </w:r>
      <w:r w:rsidR="008C5744">
        <w:rPr>
          <w:rFonts w:ascii="Arial" w:eastAsia="Times New Roman" w:hAnsi="Arial" w:cs="Arial"/>
          <w:b/>
          <w:color w:val="000000"/>
          <w:kern w:val="0"/>
          <w:sz w:val="28"/>
          <w:szCs w:val="28"/>
          <w:lang w:eastAsia="pl-PL" w:bidi="pl-PL"/>
        </w:rPr>
        <w:t>a</w:t>
      </w:r>
      <w:bookmarkStart w:id="13" w:name="_Hlk158624549"/>
      <w:r w:rsidR="004A4877">
        <w:rPr>
          <w:rFonts w:ascii="Arial" w:eastAsia="Times New Roman" w:hAnsi="Arial" w:cs="Arial"/>
          <w:bCs/>
          <w:color w:val="000000"/>
          <w:kern w:val="0"/>
          <w:sz w:val="28"/>
          <w:szCs w:val="28"/>
          <w:lang w:eastAsia="pl-PL" w:bidi="pl-PL"/>
        </w:rPr>
        <w:t xml:space="preserve">jest podejmowana w sytuacji, </w:t>
      </w:r>
      <w:bookmarkEnd w:id="13"/>
      <w:r w:rsidR="004A4877">
        <w:rPr>
          <w:rFonts w:ascii="Arial" w:eastAsia="Times New Roman" w:hAnsi="Arial" w:cs="Arial"/>
          <w:bCs/>
          <w:color w:val="000000"/>
          <w:kern w:val="0"/>
          <w:sz w:val="28"/>
          <w:szCs w:val="28"/>
          <w:lang w:eastAsia="pl-PL" w:bidi="pl-PL"/>
        </w:rPr>
        <w:t xml:space="preserve">w której </w:t>
      </w:r>
      <w:r w:rsidR="00BE77CF" w:rsidRPr="00BE77CF">
        <w:rPr>
          <w:rFonts w:ascii="Arial" w:eastAsia="Times New Roman" w:hAnsi="Arial" w:cs="Arial"/>
          <w:bCs/>
          <w:color w:val="000000"/>
          <w:kern w:val="0"/>
          <w:sz w:val="28"/>
          <w:szCs w:val="28"/>
          <w:lang w:eastAsia="pl-PL" w:bidi="pl-PL"/>
        </w:rPr>
        <w:t>w ramach środków dostępnych rodzicom lub opiekunom</w:t>
      </w:r>
      <w:r w:rsidR="00183981">
        <w:rPr>
          <w:rFonts w:ascii="Arial" w:eastAsia="Times New Roman" w:hAnsi="Arial" w:cs="Arial"/>
          <w:bCs/>
          <w:color w:val="000000"/>
          <w:kern w:val="0"/>
          <w:sz w:val="28"/>
          <w:szCs w:val="28"/>
          <w:lang w:eastAsia="pl-PL" w:bidi="pl-PL"/>
        </w:rPr>
        <w:t>,</w:t>
      </w:r>
      <w:r w:rsidR="004A4877">
        <w:rPr>
          <w:rFonts w:ascii="Arial" w:eastAsia="Times New Roman" w:hAnsi="Arial" w:cs="Arial"/>
          <w:bCs/>
          <w:color w:val="000000"/>
          <w:kern w:val="0"/>
          <w:sz w:val="28"/>
          <w:szCs w:val="28"/>
          <w:lang w:eastAsia="pl-PL" w:bidi="pl-PL"/>
        </w:rPr>
        <w:t xml:space="preserve">dochodzi do zagrożenia dobra małoletniego  poprzez </w:t>
      </w:r>
      <w:r w:rsidR="004A4877" w:rsidRPr="004A4877">
        <w:rPr>
          <w:rFonts w:ascii="Arial" w:eastAsia="Times New Roman" w:hAnsi="Arial" w:cs="Arial"/>
          <w:bCs/>
          <w:color w:val="000000"/>
          <w:kern w:val="0"/>
          <w:sz w:val="28"/>
          <w:szCs w:val="28"/>
          <w:lang w:eastAsia="pl-PL" w:bidi="pl-PL"/>
        </w:rPr>
        <w:t xml:space="preserve"> zaniedbania </w:t>
      </w:r>
      <w:r w:rsidR="00183981">
        <w:rPr>
          <w:rFonts w:ascii="Arial" w:eastAsia="Times New Roman" w:hAnsi="Arial" w:cs="Arial"/>
          <w:bCs/>
          <w:color w:val="000000"/>
          <w:kern w:val="0"/>
          <w:sz w:val="28"/>
          <w:szCs w:val="28"/>
          <w:lang w:eastAsia="pl-PL" w:bidi="pl-PL"/>
        </w:rPr>
        <w:t xml:space="preserve">jego </w:t>
      </w:r>
      <w:r w:rsidR="004A4877" w:rsidRPr="004A4877">
        <w:rPr>
          <w:rFonts w:ascii="Arial" w:eastAsia="Times New Roman" w:hAnsi="Arial" w:cs="Arial"/>
          <w:bCs/>
          <w:color w:val="000000"/>
          <w:kern w:val="0"/>
          <w:sz w:val="28"/>
          <w:szCs w:val="28"/>
          <w:lang w:eastAsia="pl-PL" w:bidi="pl-PL"/>
        </w:rPr>
        <w:t xml:space="preserve">potrzeb życiowych </w:t>
      </w:r>
      <w:r w:rsidR="00183981">
        <w:rPr>
          <w:rFonts w:ascii="Arial" w:eastAsia="Times New Roman" w:hAnsi="Arial" w:cs="Arial"/>
          <w:bCs/>
          <w:color w:val="000000"/>
          <w:kern w:val="0"/>
          <w:sz w:val="28"/>
          <w:szCs w:val="28"/>
          <w:lang w:eastAsia="pl-PL" w:bidi="pl-PL"/>
        </w:rPr>
        <w:t>takich</w:t>
      </w:r>
      <w:r w:rsidR="004A4877">
        <w:rPr>
          <w:rFonts w:ascii="Arial" w:eastAsia="Times New Roman" w:hAnsi="Arial" w:cs="Arial"/>
          <w:bCs/>
          <w:color w:val="000000"/>
          <w:kern w:val="0"/>
          <w:sz w:val="28"/>
          <w:szCs w:val="28"/>
          <w:lang w:eastAsia="pl-PL" w:bidi="pl-PL"/>
        </w:rPr>
        <w:t>jak np.</w:t>
      </w:r>
      <w:r w:rsidR="004A4877" w:rsidRPr="004A4877">
        <w:rPr>
          <w:rFonts w:ascii="Arial" w:eastAsia="Times New Roman" w:hAnsi="Arial" w:cs="Arial"/>
          <w:bCs/>
          <w:color w:val="000000"/>
          <w:kern w:val="0"/>
          <w:sz w:val="28"/>
          <w:szCs w:val="28"/>
          <w:lang w:eastAsia="pl-PL" w:bidi="pl-PL"/>
        </w:rPr>
        <w:t xml:space="preserve"> niezapewnianie odpowiednich warunków do rozwoju dziecka,</w:t>
      </w:r>
      <w:r w:rsidR="00183981">
        <w:rPr>
          <w:rFonts w:ascii="Arial" w:eastAsia="Times New Roman" w:hAnsi="Arial" w:cs="Arial"/>
          <w:bCs/>
          <w:color w:val="000000"/>
          <w:kern w:val="0"/>
          <w:sz w:val="28"/>
          <w:szCs w:val="28"/>
          <w:lang w:eastAsia="pl-PL" w:bidi="pl-PL"/>
        </w:rPr>
        <w:t xml:space="preserve"> niezapewnienie </w:t>
      </w:r>
      <w:r w:rsidR="004A4877" w:rsidRPr="004A4877">
        <w:rPr>
          <w:rFonts w:ascii="Arial" w:eastAsia="Times New Roman" w:hAnsi="Arial" w:cs="Arial"/>
          <w:bCs/>
          <w:color w:val="000000"/>
          <w:kern w:val="0"/>
          <w:sz w:val="28"/>
          <w:szCs w:val="28"/>
          <w:lang w:eastAsia="pl-PL" w:bidi="pl-PL"/>
        </w:rPr>
        <w:t xml:space="preserve"> odpowiedniego odżywiania, ubrania, </w:t>
      </w:r>
      <w:r w:rsidR="004A4877">
        <w:rPr>
          <w:rFonts w:ascii="Arial" w:eastAsia="Times New Roman" w:hAnsi="Arial" w:cs="Arial"/>
          <w:bCs/>
          <w:color w:val="000000"/>
          <w:kern w:val="0"/>
          <w:sz w:val="28"/>
          <w:szCs w:val="28"/>
          <w:lang w:eastAsia="pl-PL" w:bidi="pl-PL"/>
        </w:rPr>
        <w:t xml:space="preserve">higieny, </w:t>
      </w:r>
      <w:r w:rsidR="004A4877" w:rsidRPr="004A4877">
        <w:rPr>
          <w:rFonts w:ascii="Arial" w:eastAsia="Times New Roman" w:hAnsi="Arial" w:cs="Arial"/>
          <w:bCs/>
          <w:color w:val="000000"/>
          <w:kern w:val="0"/>
          <w:sz w:val="28"/>
          <w:szCs w:val="28"/>
          <w:lang w:eastAsia="pl-PL" w:bidi="pl-PL"/>
        </w:rPr>
        <w:t>potrzeb edukacyjnych czy schronienia,opieki medycznej,</w:t>
      </w:r>
      <w:r w:rsidR="00BE77CF" w:rsidRPr="00BE77CF">
        <w:rPr>
          <w:rFonts w:ascii="Arial" w:eastAsia="Times New Roman" w:hAnsi="Arial" w:cs="Arial"/>
          <w:bCs/>
          <w:color w:val="000000"/>
          <w:kern w:val="0"/>
          <w:sz w:val="28"/>
          <w:szCs w:val="28"/>
          <w:lang w:eastAsia="pl-PL" w:bidi="pl-PL"/>
        </w:rPr>
        <w:t>braku dozoru nad wypełnianiem obowiązku szkolnego</w:t>
      </w:r>
      <w:r w:rsidR="00BE77CF">
        <w:rPr>
          <w:rFonts w:ascii="Arial" w:eastAsia="Times New Roman" w:hAnsi="Arial" w:cs="Arial"/>
          <w:bCs/>
          <w:color w:val="000000"/>
          <w:kern w:val="0"/>
          <w:sz w:val="28"/>
          <w:szCs w:val="28"/>
          <w:lang w:eastAsia="pl-PL" w:bidi="pl-PL"/>
        </w:rPr>
        <w:t>,</w:t>
      </w:r>
      <w:r w:rsidR="00183981">
        <w:rPr>
          <w:rFonts w:ascii="Arial" w:eastAsia="Times New Roman" w:hAnsi="Arial" w:cs="Arial"/>
          <w:bCs/>
          <w:color w:val="000000"/>
          <w:kern w:val="0"/>
          <w:sz w:val="28"/>
          <w:szCs w:val="28"/>
          <w:lang w:eastAsia="pl-PL" w:bidi="pl-PL"/>
        </w:rPr>
        <w:t xml:space="preserve"> obowiązku nauki,</w:t>
      </w:r>
      <w:r w:rsidR="004A4877" w:rsidRPr="004A4877">
        <w:rPr>
          <w:rFonts w:ascii="Arial" w:eastAsia="Times New Roman" w:hAnsi="Arial" w:cs="Arial"/>
          <w:bCs/>
          <w:color w:val="000000"/>
          <w:kern w:val="0"/>
          <w:sz w:val="28"/>
          <w:szCs w:val="28"/>
          <w:lang w:eastAsia="pl-PL" w:bidi="pl-PL"/>
        </w:rPr>
        <w:t>bezpieczeństwa,</w:t>
      </w:r>
      <w:r w:rsidR="00BE77CF" w:rsidRPr="00BE77CF">
        <w:rPr>
          <w:rFonts w:ascii="Arial" w:eastAsia="Times New Roman" w:hAnsi="Arial" w:cs="Arial"/>
          <w:bCs/>
          <w:color w:val="000000"/>
          <w:kern w:val="0"/>
          <w:sz w:val="28"/>
          <w:szCs w:val="28"/>
          <w:lang w:eastAsia="pl-PL" w:bidi="pl-PL"/>
        </w:rPr>
        <w:t>zaniedbywanie potrzeb psychicznych i emocjonalnych dziecka</w:t>
      </w:r>
      <w:r w:rsidR="00BE77CF">
        <w:rPr>
          <w:rFonts w:ascii="Arial" w:eastAsia="Times New Roman" w:hAnsi="Arial" w:cs="Arial"/>
          <w:bCs/>
          <w:color w:val="000000"/>
          <w:kern w:val="0"/>
          <w:sz w:val="28"/>
          <w:szCs w:val="28"/>
          <w:lang w:eastAsia="pl-PL" w:bidi="pl-PL"/>
        </w:rPr>
        <w:t xml:space="preserve">, </w:t>
      </w:r>
      <w:r w:rsidR="00BE77CF" w:rsidRPr="00BE77CF">
        <w:rPr>
          <w:rFonts w:ascii="Arial" w:eastAsia="Times New Roman" w:hAnsi="Arial" w:cs="Arial"/>
          <w:bCs/>
          <w:color w:val="000000"/>
          <w:kern w:val="0"/>
          <w:sz w:val="28"/>
          <w:szCs w:val="28"/>
          <w:lang w:eastAsia="pl-PL" w:bidi="pl-PL"/>
        </w:rPr>
        <w:t>niewypełnianie  zaleceń lekarskich</w:t>
      </w:r>
      <w:r w:rsidR="00BE77CF">
        <w:rPr>
          <w:rFonts w:ascii="Arial" w:eastAsia="Times New Roman" w:hAnsi="Arial" w:cs="Arial"/>
          <w:bCs/>
          <w:color w:val="000000"/>
          <w:kern w:val="0"/>
          <w:sz w:val="28"/>
          <w:szCs w:val="28"/>
          <w:lang w:eastAsia="pl-PL" w:bidi="pl-PL"/>
        </w:rPr>
        <w:t xml:space="preserve">, </w:t>
      </w:r>
      <w:r w:rsidR="00BE77CF" w:rsidRPr="00BE77CF">
        <w:rPr>
          <w:rFonts w:ascii="Arial" w:eastAsia="Times New Roman" w:hAnsi="Arial" w:cs="Arial"/>
          <w:bCs/>
          <w:color w:val="000000"/>
          <w:kern w:val="0"/>
          <w:sz w:val="28"/>
          <w:szCs w:val="28"/>
          <w:lang w:eastAsia="pl-PL" w:bidi="pl-PL"/>
        </w:rPr>
        <w:t>stosowanie karfizycznych, surowe dyscyplinowanie dziecka przezrodziców/opiekunów;</w:t>
      </w:r>
      <w:r w:rsidR="00BE77CF">
        <w:rPr>
          <w:rFonts w:ascii="Arial" w:eastAsia="Times New Roman" w:hAnsi="Arial" w:cs="Arial"/>
          <w:bCs/>
          <w:color w:val="000000"/>
          <w:kern w:val="0"/>
          <w:sz w:val="28"/>
          <w:szCs w:val="28"/>
          <w:lang w:eastAsia="pl-PL" w:bidi="pl-PL"/>
        </w:rPr>
        <w:t xml:space="preserve"> a także w </w:t>
      </w:r>
      <w:r w:rsidR="00BE77CF" w:rsidRPr="00BE77CF">
        <w:rPr>
          <w:rFonts w:ascii="Arial" w:eastAsia="Times New Roman" w:hAnsi="Arial" w:cs="Arial"/>
          <w:bCs/>
          <w:color w:val="000000"/>
          <w:kern w:val="0"/>
          <w:sz w:val="28"/>
          <w:szCs w:val="28"/>
          <w:lang w:eastAsia="pl-PL" w:bidi="pl-PL"/>
        </w:rPr>
        <w:t>sytuacj</w:t>
      </w:r>
      <w:r w:rsidR="00BE77CF">
        <w:rPr>
          <w:rFonts w:ascii="Arial" w:eastAsia="Times New Roman" w:hAnsi="Arial" w:cs="Arial"/>
          <w:bCs/>
          <w:color w:val="000000"/>
          <w:kern w:val="0"/>
          <w:sz w:val="28"/>
          <w:szCs w:val="28"/>
          <w:lang w:eastAsia="pl-PL" w:bidi="pl-PL"/>
        </w:rPr>
        <w:t>i</w:t>
      </w:r>
      <w:r w:rsidR="00BE77CF" w:rsidRPr="00BE77CF">
        <w:rPr>
          <w:rFonts w:ascii="Arial" w:eastAsia="Times New Roman" w:hAnsi="Arial" w:cs="Arial"/>
          <w:bCs/>
          <w:color w:val="000000"/>
          <w:kern w:val="0"/>
          <w:sz w:val="28"/>
          <w:szCs w:val="28"/>
          <w:lang w:eastAsia="pl-PL" w:bidi="pl-PL"/>
        </w:rPr>
        <w:t xml:space="preserve">, gdy wiadomo, że w rodzinie jest założona procedura </w:t>
      </w:r>
      <w:r w:rsidR="00BE77CF">
        <w:rPr>
          <w:rFonts w:ascii="Arial" w:eastAsia="Times New Roman" w:hAnsi="Arial" w:cs="Arial"/>
          <w:bCs/>
          <w:color w:val="000000"/>
          <w:kern w:val="0"/>
          <w:sz w:val="28"/>
          <w:szCs w:val="28"/>
          <w:lang w:eastAsia="pl-PL" w:bidi="pl-PL"/>
        </w:rPr>
        <w:t xml:space="preserve">Niebieskiej </w:t>
      </w:r>
      <w:r w:rsidR="00BE77CF" w:rsidRPr="00BE77CF">
        <w:rPr>
          <w:rFonts w:ascii="Arial" w:eastAsia="Times New Roman" w:hAnsi="Arial" w:cs="Arial"/>
          <w:bCs/>
          <w:color w:val="000000"/>
          <w:kern w:val="0"/>
          <w:sz w:val="28"/>
          <w:szCs w:val="28"/>
          <w:lang w:eastAsia="pl-PL" w:bidi="pl-PL"/>
        </w:rPr>
        <w:t>K</w:t>
      </w:r>
      <w:r w:rsidR="00BE77CF">
        <w:rPr>
          <w:rFonts w:ascii="Arial" w:eastAsia="Times New Roman" w:hAnsi="Arial" w:cs="Arial"/>
          <w:bCs/>
          <w:color w:val="000000"/>
          <w:kern w:val="0"/>
          <w:sz w:val="28"/>
          <w:szCs w:val="28"/>
          <w:lang w:eastAsia="pl-PL" w:bidi="pl-PL"/>
        </w:rPr>
        <w:t>arty,</w:t>
      </w:r>
      <w:r w:rsidR="00BE77CF" w:rsidRPr="00BE77CF">
        <w:rPr>
          <w:rFonts w:ascii="Arial" w:eastAsia="Times New Roman" w:hAnsi="Arial" w:cs="Arial"/>
          <w:bCs/>
          <w:color w:val="000000"/>
          <w:kern w:val="0"/>
          <w:sz w:val="28"/>
          <w:szCs w:val="28"/>
          <w:lang w:eastAsia="pl-PL" w:bidi="pl-PL"/>
        </w:rPr>
        <w:t xml:space="preserve">  ale potrzeby dziecka nadal nie są zaspokajane  i sytuacja dziecka nie ulega poprawie</w:t>
      </w:r>
      <w:r w:rsidR="00BE77CF">
        <w:rPr>
          <w:rFonts w:ascii="Arial" w:eastAsia="Times New Roman" w:hAnsi="Arial" w:cs="Arial"/>
          <w:bCs/>
          <w:color w:val="000000"/>
          <w:kern w:val="0"/>
          <w:sz w:val="28"/>
          <w:szCs w:val="28"/>
          <w:lang w:eastAsia="pl-PL" w:bidi="pl-PL"/>
        </w:rPr>
        <w:t>.</w:t>
      </w:r>
    </w:p>
    <w:p w:rsidR="003C48E8" w:rsidRPr="00183981" w:rsidRDefault="00644A19" w:rsidP="00742281">
      <w:pPr>
        <w:keepLines/>
        <w:spacing w:before="120" w:after="120" w:line="240" w:lineRule="auto"/>
        <w:jc w:val="both"/>
      </w:pPr>
      <w:r>
        <w:rPr>
          <w:rFonts w:ascii="Arial" w:eastAsia="Times New Roman" w:hAnsi="Arial" w:cs="Arial"/>
          <w:bCs/>
          <w:color w:val="000000"/>
          <w:kern w:val="0"/>
          <w:sz w:val="28"/>
          <w:szCs w:val="28"/>
          <w:lang w:eastAsia="pl-PL" w:bidi="pl-PL"/>
        </w:rPr>
        <w:t>3</w:t>
      </w:r>
      <w:r w:rsidR="00C7243F" w:rsidRPr="00D55CF6">
        <w:rPr>
          <w:rFonts w:ascii="Arial" w:eastAsia="Times New Roman" w:hAnsi="Arial" w:cs="Arial"/>
          <w:bCs/>
          <w:color w:val="000000"/>
          <w:kern w:val="0"/>
          <w:sz w:val="28"/>
          <w:szCs w:val="28"/>
          <w:lang w:eastAsia="pl-PL" w:bidi="pl-PL"/>
        </w:rPr>
        <w:t xml:space="preserve">. </w:t>
      </w:r>
      <w:r w:rsidR="00C7243F" w:rsidRPr="00742281">
        <w:rPr>
          <w:rFonts w:ascii="Arial" w:eastAsia="Times New Roman" w:hAnsi="Arial" w:cs="Arial"/>
          <w:b/>
          <w:color w:val="000000"/>
          <w:kern w:val="0"/>
          <w:sz w:val="28"/>
          <w:szCs w:val="28"/>
          <w:lang w:eastAsia="pl-PL" w:bidi="pl-PL"/>
        </w:rPr>
        <w:t>I</w:t>
      </w:r>
      <w:r w:rsidR="000F2CB8" w:rsidRPr="00742281">
        <w:rPr>
          <w:rFonts w:ascii="Arial" w:eastAsia="Times New Roman" w:hAnsi="Arial" w:cs="Arial"/>
          <w:b/>
          <w:color w:val="000000"/>
          <w:kern w:val="0"/>
          <w:sz w:val="28"/>
          <w:szCs w:val="28"/>
          <w:lang w:eastAsia="pl-PL" w:bidi="pl-PL"/>
        </w:rPr>
        <w:t>nterwencja karna</w:t>
      </w:r>
      <w:r w:rsidR="008C5744" w:rsidRPr="008C5744">
        <w:rPr>
          <w:rFonts w:ascii="Arial" w:eastAsia="Times New Roman" w:hAnsi="Arial" w:cs="Arial"/>
          <w:bCs/>
          <w:color w:val="000000"/>
          <w:kern w:val="0"/>
          <w:sz w:val="28"/>
          <w:szCs w:val="28"/>
          <w:lang w:eastAsia="pl-PL" w:bidi="pl-PL"/>
        </w:rPr>
        <w:t>jest podejmowana w sytuacji</w:t>
      </w:r>
      <w:r w:rsidR="00D55CF6">
        <w:rPr>
          <w:rFonts w:ascii="Arial" w:eastAsia="Times New Roman" w:hAnsi="Arial" w:cs="Arial"/>
          <w:bCs/>
          <w:color w:val="000000"/>
          <w:kern w:val="0"/>
          <w:sz w:val="28"/>
          <w:szCs w:val="28"/>
          <w:lang w:eastAsia="pl-PL" w:bidi="pl-PL"/>
        </w:rPr>
        <w:t xml:space="preserve"> podejrzenia </w:t>
      </w:r>
      <w:r w:rsidR="008C5744">
        <w:rPr>
          <w:rFonts w:ascii="Arial" w:eastAsia="Times New Roman" w:hAnsi="Arial" w:cs="Arial"/>
          <w:bCs/>
          <w:color w:val="000000"/>
          <w:kern w:val="0"/>
          <w:sz w:val="28"/>
          <w:szCs w:val="28"/>
          <w:lang w:eastAsia="pl-PL" w:bidi="pl-PL"/>
        </w:rPr>
        <w:t xml:space="preserve">popełnienia </w:t>
      </w:r>
      <w:r w:rsidR="00C7243F">
        <w:rPr>
          <w:rFonts w:ascii="Arial" w:eastAsia="Times New Roman" w:hAnsi="Arial" w:cs="Arial"/>
          <w:bCs/>
          <w:color w:val="000000"/>
          <w:kern w:val="0"/>
          <w:sz w:val="28"/>
          <w:szCs w:val="28"/>
          <w:lang w:eastAsia="pl-PL" w:bidi="pl-PL"/>
        </w:rPr>
        <w:t xml:space="preserve">na szkodę małoletniego </w:t>
      </w:r>
      <w:r w:rsidR="008C5744">
        <w:rPr>
          <w:rFonts w:ascii="Arial" w:eastAsia="Times New Roman" w:hAnsi="Arial" w:cs="Arial"/>
          <w:bCs/>
          <w:color w:val="000000"/>
          <w:kern w:val="0"/>
          <w:sz w:val="28"/>
          <w:szCs w:val="28"/>
          <w:lang w:eastAsia="pl-PL" w:bidi="pl-PL"/>
        </w:rPr>
        <w:t>p</w:t>
      </w:r>
      <w:r w:rsidR="00C7243F" w:rsidRPr="00C7243F">
        <w:rPr>
          <w:rFonts w:ascii="Arial" w:eastAsia="Times New Roman" w:hAnsi="Arial" w:cs="Arial"/>
          <w:bCs/>
          <w:color w:val="000000"/>
          <w:kern w:val="0"/>
          <w:sz w:val="28"/>
          <w:szCs w:val="28"/>
          <w:lang w:eastAsia="pl-PL" w:bidi="pl-PL"/>
        </w:rPr>
        <w:t>rzestępstwa przeciwko życiu i zdrow</w:t>
      </w:r>
      <w:r w:rsidR="00C7243F">
        <w:rPr>
          <w:rFonts w:ascii="Arial" w:eastAsia="Times New Roman" w:hAnsi="Arial" w:cs="Arial"/>
          <w:bCs/>
          <w:color w:val="000000"/>
          <w:kern w:val="0"/>
          <w:sz w:val="28"/>
          <w:szCs w:val="28"/>
          <w:lang w:eastAsia="pl-PL" w:bidi="pl-PL"/>
        </w:rPr>
        <w:t xml:space="preserve">iu, </w:t>
      </w:r>
      <w:r w:rsidR="008C5744" w:rsidRPr="008C5744">
        <w:rPr>
          <w:rFonts w:ascii="Arial" w:eastAsia="Times New Roman" w:hAnsi="Arial" w:cs="Arial"/>
          <w:bCs/>
          <w:color w:val="000000"/>
          <w:kern w:val="0"/>
          <w:sz w:val="28"/>
          <w:szCs w:val="28"/>
          <w:lang w:eastAsia="pl-PL" w:bidi="pl-PL"/>
        </w:rPr>
        <w:t xml:space="preserve">przeciwko wolności seksualnej i obyczajności </w:t>
      </w:r>
      <w:r w:rsidR="008C5744">
        <w:rPr>
          <w:rFonts w:ascii="Arial" w:eastAsia="Times New Roman" w:hAnsi="Arial" w:cs="Arial"/>
          <w:bCs/>
          <w:color w:val="000000"/>
          <w:kern w:val="0"/>
          <w:sz w:val="28"/>
          <w:szCs w:val="28"/>
          <w:lang w:eastAsia="pl-PL" w:bidi="pl-PL"/>
        </w:rPr>
        <w:t xml:space="preserve">oraz   przestępstwa </w:t>
      </w:r>
      <w:r w:rsidR="008C5744" w:rsidRPr="008C5744">
        <w:rPr>
          <w:rFonts w:ascii="Arial" w:eastAsia="Times New Roman" w:hAnsi="Arial" w:cs="Arial"/>
          <w:bCs/>
          <w:color w:val="000000"/>
          <w:kern w:val="0"/>
          <w:sz w:val="28"/>
          <w:szCs w:val="28"/>
          <w:lang w:eastAsia="pl-PL" w:bidi="pl-PL"/>
        </w:rPr>
        <w:t>przeciwko rodzinie i opiece</w:t>
      </w:r>
      <w:r w:rsidR="008C5744">
        <w:rPr>
          <w:rFonts w:ascii="Arial" w:eastAsia="Times New Roman" w:hAnsi="Arial" w:cs="Arial"/>
          <w:bCs/>
          <w:color w:val="000000"/>
          <w:kern w:val="0"/>
          <w:sz w:val="28"/>
          <w:szCs w:val="28"/>
          <w:lang w:eastAsia="pl-PL" w:bidi="pl-PL"/>
        </w:rPr>
        <w:t>.</w:t>
      </w:r>
    </w:p>
    <w:p w:rsidR="00D55CF6" w:rsidRDefault="00644A19" w:rsidP="00742281">
      <w:pPr>
        <w:keepLines/>
        <w:spacing w:before="120" w:after="120" w:line="240" w:lineRule="auto"/>
        <w:jc w:val="both"/>
        <w:rPr>
          <w:rFonts w:ascii="Arial" w:hAnsi="Arial" w:cs="Arial"/>
          <w:sz w:val="28"/>
          <w:szCs w:val="28"/>
        </w:rPr>
      </w:pPr>
      <w:r>
        <w:rPr>
          <w:rFonts w:ascii="Arial" w:hAnsi="Arial" w:cs="Arial"/>
          <w:sz w:val="28"/>
          <w:szCs w:val="28"/>
        </w:rPr>
        <w:lastRenderedPageBreak/>
        <w:t>4</w:t>
      </w:r>
      <w:r w:rsidR="00D55CF6">
        <w:rPr>
          <w:rFonts w:ascii="Arial" w:hAnsi="Arial" w:cs="Arial"/>
          <w:sz w:val="28"/>
          <w:szCs w:val="28"/>
        </w:rPr>
        <w:t>.</w:t>
      </w:r>
      <w:r w:rsidR="00D55CF6" w:rsidRPr="00742281">
        <w:rPr>
          <w:rFonts w:ascii="Arial" w:hAnsi="Arial" w:cs="Arial"/>
          <w:b/>
          <w:bCs/>
          <w:sz w:val="28"/>
          <w:szCs w:val="28"/>
        </w:rPr>
        <w:t>Interwencja Niebieskie Karty</w:t>
      </w:r>
      <w:r w:rsidR="00D55CF6">
        <w:rPr>
          <w:rFonts w:ascii="Arial" w:hAnsi="Arial" w:cs="Arial"/>
          <w:sz w:val="28"/>
          <w:szCs w:val="28"/>
        </w:rPr>
        <w:t xml:space="preserve"> jest podejmowana w sytuacji podejrzenia występowania przemocy domowej przez którą </w:t>
      </w:r>
      <w:r w:rsidR="00D55CF6" w:rsidRPr="00D55CF6">
        <w:rPr>
          <w:rFonts w:ascii="Arial" w:hAnsi="Arial" w:cs="Arial"/>
          <w:sz w:val="28"/>
          <w:szCs w:val="28"/>
        </w:rPr>
        <w:t xml:space="preserve"> należy rozumieć jednorazowe albo powtarzające się umyślne działanie lub zaniechanie, wykorzystujące przewagę fizyczną, psychiczną lub ekonomiczną, naruszające prawa lub dobra osobiste osoby doznającej przemocy domowej, w szczególności:</w:t>
      </w:r>
    </w:p>
    <w:p w:rsidR="00D55CF6" w:rsidRDefault="00D55CF6">
      <w:pPr>
        <w:pStyle w:val="Akapitzlist"/>
        <w:keepLines/>
        <w:numPr>
          <w:ilvl w:val="0"/>
          <w:numId w:val="14"/>
        </w:numPr>
        <w:spacing w:before="120" w:after="120" w:line="240" w:lineRule="auto"/>
        <w:jc w:val="both"/>
        <w:rPr>
          <w:rFonts w:ascii="Arial" w:hAnsi="Arial" w:cs="Arial"/>
          <w:sz w:val="28"/>
          <w:szCs w:val="28"/>
        </w:rPr>
      </w:pPr>
      <w:r w:rsidRPr="00D55CF6">
        <w:rPr>
          <w:rFonts w:ascii="Arial" w:hAnsi="Arial" w:cs="Arial"/>
          <w:sz w:val="28"/>
          <w:szCs w:val="28"/>
        </w:rPr>
        <w:t>narażające tę osobę na niebezpieczeństwo utraty życia, zdrowia lub mienia</w:t>
      </w:r>
      <w:r>
        <w:rPr>
          <w:rFonts w:ascii="Arial" w:hAnsi="Arial" w:cs="Arial"/>
          <w:sz w:val="28"/>
          <w:szCs w:val="28"/>
        </w:rPr>
        <w:t>;</w:t>
      </w:r>
    </w:p>
    <w:p w:rsidR="00D55CF6" w:rsidRDefault="00D55CF6">
      <w:pPr>
        <w:pStyle w:val="Akapitzlist"/>
        <w:keepLines/>
        <w:numPr>
          <w:ilvl w:val="0"/>
          <w:numId w:val="14"/>
        </w:numPr>
        <w:spacing w:before="120" w:after="120" w:line="240" w:lineRule="auto"/>
        <w:jc w:val="both"/>
        <w:rPr>
          <w:rFonts w:ascii="Arial" w:hAnsi="Arial" w:cs="Arial"/>
          <w:sz w:val="28"/>
          <w:szCs w:val="28"/>
        </w:rPr>
      </w:pPr>
      <w:r w:rsidRPr="00D55CF6">
        <w:rPr>
          <w:rFonts w:ascii="Arial" w:hAnsi="Arial" w:cs="Arial"/>
          <w:sz w:val="28"/>
          <w:szCs w:val="28"/>
        </w:rPr>
        <w:t>naruszające jej godność, nietykalność cielesną lub wolność, w tym seksualną</w:t>
      </w:r>
      <w:r>
        <w:rPr>
          <w:rFonts w:ascii="Arial" w:hAnsi="Arial" w:cs="Arial"/>
          <w:sz w:val="28"/>
          <w:szCs w:val="28"/>
        </w:rPr>
        <w:t>;</w:t>
      </w:r>
    </w:p>
    <w:p w:rsidR="00D55CF6" w:rsidRDefault="00D55CF6">
      <w:pPr>
        <w:pStyle w:val="Akapitzlist"/>
        <w:keepLines/>
        <w:numPr>
          <w:ilvl w:val="0"/>
          <w:numId w:val="14"/>
        </w:numPr>
        <w:spacing w:before="120" w:after="120" w:line="240" w:lineRule="auto"/>
        <w:jc w:val="both"/>
        <w:rPr>
          <w:rFonts w:ascii="Arial" w:hAnsi="Arial" w:cs="Arial"/>
          <w:sz w:val="28"/>
          <w:szCs w:val="28"/>
        </w:rPr>
      </w:pPr>
      <w:r w:rsidRPr="00D55CF6">
        <w:rPr>
          <w:rFonts w:ascii="Arial" w:hAnsi="Arial" w:cs="Arial"/>
          <w:sz w:val="28"/>
          <w:szCs w:val="28"/>
        </w:rPr>
        <w:t>powodujące szkody na jej zdrowiu fizycznym lub psychicznym, wywołujące u tej osoby cierpienie lub krzywdę</w:t>
      </w:r>
      <w:r>
        <w:rPr>
          <w:rFonts w:ascii="Arial" w:hAnsi="Arial" w:cs="Arial"/>
          <w:sz w:val="28"/>
          <w:szCs w:val="28"/>
        </w:rPr>
        <w:t>;</w:t>
      </w:r>
    </w:p>
    <w:p w:rsidR="00D55CF6" w:rsidRDefault="00D55CF6">
      <w:pPr>
        <w:pStyle w:val="Akapitzlist"/>
        <w:keepLines/>
        <w:numPr>
          <w:ilvl w:val="0"/>
          <w:numId w:val="14"/>
        </w:numPr>
        <w:spacing w:before="120" w:after="120" w:line="240" w:lineRule="auto"/>
        <w:jc w:val="both"/>
        <w:rPr>
          <w:rFonts w:ascii="Arial" w:hAnsi="Arial" w:cs="Arial"/>
          <w:sz w:val="28"/>
          <w:szCs w:val="28"/>
        </w:rPr>
      </w:pPr>
      <w:r w:rsidRPr="00D55CF6">
        <w:rPr>
          <w:rFonts w:ascii="Arial" w:hAnsi="Arial" w:cs="Arial"/>
          <w:sz w:val="28"/>
          <w:szCs w:val="28"/>
        </w:rPr>
        <w:t>ograniczające lub pozbawiające tę osobę dostępu do środków finansowych lub możliwości podjęcia pracy lub uzyskania samodzielności finansowej</w:t>
      </w:r>
      <w:r>
        <w:rPr>
          <w:rFonts w:ascii="Arial" w:hAnsi="Arial" w:cs="Arial"/>
          <w:sz w:val="28"/>
          <w:szCs w:val="28"/>
        </w:rPr>
        <w:t>;</w:t>
      </w:r>
    </w:p>
    <w:p w:rsidR="00C7243F" w:rsidRPr="00D55CF6" w:rsidRDefault="00D55CF6">
      <w:pPr>
        <w:pStyle w:val="Akapitzlist"/>
        <w:keepLines/>
        <w:numPr>
          <w:ilvl w:val="0"/>
          <w:numId w:val="14"/>
        </w:numPr>
        <w:spacing w:before="120" w:after="120" w:line="240" w:lineRule="auto"/>
        <w:jc w:val="both"/>
        <w:rPr>
          <w:rFonts w:ascii="Arial" w:hAnsi="Arial" w:cs="Arial"/>
          <w:sz w:val="28"/>
          <w:szCs w:val="28"/>
        </w:rPr>
      </w:pPr>
      <w:r w:rsidRPr="00D55CF6">
        <w:rPr>
          <w:rFonts w:ascii="Arial" w:hAnsi="Arial" w:cs="Arial"/>
          <w:sz w:val="28"/>
          <w:szCs w:val="28"/>
        </w:rPr>
        <w:t>istotnie naruszające prywatność tej osoby lub wzbudzające u niej poczucie zagrożenia, poniżenia lub udręczenia, w tym podejmowane za pomocą środków komunikacji elektronicznej</w:t>
      </w:r>
      <w:r>
        <w:rPr>
          <w:rFonts w:ascii="Arial" w:hAnsi="Arial" w:cs="Arial"/>
          <w:sz w:val="28"/>
          <w:szCs w:val="28"/>
        </w:rPr>
        <w:t>.</w:t>
      </w:r>
    </w:p>
    <w:p w:rsidR="00D55CF6" w:rsidRDefault="00644A19" w:rsidP="00D55CF6">
      <w:pPr>
        <w:keepLines/>
        <w:spacing w:before="120" w:after="120" w:line="240" w:lineRule="auto"/>
        <w:jc w:val="both"/>
        <w:rPr>
          <w:rFonts w:ascii="Arial" w:hAnsi="Arial" w:cs="Arial"/>
          <w:sz w:val="28"/>
          <w:szCs w:val="28"/>
        </w:rPr>
      </w:pPr>
      <w:r>
        <w:rPr>
          <w:rFonts w:ascii="Arial" w:hAnsi="Arial" w:cs="Arial"/>
          <w:sz w:val="28"/>
          <w:szCs w:val="28"/>
        </w:rPr>
        <w:t>5</w:t>
      </w:r>
      <w:r w:rsidR="00D55CF6">
        <w:rPr>
          <w:rFonts w:ascii="Arial" w:hAnsi="Arial" w:cs="Arial"/>
          <w:sz w:val="28"/>
          <w:szCs w:val="28"/>
        </w:rPr>
        <w:t>.Wyróżnia się następujące r</w:t>
      </w:r>
      <w:r w:rsidR="00D55CF6" w:rsidRPr="00D55CF6">
        <w:rPr>
          <w:rFonts w:ascii="Arial" w:hAnsi="Arial" w:cs="Arial"/>
          <w:sz w:val="28"/>
          <w:szCs w:val="28"/>
        </w:rPr>
        <w:t>odzaje przemocy domowe</w:t>
      </w:r>
      <w:r w:rsidR="00742281">
        <w:rPr>
          <w:rFonts w:ascii="Arial" w:hAnsi="Arial" w:cs="Arial"/>
          <w:sz w:val="28"/>
          <w:szCs w:val="28"/>
        </w:rPr>
        <w:t>j</w:t>
      </w:r>
      <w:r w:rsidR="00D55CF6">
        <w:rPr>
          <w:rFonts w:ascii="Arial" w:hAnsi="Arial" w:cs="Arial"/>
          <w:sz w:val="28"/>
          <w:szCs w:val="28"/>
        </w:rPr>
        <w:t>:</w:t>
      </w:r>
    </w:p>
    <w:p w:rsidR="00D55CF6" w:rsidRDefault="00D55CF6">
      <w:pPr>
        <w:pStyle w:val="Akapitzlist"/>
        <w:keepLines/>
        <w:numPr>
          <w:ilvl w:val="0"/>
          <w:numId w:val="15"/>
        </w:numPr>
        <w:spacing w:before="120" w:after="120" w:line="240" w:lineRule="auto"/>
        <w:jc w:val="both"/>
        <w:rPr>
          <w:rFonts w:ascii="Arial" w:hAnsi="Arial" w:cs="Arial"/>
          <w:sz w:val="28"/>
          <w:szCs w:val="28"/>
        </w:rPr>
      </w:pPr>
      <w:r w:rsidRPr="00D55CF6">
        <w:rPr>
          <w:rFonts w:ascii="Arial" w:hAnsi="Arial" w:cs="Arial"/>
          <w:sz w:val="28"/>
          <w:szCs w:val="28"/>
        </w:rPr>
        <w:t>przemoc fizyczna – to każde intencjonalne działanie sprawcy, mające na celu przekroczenie granicy ciała dziecka. Często powoduje różnego rodzaju urazy</w:t>
      </w:r>
      <w:r>
        <w:rPr>
          <w:rFonts w:ascii="Arial" w:hAnsi="Arial" w:cs="Arial"/>
          <w:sz w:val="28"/>
          <w:szCs w:val="28"/>
        </w:rPr>
        <w:t>;</w:t>
      </w:r>
    </w:p>
    <w:p w:rsidR="00D55CF6" w:rsidRDefault="00D55CF6">
      <w:pPr>
        <w:pStyle w:val="Akapitzlist"/>
        <w:keepLines/>
        <w:numPr>
          <w:ilvl w:val="0"/>
          <w:numId w:val="15"/>
        </w:numPr>
        <w:spacing w:before="120" w:after="120" w:line="240" w:lineRule="auto"/>
        <w:jc w:val="both"/>
        <w:rPr>
          <w:rFonts w:ascii="Arial" w:hAnsi="Arial" w:cs="Arial"/>
          <w:sz w:val="28"/>
          <w:szCs w:val="28"/>
        </w:rPr>
      </w:pPr>
      <w:r w:rsidRPr="00D55CF6">
        <w:rPr>
          <w:rFonts w:ascii="Arial" w:hAnsi="Arial" w:cs="Arial"/>
          <w:sz w:val="28"/>
          <w:szCs w:val="28"/>
        </w:rPr>
        <w:t>przemoc psychiczna („maltretowanie psychiczne</w:t>
      </w:r>
      <w:r>
        <w:rPr>
          <w:rFonts w:ascii="Arial" w:hAnsi="Arial" w:cs="Arial"/>
          <w:sz w:val="28"/>
          <w:szCs w:val="28"/>
        </w:rPr>
        <w:t>”</w:t>
      </w:r>
      <w:r w:rsidRPr="00D55CF6">
        <w:rPr>
          <w:rFonts w:ascii="Arial" w:hAnsi="Arial" w:cs="Arial"/>
          <w:sz w:val="28"/>
          <w:szCs w:val="28"/>
        </w:rPr>
        <w:t>) – to powtarzający się wzorzec zachowań opiekuna lub skrajnie drastyczne wydarzenie (lub wydarzenia), które powodują u dziecka poczucie, że jest nic nie warte, złe, niekochane, niechciane, zagrożone i że jego osoba ma jakąkolwiek wartość jedynie wtedy, gdy zaspokaja potrzeby innych</w:t>
      </w:r>
      <w:r w:rsidR="00183981">
        <w:rPr>
          <w:rFonts w:ascii="Arial" w:hAnsi="Arial" w:cs="Arial"/>
          <w:sz w:val="28"/>
          <w:szCs w:val="28"/>
        </w:rPr>
        <w:t>;</w:t>
      </w:r>
    </w:p>
    <w:p w:rsidR="00742281" w:rsidRDefault="00742281">
      <w:pPr>
        <w:pStyle w:val="Akapitzlist"/>
        <w:keepLines/>
        <w:numPr>
          <w:ilvl w:val="0"/>
          <w:numId w:val="15"/>
        </w:numPr>
        <w:spacing w:before="120" w:after="120" w:line="240" w:lineRule="auto"/>
        <w:jc w:val="both"/>
        <w:rPr>
          <w:rFonts w:ascii="Arial" w:hAnsi="Arial" w:cs="Arial"/>
          <w:sz w:val="28"/>
          <w:szCs w:val="28"/>
        </w:rPr>
      </w:pPr>
      <w:r w:rsidRPr="00742281">
        <w:rPr>
          <w:rFonts w:ascii="Arial" w:hAnsi="Arial" w:cs="Arial"/>
          <w:sz w:val="28"/>
          <w:szCs w:val="28"/>
        </w:rPr>
        <w:t>przemoc seksualna – to zaangażowanie dziecka w aktywność seksualną, której nie jest on lub ona w stanie w pełni zrozumieć i udzielić na nią świadomej zgody, naruszająca prawo i obyczaje danego społeczeństwa. Z wykorzystywaniem seksualnym mamy do czynienia wtedy, gdy występuje ono pomiędzy dzieckiem a dorosłym lub dzieckiem i innym dzieckiem, w sytuacji zależności, jeśli te osoby ze względu na wiek bądź stopień rozwoju pozostają w stosunku opieki, zależności, władzy. Celem takiej aktywności jest zaspokojenie potrzeb innej osoby.Aktywność taka może obejmować:</w:t>
      </w:r>
    </w:p>
    <w:p w:rsidR="00742281" w:rsidRDefault="00742281">
      <w:pPr>
        <w:pStyle w:val="Akapitzlist"/>
        <w:keepLines/>
        <w:numPr>
          <w:ilvl w:val="0"/>
          <w:numId w:val="16"/>
        </w:numPr>
        <w:spacing w:before="120" w:after="120" w:line="240" w:lineRule="auto"/>
        <w:jc w:val="both"/>
        <w:rPr>
          <w:rFonts w:ascii="Arial" w:hAnsi="Arial" w:cs="Arial"/>
          <w:sz w:val="28"/>
          <w:szCs w:val="28"/>
        </w:rPr>
      </w:pPr>
      <w:r w:rsidRPr="00742281">
        <w:rPr>
          <w:rFonts w:ascii="Arial" w:hAnsi="Arial" w:cs="Arial"/>
          <w:sz w:val="28"/>
          <w:szCs w:val="28"/>
        </w:rPr>
        <w:t>nakłanianie lub zmuszanie dziecka do udziału w jakichkolwiek prawnie zabronionych czynnościach seksualnych,</w:t>
      </w:r>
    </w:p>
    <w:p w:rsidR="00742281" w:rsidRDefault="00742281">
      <w:pPr>
        <w:pStyle w:val="Akapitzlist"/>
        <w:keepLines/>
        <w:numPr>
          <w:ilvl w:val="0"/>
          <w:numId w:val="16"/>
        </w:numPr>
        <w:spacing w:before="120" w:after="120" w:line="240" w:lineRule="auto"/>
        <w:jc w:val="both"/>
        <w:rPr>
          <w:rFonts w:ascii="Arial" w:hAnsi="Arial" w:cs="Arial"/>
          <w:sz w:val="28"/>
          <w:szCs w:val="28"/>
        </w:rPr>
      </w:pPr>
      <w:r>
        <w:rPr>
          <w:rFonts w:ascii="Arial" w:hAnsi="Arial" w:cs="Arial"/>
          <w:sz w:val="28"/>
          <w:szCs w:val="28"/>
        </w:rPr>
        <w:t>w</w:t>
      </w:r>
      <w:r w:rsidRPr="00742281">
        <w:rPr>
          <w:rFonts w:ascii="Arial" w:hAnsi="Arial" w:cs="Arial"/>
          <w:sz w:val="28"/>
          <w:szCs w:val="28"/>
        </w:rPr>
        <w:t>ykorzystywanie dziecka do prostytucji lub innych nielegalnych praktyk seksualnych,</w:t>
      </w:r>
    </w:p>
    <w:p w:rsidR="00D55CF6" w:rsidRPr="00742281" w:rsidRDefault="00742281">
      <w:pPr>
        <w:pStyle w:val="Akapitzlist"/>
        <w:keepLines/>
        <w:numPr>
          <w:ilvl w:val="0"/>
          <w:numId w:val="16"/>
        </w:numPr>
        <w:spacing w:before="120" w:after="120" w:line="240" w:lineRule="auto"/>
        <w:jc w:val="both"/>
        <w:rPr>
          <w:rFonts w:ascii="Arial" w:hAnsi="Arial" w:cs="Arial"/>
          <w:sz w:val="28"/>
          <w:szCs w:val="28"/>
        </w:rPr>
      </w:pPr>
      <w:r>
        <w:rPr>
          <w:rFonts w:ascii="Arial" w:hAnsi="Arial" w:cs="Arial"/>
          <w:sz w:val="28"/>
          <w:szCs w:val="28"/>
        </w:rPr>
        <w:lastRenderedPageBreak/>
        <w:t>w</w:t>
      </w:r>
      <w:r w:rsidRPr="00742281">
        <w:rPr>
          <w:rFonts w:ascii="Arial" w:hAnsi="Arial" w:cs="Arial"/>
          <w:sz w:val="28"/>
          <w:szCs w:val="28"/>
        </w:rPr>
        <w:t>ykorzystywanie dziecka do produkcji przedstawień i materiałów pornograficznyc</w:t>
      </w:r>
      <w:r>
        <w:rPr>
          <w:rFonts w:ascii="Arial" w:hAnsi="Arial" w:cs="Arial"/>
          <w:sz w:val="28"/>
          <w:szCs w:val="28"/>
        </w:rPr>
        <w:t>h.</w:t>
      </w:r>
    </w:p>
    <w:p w:rsidR="00D55CF6" w:rsidRDefault="00644A19" w:rsidP="00505AD6">
      <w:pPr>
        <w:keepLines/>
        <w:spacing w:before="120" w:after="120" w:line="240" w:lineRule="auto"/>
        <w:jc w:val="both"/>
        <w:rPr>
          <w:rFonts w:ascii="Arial" w:hAnsi="Arial" w:cs="Arial"/>
          <w:sz w:val="28"/>
          <w:szCs w:val="28"/>
        </w:rPr>
      </w:pPr>
      <w:r>
        <w:rPr>
          <w:rFonts w:ascii="Arial" w:hAnsi="Arial" w:cs="Arial"/>
          <w:sz w:val="28"/>
          <w:szCs w:val="28"/>
        </w:rPr>
        <w:t>6</w:t>
      </w:r>
      <w:r w:rsidR="00742281">
        <w:rPr>
          <w:rFonts w:ascii="Arial" w:hAnsi="Arial" w:cs="Arial"/>
          <w:sz w:val="28"/>
          <w:szCs w:val="28"/>
        </w:rPr>
        <w:t xml:space="preserve">. </w:t>
      </w:r>
      <w:r w:rsidR="00D55CF6" w:rsidRPr="00D55CF6">
        <w:rPr>
          <w:rFonts w:ascii="Arial" w:hAnsi="Arial" w:cs="Arial"/>
          <w:sz w:val="28"/>
          <w:szCs w:val="28"/>
        </w:rPr>
        <w:t>Krzywdzenie psychiczne dziecka to kategoria, w której najczęściej nie ma widocznych dowodów winy sprawcy.Występują natomiast u dziecka objawy jako konsekwencja tego rodzaju przemocy. Podstawowym narzędziem zatrzymania przemocy psychicznej jest praca z rodziną, która odbywać się może w ramach procedury „Niebieskie Karty”.</w:t>
      </w:r>
    </w:p>
    <w:p w:rsidR="000C3B0C" w:rsidRPr="00D55CF6" w:rsidRDefault="000C3B0C" w:rsidP="00505AD6">
      <w:pPr>
        <w:keepLines/>
        <w:spacing w:before="120" w:after="120" w:line="240" w:lineRule="auto"/>
        <w:jc w:val="both"/>
        <w:rPr>
          <w:rFonts w:ascii="Arial" w:hAnsi="Arial" w:cs="Arial"/>
          <w:sz w:val="28"/>
          <w:szCs w:val="28"/>
        </w:rPr>
      </w:pPr>
    </w:p>
    <w:p w:rsidR="00742281" w:rsidRDefault="000F2CB8" w:rsidP="00742281">
      <w:pPr>
        <w:keepLines/>
        <w:spacing w:before="120" w:after="120" w:line="240" w:lineRule="auto"/>
        <w:jc w:val="both"/>
        <w:rPr>
          <w:rFonts w:ascii="Arial" w:eastAsia="Times New Roman" w:hAnsi="Arial" w:cs="Arial"/>
          <w:bCs/>
          <w:color w:val="000000"/>
          <w:kern w:val="0"/>
          <w:sz w:val="28"/>
          <w:szCs w:val="28"/>
          <w:lang w:eastAsia="pl-PL" w:bidi="pl-PL"/>
        </w:rPr>
      </w:pPr>
      <w:r w:rsidRPr="00742281">
        <w:rPr>
          <w:rFonts w:ascii="Arial" w:eastAsia="Times New Roman" w:hAnsi="Arial" w:cs="Arial"/>
          <w:b/>
          <w:color w:val="000000"/>
          <w:kern w:val="0"/>
          <w:sz w:val="28"/>
          <w:szCs w:val="28"/>
          <w:lang w:eastAsia="pl-PL" w:bidi="pl-PL"/>
        </w:rPr>
        <w:t xml:space="preserve">§ </w:t>
      </w:r>
      <w:r w:rsidR="00742281" w:rsidRPr="00742281">
        <w:rPr>
          <w:rFonts w:ascii="Arial" w:eastAsia="Times New Roman" w:hAnsi="Arial" w:cs="Arial"/>
          <w:b/>
          <w:color w:val="000000"/>
          <w:kern w:val="0"/>
          <w:sz w:val="28"/>
          <w:szCs w:val="28"/>
          <w:lang w:eastAsia="pl-PL" w:bidi="pl-PL"/>
        </w:rPr>
        <w:t>15.</w:t>
      </w:r>
      <w:r w:rsidR="00742281" w:rsidRPr="00742281">
        <w:rPr>
          <w:rFonts w:ascii="Arial" w:eastAsia="Times New Roman" w:hAnsi="Arial" w:cs="Arial"/>
          <w:bCs/>
          <w:color w:val="000000"/>
          <w:kern w:val="0"/>
          <w:sz w:val="28"/>
          <w:szCs w:val="28"/>
          <w:lang w:eastAsia="pl-PL" w:bidi="pl-PL"/>
        </w:rPr>
        <w:t xml:space="preserve">1. Pracownicy  zwracają szczególną uwagę na występowanie w zachowaniu małoletniego sygnałów świadczących o krzywdzeniu, w szczególności </w:t>
      </w:r>
      <w:r w:rsidR="00183981">
        <w:rPr>
          <w:rFonts w:ascii="Arial" w:eastAsia="Times New Roman" w:hAnsi="Arial" w:cs="Arial"/>
          <w:bCs/>
          <w:color w:val="000000"/>
          <w:kern w:val="0"/>
          <w:sz w:val="28"/>
          <w:szCs w:val="28"/>
          <w:lang w:eastAsia="pl-PL" w:bidi="pl-PL"/>
        </w:rPr>
        <w:t xml:space="preserve"> na sygnały świadczące o </w:t>
      </w:r>
      <w:r w:rsidR="00742281" w:rsidRPr="00742281">
        <w:rPr>
          <w:rFonts w:ascii="Arial" w:eastAsia="Times New Roman" w:hAnsi="Arial" w:cs="Arial"/>
          <w:bCs/>
          <w:color w:val="000000"/>
          <w:kern w:val="0"/>
          <w:sz w:val="28"/>
          <w:szCs w:val="28"/>
          <w:lang w:eastAsia="pl-PL" w:bidi="pl-PL"/>
        </w:rPr>
        <w:t xml:space="preserve"> możliwości popełnienia przestępstwa wskazanego w §</w:t>
      </w:r>
      <w:r w:rsidR="00742281">
        <w:rPr>
          <w:rFonts w:ascii="Arial" w:eastAsia="Times New Roman" w:hAnsi="Arial" w:cs="Arial"/>
          <w:bCs/>
          <w:color w:val="000000"/>
          <w:kern w:val="0"/>
          <w:sz w:val="28"/>
          <w:szCs w:val="28"/>
          <w:lang w:eastAsia="pl-PL" w:bidi="pl-PL"/>
        </w:rPr>
        <w:t xml:space="preserve"> 14 ust. </w:t>
      </w:r>
      <w:r w:rsidR="00644A19">
        <w:rPr>
          <w:rFonts w:ascii="Arial" w:eastAsia="Times New Roman" w:hAnsi="Arial" w:cs="Arial"/>
          <w:bCs/>
          <w:color w:val="000000"/>
          <w:kern w:val="0"/>
          <w:sz w:val="28"/>
          <w:szCs w:val="28"/>
          <w:lang w:eastAsia="pl-PL" w:bidi="pl-PL"/>
        </w:rPr>
        <w:t>3</w:t>
      </w:r>
      <w:r w:rsidR="00742281" w:rsidRPr="00742281">
        <w:rPr>
          <w:rFonts w:ascii="Arial" w:eastAsia="Times New Roman" w:hAnsi="Arial" w:cs="Arial"/>
          <w:bCs/>
          <w:color w:val="000000"/>
          <w:kern w:val="0"/>
          <w:sz w:val="28"/>
          <w:szCs w:val="28"/>
          <w:lang w:eastAsia="pl-PL" w:bidi="pl-PL"/>
        </w:rPr>
        <w:t xml:space="preserve">. </w:t>
      </w:r>
    </w:p>
    <w:p w:rsidR="00742281" w:rsidRPr="00742281" w:rsidRDefault="00742281" w:rsidP="00742281">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2.</w:t>
      </w:r>
      <w:r w:rsidRPr="00742281">
        <w:rPr>
          <w:rFonts w:ascii="Arial" w:eastAsia="Times New Roman" w:hAnsi="Arial" w:cs="Arial"/>
          <w:bCs/>
          <w:color w:val="000000"/>
          <w:kern w:val="0"/>
          <w:sz w:val="28"/>
          <w:szCs w:val="28"/>
          <w:lang w:eastAsia="pl-PL" w:bidi="pl-PL"/>
        </w:rPr>
        <w:t>Uwagę pracownika powinny zwrócić przykładowo następujące zachowania:</w:t>
      </w:r>
    </w:p>
    <w:p w:rsidR="00742281" w:rsidRDefault="00742281">
      <w:pPr>
        <w:pStyle w:val="Akapitzlist"/>
        <w:keepLines/>
        <w:numPr>
          <w:ilvl w:val="0"/>
          <w:numId w:val="17"/>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d</w:t>
      </w:r>
      <w:r w:rsidRPr="00742281">
        <w:rPr>
          <w:rFonts w:ascii="Arial" w:eastAsia="Times New Roman" w:hAnsi="Arial" w:cs="Arial"/>
          <w:bCs/>
          <w:color w:val="000000"/>
          <w:kern w:val="0"/>
          <w:sz w:val="28"/>
          <w:szCs w:val="28"/>
          <w:lang w:eastAsia="pl-PL" w:bidi="pl-PL"/>
        </w:rPr>
        <w:t>ziecko ma widoczne obrażenia ciała (siniaki, poparzenia, ugryzienia, złamania kości itp.), których pochodzenie trudno jest wyjaśnić;</w:t>
      </w:r>
    </w:p>
    <w:p w:rsidR="00742281" w:rsidRDefault="00FE0A95">
      <w:pPr>
        <w:pStyle w:val="Akapitzlist"/>
        <w:keepLines/>
        <w:numPr>
          <w:ilvl w:val="0"/>
          <w:numId w:val="17"/>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p</w:t>
      </w:r>
      <w:r w:rsidR="00742281" w:rsidRPr="00FE0A95">
        <w:rPr>
          <w:rFonts w:ascii="Arial" w:eastAsia="Times New Roman" w:hAnsi="Arial" w:cs="Arial"/>
          <w:bCs/>
          <w:color w:val="000000"/>
          <w:kern w:val="0"/>
          <w:sz w:val="28"/>
          <w:szCs w:val="28"/>
          <w:lang w:eastAsia="pl-PL" w:bidi="pl-PL"/>
        </w:rPr>
        <w:t>odawane przez dziecko wyjaśnienia dotyczące obrażeń wydają się niewiarygodne, niemożliwe, niespójne itp. Dziecko często je zmienia;</w:t>
      </w:r>
    </w:p>
    <w:p w:rsidR="00742281" w:rsidRDefault="00FE0A95">
      <w:pPr>
        <w:pStyle w:val="Akapitzlist"/>
        <w:keepLines/>
        <w:numPr>
          <w:ilvl w:val="0"/>
          <w:numId w:val="17"/>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p</w:t>
      </w:r>
      <w:r w:rsidR="00742281" w:rsidRPr="00FE0A95">
        <w:rPr>
          <w:rFonts w:ascii="Arial" w:eastAsia="Times New Roman" w:hAnsi="Arial" w:cs="Arial"/>
          <w:bCs/>
          <w:color w:val="000000"/>
          <w:kern w:val="0"/>
          <w:sz w:val="28"/>
          <w:szCs w:val="28"/>
          <w:lang w:eastAsia="pl-PL" w:bidi="pl-PL"/>
        </w:rPr>
        <w:t>ojawia się niechęć przed udziałem w lekcjach uwzględniających ćwiczenia fizyczne;</w:t>
      </w:r>
    </w:p>
    <w:p w:rsidR="00742281" w:rsidRDefault="00FE0A95">
      <w:pPr>
        <w:pStyle w:val="Akapitzlist"/>
        <w:keepLines/>
        <w:numPr>
          <w:ilvl w:val="0"/>
          <w:numId w:val="17"/>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d</w:t>
      </w:r>
      <w:r w:rsidR="00742281" w:rsidRPr="00FE0A95">
        <w:rPr>
          <w:rFonts w:ascii="Arial" w:eastAsia="Times New Roman" w:hAnsi="Arial" w:cs="Arial"/>
          <w:bCs/>
          <w:color w:val="000000"/>
          <w:kern w:val="0"/>
          <w:sz w:val="28"/>
          <w:szCs w:val="28"/>
          <w:lang w:eastAsia="pl-PL" w:bidi="pl-PL"/>
        </w:rPr>
        <w:t>ziecko nadmiernie zakrywa ciało, niestosownie do sytuacji i pogody;</w:t>
      </w:r>
    </w:p>
    <w:p w:rsidR="00742281" w:rsidRDefault="00FE0A95">
      <w:pPr>
        <w:pStyle w:val="Akapitzlist"/>
        <w:keepLines/>
        <w:numPr>
          <w:ilvl w:val="0"/>
          <w:numId w:val="17"/>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d</w:t>
      </w:r>
      <w:r w:rsidR="00742281" w:rsidRPr="00FE0A95">
        <w:rPr>
          <w:rFonts w:ascii="Arial" w:eastAsia="Times New Roman" w:hAnsi="Arial" w:cs="Arial"/>
          <w:bCs/>
          <w:color w:val="000000"/>
          <w:kern w:val="0"/>
          <w:sz w:val="28"/>
          <w:szCs w:val="28"/>
          <w:lang w:eastAsia="pl-PL" w:bidi="pl-PL"/>
        </w:rPr>
        <w:t>ziecko wzdryga się, kiedy podchodzi do niego osoba dorosła;</w:t>
      </w:r>
    </w:p>
    <w:p w:rsidR="00742281" w:rsidRDefault="00FE0A95">
      <w:pPr>
        <w:pStyle w:val="Akapitzlist"/>
        <w:keepLines/>
        <w:numPr>
          <w:ilvl w:val="0"/>
          <w:numId w:val="17"/>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d</w:t>
      </w:r>
      <w:r w:rsidR="00742281" w:rsidRPr="00FE0A95">
        <w:rPr>
          <w:rFonts w:ascii="Arial" w:eastAsia="Times New Roman" w:hAnsi="Arial" w:cs="Arial"/>
          <w:bCs/>
          <w:color w:val="000000"/>
          <w:kern w:val="0"/>
          <w:sz w:val="28"/>
          <w:szCs w:val="28"/>
          <w:lang w:eastAsia="pl-PL" w:bidi="pl-PL"/>
        </w:rPr>
        <w:t>ziecko boi się rodzica lub opiekuna;</w:t>
      </w:r>
    </w:p>
    <w:p w:rsidR="00742281" w:rsidRDefault="00FE0A95">
      <w:pPr>
        <w:pStyle w:val="Akapitzlist"/>
        <w:keepLines/>
        <w:numPr>
          <w:ilvl w:val="0"/>
          <w:numId w:val="17"/>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d</w:t>
      </w:r>
      <w:r w:rsidR="00742281" w:rsidRPr="00FE0A95">
        <w:rPr>
          <w:rFonts w:ascii="Arial" w:eastAsia="Times New Roman" w:hAnsi="Arial" w:cs="Arial"/>
          <w:bCs/>
          <w:color w:val="000000"/>
          <w:kern w:val="0"/>
          <w:sz w:val="28"/>
          <w:szCs w:val="28"/>
          <w:lang w:eastAsia="pl-PL" w:bidi="pl-PL"/>
        </w:rPr>
        <w:t>ziecko boi się powrotu do domu;</w:t>
      </w:r>
    </w:p>
    <w:p w:rsidR="00742281" w:rsidRDefault="00FE0A95">
      <w:pPr>
        <w:pStyle w:val="Akapitzlist"/>
        <w:keepLines/>
        <w:numPr>
          <w:ilvl w:val="0"/>
          <w:numId w:val="17"/>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d</w:t>
      </w:r>
      <w:r w:rsidR="00742281" w:rsidRPr="00FE0A95">
        <w:rPr>
          <w:rFonts w:ascii="Arial" w:eastAsia="Times New Roman" w:hAnsi="Arial" w:cs="Arial"/>
          <w:bCs/>
          <w:color w:val="000000"/>
          <w:kern w:val="0"/>
          <w:sz w:val="28"/>
          <w:szCs w:val="28"/>
          <w:lang w:eastAsia="pl-PL" w:bidi="pl-PL"/>
        </w:rPr>
        <w:t>ziecko jest bierne, wycofane, uległe, przestraszone;</w:t>
      </w:r>
    </w:p>
    <w:p w:rsidR="00742281" w:rsidRDefault="00FE0A95">
      <w:pPr>
        <w:pStyle w:val="Akapitzlist"/>
        <w:keepLines/>
        <w:numPr>
          <w:ilvl w:val="0"/>
          <w:numId w:val="17"/>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d</w:t>
      </w:r>
      <w:r w:rsidR="00742281" w:rsidRPr="00FE0A95">
        <w:rPr>
          <w:rFonts w:ascii="Arial" w:eastAsia="Times New Roman" w:hAnsi="Arial" w:cs="Arial"/>
          <w:bCs/>
          <w:color w:val="000000"/>
          <w:kern w:val="0"/>
          <w:sz w:val="28"/>
          <w:szCs w:val="28"/>
          <w:lang w:eastAsia="pl-PL" w:bidi="pl-PL"/>
        </w:rPr>
        <w:t>ziecko cierpi na powtarzające się dolegliwości somatyczne: bóle brzucha, głowy, mdłości itp.;</w:t>
      </w:r>
    </w:p>
    <w:p w:rsidR="00742281" w:rsidRDefault="00FE0A95">
      <w:pPr>
        <w:pStyle w:val="Akapitzlist"/>
        <w:keepLines/>
        <w:numPr>
          <w:ilvl w:val="0"/>
          <w:numId w:val="17"/>
        </w:numPr>
        <w:spacing w:before="120" w:after="120" w:line="240" w:lineRule="auto"/>
        <w:ind w:hanging="436"/>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d</w:t>
      </w:r>
      <w:r w:rsidR="00742281" w:rsidRPr="00FE0A95">
        <w:rPr>
          <w:rFonts w:ascii="Arial" w:eastAsia="Times New Roman" w:hAnsi="Arial" w:cs="Arial"/>
          <w:bCs/>
          <w:color w:val="000000"/>
          <w:kern w:val="0"/>
          <w:sz w:val="28"/>
          <w:szCs w:val="28"/>
          <w:lang w:eastAsia="pl-PL" w:bidi="pl-PL"/>
        </w:rPr>
        <w:t>ziecko moczy się bez powodu lub w konkretnych sytuacjach czy też na widok określonych osób;</w:t>
      </w:r>
    </w:p>
    <w:p w:rsidR="00742281" w:rsidRPr="00FE0A95" w:rsidRDefault="00FE0A95">
      <w:pPr>
        <w:pStyle w:val="Akapitzlist"/>
        <w:keepLines/>
        <w:numPr>
          <w:ilvl w:val="0"/>
          <w:numId w:val="17"/>
        </w:numPr>
        <w:spacing w:before="120" w:after="120" w:line="240" w:lineRule="auto"/>
        <w:ind w:hanging="436"/>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 xml:space="preserve"> n</w:t>
      </w:r>
      <w:r w:rsidR="00742281" w:rsidRPr="00FE0A95">
        <w:rPr>
          <w:rFonts w:ascii="Arial" w:eastAsia="Times New Roman" w:hAnsi="Arial" w:cs="Arial"/>
          <w:bCs/>
          <w:color w:val="000000"/>
          <w:kern w:val="0"/>
          <w:sz w:val="28"/>
          <w:szCs w:val="28"/>
          <w:lang w:eastAsia="pl-PL" w:bidi="pl-PL"/>
        </w:rPr>
        <w:t xml:space="preserve">astąpiła nagła i wyraźna zmiana zachowania dziecka. </w:t>
      </w:r>
    </w:p>
    <w:p w:rsidR="00742281" w:rsidRPr="00742281" w:rsidRDefault="00FE0A95" w:rsidP="00742281">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 xml:space="preserve">3. </w:t>
      </w:r>
      <w:r w:rsidR="00742281" w:rsidRPr="00742281">
        <w:rPr>
          <w:rFonts w:ascii="Arial" w:eastAsia="Times New Roman" w:hAnsi="Arial" w:cs="Arial"/>
          <w:bCs/>
          <w:color w:val="000000"/>
          <w:kern w:val="0"/>
          <w:sz w:val="28"/>
          <w:szCs w:val="28"/>
          <w:lang w:eastAsia="pl-PL" w:bidi="pl-PL"/>
        </w:rPr>
        <w:t>Rozpoznawanie przemocy wobec dziecka odbywa się poprzez:</w:t>
      </w:r>
    </w:p>
    <w:p w:rsidR="00742281" w:rsidRDefault="00742281">
      <w:pPr>
        <w:pStyle w:val="Akapitzlist"/>
        <w:keepLines/>
        <w:numPr>
          <w:ilvl w:val="0"/>
          <w:numId w:val="31"/>
        </w:numPr>
        <w:spacing w:before="120" w:after="120" w:line="240" w:lineRule="auto"/>
        <w:jc w:val="both"/>
        <w:rPr>
          <w:rFonts w:ascii="Arial" w:eastAsia="Times New Roman" w:hAnsi="Arial" w:cs="Arial"/>
          <w:bCs/>
          <w:color w:val="000000"/>
          <w:kern w:val="0"/>
          <w:sz w:val="28"/>
          <w:szCs w:val="28"/>
          <w:lang w:eastAsia="pl-PL" w:bidi="pl-PL"/>
        </w:rPr>
      </w:pPr>
      <w:r w:rsidRPr="00183981">
        <w:rPr>
          <w:rFonts w:ascii="Arial" w:eastAsia="Times New Roman" w:hAnsi="Arial" w:cs="Arial"/>
          <w:bCs/>
          <w:color w:val="000000"/>
          <w:kern w:val="0"/>
          <w:sz w:val="28"/>
          <w:szCs w:val="28"/>
          <w:lang w:eastAsia="pl-PL" w:bidi="pl-PL"/>
        </w:rPr>
        <w:t>ujawnienie przez dziecko przemocy domowej</w:t>
      </w:r>
      <w:r w:rsidR="00FE0A95" w:rsidRPr="00183981">
        <w:rPr>
          <w:rFonts w:ascii="Arial" w:eastAsia="Times New Roman" w:hAnsi="Arial" w:cs="Arial"/>
          <w:bCs/>
          <w:color w:val="000000"/>
          <w:kern w:val="0"/>
          <w:sz w:val="28"/>
          <w:szCs w:val="28"/>
          <w:lang w:eastAsia="pl-PL" w:bidi="pl-PL"/>
        </w:rPr>
        <w:t>;</w:t>
      </w:r>
    </w:p>
    <w:p w:rsidR="00742281" w:rsidRDefault="00742281">
      <w:pPr>
        <w:pStyle w:val="Akapitzlist"/>
        <w:keepLines/>
        <w:numPr>
          <w:ilvl w:val="0"/>
          <w:numId w:val="31"/>
        </w:numPr>
        <w:spacing w:before="120" w:after="120" w:line="240" w:lineRule="auto"/>
        <w:jc w:val="both"/>
        <w:rPr>
          <w:rFonts w:ascii="Arial" w:eastAsia="Times New Roman" w:hAnsi="Arial" w:cs="Arial"/>
          <w:bCs/>
          <w:color w:val="000000"/>
          <w:kern w:val="0"/>
          <w:sz w:val="28"/>
          <w:szCs w:val="28"/>
          <w:lang w:eastAsia="pl-PL" w:bidi="pl-PL"/>
        </w:rPr>
      </w:pPr>
      <w:r w:rsidRPr="00183981">
        <w:rPr>
          <w:rFonts w:ascii="Arial" w:eastAsia="Times New Roman" w:hAnsi="Arial" w:cs="Arial"/>
          <w:bCs/>
          <w:color w:val="000000"/>
          <w:kern w:val="0"/>
          <w:sz w:val="28"/>
          <w:szCs w:val="28"/>
          <w:lang w:eastAsia="pl-PL" w:bidi="pl-PL"/>
        </w:rPr>
        <w:t>informacje od osoby będącej bezpośrednim świadkiem przemocy</w:t>
      </w:r>
      <w:r w:rsidR="00FE0A95" w:rsidRPr="00183981">
        <w:rPr>
          <w:rFonts w:ascii="Arial" w:eastAsia="Times New Roman" w:hAnsi="Arial" w:cs="Arial"/>
          <w:bCs/>
          <w:color w:val="000000"/>
          <w:kern w:val="0"/>
          <w:sz w:val="28"/>
          <w:szCs w:val="28"/>
          <w:lang w:eastAsia="pl-PL" w:bidi="pl-PL"/>
        </w:rPr>
        <w:t>;</w:t>
      </w:r>
    </w:p>
    <w:p w:rsidR="00FE0A95" w:rsidRDefault="00742281">
      <w:pPr>
        <w:pStyle w:val="Akapitzlist"/>
        <w:keepLines/>
        <w:numPr>
          <w:ilvl w:val="0"/>
          <w:numId w:val="31"/>
        </w:numPr>
        <w:spacing w:before="120" w:after="120" w:line="240" w:lineRule="auto"/>
        <w:jc w:val="both"/>
        <w:rPr>
          <w:rFonts w:ascii="Arial" w:eastAsia="Times New Roman" w:hAnsi="Arial" w:cs="Arial"/>
          <w:bCs/>
          <w:color w:val="000000"/>
          <w:kern w:val="0"/>
          <w:sz w:val="28"/>
          <w:szCs w:val="28"/>
          <w:lang w:eastAsia="pl-PL" w:bidi="pl-PL"/>
        </w:rPr>
      </w:pPr>
      <w:r w:rsidRPr="00183981">
        <w:rPr>
          <w:rFonts w:ascii="Arial" w:eastAsia="Times New Roman" w:hAnsi="Arial" w:cs="Arial"/>
          <w:bCs/>
          <w:color w:val="000000"/>
          <w:kern w:val="0"/>
          <w:sz w:val="28"/>
          <w:szCs w:val="28"/>
          <w:lang w:eastAsia="pl-PL" w:bidi="pl-PL"/>
        </w:rPr>
        <w:t>analizę objawów krzywdzenia występujących u dziecka</w:t>
      </w:r>
      <w:r w:rsidR="00FE0A95" w:rsidRPr="00183981">
        <w:rPr>
          <w:rFonts w:ascii="Arial" w:eastAsia="Times New Roman" w:hAnsi="Arial" w:cs="Arial"/>
          <w:bCs/>
          <w:color w:val="000000"/>
          <w:kern w:val="0"/>
          <w:sz w:val="28"/>
          <w:szCs w:val="28"/>
          <w:lang w:eastAsia="pl-PL" w:bidi="pl-PL"/>
        </w:rPr>
        <w:t>;</w:t>
      </w:r>
    </w:p>
    <w:p w:rsidR="00742281" w:rsidRPr="00183981" w:rsidRDefault="00742281">
      <w:pPr>
        <w:pStyle w:val="Akapitzlist"/>
        <w:keepLines/>
        <w:numPr>
          <w:ilvl w:val="0"/>
          <w:numId w:val="31"/>
        </w:numPr>
        <w:spacing w:before="120" w:after="120" w:line="240" w:lineRule="auto"/>
        <w:jc w:val="both"/>
        <w:rPr>
          <w:rFonts w:ascii="Arial" w:eastAsia="Times New Roman" w:hAnsi="Arial" w:cs="Arial"/>
          <w:bCs/>
          <w:color w:val="000000"/>
          <w:kern w:val="0"/>
          <w:sz w:val="28"/>
          <w:szCs w:val="28"/>
          <w:lang w:eastAsia="pl-PL" w:bidi="pl-PL"/>
        </w:rPr>
      </w:pPr>
      <w:r w:rsidRPr="00183981">
        <w:rPr>
          <w:rFonts w:ascii="Arial" w:eastAsia="Times New Roman" w:hAnsi="Arial" w:cs="Arial"/>
          <w:bCs/>
          <w:color w:val="000000"/>
          <w:kern w:val="0"/>
          <w:sz w:val="28"/>
          <w:szCs w:val="28"/>
          <w:lang w:eastAsia="pl-PL" w:bidi="pl-PL"/>
        </w:rPr>
        <w:t>ocenę stopnia ryzyka wystąpienia przemocy w danej rodzinie.</w:t>
      </w:r>
    </w:p>
    <w:p w:rsidR="00BE77CF" w:rsidRDefault="00FE0A95" w:rsidP="00505AD6">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lastRenderedPageBreak/>
        <w:t xml:space="preserve">4. </w:t>
      </w:r>
      <w:r w:rsidR="00742281" w:rsidRPr="00742281">
        <w:rPr>
          <w:rFonts w:ascii="Arial" w:eastAsia="Times New Roman" w:hAnsi="Arial" w:cs="Arial"/>
          <w:bCs/>
          <w:color w:val="000000"/>
          <w:kern w:val="0"/>
          <w:sz w:val="28"/>
          <w:szCs w:val="28"/>
          <w:lang w:eastAsia="pl-PL" w:bidi="pl-PL"/>
        </w:rPr>
        <w:t>Ujawnienie przez dziecko przemocy w rodzinie ma miejsce wtedy, kiedy dziecko poinformuje pracownika szkoły o tym, że doznaje jednej lub kilku jednocześnie form przemocy ze strony swoich najbliższych. Ujawnienie jest dla dziecka bardzo trudnym momentem</w:t>
      </w:r>
      <w:r w:rsidR="00AF0D22">
        <w:rPr>
          <w:rFonts w:ascii="Arial" w:eastAsia="Times New Roman" w:hAnsi="Arial" w:cs="Arial"/>
          <w:bCs/>
          <w:color w:val="000000"/>
          <w:kern w:val="0"/>
          <w:sz w:val="28"/>
          <w:szCs w:val="28"/>
          <w:lang w:eastAsia="pl-PL" w:bidi="pl-PL"/>
        </w:rPr>
        <w:t xml:space="preserve"> i </w:t>
      </w:r>
      <w:r w:rsidR="00742281" w:rsidRPr="00742281">
        <w:rPr>
          <w:rFonts w:ascii="Arial" w:eastAsia="Times New Roman" w:hAnsi="Arial" w:cs="Arial"/>
          <w:bCs/>
          <w:color w:val="000000"/>
          <w:kern w:val="0"/>
          <w:sz w:val="28"/>
          <w:szCs w:val="28"/>
          <w:lang w:eastAsia="pl-PL" w:bidi="pl-PL"/>
        </w:rPr>
        <w:t>świadczy o dużym doznawanym bólu i determinacji.</w:t>
      </w:r>
    </w:p>
    <w:p w:rsidR="00FE0A95" w:rsidRDefault="00FE0A95" w:rsidP="00505AD6">
      <w:pPr>
        <w:keepLines/>
        <w:spacing w:before="120" w:after="120" w:line="240" w:lineRule="auto"/>
        <w:jc w:val="both"/>
        <w:rPr>
          <w:rFonts w:ascii="Arial" w:eastAsia="Times New Roman" w:hAnsi="Arial" w:cs="Arial"/>
          <w:bCs/>
          <w:color w:val="000000"/>
          <w:kern w:val="0"/>
          <w:sz w:val="28"/>
          <w:szCs w:val="28"/>
          <w:lang w:eastAsia="pl-PL" w:bidi="pl-PL"/>
        </w:rPr>
      </w:pPr>
    </w:p>
    <w:p w:rsidR="00414F1D" w:rsidRPr="00505AD6" w:rsidRDefault="00FE0A95" w:rsidP="00505AD6">
      <w:pPr>
        <w:keepLines/>
        <w:spacing w:before="120" w:after="120" w:line="240" w:lineRule="auto"/>
        <w:jc w:val="both"/>
        <w:rPr>
          <w:rFonts w:ascii="Arial" w:eastAsia="Times New Roman" w:hAnsi="Arial" w:cs="Arial"/>
          <w:bCs/>
          <w:color w:val="000000"/>
          <w:kern w:val="0"/>
          <w:sz w:val="28"/>
          <w:szCs w:val="28"/>
          <w:lang w:eastAsia="pl-PL" w:bidi="pl-PL"/>
        </w:rPr>
      </w:pPr>
      <w:r w:rsidRPr="00FE0A95">
        <w:rPr>
          <w:rFonts w:ascii="Arial" w:eastAsia="Times New Roman" w:hAnsi="Arial" w:cs="Arial"/>
          <w:b/>
          <w:color w:val="000000"/>
          <w:kern w:val="0"/>
          <w:sz w:val="28"/>
          <w:szCs w:val="28"/>
          <w:lang w:eastAsia="pl-PL" w:bidi="pl-PL"/>
        </w:rPr>
        <w:t xml:space="preserve">§ 16. </w:t>
      </w:r>
      <w:r w:rsidRPr="00FE0A95">
        <w:rPr>
          <w:rFonts w:ascii="Arial" w:eastAsia="Times New Roman" w:hAnsi="Arial" w:cs="Arial"/>
          <w:bCs/>
          <w:color w:val="000000"/>
          <w:kern w:val="0"/>
          <w:sz w:val="28"/>
          <w:szCs w:val="28"/>
          <w:lang w:eastAsia="pl-PL" w:bidi="pl-PL"/>
        </w:rPr>
        <w:t xml:space="preserve">1. </w:t>
      </w:r>
      <w:r w:rsidR="00414F1D" w:rsidRPr="00505AD6">
        <w:rPr>
          <w:rFonts w:ascii="Arial" w:eastAsia="Times New Roman" w:hAnsi="Arial" w:cs="Arial"/>
          <w:bCs/>
          <w:color w:val="000000"/>
          <w:kern w:val="0"/>
          <w:sz w:val="28"/>
          <w:szCs w:val="28"/>
          <w:lang w:eastAsia="pl-PL" w:bidi="pl-PL"/>
        </w:rPr>
        <w:t>Na potrzeby niniejszego dokumentu wyróżniono procedury interwencji w przypadku podejrzenia działania na szkodę dziecka przez:</w:t>
      </w:r>
    </w:p>
    <w:p w:rsidR="000957A0" w:rsidRPr="000957A0" w:rsidRDefault="00414F1D">
      <w:pPr>
        <w:pStyle w:val="Akapitzlist"/>
        <w:keepLines/>
        <w:numPr>
          <w:ilvl w:val="0"/>
          <w:numId w:val="32"/>
        </w:numPr>
        <w:spacing w:before="120" w:after="120" w:line="240" w:lineRule="auto"/>
        <w:jc w:val="both"/>
        <w:rPr>
          <w:rFonts w:ascii="Arial" w:eastAsia="Times New Roman" w:hAnsi="Arial" w:cs="Arial"/>
          <w:bCs/>
          <w:color w:val="000000"/>
          <w:kern w:val="0"/>
          <w:sz w:val="28"/>
          <w:szCs w:val="28"/>
          <w:lang w:eastAsia="pl-PL" w:bidi="pl-PL"/>
        </w:rPr>
      </w:pPr>
      <w:r w:rsidRPr="000957A0">
        <w:rPr>
          <w:rFonts w:ascii="Arial" w:eastAsia="Times New Roman" w:hAnsi="Arial" w:cs="Arial"/>
          <w:bCs/>
          <w:color w:val="000000"/>
          <w:kern w:val="0"/>
          <w:sz w:val="28"/>
          <w:szCs w:val="28"/>
          <w:lang w:eastAsia="pl-PL" w:bidi="pl-PL"/>
        </w:rPr>
        <w:t>pracownika/współpracownika;</w:t>
      </w:r>
    </w:p>
    <w:p w:rsidR="00414F1D" w:rsidRPr="00505AD6" w:rsidRDefault="00414F1D" w:rsidP="00505AD6">
      <w:pPr>
        <w:keepLines/>
        <w:spacing w:before="120" w:after="120" w:line="240" w:lineRule="auto"/>
        <w:ind w:firstLine="340"/>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2) inne osoby trzecie;</w:t>
      </w:r>
    </w:p>
    <w:p w:rsidR="00414F1D" w:rsidRPr="00505AD6" w:rsidRDefault="00414F1D" w:rsidP="00505AD6">
      <w:pPr>
        <w:keepLines/>
        <w:spacing w:before="120" w:after="120" w:line="240" w:lineRule="auto"/>
        <w:ind w:firstLine="340"/>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3) rodziców/opiekunów prawnych;</w:t>
      </w:r>
    </w:p>
    <w:p w:rsidR="00414F1D" w:rsidRDefault="00414F1D" w:rsidP="00487BAC">
      <w:pPr>
        <w:keepLines/>
        <w:spacing w:before="120" w:after="120" w:line="240" w:lineRule="auto"/>
        <w:ind w:firstLine="340"/>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4) inne dziecko - krzywdzenie rówieśnicze.</w:t>
      </w:r>
    </w:p>
    <w:p w:rsidR="007D4AB0" w:rsidRDefault="007D4AB0" w:rsidP="00487BAC">
      <w:pPr>
        <w:keepLines/>
        <w:spacing w:before="120" w:after="120" w:line="240" w:lineRule="auto"/>
        <w:ind w:firstLine="340"/>
        <w:jc w:val="both"/>
        <w:rPr>
          <w:rFonts w:ascii="Arial" w:eastAsia="Times New Roman" w:hAnsi="Arial" w:cs="Arial"/>
          <w:bCs/>
          <w:color w:val="000000"/>
          <w:kern w:val="0"/>
          <w:sz w:val="28"/>
          <w:szCs w:val="28"/>
          <w:lang w:eastAsia="pl-PL" w:bidi="pl-PL"/>
        </w:rPr>
      </w:pPr>
    </w:p>
    <w:p w:rsidR="00FE0A95" w:rsidRPr="00505AD6" w:rsidRDefault="00FE0A95" w:rsidP="00487BAC">
      <w:pPr>
        <w:keepLines/>
        <w:spacing w:before="120" w:after="120" w:line="240" w:lineRule="auto"/>
        <w:ind w:firstLine="340"/>
        <w:jc w:val="both"/>
        <w:rPr>
          <w:rFonts w:ascii="Arial" w:eastAsia="Times New Roman" w:hAnsi="Arial" w:cs="Arial"/>
          <w:bCs/>
          <w:color w:val="000000"/>
          <w:kern w:val="0"/>
          <w:sz w:val="28"/>
          <w:szCs w:val="28"/>
          <w:lang w:eastAsia="pl-PL" w:bidi="pl-PL"/>
        </w:rPr>
      </w:pPr>
    </w:p>
    <w:p w:rsidR="00414F1D" w:rsidRPr="00505AD6" w:rsidRDefault="00414F1D" w:rsidP="00505AD6">
      <w:pPr>
        <w:keepLines/>
        <w:spacing w:before="120" w:after="120" w:line="240" w:lineRule="auto"/>
        <w:jc w:val="both"/>
        <w:rPr>
          <w:rFonts w:ascii="Arial" w:eastAsia="Times New Roman" w:hAnsi="Arial" w:cs="Arial"/>
          <w:b/>
          <w:color w:val="000000"/>
          <w:kern w:val="0"/>
          <w:sz w:val="28"/>
          <w:szCs w:val="28"/>
          <w:lang w:eastAsia="pl-PL" w:bidi="pl-PL"/>
        </w:rPr>
      </w:pPr>
      <w:r w:rsidRPr="00505AD6">
        <w:rPr>
          <w:rFonts w:ascii="Arial" w:eastAsia="Times New Roman" w:hAnsi="Arial" w:cs="Arial"/>
          <w:b/>
          <w:color w:val="000000"/>
          <w:kern w:val="0"/>
          <w:sz w:val="28"/>
          <w:szCs w:val="28"/>
          <w:lang w:eastAsia="pl-PL" w:bidi="pl-PL"/>
        </w:rPr>
        <w:t>§ 1</w:t>
      </w:r>
      <w:r w:rsidR="00FE0A95">
        <w:rPr>
          <w:rFonts w:ascii="Arial" w:eastAsia="Times New Roman" w:hAnsi="Arial" w:cs="Arial"/>
          <w:b/>
          <w:color w:val="000000"/>
          <w:kern w:val="0"/>
          <w:sz w:val="28"/>
          <w:szCs w:val="28"/>
          <w:lang w:eastAsia="pl-PL" w:bidi="pl-PL"/>
        </w:rPr>
        <w:t>7</w:t>
      </w:r>
      <w:r w:rsidRPr="00505AD6">
        <w:rPr>
          <w:rFonts w:ascii="Arial" w:eastAsia="Times New Roman" w:hAnsi="Arial" w:cs="Arial"/>
          <w:b/>
          <w:color w:val="000000"/>
          <w:kern w:val="0"/>
          <w:sz w:val="28"/>
          <w:szCs w:val="28"/>
          <w:lang w:eastAsia="pl-PL" w:bidi="pl-PL"/>
        </w:rPr>
        <w:t>.</w:t>
      </w:r>
      <w:r w:rsidRPr="00505AD6">
        <w:rPr>
          <w:rFonts w:ascii="Arial" w:eastAsia="Times New Roman" w:hAnsi="Arial" w:cs="Arial"/>
          <w:bCs/>
          <w:color w:val="000000"/>
          <w:kern w:val="0"/>
          <w:sz w:val="28"/>
          <w:szCs w:val="28"/>
          <w:lang w:eastAsia="pl-PL" w:bidi="pl-PL"/>
        </w:rPr>
        <w:t xml:space="preserve"> 1. </w:t>
      </w:r>
      <w:r w:rsidRPr="00505AD6">
        <w:rPr>
          <w:rFonts w:ascii="Arial" w:eastAsia="Times New Roman" w:hAnsi="Arial" w:cs="Arial"/>
          <w:b/>
          <w:color w:val="000000"/>
          <w:kern w:val="0"/>
          <w:sz w:val="28"/>
          <w:szCs w:val="28"/>
          <w:lang w:eastAsia="pl-PL" w:bidi="pl-PL"/>
        </w:rPr>
        <w:t>Krzywdzenie ze strony pracownika.</w:t>
      </w:r>
    </w:p>
    <w:p w:rsidR="00414F1D" w:rsidRPr="00505AD6" w:rsidRDefault="00414F1D" w:rsidP="00505AD6">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 xml:space="preserve">2. W przypadku gdy zgłoszono krzywdzenie dziecka przez pracownika, osoba ta zostaje natychmiast odsunięta od wszelkich form kontaktu z dziećmi (nie tylko dzieckiem pokrzywdzonym) do czasu wyjaśnienia sprawy.  </w:t>
      </w:r>
    </w:p>
    <w:p w:rsidR="00414F1D" w:rsidRPr="00505AD6" w:rsidRDefault="00414F1D" w:rsidP="00505AD6">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 xml:space="preserve">3.Dyrektor przeprowadza rozmowę z dzieckiem i innymi osobami mającymi lub mogącymi mieć wiedzę o zdarzeniu i o sytuacji osobistej (rodzinnej, zdrowotnej) dziecka, w szczególności jego opiekunami. </w:t>
      </w:r>
    </w:p>
    <w:p w:rsidR="00414F1D" w:rsidRPr="00505AD6" w:rsidRDefault="00414F1D" w:rsidP="00505AD6">
      <w:pPr>
        <w:keepLines/>
        <w:spacing w:before="120" w:after="120" w:line="240" w:lineRule="auto"/>
        <w:jc w:val="both"/>
        <w:rPr>
          <w:rFonts w:ascii="Arial" w:eastAsia="Times New Roman" w:hAnsi="Arial" w:cs="Arial"/>
          <w:b/>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 xml:space="preserve">4.Dyrektor stara się ustalić przebieg zdarzenia, </w:t>
      </w:r>
      <w:r w:rsidR="00CD76CF" w:rsidRPr="00505AD6">
        <w:rPr>
          <w:rFonts w:ascii="Arial" w:eastAsia="Times New Roman" w:hAnsi="Arial" w:cs="Arial"/>
          <w:bCs/>
          <w:color w:val="000000"/>
          <w:kern w:val="0"/>
          <w:sz w:val="28"/>
          <w:szCs w:val="28"/>
          <w:lang w:eastAsia="pl-PL" w:bidi="pl-PL"/>
        </w:rPr>
        <w:t xml:space="preserve">oraz </w:t>
      </w:r>
      <w:r w:rsidRPr="00505AD6">
        <w:rPr>
          <w:rFonts w:ascii="Arial" w:eastAsia="Times New Roman" w:hAnsi="Arial" w:cs="Arial"/>
          <w:bCs/>
          <w:color w:val="000000"/>
          <w:kern w:val="0"/>
          <w:sz w:val="28"/>
          <w:szCs w:val="28"/>
          <w:lang w:eastAsia="pl-PL" w:bidi="pl-PL"/>
        </w:rPr>
        <w:t xml:space="preserve">  wpływ zdarzenia na zdrowie psychiczne i fizyczne dziecka. Ustalenia są spisywane na karcie interwencji</w:t>
      </w:r>
      <w:r w:rsidR="00505AD6">
        <w:rPr>
          <w:rFonts w:ascii="Arial" w:eastAsia="Times New Roman" w:hAnsi="Arial" w:cs="Arial"/>
          <w:bCs/>
          <w:color w:val="000000"/>
          <w:kern w:val="0"/>
          <w:sz w:val="28"/>
          <w:szCs w:val="28"/>
          <w:lang w:eastAsia="pl-PL" w:bidi="pl-PL"/>
        </w:rPr>
        <w:t xml:space="preserve">, której wzór określa </w:t>
      </w:r>
      <w:r w:rsidRPr="00505AD6">
        <w:rPr>
          <w:rFonts w:ascii="Arial" w:eastAsia="Times New Roman" w:hAnsi="Arial" w:cs="Arial"/>
          <w:b/>
          <w:color w:val="000000"/>
          <w:kern w:val="0"/>
          <w:sz w:val="28"/>
          <w:szCs w:val="28"/>
          <w:lang w:eastAsia="pl-PL" w:bidi="pl-PL"/>
        </w:rPr>
        <w:t xml:space="preserve">załącznik nr </w:t>
      </w:r>
      <w:r w:rsidR="00505AD6" w:rsidRPr="00505AD6">
        <w:rPr>
          <w:rFonts w:ascii="Arial" w:eastAsia="Times New Roman" w:hAnsi="Arial" w:cs="Arial"/>
          <w:b/>
          <w:color w:val="000000"/>
          <w:kern w:val="0"/>
          <w:sz w:val="28"/>
          <w:szCs w:val="28"/>
          <w:lang w:eastAsia="pl-PL" w:bidi="pl-PL"/>
        </w:rPr>
        <w:t>2</w:t>
      </w:r>
      <w:r w:rsidRPr="00505AD6">
        <w:rPr>
          <w:rFonts w:ascii="Arial" w:eastAsia="Times New Roman" w:hAnsi="Arial" w:cs="Arial"/>
          <w:b/>
          <w:color w:val="000000"/>
          <w:kern w:val="0"/>
          <w:sz w:val="28"/>
          <w:szCs w:val="28"/>
          <w:lang w:eastAsia="pl-PL" w:bidi="pl-PL"/>
        </w:rPr>
        <w:t>.</w:t>
      </w:r>
    </w:p>
    <w:p w:rsidR="00414F1D" w:rsidRPr="00505AD6" w:rsidRDefault="00414F1D" w:rsidP="00505AD6">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5.Dyrektor  organizuje spotkanie/a z rodzicami  dziecka, którym przekazuje informacje o zdarzeniu oraz o potrzebie/możliwości skorzystania ze specjalistycznego wsparcia, w tym u innych organizacji lub służb.</w:t>
      </w:r>
    </w:p>
    <w:p w:rsidR="00414F1D" w:rsidRPr="00505AD6" w:rsidRDefault="00414F1D" w:rsidP="00505AD6">
      <w:pPr>
        <w:keepLines/>
        <w:spacing w:before="120" w:after="120" w:line="240" w:lineRule="auto"/>
        <w:jc w:val="both"/>
        <w:rPr>
          <w:rFonts w:ascii="Arial" w:eastAsia="Times New Roman" w:hAnsi="Arial" w:cs="Arial"/>
          <w:b/>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 xml:space="preserve">6.W przypadku, gdy wobec dziecka popełniono przestępstwo dyrektor sporządza zawiadomienie o możliwości popełnienia przestępstwa i przekazuje je do właściwej miejscowo policji lub prokuratury. Wzór zawiadomienia określa  </w:t>
      </w:r>
      <w:r w:rsidR="00505AD6" w:rsidRPr="00505AD6">
        <w:rPr>
          <w:rFonts w:ascii="Arial" w:eastAsia="Times New Roman" w:hAnsi="Arial" w:cs="Arial"/>
          <w:b/>
          <w:color w:val="000000"/>
          <w:kern w:val="0"/>
          <w:sz w:val="28"/>
          <w:szCs w:val="28"/>
          <w:lang w:eastAsia="pl-PL" w:bidi="pl-PL"/>
        </w:rPr>
        <w:t>z</w:t>
      </w:r>
      <w:r w:rsidRPr="00505AD6">
        <w:rPr>
          <w:rFonts w:ascii="Arial" w:eastAsia="Times New Roman" w:hAnsi="Arial" w:cs="Arial"/>
          <w:b/>
          <w:color w:val="000000"/>
          <w:kern w:val="0"/>
          <w:sz w:val="28"/>
          <w:szCs w:val="28"/>
          <w:lang w:eastAsia="pl-PL" w:bidi="pl-PL"/>
        </w:rPr>
        <w:t xml:space="preserve">ałącznik nr </w:t>
      </w:r>
      <w:r w:rsidR="00505AD6">
        <w:rPr>
          <w:rFonts w:ascii="Arial" w:eastAsia="Times New Roman" w:hAnsi="Arial" w:cs="Arial"/>
          <w:b/>
          <w:color w:val="000000"/>
          <w:kern w:val="0"/>
          <w:sz w:val="28"/>
          <w:szCs w:val="28"/>
          <w:lang w:eastAsia="pl-PL" w:bidi="pl-PL"/>
        </w:rPr>
        <w:t>3.</w:t>
      </w:r>
    </w:p>
    <w:p w:rsidR="00414F1D" w:rsidRPr="00505AD6" w:rsidRDefault="00414F1D" w:rsidP="00505AD6">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lastRenderedPageBreak/>
        <w:t xml:space="preserve">7.W przypadku gdy pracownik dopuścił się wobec dziecka innej formy krzywdzenia niż popełnienie przestępstwa, dyrektor bada wszystkie okoliczności sprawy, w szczególności ma obowiązek  wysłuchać pracownika podejrzewanego o krzywdzenie, dziecko oraz innych świadków zdarzenia.  </w:t>
      </w:r>
      <w:r w:rsidR="00AF0D22" w:rsidRPr="00AF0D22">
        <w:rPr>
          <w:rFonts w:ascii="Arial" w:eastAsia="Times New Roman" w:hAnsi="Arial" w:cs="Arial"/>
          <w:bCs/>
          <w:color w:val="000000"/>
          <w:kern w:val="0"/>
          <w:sz w:val="28"/>
          <w:szCs w:val="28"/>
          <w:lang w:eastAsia="pl-PL" w:bidi="pl-PL"/>
        </w:rPr>
        <w:t>Ustalenia są spisywane na karcie interwencji, której wzór określa</w:t>
      </w:r>
      <w:r w:rsidR="00AF0D22" w:rsidRPr="00AF0D22">
        <w:rPr>
          <w:rFonts w:ascii="Arial" w:eastAsia="Times New Roman" w:hAnsi="Arial" w:cs="Arial"/>
          <w:b/>
          <w:color w:val="000000"/>
          <w:kern w:val="0"/>
          <w:sz w:val="28"/>
          <w:szCs w:val="28"/>
          <w:lang w:eastAsia="pl-PL" w:bidi="pl-PL"/>
        </w:rPr>
        <w:t xml:space="preserve"> załącznik nr 2.</w:t>
      </w:r>
    </w:p>
    <w:p w:rsidR="00414F1D" w:rsidRPr="00505AD6" w:rsidRDefault="00414F1D" w:rsidP="00505AD6">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 xml:space="preserve">8. W sytuacji gdy naruszenie dobra dziecka jest znaczne, w szczególności gdy doszło do dyskryminacji lub naruszenia godności dziecka, należy rozważyć rozwiązanie stosunku prawnego z osobą, która dopuściła się krzywdzenia, lub zarekomendować takie rozwiązanie zwierzchnikom tej osoby. </w:t>
      </w:r>
    </w:p>
    <w:p w:rsidR="007D4AB0" w:rsidRPr="00505AD6" w:rsidRDefault="00414F1D" w:rsidP="00943CD9">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 xml:space="preserve">9. Jeżeli pracownik,  który dopuścił się krzywdzenia, nie jest bezpośrednio zatrudniony przez </w:t>
      </w:r>
      <w:r w:rsidR="007D4AB0">
        <w:rPr>
          <w:rFonts w:ascii="Arial" w:eastAsia="Times New Roman" w:hAnsi="Arial" w:cs="Arial"/>
          <w:bCs/>
          <w:color w:val="000000"/>
          <w:kern w:val="0"/>
          <w:sz w:val="28"/>
          <w:szCs w:val="28"/>
          <w:lang w:eastAsia="pl-PL" w:bidi="pl-PL"/>
        </w:rPr>
        <w:t>Przedszkole</w:t>
      </w:r>
      <w:r w:rsidRPr="00505AD6">
        <w:rPr>
          <w:rFonts w:ascii="Arial" w:eastAsia="Times New Roman" w:hAnsi="Arial" w:cs="Arial"/>
          <w:bCs/>
          <w:color w:val="000000"/>
          <w:kern w:val="0"/>
          <w:sz w:val="28"/>
          <w:szCs w:val="28"/>
          <w:lang w:eastAsia="pl-PL" w:bidi="pl-PL"/>
        </w:rPr>
        <w:t xml:space="preserve">, lecz przez podmiot </w:t>
      </w:r>
      <w:r w:rsidR="000957A0">
        <w:rPr>
          <w:rFonts w:ascii="Arial" w:eastAsia="Times New Roman" w:hAnsi="Arial" w:cs="Arial"/>
          <w:bCs/>
          <w:color w:val="000000"/>
          <w:kern w:val="0"/>
          <w:sz w:val="28"/>
          <w:szCs w:val="28"/>
          <w:lang w:eastAsia="pl-PL" w:bidi="pl-PL"/>
        </w:rPr>
        <w:t>inny</w:t>
      </w:r>
      <w:r w:rsidRPr="00505AD6">
        <w:rPr>
          <w:rFonts w:ascii="Arial" w:eastAsia="Times New Roman" w:hAnsi="Arial" w:cs="Arial"/>
          <w:bCs/>
          <w:color w:val="000000"/>
          <w:kern w:val="0"/>
          <w:sz w:val="28"/>
          <w:szCs w:val="28"/>
          <w:lang w:eastAsia="pl-PL" w:bidi="pl-PL"/>
        </w:rPr>
        <w:t xml:space="preserve"> (organizatora), wówczas należy zawiadomić ten podmiot i zarekomendować zakaz  wstępu tej osoby na teren </w:t>
      </w:r>
      <w:r w:rsidR="007D4AB0">
        <w:rPr>
          <w:rFonts w:ascii="Arial" w:eastAsia="Times New Roman" w:hAnsi="Arial" w:cs="Arial"/>
          <w:bCs/>
          <w:color w:val="000000"/>
          <w:kern w:val="0"/>
          <w:sz w:val="28"/>
          <w:szCs w:val="28"/>
          <w:lang w:eastAsia="pl-PL" w:bidi="pl-PL"/>
        </w:rPr>
        <w:t>Przedszkola</w:t>
      </w:r>
      <w:r w:rsidRPr="00505AD6">
        <w:rPr>
          <w:rFonts w:ascii="Arial" w:eastAsia="Times New Roman" w:hAnsi="Arial" w:cs="Arial"/>
          <w:bCs/>
          <w:color w:val="000000"/>
          <w:kern w:val="0"/>
          <w:sz w:val="28"/>
          <w:szCs w:val="28"/>
          <w:lang w:eastAsia="pl-PL" w:bidi="pl-PL"/>
        </w:rPr>
        <w:t xml:space="preserve">, a w razie potrzeby rozwiązać umowę z tym podmiotem.  </w:t>
      </w:r>
    </w:p>
    <w:p w:rsidR="00414F1D" w:rsidRPr="00505AD6" w:rsidRDefault="00414F1D" w:rsidP="00505AD6">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
          <w:color w:val="000000"/>
          <w:kern w:val="0"/>
          <w:sz w:val="28"/>
          <w:szCs w:val="28"/>
          <w:lang w:eastAsia="pl-PL" w:bidi="pl-PL"/>
        </w:rPr>
        <w:t>§ 1</w:t>
      </w:r>
      <w:r w:rsidR="00FE0A95">
        <w:rPr>
          <w:rFonts w:ascii="Arial" w:eastAsia="Times New Roman" w:hAnsi="Arial" w:cs="Arial"/>
          <w:b/>
          <w:color w:val="000000"/>
          <w:kern w:val="0"/>
          <w:sz w:val="28"/>
          <w:szCs w:val="28"/>
          <w:lang w:eastAsia="pl-PL" w:bidi="pl-PL"/>
        </w:rPr>
        <w:t>8</w:t>
      </w:r>
      <w:r w:rsidRPr="00505AD6">
        <w:rPr>
          <w:rFonts w:ascii="Arial" w:eastAsia="Times New Roman" w:hAnsi="Arial" w:cs="Arial"/>
          <w:b/>
          <w:color w:val="000000"/>
          <w:kern w:val="0"/>
          <w:sz w:val="28"/>
          <w:szCs w:val="28"/>
          <w:lang w:eastAsia="pl-PL" w:bidi="pl-PL"/>
        </w:rPr>
        <w:t>.</w:t>
      </w:r>
      <w:r w:rsidRPr="00505AD6">
        <w:rPr>
          <w:rFonts w:ascii="Arial" w:eastAsia="Times New Roman" w:hAnsi="Arial" w:cs="Arial"/>
          <w:bCs/>
          <w:color w:val="000000"/>
          <w:kern w:val="0"/>
          <w:sz w:val="28"/>
          <w:szCs w:val="28"/>
          <w:lang w:eastAsia="pl-PL" w:bidi="pl-PL"/>
        </w:rPr>
        <w:t xml:space="preserve"> 1. </w:t>
      </w:r>
      <w:r w:rsidRPr="00505AD6">
        <w:rPr>
          <w:rFonts w:ascii="Arial" w:eastAsia="Times New Roman" w:hAnsi="Arial" w:cs="Arial"/>
          <w:b/>
          <w:color w:val="000000"/>
          <w:kern w:val="0"/>
          <w:sz w:val="28"/>
          <w:szCs w:val="28"/>
          <w:lang w:eastAsia="pl-PL" w:bidi="pl-PL"/>
        </w:rPr>
        <w:t>Krzywdzenie przez inne osoby trzecie</w:t>
      </w:r>
      <w:r w:rsidRPr="00505AD6">
        <w:rPr>
          <w:rFonts w:ascii="Arial" w:eastAsia="Times New Roman" w:hAnsi="Arial" w:cs="Arial"/>
          <w:bCs/>
          <w:color w:val="000000"/>
          <w:kern w:val="0"/>
          <w:sz w:val="28"/>
          <w:szCs w:val="28"/>
          <w:lang w:eastAsia="pl-PL" w:bidi="pl-PL"/>
        </w:rPr>
        <w:t>.</w:t>
      </w:r>
      <w:r w:rsidRPr="00505AD6">
        <w:rPr>
          <w:rFonts w:ascii="Arial" w:eastAsia="Times New Roman" w:hAnsi="Arial" w:cs="Arial"/>
          <w:bCs/>
          <w:color w:val="000000"/>
          <w:kern w:val="0"/>
          <w:sz w:val="28"/>
          <w:szCs w:val="28"/>
          <w:lang w:eastAsia="pl-PL" w:bidi="pl-PL"/>
        </w:rPr>
        <w:tab/>
      </w:r>
    </w:p>
    <w:p w:rsidR="00414F1D" w:rsidRPr="00505AD6" w:rsidRDefault="00414F1D" w:rsidP="00505AD6">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 xml:space="preserve">2. W przypadku gdy zgłoszono krzywdzenie dziecka przez osobę trzecią (obcą, bądź spokrewnioną) dyrektor  przeprowadza rozmowę z dzieckiem i innymi osobami mającymi lub mogącymi mieć wiedzę o zdarzeniu i o sytuacji osobistej (rodzinnej, zdrowotnej) dziecka, w szczególności jego opiekunami. </w:t>
      </w:r>
    </w:p>
    <w:p w:rsidR="00414F1D" w:rsidRPr="00505AD6" w:rsidRDefault="00414F1D" w:rsidP="00505AD6">
      <w:pPr>
        <w:keepLines/>
        <w:spacing w:before="120" w:after="120" w:line="240" w:lineRule="auto"/>
        <w:jc w:val="both"/>
        <w:rPr>
          <w:rFonts w:ascii="Arial" w:eastAsia="Times New Roman" w:hAnsi="Arial" w:cs="Arial"/>
          <w:b/>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 xml:space="preserve">3. Dyrektor stara się ustalić przebieg zdarzenia, ale także wpływ zdarzenia na zdrowie psychiczne i fizyczne dziecka. Ustalenia są spisywane </w:t>
      </w:r>
      <w:r w:rsidR="00FB0ED5">
        <w:rPr>
          <w:rFonts w:ascii="Arial" w:eastAsia="Times New Roman" w:hAnsi="Arial" w:cs="Arial"/>
          <w:bCs/>
          <w:color w:val="000000"/>
          <w:kern w:val="0"/>
          <w:sz w:val="28"/>
          <w:szCs w:val="28"/>
          <w:lang w:eastAsia="pl-PL" w:bidi="pl-PL"/>
        </w:rPr>
        <w:t>w</w:t>
      </w:r>
      <w:r w:rsidRPr="00505AD6">
        <w:rPr>
          <w:rFonts w:ascii="Arial" w:eastAsia="Times New Roman" w:hAnsi="Arial" w:cs="Arial"/>
          <w:bCs/>
          <w:color w:val="000000"/>
          <w:kern w:val="0"/>
          <w:sz w:val="28"/>
          <w:szCs w:val="28"/>
          <w:lang w:eastAsia="pl-PL" w:bidi="pl-PL"/>
        </w:rPr>
        <w:t xml:space="preserve"> karcie interwencji </w:t>
      </w:r>
      <w:r w:rsidRPr="00505AD6">
        <w:rPr>
          <w:rFonts w:ascii="Arial" w:eastAsia="Times New Roman" w:hAnsi="Arial" w:cs="Arial"/>
          <w:b/>
          <w:color w:val="000000"/>
          <w:kern w:val="0"/>
          <w:sz w:val="28"/>
          <w:szCs w:val="28"/>
          <w:lang w:eastAsia="pl-PL" w:bidi="pl-PL"/>
        </w:rPr>
        <w:t xml:space="preserve">(załącznik nr </w:t>
      </w:r>
      <w:r w:rsidR="00505AD6" w:rsidRPr="00505AD6">
        <w:rPr>
          <w:rFonts w:ascii="Arial" w:eastAsia="Times New Roman" w:hAnsi="Arial" w:cs="Arial"/>
          <w:b/>
          <w:color w:val="000000"/>
          <w:kern w:val="0"/>
          <w:sz w:val="28"/>
          <w:szCs w:val="28"/>
          <w:lang w:eastAsia="pl-PL" w:bidi="pl-PL"/>
        </w:rPr>
        <w:t>2</w:t>
      </w:r>
      <w:r w:rsidRPr="00505AD6">
        <w:rPr>
          <w:rFonts w:ascii="Arial" w:eastAsia="Times New Roman" w:hAnsi="Arial" w:cs="Arial"/>
          <w:b/>
          <w:color w:val="000000"/>
          <w:kern w:val="0"/>
          <w:sz w:val="28"/>
          <w:szCs w:val="28"/>
          <w:lang w:eastAsia="pl-PL" w:bidi="pl-PL"/>
        </w:rPr>
        <w:t>).</w:t>
      </w:r>
    </w:p>
    <w:p w:rsidR="00414F1D" w:rsidRPr="00505AD6" w:rsidRDefault="00414F1D" w:rsidP="00505AD6">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4.Dyrektor organizuje spotkanie/a z rodzicami dziecka, którym przekazuje informacje o zdarzeniu oraz o potrzebie/możliwości skorzystania ze specjalistycznego wsparcia, w tym u innych organizacji lub służb.</w:t>
      </w:r>
    </w:p>
    <w:p w:rsidR="00414F1D" w:rsidRPr="00D256B3" w:rsidRDefault="00414F1D" w:rsidP="00505AD6">
      <w:pPr>
        <w:keepLines/>
        <w:spacing w:before="120" w:after="120" w:line="240" w:lineRule="auto"/>
        <w:jc w:val="both"/>
        <w:rPr>
          <w:rFonts w:ascii="Arial" w:eastAsia="Times New Roman" w:hAnsi="Arial" w:cs="Arial"/>
          <w:b/>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 xml:space="preserve">5.W przypadku, gdy wobec dziecka popełniono przestępstwo dyrektor sporządza zawiadomienie o możliwości popełnienia przestępstwa i przekazuje je do właściwej miejscowo policji lub prokuratury. Wzór zawiadomienia określono  </w:t>
      </w:r>
      <w:r w:rsidRPr="00D256B3">
        <w:rPr>
          <w:rFonts w:ascii="Arial" w:eastAsia="Times New Roman" w:hAnsi="Arial" w:cs="Arial"/>
          <w:b/>
          <w:color w:val="000000"/>
          <w:kern w:val="0"/>
          <w:sz w:val="28"/>
          <w:szCs w:val="28"/>
          <w:lang w:eastAsia="pl-PL" w:bidi="pl-PL"/>
        </w:rPr>
        <w:t xml:space="preserve">w </w:t>
      </w:r>
      <w:r w:rsidR="00D256B3" w:rsidRPr="00D256B3">
        <w:rPr>
          <w:rFonts w:ascii="Arial" w:eastAsia="Times New Roman" w:hAnsi="Arial" w:cs="Arial"/>
          <w:b/>
          <w:color w:val="000000"/>
          <w:kern w:val="0"/>
          <w:sz w:val="28"/>
          <w:szCs w:val="28"/>
          <w:lang w:eastAsia="pl-PL" w:bidi="pl-PL"/>
        </w:rPr>
        <w:t>z</w:t>
      </w:r>
      <w:r w:rsidRPr="00D256B3">
        <w:rPr>
          <w:rFonts w:ascii="Arial" w:eastAsia="Times New Roman" w:hAnsi="Arial" w:cs="Arial"/>
          <w:b/>
          <w:color w:val="000000"/>
          <w:kern w:val="0"/>
          <w:sz w:val="28"/>
          <w:szCs w:val="28"/>
          <w:lang w:eastAsia="pl-PL" w:bidi="pl-PL"/>
        </w:rPr>
        <w:t xml:space="preserve">ałączniku nr </w:t>
      </w:r>
      <w:r w:rsidR="00505AD6" w:rsidRPr="00D256B3">
        <w:rPr>
          <w:rFonts w:ascii="Arial" w:eastAsia="Times New Roman" w:hAnsi="Arial" w:cs="Arial"/>
          <w:b/>
          <w:color w:val="000000"/>
          <w:kern w:val="0"/>
          <w:sz w:val="28"/>
          <w:szCs w:val="28"/>
          <w:lang w:eastAsia="pl-PL" w:bidi="pl-PL"/>
        </w:rPr>
        <w:t>3</w:t>
      </w:r>
      <w:r w:rsidRPr="00D256B3">
        <w:rPr>
          <w:rFonts w:ascii="Arial" w:eastAsia="Times New Roman" w:hAnsi="Arial" w:cs="Arial"/>
          <w:b/>
          <w:color w:val="000000"/>
          <w:kern w:val="0"/>
          <w:sz w:val="28"/>
          <w:szCs w:val="28"/>
          <w:lang w:eastAsia="pl-PL" w:bidi="pl-PL"/>
        </w:rPr>
        <w:t>.</w:t>
      </w:r>
    </w:p>
    <w:p w:rsidR="00FE0A95" w:rsidRPr="00505AD6" w:rsidRDefault="00414F1D" w:rsidP="000957A0">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6.W przypadku, gdy z rozmowy z rodzicami  wynika, że nie są oni zainteresowani pomocą dziecku, ignorują zdarzenie lub w inny sposób nie wspierają dziecka, które doświadczyło krzywdzenia, dyrektor sporządza wniosek o wgląd w sytuację rodziny,</w:t>
      </w:r>
      <w:r w:rsidR="00D256B3">
        <w:rPr>
          <w:rFonts w:ascii="Arial" w:eastAsia="Times New Roman" w:hAnsi="Arial" w:cs="Arial"/>
          <w:bCs/>
          <w:color w:val="000000"/>
          <w:kern w:val="0"/>
          <w:sz w:val="28"/>
          <w:szCs w:val="28"/>
          <w:lang w:eastAsia="pl-PL" w:bidi="pl-PL"/>
        </w:rPr>
        <w:t xml:space="preserve"> którego wzór określa </w:t>
      </w:r>
      <w:r w:rsidR="00D256B3" w:rsidRPr="00D256B3">
        <w:rPr>
          <w:rFonts w:ascii="Arial" w:eastAsia="Times New Roman" w:hAnsi="Arial" w:cs="Arial"/>
          <w:b/>
          <w:color w:val="000000"/>
          <w:kern w:val="0"/>
          <w:sz w:val="28"/>
          <w:szCs w:val="28"/>
          <w:lang w:eastAsia="pl-PL" w:bidi="pl-PL"/>
        </w:rPr>
        <w:t>załącznik nr 4</w:t>
      </w:r>
      <w:r w:rsidR="00D256B3">
        <w:rPr>
          <w:rFonts w:ascii="Arial" w:eastAsia="Times New Roman" w:hAnsi="Arial" w:cs="Arial"/>
          <w:bCs/>
          <w:color w:val="000000"/>
          <w:kern w:val="0"/>
          <w:sz w:val="28"/>
          <w:szCs w:val="28"/>
          <w:lang w:eastAsia="pl-PL" w:bidi="pl-PL"/>
        </w:rPr>
        <w:t xml:space="preserve">i </w:t>
      </w:r>
      <w:r w:rsidRPr="00505AD6">
        <w:rPr>
          <w:rFonts w:ascii="Arial" w:eastAsia="Times New Roman" w:hAnsi="Arial" w:cs="Arial"/>
          <w:bCs/>
          <w:color w:val="000000"/>
          <w:kern w:val="0"/>
          <w:sz w:val="28"/>
          <w:szCs w:val="28"/>
          <w:lang w:eastAsia="pl-PL" w:bidi="pl-PL"/>
        </w:rPr>
        <w:t>kieruje do właściwego sądu rodzinnego</w:t>
      </w:r>
      <w:r w:rsidR="00D256B3">
        <w:rPr>
          <w:rFonts w:ascii="Arial" w:eastAsia="Times New Roman" w:hAnsi="Arial" w:cs="Arial"/>
          <w:bCs/>
          <w:color w:val="000000"/>
          <w:kern w:val="0"/>
          <w:sz w:val="28"/>
          <w:szCs w:val="28"/>
          <w:lang w:eastAsia="pl-PL" w:bidi="pl-PL"/>
        </w:rPr>
        <w:t>.</w:t>
      </w:r>
    </w:p>
    <w:p w:rsidR="00414F1D" w:rsidRPr="00505AD6" w:rsidRDefault="00414F1D" w:rsidP="00505AD6">
      <w:pPr>
        <w:keepLines/>
        <w:spacing w:before="120" w:after="120" w:line="240" w:lineRule="auto"/>
        <w:jc w:val="both"/>
        <w:rPr>
          <w:rFonts w:ascii="Arial" w:eastAsia="Times New Roman" w:hAnsi="Arial" w:cs="Arial"/>
          <w:b/>
          <w:color w:val="000000"/>
          <w:kern w:val="0"/>
          <w:sz w:val="28"/>
          <w:szCs w:val="28"/>
          <w:lang w:eastAsia="pl-PL" w:bidi="pl-PL"/>
        </w:rPr>
      </w:pPr>
      <w:r w:rsidRPr="00505AD6">
        <w:rPr>
          <w:rFonts w:ascii="Arial" w:eastAsia="Times New Roman" w:hAnsi="Arial" w:cs="Arial"/>
          <w:b/>
          <w:color w:val="000000"/>
          <w:kern w:val="0"/>
          <w:sz w:val="28"/>
          <w:szCs w:val="28"/>
          <w:lang w:eastAsia="pl-PL" w:bidi="pl-PL"/>
        </w:rPr>
        <w:t>§ 1</w:t>
      </w:r>
      <w:r w:rsidR="00FE0A95">
        <w:rPr>
          <w:rFonts w:ascii="Arial" w:eastAsia="Times New Roman" w:hAnsi="Arial" w:cs="Arial"/>
          <w:b/>
          <w:color w:val="000000"/>
          <w:kern w:val="0"/>
          <w:sz w:val="28"/>
          <w:szCs w:val="28"/>
          <w:lang w:eastAsia="pl-PL" w:bidi="pl-PL"/>
        </w:rPr>
        <w:t>9</w:t>
      </w:r>
      <w:r w:rsidRPr="00505AD6">
        <w:rPr>
          <w:rFonts w:ascii="Arial" w:eastAsia="Times New Roman" w:hAnsi="Arial" w:cs="Arial"/>
          <w:b/>
          <w:color w:val="000000"/>
          <w:kern w:val="0"/>
          <w:sz w:val="28"/>
          <w:szCs w:val="28"/>
          <w:lang w:eastAsia="pl-PL" w:bidi="pl-PL"/>
        </w:rPr>
        <w:t>.</w:t>
      </w:r>
      <w:r w:rsidRPr="00505AD6">
        <w:rPr>
          <w:rFonts w:ascii="Arial" w:eastAsia="Times New Roman" w:hAnsi="Arial" w:cs="Arial"/>
          <w:bCs/>
          <w:color w:val="000000"/>
          <w:kern w:val="0"/>
          <w:sz w:val="28"/>
          <w:szCs w:val="28"/>
          <w:lang w:eastAsia="pl-PL" w:bidi="pl-PL"/>
        </w:rPr>
        <w:t xml:space="preserve"> 1. </w:t>
      </w:r>
      <w:r w:rsidRPr="00505AD6">
        <w:rPr>
          <w:rFonts w:ascii="Arial" w:eastAsia="Times New Roman" w:hAnsi="Arial" w:cs="Arial"/>
          <w:b/>
          <w:color w:val="000000"/>
          <w:kern w:val="0"/>
          <w:sz w:val="28"/>
          <w:szCs w:val="28"/>
          <w:lang w:eastAsia="pl-PL" w:bidi="pl-PL"/>
        </w:rPr>
        <w:t>Krzywdzenie ze strony rodziców/opiekunów</w:t>
      </w:r>
    </w:p>
    <w:p w:rsidR="00414F1D" w:rsidRPr="00505AD6" w:rsidRDefault="00414F1D" w:rsidP="00505AD6">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lastRenderedPageBreak/>
        <w:t xml:space="preserve">2.Wprzypadku gdy </w:t>
      </w:r>
      <w:r w:rsidR="000957A0">
        <w:rPr>
          <w:rFonts w:ascii="Arial" w:eastAsia="Times New Roman" w:hAnsi="Arial" w:cs="Arial"/>
          <w:bCs/>
          <w:color w:val="000000"/>
          <w:kern w:val="0"/>
          <w:sz w:val="28"/>
          <w:szCs w:val="28"/>
          <w:lang w:eastAsia="pl-PL" w:bidi="pl-PL"/>
        </w:rPr>
        <w:t xml:space="preserve">ujawniono lub </w:t>
      </w:r>
      <w:r w:rsidRPr="00505AD6">
        <w:rPr>
          <w:rFonts w:ascii="Arial" w:eastAsia="Times New Roman" w:hAnsi="Arial" w:cs="Arial"/>
          <w:bCs/>
          <w:color w:val="000000"/>
          <w:kern w:val="0"/>
          <w:sz w:val="28"/>
          <w:szCs w:val="28"/>
          <w:lang w:eastAsia="pl-PL" w:bidi="pl-PL"/>
        </w:rPr>
        <w:t xml:space="preserve">zgłoszono krzywdzenie dziecka przezrodziców/opiekunów, dyrektor  przeprowadza rozmowę z dzieckiem i innymi osobami mającymi lub mogącymi mieć wiedzę o zdarzeniu i o sytuacji osobistej (rodzinnej, zdrowotnej) dziecka. </w:t>
      </w:r>
    </w:p>
    <w:p w:rsidR="00414F1D" w:rsidRPr="00FB0ED5" w:rsidRDefault="00414F1D" w:rsidP="00505AD6">
      <w:pPr>
        <w:keepLines/>
        <w:spacing w:before="120" w:after="120" w:line="240" w:lineRule="auto"/>
        <w:jc w:val="both"/>
        <w:rPr>
          <w:rFonts w:ascii="Arial" w:eastAsia="Times New Roman" w:hAnsi="Arial" w:cs="Arial"/>
          <w:b/>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 xml:space="preserve">3. Dyrektor  stara się ustalić przebieg zdarzenia, a także wpływ zdarzenia na zdrowie psychiczne i fizyczne dziecka. Ustalenia są spisywane </w:t>
      </w:r>
      <w:r w:rsidR="00FB0ED5">
        <w:rPr>
          <w:rFonts w:ascii="Arial" w:eastAsia="Times New Roman" w:hAnsi="Arial" w:cs="Arial"/>
          <w:bCs/>
          <w:color w:val="000000"/>
          <w:kern w:val="0"/>
          <w:sz w:val="28"/>
          <w:szCs w:val="28"/>
          <w:lang w:eastAsia="pl-PL" w:bidi="pl-PL"/>
        </w:rPr>
        <w:t xml:space="preserve">w </w:t>
      </w:r>
      <w:r w:rsidRPr="00505AD6">
        <w:rPr>
          <w:rFonts w:ascii="Arial" w:eastAsia="Times New Roman" w:hAnsi="Arial" w:cs="Arial"/>
          <w:bCs/>
          <w:color w:val="000000"/>
          <w:kern w:val="0"/>
          <w:sz w:val="28"/>
          <w:szCs w:val="28"/>
          <w:lang w:eastAsia="pl-PL" w:bidi="pl-PL"/>
        </w:rPr>
        <w:t xml:space="preserve"> karcie interwencji </w:t>
      </w:r>
      <w:r w:rsidRPr="00FB0ED5">
        <w:rPr>
          <w:rFonts w:ascii="Arial" w:eastAsia="Times New Roman" w:hAnsi="Arial" w:cs="Arial"/>
          <w:b/>
          <w:color w:val="000000"/>
          <w:kern w:val="0"/>
          <w:sz w:val="28"/>
          <w:szCs w:val="28"/>
          <w:lang w:eastAsia="pl-PL" w:bidi="pl-PL"/>
        </w:rPr>
        <w:t xml:space="preserve">(załącznik nr </w:t>
      </w:r>
      <w:r w:rsidR="00F202C8" w:rsidRPr="00FB0ED5">
        <w:rPr>
          <w:rFonts w:ascii="Arial" w:eastAsia="Times New Roman" w:hAnsi="Arial" w:cs="Arial"/>
          <w:b/>
          <w:color w:val="000000"/>
          <w:kern w:val="0"/>
          <w:sz w:val="28"/>
          <w:szCs w:val="28"/>
          <w:lang w:eastAsia="pl-PL" w:bidi="pl-PL"/>
        </w:rPr>
        <w:t>2</w:t>
      </w:r>
      <w:r w:rsidRPr="00FB0ED5">
        <w:rPr>
          <w:rFonts w:ascii="Arial" w:eastAsia="Times New Roman" w:hAnsi="Arial" w:cs="Arial"/>
          <w:b/>
          <w:color w:val="000000"/>
          <w:kern w:val="0"/>
          <w:sz w:val="28"/>
          <w:szCs w:val="28"/>
          <w:lang w:eastAsia="pl-PL" w:bidi="pl-PL"/>
        </w:rPr>
        <w:t>).</w:t>
      </w:r>
    </w:p>
    <w:p w:rsidR="00414F1D" w:rsidRPr="00FB0ED5" w:rsidRDefault="00414F1D" w:rsidP="00505AD6">
      <w:pPr>
        <w:keepLines/>
        <w:spacing w:before="120" w:after="120" w:line="240" w:lineRule="auto"/>
        <w:jc w:val="both"/>
        <w:rPr>
          <w:rFonts w:ascii="Arial" w:eastAsia="Times New Roman" w:hAnsi="Arial" w:cs="Arial"/>
          <w:b/>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 xml:space="preserve">4.W przypadku, gdy wobec dziecka popełniono przestępstwo dyrektor sporządza zawiadomienie o możliwości popełnienia przestępstwa i przekazuje je do właściwej miejscowo policji lub prokuratury </w:t>
      </w:r>
      <w:r w:rsidRPr="00FB0ED5">
        <w:rPr>
          <w:rFonts w:ascii="Arial" w:eastAsia="Times New Roman" w:hAnsi="Arial" w:cs="Arial"/>
          <w:b/>
          <w:color w:val="000000"/>
          <w:kern w:val="0"/>
          <w:sz w:val="28"/>
          <w:szCs w:val="28"/>
          <w:lang w:eastAsia="pl-PL" w:bidi="pl-PL"/>
        </w:rPr>
        <w:t xml:space="preserve">(załącznik nr </w:t>
      </w:r>
      <w:r w:rsidR="00F202C8" w:rsidRPr="00FB0ED5">
        <w:rPr>
          <w:rFonts w:ascii="Arial" w:eastAsia="Times New Roman" w:hAnsi="Arial" w:cs="Arial"/>
          <w:b/>
          <w:color w:val="000000"/>
          <w:kern w:val="0"/>
          <w:sz w:val="28"/>
          <w:szCs w:val="28"/>
          <w:lang w:eastAsia="pl-PL" w:bidi="pl-PL"/>
        </w:rPr>
        <w:t>3</w:t>
      </w:r>
      <w:r w:rsidRPr="00FB0ED5">
        <w:rPr>
          <w:rFonts w:ascii="Arial" w:eastAsia="Times New Roman" w:hAnsi="Arial" w:cs="Arial"/>
          <w:b/>
          <w:color w:val="000000"/>
          <w:kern w:val="0"/>
          <w:sz w:val="28"/>
          <w:szCs w:val="28"/>
          <w:lang w:eastAsia="pl-PL" w:bidi="pl-PL"/>
        </w:rPr>
        <w:t>).</w:t>
      </w:r>
    </w:p>
    <w:p w:rsidR="00414F1D" w:rsidRPr="00505AD6" w:rsidRDefault="00CD76CF" w:rsidP="00505AD6">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5</w:t>
      </w:r>
      <w:r w:rsidR="00414F1D" w:rsidRPr="00505AD6">
        <w:rPr>
          <w:rFonts w:ascii="Arial" w:eastAsia="Times New Roman" w:hAnsi="Arial" w:cs="Arial"/>
          <w:bCs/>
          <w:color w:val="000000"/>
          <w:kern w:val="0"/>
          <w:sz w:val="28"/>
          <w:szCs w:val="28"/>
          <w:lang w:eastAsia="pl-PL" w:bidi="pl-PL"/>
        </w:rPr>
        <w:t>.W przypadku,gdy z przeprowadzonych ustaleń wynika, że rodzic/opiekun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dyrektor  powiadamia  właściwy ośrodek pomocy społecznej o potrzebie pomocy rodzinie, gdy niespełnianie potrzeb wynika z sytuacji ubóstwa</w:t>
      </w:r>
      <w:r w:rsidR="000957A0">
        <w:rPr>
          <w:rFonts w:ascii="Arial" w:eastAsia="Times New Roman" w:hAnsi="Arial" w:cs="Arial"/>
          <w:bCs/>
          <w:color w:val="000000"/>
          <w:kern w:val="0"/>
          <w:sz w:val="28"/>
          <w:szCs w:val="28"/>
          <w:lang w:eastAsia="pl-PL" w:bidi="pl-PL"/>
        </w:rPr>
        <w:t>.</w:t>
      </w:r>
    </w:p>
    <w:p w:rsidR="00414F1D" w:rsidRDefault="00CD76CF" w:rsidP="001321D6">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 xml:space="preserve">6. </w:t>
      </w:r>
      <w:r w:rsidR="00414F1D" w:rsidRPr="00505AD6">
        <w:rPr>
          <w:rFonts w:ascii="Arial" w:eastAsia="Times New Roman" w:hAnsi="Arial" w:cs="Arial"/>
          <w:bCs/>
          <w:color w:val="000000"/>
          <w:kern w:val="0"/>
          <w:sz w:val="28"/>
          <w:szCs w:val="28"/>
          <w:lang w:eastAsia="pl-PL" w:bidi="pl-PL"/>
        </w:rPr>
        <w:t xml:space="preserve">Dalszy tok postępowania leży w kompetencji instytucji, o których mowa w </w:t>
      </w:r>
      <w:r w:rsidR="00981CBD">
        <w:rPr>
          <w:rFonts w:ascii="Arial" w:eastAsia="Times New Roman" w:hAnsi="Arial" w:cs="Arial"/>
          <w:bCs/>
          <w:color w:val="000000"/>
          <w:kern w:val="0"/>
          <w:sz w:val="28"/>
          <w:szCs w:val="28"/>
          <w:lang w:eastAsia="pl-PL" w:bidi="pl-PL"/>
        </w:rPr>
        <w:t>ustępach</w:t>
      </w:r>
      <w:r w:rsidR="00414F1D" w:rsidRPr="00505AD6">
        <w:rPr>
          <w:rFonts w:ascii="Arial" w:eastAsia="Times New Roman" w:hAnsi="Arial" w:cs="Arial"/>
          <w:bCs/>
          <w:color w:val="000000"/>
          <w:kern w:val="0"/>
          <w:sz w:val="28"/>
          <w:szCs w:val="28"/>
          <w:lang w:eastAsia="pl-PL" w:bidi="pl-PL"/>
        </w:rPr>
        <w:t xml:space="preserve"> poprzedzających.</w:t>
      </w:r>
    </w:p>
    <w:p w:rsidR="007D4AB0" w:rsidRDefault="007D4AB0" w:rsidP="001321D6">
      <w:pPr>
        <w:keepLines/>
        <w:spacing w:before="120" w:after="120" w:line="240" w:lineRule="auto"/>
        <w:jc w:val="both"/>
        <w:rPr>
          <w:rFonts w:ascii="Arial" w:eastAsia="Times New Roman" w:hAnsi="Arial" w:cs="Arial"/>
          <w:bCs/>
          <w:color w:val="000000"/>
          <w:kern w:val="0"/>
          <w:sz w:val="28"/>
          <w:szCs w:val="28"/>
          <w:lang w:eastAsia="pl-PL" w:bidi="pl-PL"/>
        </w:rPr>
      </w:pPr>
    </w:p>
    <w:p w:rsidR="007D4AB0" w:rsidRPr="00505AD6" w:rsidRDefault="007D4AB0" w:rsidP="001321D6">
      <w:pPr>
        <w:keepLines/>
        <w:spacing w:before="120" w:after="120" w:line="240" w:lineRule="auto"/>
        <w:jc w:val="both"/>
        <w:rPr>
          <w:rFonts w:ascii="Arial" w:eastAsia="Times New Roman" w:hAnsi="Arial" w:cs="Arial"/>
          <w:bCs/>
          <w:color w:val="000000"/>
          <w:kern w:val="0"/>
          <w:sz w:val="28"/>
          <w:szCs w:val="28"/>
          <w:lang w:eastAsia="pl-PL" w:bidi="pl-PL"/>
        </w:rPr>
      </w:pPr>
    </w:p>
    <w:p w:rsidR="00414F1D" w:rsidRPr="00505AD6" w:rsidRDefault="00414F1D" w:rsidP="00505AD6">
      <w:pPr>
        <w:keepLines/>
        <w:spacing w:before="120" w:after="120" w:line="240" w:lineRule="auto"/>
        <w:jc w:val="both"/>
        <w:rPr>
          <w:rFonts w:ascii="Arial" w:eastAsia="Times New Roman" w:hAnsi="Arial" w:cs="Arial"/>
          <w:b/>
          <w:color w:val="000000"/>
          <w:kern w:val="0"/>
          <w:sz w:val="28"/>
          <w:szCs w:val="28"/>
          <w:lang w:eastAsia="pl-PL" w:bidi="pl-PL"/>
        </w:rPr>
      </w:pPr>
      <w:r w:rsidRPr="00505AD6">
        <w:rPr>
          <w:rFonts w:ascii="Arial" w:eastAsia="Times New Roman" w:hAnsi="Arial" w:cs="Arial"/>
          <w:b/>
          <w:color w:val="000000"/>
          <w:kern w:val="0"/>
          <w:sz w:val="28"/>
          <w:szCs w:val="28"/>
          <w:lang w:eastAsia="pl-PL" w:bidi="pl-PL"/>
        </w:rPr>
        <w:t xml:space="preserve">§ </w:t>
      </w:r>
      <w:r w:rsidR="00FE0A95">
        <w:rPr>
          <w:rFonts w:ascii="Arial" w:eastAsia="Times New Roman" w:hAnsi="Arial" w:cs="Arial"/>
          <w:b/>
          <w:color w:val="000000"/>
          <w:kern w:val="0"/>
          <w:sz w:val="28"/>
          <w:szCs w:val="28"/>
          <w:lang w:eastAsia="pl-PL" w:bidi="pl-PL"/>
        </w:rPr>
        <w:t>20</w:t>
      </w:r>
      <w:r w:rsidRPr="00505AD6">
        <w:rPr>
          <w:rFonts w:ascii="Arial" w:eastAsia="Times New Roman" w:hAnsi="Arial" w:cs="Arial"/>
          <w:b/>
          <w:color w:val="000000"/>
          <w:kern w:val="0"/>
          <w:sz w:val="28"/>
          <w:szCs w:val="28"/>
          <w:lang w:eastAsia="pl-PL" w:bidi="pl-PL"/>
        </w:rPr>
        <w:t>.</w:t>
      </w:r>
      <w:r w:rsidRPr="00505AD6">
        <w:rPr>
          <w:rFonts w:ascii="Arial" w:eastAsia="Times New Roman" w:hAnsi="Arial" w:cs="Arial"/>
          <w:bCs/>
          <w:color w:val="000000"/>
          <w:kern w:val="0"/>
          <w:sz w:val="28"/>
          <w:szCs w:val="28"/>
          <w:lang w:eastAsia="pl-PL" w:bidi="pl-PL"/>
        </w:rPr>
        <w:t xml:space="preserve"> 1. </w:t>
      </w:r>
      <w:r w:rsidRPr="00505AD6">
        <w:rPr>
          <w:rFonts w:ascii="Arial" w:eastAsia="Times New Roman" w:hAnsi="Arial" w:cs="Arial"/>
          <w:b/>
          <w:color w:val="000000"/>
          <w:kern w:val="0"/>
          <w:sz w:val="28"/>
          <w:szCs w:val="28"/>
          <w:lang w:eastAsia="pl-PL" w:bidi="pl-PL"/>
        </w:rPr>
        <w:t>Krzywdzenie rówieśnicze</w:t>
      </w:r>
    </w:p>
    <w:p w:rsidR="00414F1D" w:rsidRPr="00505AD6" w:rsidRDefault="00414F1D" w:rsidP="00505AD6">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 xml:space="preserve">2. W przypadku podejrzenia krzywdzenia dziecka przez inne dziecko przebywające w </w:t>
      </w:r>
      <w:r w:rsidR="007D4AB0">
        <w:rPr>
          <w:rFonts w:ascii="Arial" w:eastAsia="Times New Roman" w:hAnsi="Arial" w:cs="Arial"/>
          <w:bCs/>
          <w:color w:val="000000"/>
          <w:kern w:val="0"/>
          <w:sz w:val="28"/>
          <w:szCs w:val="28"/>
          <w:lang w:eastAsia="pl-PL" w:bidi="pl-PL"/>
        </w:rPr>
        <w:t>Przedszkolu</w:t>
      </w:r>
      <w:r w:rsidRPr="00505AD6">
        <w:rPr>
          <w:rFonts w:ascii="Arial" w:eastAsia="Times New Roman" w:hAnsi="Arial" w:cs="Arial"/>
          <w:bCs/>
          <w:color w:val="000000"/>
          <w:kern w:val="0"/>
          <w:sz w:val="28"/>
          <w:szCs w:val="28"/>
          <w:lang w:eastAsia="pl-PL" w:bidi="pl-PL"/>
        </w:rPr>
        <w:t xml:space="preserve"> (np. na zajęciach grupowyc</w:t>
      </w:r>
      <w:r w:rsidR="007D4AB0">
        <w:rPr>
          <w:rFonts w:ascii="Arial" w:eastAsia="Times New Roman" w:hAnsi="Arial" w:cs="Arial"/>
          <w:bCs/>
          <w:color w:val="000000"/>
          <w:kern w:val="0"/>
          <w:sz w:val="28"/>
          <w:szCs w:val="28"/>
          <w:lang w:eastAsia="pl-PL" w:bidi="pl-PL"/>
        </w:rPr>
        <w:t xml:space="preserve">h) </w:t>
      </w:r>
      <w:r w:rsidRPr="00505AD6">
        <w:rPr>
          <w:rFonts w:ascii="Arial" w:eastAsia="Times New Roman" w:hAnsi="Arial" w:cs="Arial"/>
          <w:bCs/>
          <w:color w:val="000000"/>
          <w:kern w:val="0"/>
          <w:sz w:val="28"/>
          <w:szCs w:val="28"/>
          <w:lang w:eastAsia="pl-PL" w:bidi="pl-PL"/>
        </w:rPr>
        <w:t>nauczycie</w:t>
      </w:r>
      <w:r w:rsidR="007D4AB0">
        <w:rPr>
          <w:rFonts w:ascii="Arial" w:eastAsia="Times New Roman" w:hAnsi="Arial" w:cs="Arial"/>
          <w:bCs/>
          <w:color w:val="000000"/>
          <w:kern w:val="0"/>
          <w:sz w:val="28"/>
          <w:szCs w:val="28"/>
          <w:lang w:eastAsia="pl-PL" w:bidi="pl-PL"/>
        </w:rPr>
        <w:t xml:space="preserve">l </w:t>
      </w:r>
      <w:r w:rsidRPr="00505AD6">
        <w:rPr>
          <w:rFonts w:ascii="Arial" w:eastAsia="Times New Roman" w:hAnsi="Arial" w:cs="Arial"/>
          <w:bCs/>
          <w:color w:val="000000"/>
          <w:kern w:val="0"/>
          <w:sz w:val="28"/>
          <w:szCs w:val="28"/>
          <w:lang w:eastAsia="pl-PL" w:bidi="pl-PL"/>
        </w:rPr>
        <w:t xml:space="preserve">przeprowadza rozmowę z dzieckiem podejrzewanym o krzywdzeniem oraz z jego opiekunami, a także oddzielnie z dzieckiem poddawanym krzywdzeniu i jego opiekunami. </w:t>
      </w:r>
    </w:p>
    <w:p w:rsidR="00414F1D" w:rsidRPr="00505AD6" w:rsidRDefault="00414F1D" w:rsidP="00505AD6">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 xml:space="preserve">2. Ponadto nauczyciel przeprowadza rozmowę z innymi osobami mającymi wiedzę o zdarzeniu. </w:t>
      </w:r>
    </w:p>
    <w:p w:rsidR="00414F1D" w:rsidRPr="00FB0ED5" w:rsidRDefault="00414F1D" w:rsidP="00505AD6">
      <w:pPr>
        <w:keepLines/>
        <w:spacing w:before="120" w:after="120" w:line="240" w:lineRule="auto"/>
        <w:jc w:val="both"/>
        <w:rPr>
          <w:rFonts w:ascii="Arial" w:eastAsia="Times New Roman" w:hAnsi="Arial" w:cs="Arial"/>
          <w:b/>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 xml:space="preserve">3. W trakcie rozmów należy dążyć do ustalenia przebiegu zdarzenia, a także wpływu zdarzenia na zdrowie </w:t>
      </w:r>
      <w:r w:rsidRPr="00FB0ED5">
        <w:rPr>
          <w:rFonts w:ascii="Arial" w:eastAsia="Times New Roman" w:hAnsi="Arial" w:cs="Arial"/>
          <w:bCs/>
          <w:color w:val="000000"/>
          <w:kern w:val="0"/>
          <w:sz w:val="28"/>
          <w:szCs w:val="28"/>
          <w:lang w:eastAsia="pl-PL" w:bidi="pl-PL"/>
        </w:rPr>
        <w:t xml:space="preserve">psychiczne i fizyczne dziecka krzywdzonego. Ustalenia są spisywane </w:t>
      </w:r>
      <w:r w:rsidR="00FB0ED5" w:rsidRPr="00FB0ED5">
        <w:rPr>
          <w:rFonts w:ascii="Arial" w:eastAsia="Times New Roman" w:hAnsi="Arial" w:cs="Arial"/>
          <w:bCs/>
          <w:color w:val="000000"/>
          <w:kern w:val="0"/>
          <w:sz w:val="28"/>
          <w:szCs w:val="28"/>
          <w:lang w:eastAsia="pl-PL" w:bidi="pl-PL"/>
        </w:rPr>
        <w:t>w</w:t>
      </w:r>
      <w:r w:rsidRPr="00FB0ED5">
        <w:rPr>
          <w:rFonts w:ascii="Arial" w:eastAsia="Times New Roman" w:hAnsi="Arial" w:cs="Arial"/>
          <w:bCs/>
          <w:color w:val="000000"/>
          <w:kern w:val="0"/>
          <w:sz w:val="28"/>
          <w:szCs w:val="28"/>
          <w:lang w:eastAsia="pl-PL" w:bidi="pl-PL"/>
        </w:rPr>
        <w:t xml:space="preserve"> karcie interwencji</w:t>
      </w:r>
      <w:r w:rsidRPr="00FB0ED5">
        <w:rPr>
          <w:rFonts w:ascii="Arial" w:eastAsia="Times New Roman" w:hAnsi="Arial" w:cs="Arial"/>
          <w:b/>
          <w:color w:val="000000"/>
          <w:kern w:val="0"/>
          <w:sz w:val="28"/>
          <w:szCs w:val="28"/>
          <w:lang w:eastAsia="pl-PL" w:bidi="pl-PL"/>
        </w:rPr>
        <w:t xml:space="preserve"> (załącznik nr </w:t>
      </w:r>
      <w:r w:rsidR="00F202C8" w:rsidRPr="00FB0ED5">
        <w:rPr>
          <w:rFonts w:ascii="Arial" w:eastAsia="Times New Roman" w:hAnsi="Arial" w:cs="Arial"/>
          <w:b/>
          <w:color w:val="000000"/>
          <w:kern w:val="0"/>
          <w:sz w:val="28"/>
          <w:szCs w:val="28"/>
          <w:lang w:eastAsia="pl-PL" w:bidi="pl-PL"/>
        </w:rPr>
        <w:t>2</w:t>
      </w:r>
      <w:r w:rsidRPr="00FB0ED5">
        <w:rPr>
          <w:rFonts w:ascii="Arial" w:eastAsia="Times New Roman" w:hAnsi="Arial" w:cs="Arial"/>
          <w:b/>
          <w:color w:val="000000"/>
          <w:kern w:val="0"/>
          <w:sz w:val="28"/>
          <w:szCs w:val="28"/>
          <w:lang w:eastAsia="pl-PL" w:bidi="pl-PL"/>
        </w:rPr>
        <w:t xml:space="preserve">).  </w:t>
      </w:r>
    </w:p>
    <w:p w:rsidR="00414F1D" w:rsidRPr="00505AD6" w:rsidRDefault="00414F1D" w:rsidP="00505AD6">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4. Dla dziecka krzywdzącego oraz krzywdzonego sporządza się oddzielne kart</w:t>
      </w:r>
      <w:r w:rsidR="000957A0">
        <w:rPr>
          <w:rFonts w:ascii="Arial" w:eastAsia="Times New Roman" w:hAnsi="Arial" w:cs="Arial"/>
          <w:bCs/>
          <w:color w:val="000000"/>
          <w:kern w:val="0"/>
          <w:sz w:val="28"/>
          <w:szCs w:val="28"/>
          <w:lang w:eastAsia="pl-PL" w:bidi="pl-PL"/>
        </w:rPr>
        <w:t>ę</w:t>
      </w:r>
      <w:r w:rsidRPr="00505AD6">
        <w:rPr>
          <w:rFonts w:ascii="Arial" w:eastAsia="Times New Roman" w:hAnsi="Arial" w:cs="Arial"/>
          <w:bCs/>
          <w:color w:val="000000"/>
          <w:kern w:val="0"/>
          <w:sz w:val="28"/>
          <w:szCs w:val="28"/>
          <w:lang w:eastAsia="pl-PL" w:bidi="pl-PL"/>
        </w:rPr>
        <w:t xml:space="preserve"> interwencji</w:t>
      </w:r>
      <w:r w:rsidR="000957A0" w:rsidRPr="00FB0ED5">
        <w:rPr>
          <w:rFonts w:ascii="Arial" w:eastAsia="Times New Roman" w:hAnsi="Arial" w:cs="Arial"/>
          <w:b/>
          <w:color w:val="000000"/>
          <w:kern w:val="0"/>
          <w:sz w:val="28"/>
          <w:szCs w:val="28"/>
          <w:lang w:eastAsia="pl-PL" w:bidi="pl-PL"/>
        </w:rPr>
        <w:t>(załącznik nr 2).</w:t>
      </w:r>
    </w:p>
    <w:p w:rsidR="00414F1D" w:rsidRPr="00505AD6" w:rsidRDefault="00414F1D" w:rsidP="00505AD6">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lastRenderedPageBreak/>
        <w:t xml:space="preserve">5. Nauczyciel wspólnie z rodzicami/opiekunami dziecka krzywdzącego  opracowuje plan </w:t>
      </w:r>
      <w:r w:rsidR="00FB0ED5">
        <w:rPr>
          <w:rFonts w:ascii="Arial" w:eastAsia="Times New Roman" w:hAnsi="Arial" w:cs="Arial"/>
          <w:bCs/>
          <w:color w:val="000000"/>
          <w:kern w:val="0"/>
          <w:sz w:val="28"/>
          <w:szCs w:val="28"/>
          <w:lang w:eastAsia="pl-PL" w:bidi="pl-PL"/>
        </w:rPr>
        <w:t>działań</w:t>
      </w:r>
      <w:r w:rsidR="000957A0">
        <w:rPr>
          <w:rFonts w:ascii="Arial" w:eastAsia="Times New Roman" w:hAnsi="Arial" w:cs="Arial"/>
          <w:bCs/>
          <w:color w:val="000000"/>
          <w:kern w:val="0"/>
          <w:sz w:val="28"/>
          <w:szCs w:val="28"/>
          <w:lang w:eastAsia="pl-PL" w:bidi="pl-PL"/>
        </w:rPr>
        <w:t>,</w:t>
      </w:r>
      <w:r w:rsidRPr="00505AD6">
        <w:rPr>
          <w:rFonts w:ascii="Arial" w:eastAsia="Times New Roman" w:hAnsi="Arial" w:cs="Arial"/>
          <w:bCs/>
          <w:color w:val="000000"/>
          <w:kern w:val="0"/>
          <w:sz w:val="28"/>
          <w:szCs w:val="28"/>
          <w:lang w:eastAsia="pl-PL" w:bidi="pl-PL"/>
        </w:rPr>
        <w:t xml:space="preserve"> celem zmiany niepożądanych zachowań.</w:t>
      </w:r>
    </w:p>
    <w:p w:rsidR="00414F1D" w:rsidRPr="00505AD6" w:rsidRDefault="00414F1D" w:rsidP="00505AD6">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6. Z rodzicami/opiekunami dziecka poddawanego krzywdzeniu nauczyciel  opracowuje plan zapewnienia mu bezpieczeństwa, włączając w ten plan sposoby odizolowania go od źródeł zagrożenia.</w:t>
      </w:r>
    </w:p>
    <w:p w:rsidR="00414F1D" w:rsidRPr="00505AD6" w:rsidRDefault="00414F1D" w:rsidP="00505AD6">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7. W trakcie rozmów należy upewnić się, że dziecko podejrzewane o krzywdzenie innego dziecka samo nie jest krzywdzone przez rodziców/opiekunów</w:t>
      </w:r>
      <w:r w:rsidR="00981CBD">
        <w:rPr>
          <w:rFonts w:ascii="Arial" w:eastAsia="Times New Roman" w:hAnsi="Arial" w:cs="Arial"/>
          <w:bCs/>
          <w:color w:val="000000"/>
          <w:kern w:val="0"/>
          <w:sz w:val="28"/>
          <w:szCs w:val="28"/>
          <w:lang w:eastAsia="pl-PL" w:bidi="pl-PL"/>
        </w:rPr>
        <w:t xml:space="preserve"> lub </w:t>
      </w:r>
      <w:r w:rsidRPr="00505AD6">
        <w:rPr>
          <w:rFonts w:ascii="Arial" w:eastAsia="Times New Roman" w:hAnsi="Arial" w:cs="Arial"/>
          <w:bCs/>
          <w:color w:val="000000"/>
          <w:kern w:val="0"/>
          <w:sz w:val="28"/>
          <w:szCs w:val="28"/>
          <w:lang w:eastAsia="pl-PL" w:bidi="pl-PL"/>
        </w:rPr>
        <w:t xml:space="preserve"> innych dorosłych. W przypadku potwierdzenia takiej okoliczności należy przejść do procedury  odpowiednio z §1</w:t>
      </w:r>
      <w:r w:rsidR="003C48E8">
        <w:rPr>
          <w:rFonts w:ascii="Arial" w:eastAsia="Times New Roman" w:hAnsi="Arial" w:cs="Arial"/>
          <w:bCs/>
          <w:color w:val="000000"/>
          <w:kern w:val="0"/>
          <w:sz w:val="28"/>
          <w:szCs w:val="28"/>
          <w:lang w:eastAsia="pl-PL" w:bidi="pl-PL"/>
        </w:rPr>
        <w:t>7</w:t>
      </w:r>
      <w:r w:rsidR="00CD76CF" w:rsidRPr="00505AD6">
        <w:rPr>
          <w:rFonts w:ascii="Arial" w:eastAsia="Times New Roman" w:hAnsi="Arial" w:cs="Arial"/>
          <w:bCs/>
          <w:color w:val="000000"/>
          <w:kern w:val="0"/>
          <w:sz w:val="28"/>
          <w:szCs w:val="28"/>
          <w:lang w:eastAsia="pl-PL" w:bidi="pl-PL"/>
        </w:rPr>
        <w:t xml:space="preserve">- </w:t>
      </w:r>
      <w:r w:rsidRPr="00505AD6">
        <w:rPr>
          <w:rFonts w:ascii="Arial" w:eastAsia="Times New Roman" w:hAnsi="Arial" w:cs="Arial"/>
          <w:bCs/>
          <w:color w:val="000000"/>
          <w:kern w:val="0"/>
          <w:sz w:val="28"/>
          <w:szCs w:val="28"/>
          <w:lang w:eastAsia="pl-PL" w:bidi="pl-PL"/>
        </w:rPr>
        <w:t xml:space="preserve"> §1</w:t>
      </w:r>
      <w:r w:rsidR="003C48E8">
        <w:rPr>
          <w:rFonts w:ascii="Arial" w:eastAsia="Times New Roman" w:hAnsi="Arial" w:cs="Arial"/>
          <w:bCs/>
          <w:color w:val="000000"/>
          <w:kern w:val="0"/>
          <w:sz w:val="28"/>
          <w:szCs w:val="28"/>
          <w:lang w:eastAsia="pl-PL" w:bidi="pl-PL"/>
        </w:rPr>
        <w:t>9</w:t>
      </w:r>
      <w:r w:rsidR="00981CBD">
        <w:rPr>
          <w:rFonts w:ascii="Arial" w:eastAsia="Times New Roman" w:hAnsi="Arial" w:cs="Arial"/>
          <w:bCs/>
          <w:color w:val="000000"/>
          <w:kern w:val="0"/>
          <w:sz w:val="28"/>
          <w:szCs w:val="28"/>
          <w:lang w:eastAsia="pl-PL" w:bidi="pl-PL"/>
        </w:rPr>
        <w:t>.</w:t>
      </w:r>
    </w:p>
    <w:p w:rsidR="00414F1D" w:rsidRDefault="003C48E8" w:rsidP="00505AD6">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8</w:t>
      </w:r>
      <w:r w:rsidR="00414F1D" w:rsidRPr="00505AD6">
        <w:rPr>
          <w:rFonts w:ascii="Arial" w:eastAsia="Times New Roman" w:hAnsi="Arial" w:cs="Arial"/>
          <w:bCs/>
          <w:color w:val="000000"/>
          <w:kern w:val="0"/>
          <w:sz w:val="28"/>
          <w:szCs w:val="28"/>
          <w:lang w:eastAsia="pl-PL" w:bidi="pl-PL"/>
        </w:rPr>
        <w:t>. Dyrektor organizuje spotkanie/</w:t>
      </w:r>
      <w:r w:rsidR="00981CBD">
        <w:rPr>
          <w:rFonts w:ascii="Arial" w:eastAsia="Times New Roman" w:hAnsi="Arial" w:cs="Arial"/>
          <w:bCs/>
          <w:color w:val="000000"/>
          <w:kern w:val="0"/>
          <w:sz w:val="28"/>
          <w:szCs w:val="28"/>
          <w:lang w:eastAsia="pl-PL" w:bidi="pl-PL"/>
        </w:rPr>
        <w:t>ni</w:t>
      </w:r>
      <w:r w:rsidR="00414F1D" w:rsidRPr="00505AD6">
        <w:rPr>
          <w:rFonts w:ascii="Arial" w:eastAsia="Times New Roman" w:hAnsi="Arial" w:cs="Arial"/>
          <w:bCs/>
          <w:color w:val="000000"/>
          <w:kern w:val="0"/>
          <w:sz w:val="28"/>
          <w:szCs w:val="28"/>
          <w:lang w:eastAsia="pl-PL" w:bidi="pl-PL"/>
        </w:rPr>
        <w:t>a z</w:t>
      </w:r>
      <w:r>
        <w:rPr>
          <w:rFonts w:ascii="Arial" w:eastAsia="Times New Roman" w:hAnsi="Arial" w:cs="Arial"/>
          <w:bCs/>
          <w:color w:val="000000"/>
          <w:kern w:val="0"/>
          <w:sz w:val="28"/>
          <w:szCs w:val="28"/>
          <w:lang w:eastAsia="pl-PL" w:bidi="pl-PL"/>
        </w:rPr>
        <w:t xml:space="preserve"> rodzicami/</w:t>
      </w:r>
      <w:r w:rsidR="00414F1D" w:rsidRPr="00505AD6">
        <w:rPr>
          <w:rFonts w:ascii="Arial" w:eastAsia="Times New Roman" w:hAnsi="Arial" w:cs="Arial"/>
          <w:bCs/>
          <w:color w:val="000000"/>
          <w:kern w:val="0"/>
          <w:sz w:val="28"/>
          <w:szCs w:val="28"/>
          <w:lang w:eastAsia="pl-PL" w:bidi="pl-PL"/>
        </w:rPr>
        <w:t xml:space="preserve"> opiekunami dziecka, </w:t>
      </w:r>
      <w:r w:rsidR="008574A2">
        <w:rPr>
          <w:rFonts w:ascii="Arial" w:eastAsia="Times New Roman" w:hAnsi="Arial" w:cs="Arial"/>
          <w:bCs/>
          <w:color w:val="000000"/>
          <w:kern w:val="0"/>
          <w:sz w:val="28"/>
          <w:szCs w:val="28"/>
          <w:lang w:eastAsia="pl-PL" w:bidi="pl-PL"/>
        </w:rPr>
        <w:t xml:space="preserve">krzywdzonego i krzywdzącego, </w:t>
      </w:r>
      <w:r w:rsidR="00414F1D" w:rsidRPr="00505AD6">
        <w:rPr>
          <w:rFonts w:ascii="Arial" w:eastAsia="Times New Roman" w:hAnsi="Arial" w:cs="Arial"/>
          <w:bCs/>
          <w:color w:val="000000"/>
          <w:kern w:val="0"/>
          <w:sz w:val="28"/>
          <w:szCs w:val="28"/>
          <w:lang w:eastAsia="pl-PL" w:bidi="pl-PL"/>
        </w:rPr>
        <w:t>którym przekazuje informacje o zdarzeniu</w:t>
      </w:r>
      <w:r w:rsidR="000957A0">
        <w:rPr>
          <w:rFonts w:ascii="Arial" w:eastAsia="Times New Roman" w:hAnsi="Arial" w:cs="Arial"/>
          <w:bCs/>
          <w:color w:val="000000"/>
          <w:kern w:val="0"/>
          <w:sz w:val="28"/>
          <w:szCs w:val="28"/>
          <w:lang w:eastAsia="pl-PL" w:bidi="pl-PL"/>
        </w:rPr>
        <w:t xml:space="preserve">, </w:t>
      </w:r>
      <w:r w:rsidR="000957A0" w:rsidRPr="000957A0">
        <w:rPr>
          <w:rFonts w:ascii="Arial" w:eastAsia="Times New Roman" w:hAnsi="Arial" w:cs="Arial"/>
          <w:bCs/>
          <w:color w:val="000000"/>
          <w:kern w:val="0"/>
          <w:sz w:val="28"/>
          <w:szCs w:val="28"/>
          <w:lang w:eastAsia="pl-PL" w:bidi="pl-PL"/>
        </w:rPr>
        <w:t>sposobach reakcji na zdarzenie (poinformowanie sądu rodzinnego, poinformowanieszkoły, poinformowanie rodziców dziecka krzywdzącego).</w:t>
      </w:r>
      <w:r w:rsidR="00414F1D" w:rsidRPr="00505AD6">
        <w:rPr>
          <w:rFonts w:ascii="Arial" w:eastAsia="Times New Roman" w:hAnsi="Arial" w:cs="Arial"/>
          <w:bCs/>
          <w:color w:val="000000"/>
          <w:kern w:val="0"/>
          <w:sz w:val="28"/>
          <w:szCs w:val="28"/>
          <w:lang w:eastAsia="pl-PL" w:bidi="pl-PL"/>
        </w:rPr>
        <w:t>oraz o potrzebie/możliwości skorzystania ze specjalistycznego wsparcia, w tym w instytucjach do tego powołanych</w:t>
      </w:r>
      <w:r w:rsidR="000957A0">
        <w:rPr>
          <w:rFonts w:ascii="Arial" w:eastAsia="Times New Roman" w:hAnsi="Arial" w:cs="Arial"/>
          <w:bCs/>
          <w:color w:val="000000"/>
          <w:kern w:val="0"/>
          <w:sz w:val="28"/>
          <w:szCs w:val="28"/>
          <w:lang w:eastAsia="pl-PL" w:bidi="pl-PL"/>
        </w:rPr>
        <w:t>.</w:t>
      </w:r>
    </w:p>
    <w:p w:rsidR="00991D66" w:rsidRPr="00505AD6" w:rsidRDefault="00991D66" w:rsidP="00505AD6">
      <w:pPr>
        <w:keepLines/>
        <w:spacing w:before="120" w:after="120" w:line="240" w:lineRule="auto"/>
        <w:jc w:val="both"/>
        <w:rPr>
          <w:rFonts w:ascii="Arial" w:eastAsia="Times New Roman" w:hAnsi="Arial" w:cs="Arial"/>
          <w:bCs/>
          <w:color w:val="000000"/>
          <w:kern w:val="0"/>
          <w:sz w:val="28"/>
          <w:szCs w:val="28"/>
          <w:lang w:eastAsia="pl-PL" w:bidi="pl-PL"/>
        </w:rPr>
      </w:pPr>
    </w:p>
    <w:p w:rsidR="00943D19" w:rsidRPr="00505AD6" w:rsidRDefault="00943D19" w:rsidP="00505AD6">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
          <w:color w:val="000000"/>
          <w:kern w:val="0"/>
          <w:sz w:val="28"/>
          <w:szCs w:val="28"/>
          <w:lang w:eastAsia="pl-PL" w:bidi="pl-PL"/>
        </w:rPr>
        <w:t xml:space="preserve">§ </w:t>
      </w:r>
      <w:r w:rsidR="00CD76CF" w:rsidRPr="00505AD6">
        <w:rPr>
          <w:rFonts w:ascii="Arial" w:eastAsia="Times New Roman" w:hAnsi="Arial" w:cs="Arial"/>
          <w:b/>
          <w:color w:val="000000"/>
          <w:kern w:val="0"/>
          <w:sz w:val="28"/>
          <w:szCs w:val="28"/>
          <w:lang w:eastAsia="pl-PL" w:bidi="pl-PL"/>
        </w:rPr>
        <w:t>2</w:t>
      </w:r>
      <w:r w:rsidR="00FB0ED5">
        <w:rPr>
          <w:rFonts w:ascii="Arial" w:eastAsia="Times New Roman" w:hAnsi="Arial" w:cs="Arial"/>
          <w:b/>
          <w:color w:val="000000"/>
          <w:kern w:val="0"/>
          <w:sz w:val="28"/>
          <w:szCs w:val="28"/>
          <w:lang w:eastAsia="pl-PL" w:bidi="pl-PL"/>
        </w:rPr>
        <w:t>1</w:t>
      </w:r>
      <w:r w:rsidRPr="00505AD6">
        <w:rPr>
          <w:rFonts w:ascii="Arial" w:eastAsia="Times New Roman" w:hAnsi="Arial" w:cs="Arial"/>
          <w:b/>
          <w:color w:val="000000"/>
          <w:kern w:val="0"/>
          <w:sz w:val="28"/>
          <w:szCs w:val="28"/>
          <w:lang w:eastAsia="pl-PL" w:bidi="pl-PL"/>
        </w:rPr>
        <w:t>.</w:t>
      </w:r>
      <w:r w:rsidRPr="00505AD6">
        <w:rPr>
          <w:rFonts w:ascii="Arial" w:eastAsia="Times New Roman" w:hAnsi="Arial" w:cs="Arial"/>
          <w:bCs/>
          <w:color w:val="000000"/>
          <w:kern w:val="0"/>
          <w:sz w:val="28"/>
          <w:szCs w:val="28"/>
          <w:lang w:eastAsia="pl-PL" w:bidi="pl-PL"/>
        </w:rPr>
        <w:t xml:space="preserve"> 1. Określa się zasady interwencji w sytuacji  podejrzenia krzywdzenia związanego z bezpośrednim zagrożeniem zdrowia lub życia dziecka </w:t>
      </w:r>
      <w:r w:rsidR="00407F9C">
        <w:rPr>
          <w:rFonts w:ascii="Arial" w:eastAsia="Times New Roman" w:hAnsi="Arial" w:cs="Arial"/>
          <w:b/>
          <w:color w:val="000000"/>
          <w:kern w:val="0"/>
          <w:sz w:val="28"/>
          <w:szCs w:val="28"/>
          <w:lang w:eastAsia="pl-PL" w:bidi="pl-PL"/>
        </w:rPr>
        <w:t xml:space="preserve">zdefiniowaną jako </w:t>
      </w:r>
      <w:r w:rsidRPr="00F202C8">
        <w:rPr>
          <w:rFonts w:ascii="Arial" w:eastAsia="Times New Roman" w:hAnsi="Arial" w:cs="Arial"/>
          <w:b/>
          <w:color w:val="000000"/>
          <w:kern w:val="0"/>
          <w:sz w:val="28"/>
          <w:szCs w:val="28"/>
          <w:lang w:eastAsia="pl-PL" w:bidi="pl-PL"/>
        </w:rPr>
        <w:t>interwencja nagła</w:t>
      </w:r>
      <w:r w:rsidR="00BF5896" w:rsidRPr="00F202C8">
        <w:rPr>
          <w:rFonts w:ascii="Arial" w:eastAsia="Times New Roman" w:hAnsi="Arial" w:cs="Arial"/>
          <w:b/>
          <w:color w:val="000000"/>
          <w:kern w:val="0"/>
          <w:sz w:val="28"/>
          <w:szCs w:val="28"/>
          <w:lang w:eastAsia="pl-PL" w:bidi="pl-PL"/>
        </w:rPr>
        <w:t>:</w:t>
      </w:r>
    </w:p>
    <w:p w:rsidR="00943D19" w:rsidRPr="00505AD6" w:rsidRDefault="00BF5896">
      <w:pPr>
        <w:pStyle w:val="Akapitzlist"/>
        <w:keepLines/>
        <w:numPr>
          <w:ilvl w:val="0"/>
          <w:numId w:val="11"/>
        </w:numPr>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j</w:t>
      </w:r>
      <w:r w:rsidR="00943D19" w:rsidRPr="00505AD6">
        <w:rPr>
          <w:rFonts w:ascii="Arial" w:eastAsia="Times New Roman" w:hAnsi="Arial" w:cs="Arial"/>
          <w:bCs/>
          <w:color w:val="000000"/>
          <w:kern w:val="0"/>
          <w:sz w:val="28"/>
          <w:szCs w:val="28"/>
          <w:lang w:eastAsia="pl-PL" w:bidi="pl-PL"/>
        </w:rPr>
        <w:t>eżeli pracownik  w trakcie wykonywania obowiązków służbowych poweźmie informacje o bezpośrednim zagrożeniu życia lub/i zdrowia dziecka jest obowiązany natychmiast podjąć interwencję (interwencja nagła)</w:t>
      </w:r>
      <w:r w:rsidRPr="00505AD6">
        <w:rPr>
          <w:rFonts w:ascii="Arial" w:eastAsia="Times New Roman" w:hAnsi="Arial" w:cs="Arial"/>
          <w:bCs/>
          <w:color w:val="000000"/>
          <w:kern w:val="0"/>
          <w:sz w:val="28"/>
          <w:szCs w:val="28"/>
          <w:lang w:eastAsia="pl-PL" w:bidi="pl-PL"/>
        </w:rPr>
        <w:t>;</w:t>
      </w:r>
    </w:p>
    <w:p w:rsidR="00943D19" w:rsidRPr="00505AD6" w:rsidRDefault="00BF5896">
      <w:pPr>
        <w:pStyle w:val="Akapitzlist"/>
        <w:keepLines/>
        <w:numPr>
          <w:ilvl w:val="0"/>
          <w:numId w:val="11"/>
        </w:numPr>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i</w:t>
      </w:r>
      <w:r w:rsidR="00943D19" w:rsidRPr="00505AD6">
        <w:rPr>
          <w:rFonts w:ascii="Arial" w:eastAsia="Times New Roman" w:hAnsi="Arial" w:cs="Arial"/>
          <w:bCs/>
          <w:color w:val="000000"/>
          <w:kern w:val="0"/>
          <w:sz w:val="28"/>
          <w:szCs w:val="28"/>
          <w:lang w:eastAsia="pl-PL" w:bidi="pl-PL"/>
        </w:rPr>
        <w:t>nterwencja nagła polega na natychmiastowym powiadomieniu telefonicznym oraz przesłaniu emailem / faksem zawiadomienia o bezpośrednim zagrożeniu życia i zdrowia dziecka do odpowiedniej jednostki Policji</w:t>
      </w:r>
      <w:r w:rsidRPr="00505AD6">
        <w:rPr>
          <w:rFonts w:ascii="Arial" w:eastAsia="Times New Roman" w:hAnsi="Arial" w:cs="Arial"/>
          <w:bCs/>
          <w:color w:val="000000"/>
          <w:kern w:val="0"/>
          <w:sz w:val="28"/>
          <w:szCs w:val="28"/>
          <w:lang w:eastAsia="pl-PL" w:bidi="pl-PL"/>
        </w:rPr>
        <w:t>;</w:t>
      </w:r>
    </w:p>
    <w:p w:rsidR="00943D19" w:rsidRPr="00505AD6" w:rsidRDefault="00BF5896">
      <w:pPr>
        <w:pStyle w:val="Akapitzlist"/>
        <w:keepLines/>
        <w:numPr>
          <w:ilvl w:val="0"/>
          <w:numId w:val="11"/>
        </w:numPr>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 xml:space="preserve">w </w:t>
      </w:r>
      <w:r w:rsidR="00943D19" w:rsidRPr="00505AD6">
        <w:rPr>
          <w:rFonts w:ascii="Arial" w:eastAsia="Times New Roman" w:hAnsi="Arial" w:cs="Arial"/>
          <w:bCs/>
          <w:color w:val="000000"/>
          <w:kern w:val="0"/>
          <w:sz w:val="28"/>
          <w:szCs w:val="28"/>
          <w:lang w:eastAsia="pl-PL" w:bidi="pl-PL"/>
        </w:rPr>
        <w:t xml:space="preserve">zawiadomieniu </w:t>
      </w:r>
      <w:r w:rsidR="00407F9C">
        <w:rPr>
          <w:rFonts w:ascii="Arial" w:eastAsia="Times New Roman" w:hAnsi="Arial" w:cs="Arial"/>
          <w:bCs/>
          <w:color w:val="000000"/>
          <w:kern w:val="0"/>
          <w:sz w:val="28"/>
          <w:szCs w:val="28"/>
          <w:lang w:eastAsia="pl-PL" w:bidi="pl-PL"/>
        </w:rPr>
        <w:t xml:space="preserve">telefonicznym, </w:t>
      </w:r>
      <w:r w:rsidR="00943D19" w:rsidRPr="00505AD6">
        <w:rPr>
          <w:rFonts w:ascii="Arial" w:eastAsia="Times New Roman" w:hAnsi="Arial" w:cs="Arial"/>
          <w:bCs/>
          <w:color w:val="000000"/>
          <w:kern w:val="0"/>
          <w:sz w:val="28"/>
          <w:szCs w:val="28"/>
          <w:lang w:eastAsia="pl-PL" w:bidi="pl-PL"/>
        </w:rPr>
        <w:t>przesyłanym faksem / emailem  pracownik powinien podać wszystkie informacje, jakie uzyskał odnośnie dziecka (imię, nazwisko, adres, miejsce, w którym się znajduje), opisać rodzaj zagrożenia, a w przypadku rozmowy telefonicznej - podać dokładną godzinę połączenia, czas trwania połączenia oraz numer, z którego dzwoniło dziecko lub inna osoba</w:t>
      </w:r>
      <w:r w:rsidRPr="00505AD6">
        <w:rPr>
          <w:rFonts w:ascii="Arial" w:eastAsia="Times New Roman" w:hAnsi="Arial" w:cs="Arial"/>
          <w:bCs/>
          <w:color w:val="000000"/>
          <w:kern w:val="0"/>
          <w:sz w:val="28"/>
          <w:szCs w:val="28"/>
          <w:lang w:eastAsia="pl-PL" w:bidi="pl-PL"/>
        </w:rPr>
        <w:t>;</w:t>
      </w:r>
    </w:p>
    <w:p w:rsidR="00943D19" w:rsidRPr="00505AD6" w:rsidRDefault="00BF5896">
      <w:pPr>
        <w:pStyle w:val="Akapitzlist"/>
        <w:keepLines/>
        <w:numPr>
          <w:ilvl w:val="0"/>
          <w:numId w:val="11"/>
        </w:numPr>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j</w:t>
      </w:r>
      <w:r w:rsidR="00943D19" w:rsidRPr="00505AD6">
        <w:rPr>
          <w:rFonts w:ascii="Arial" w:eastAsia="Times New Roman" w:hAnsi="Arial" w:cs="Arial"/>
          <w:bCs/>
          <w:color w:val="000000"/>
          <w:kern w:val="0"/>
          <w:sz w:val="28"/>
          <w:szCs w:val="28"/>
          <w:lang w:eastAsia="pl-PL" w:bidi="pl-PL"/>
        </w:rPr>
        <w:t>eśli pracownikowi znane jest miejsce, w którym dziecko aktualnie przebywa, pracownik wysyła faks / email do dyżurnego Komendy Policji właściwej dla tego miejsca</w:t>
      </w:r>
      <w:r w:rsidRPr="00505AD6">
        <w:rPr>
          <w:rFonts w:ascii="Arial" w:eastAsia="Times New Roman" w:hAnsi="Arial" w:cs="Arial"/>
          <w:bCs/>
          <w:color w:val="000000"/>
          <w:kern w:val="0"/>
          <w:sz w:val="28"/>
          <w:szCs w:val="28"/>
          <w:lang w:eastAsia="pl-PL" w:bidi="pl-PL"/>
        </w:rPr>
        <w:t>;</w:t>
      </w:r>
    </w:p>
    <w:p w:rsidR="00943D19" w:rsidRPr="00505AD6" w:rsidRDefault="00BF5896">
      <w:pPr>
        <w:pStyle w:val="Akapitzlist"/>
        <w:keepLines/>
        <w:numPr>
          <w:ilvl w:val="0"/>
          <w:numId w:val="11"/>
        </w:numPr>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lastRenderedPageBreak/>
        <w:t>j</w:t>
      </w:r>
      <w:r w:rsidR="00943D19" w:rsidRPr="00505AD6">
        <w:rPr>
          <w:rFonts w:ascii="Arial" w:eastAsia="Times New Roman" w:hAnsi="Arial" w:cs="Arial"/>
          <w:bCs/>
          <w:color w:val="000000"/>
          <w:kern w:val="0"/>
          <w:sz w:val="28"/>
          <w:szCs w:val="28"/>
          <w:lang w:eastAsia="pl-PL" w:bidi="pl-PL"/>
        </w:rPr>
        <w:t>eżeli pracownik nie posiada informacji o miejscu, w którym dziecko aktualnie przebywa, w zawiadomieniu należy podać wszystkie istotne informacje dotyczące sytuacji zagrożenia, a w przypadku rozmowy telefonicznej: dokładną godzinę nawiązania połączenia oraz dokładny czas trwania połączenia, a także opis kontaktu z osobą dzwoniącą i treść</w:t>
      </w:r>
      <w:r w:rsidRPr="00505AD6">
        <w:rPr>
          <w:rFonts w:ascii="Arial" w:eastAsia="Times New Roman" w:hAnsi="Arial" w:cs="Arial"/>
          <w:bCs/>
          <w:color w:val="000000"/>
          <w:kern w:val="0"/>
          <w:sz w:val="28"/>
          <w:szCs w:val="28"/>
          <w:lang w:eastAsia="pl-PL" w:bidi="pl-PL"/>
        </w:rPr>
        <w:t>;</w:t>
      </w:r>
    </w:p>
    <w:p w:rsidR="00943D19" w:rsidRPr="00505AD6" w:rsidRDefault="00BF5896">
      <w:pPr>
        <w:pStyle w:val="Akapitzlist"/>
        <w:keepLines/>
        <w:numPr>
          <w:ilvl w:val="0"/>
          <w:numId w:val="11"/>
        </w:numPr>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z</w:t>
      </w:r>
      <w:r w:rsidR="00943D19" w:rsidRPr="00505AD6">
        <w:rPr>
          <w:rFonts w:ascii="Arial" w:eastAsia="Times New Roman" w:hAnsi="Arial" w:cs="Arial"/>
          <w:bCs/>
          <w:color w:val="000000"/>
          <w:kern w:val="0"/>
          <w:sz w:val="28"/>
          <w:szCs w:val="28"/>
          <w:lang w:eastAsia="pl-PL" w:bidi="pl-PL"/>
        </w:rPr>
        <w:t>awiadomienie wysyłane faksem / emailem podpisuje pracownik podejmujący interwencję</w:t>
      </w:r>
      <w:r w:rsidRPr="00505AD6">
        <w:rPr>
          <w:rFonts w:ascii="Arial" w:eastAsia="Times New Roman" w:hAnsi="Arial" w:cs="Arial"/>
          <w:bCs/>
          <w:color w:val="000000"/>
          <w:kern w:val="0"/>
          <w:sz w:val="28"/>
          <w:szCs w:val="28"/>
          <w:lang w:eastAsia="pl-PL" w:bidi="pl-PL"/>
        </w:rPr>
        <w:t>;</w:t>
      </w:r>
    </w:p>
    <w:p w:rsidR="00943D19" w:rsidRPr="00505AD6" w:rsidRDefault="00BF5896">
      <w:pPr>
        <w:pStyle w:val="Akapitzlist"/>
        <w:keepLines/>
        <w:numPr>
          <w:ilvl w:val="0"/>
          <w:numId w:val="11"/>
        </w:numPr>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p</w:t>
      </w:r>
      <w:r w:rsidR="00943D19" w:rsidRPr="00505AD6">
        <w:rPr>
          <w:rFonts w:ascii="Arial" w:eastAsia="Times New Roman" w:hAnsi="Arial" w:cs="Arial"/>
          <w:bCs/>
          <w:color w:val="000000"/>
          <w:kern w:val="0"/>
          <w:sz w:val="28"/>
          <w:szCs w:val="28"/>
          <w:lang w:eastAsia="pl-PL" w:bidi="pl-PL"/>
        </w:rPr>
        <w:t xml:space="preserve">racownik podejmuje interwencję nagłą bez konsultacji. Jeżeli jednak sytuacja na to pozwala, należy skonsultować się przed podjęciem interwencji </w:t>
      </w:r>
      <w:r w:rsidR="000C59AD" w:rsidRPr="00505AD6">
        <w:rPr>
          <w:rFonts w:ascii="Arial" w:eastAsia="Times New Roman" w:hAnsi="Arial" w:cs="Arial"/>
          <w:bCs/>
          <w:color w:val="000000"/>
          <w:kern w:val="0"/>
          <w:sz w:val="28"/>
          <w:szCs w:val="28"/>
          <w:lang w:eastAsia="pl-PL" w:bidi="pl-PL"/>
        </w:rPr>
        <w:t xml:space="preserve">nagłej </w:t>
      </w:r>
      <w:r w:rsidR="00943D19" w:rsidRPr="00505AD6">
        <w:rPr>
          <w:rFonts w:ascii="Arial" w:eastAsia="Times New Roman" w:hAnsi="Arial" w:cs="Arial"/>
          <w:bCs/>
          <w:color w:val="000000"/>
          <w:kern w:val="0"/>
          <w:sz w:val="28"/>
          <w:szCs w:val="28"/>
          <w:lang w:eastAsia="pl-PL" w:bidi="pl-PL"/>
        </w:rPr>
        <w:t>z dyrektorem lub specjalistą ds. pomocy dzieciom krzywdzonym lub innym pracownikiem</w:t>
      </w:r>
      <w:r w:rsidRPr="00505AD6">
        <w:rPr>
          <w:rFonts w:ascii="Arial" w:eastAsia="Times New Roman" w:hAnsi="Arial" w:cs="Arial"/>
          <w:bCs/>
          <w:color w:val="000000"/>
          <w:kern w:val="0"/>
          <w:sz w:val="28"/>
          <w:szCs w:val="28"/>
          <w:lang w:eastAsia="pl-PL" w:bidi="pl-PL"/>
        </w:rPr>
        <w:t>;</w:t>
      </w:r>
    </w:p>
    <w:p w:rsidR="00943D19" w:rsidRPr="00505AD6" w:rsidRDefault="00BF5896">
      <w:pPr>
        <w:pStyle w:val="Akapitzlist"/>
        <w:keepLines/>
        <w:numPr>
          <w:ilvl w:val="0"/>
          <w:numId w:val="11"/>
        </w:numPr>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z</w:t>
      </w:r>
      <w:r w:rsidR="00943D19" w:rsidRPr="00505AD6">
        <w:rPr>
          <w:rFonts w:ascii="Arial" w:eastAsia="Times New Roman" w:hAnsi="Arial" w:cs="Arial"/>
          <w:bCs/>
          <w:color w:val="000000"/>
          <w:kern w:val="0"/>
          <w:sz w:val="28"/>
          <w:szCs w:val="28"/>
          <w:lang w:eastAsia="pl-PL" w:bidi="pl-PL"/>
        </w:rPr>
        <w:t>awiadomienie wysłane faksem / emailem należy przesłać pocztą na adres właściwej komendy Policji najpóźniej następnego dnia roboczego po dokonaniu interwencji.</w:t>
      </w:r>
    </w:p>
    <w:p w:rsidR="00407F9C" w:rsidRDefault="00124C1A" w:rsidP="00F85DDF">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
          <w:color w:val="000000"/>
          <w:kern w:val="0"/>
          <w:sz w:val="28"/>
          <w:szCs w:val="28"/>
          <w:lang w:eastAsia="pl-PL" w:bidi="pl-PL"/>
        </w:rPr>
        <w:t xml:space="preserve">§ </w:t>
      </w:r>
      <w:r w:rsidR="00CD76CF" w:rsidRPr="00505AD6">
        <w:rPr>
          <w:rFonts w:ascii="Arial" w:eastAsia="Times New Roman" w:hAnsi="Arial" w:cs="Arial"/>
          <w:b/>
          <w:color w:val="000000"/>
          <w:kern w:val="0"/>
          <w:sz w:val="28"/>
          <w:szCs w:val="28"/>
          <w:lang w:eastAsia="pl-PL" w:bidi="pl-PL"/>
        </w:rPr>
        <w:t>2</w:t>
      </w:r>
      <w:r w:rsidR="00FB0ED5">
        <w:rPr>
          <w:rFonts w:ascii="Arial" w:eastAsia="Times New Roman" w:hAnsi="Arial" w:cs="Arial"/>
          <w:b/>
          <w:color w:val="000000"/>
          <w:kern w:val="0"/>
          <w:sz w:val="28"/>
          <w:szCs w:val="28"/>
          <w:lang w:eastAsia="pl-PL" w:bidi="pl-PL"/>
        </w:rPr>
        <w:t>2</w:t>
      </w:r>
      <w:r w:rsidRPr="00505AD6">
        <w:rPr>
          <w:rFonts w:ascii="Arial" w:eastAsia="Times New Roman" w:hAnsi="Arial" w:cs="Arial"/>
          <w:b/>
          <w:color w:val="000000"/>
          <w:kern w:val="0"/>
          <w:sz w:val="28"/>
          <w:szCs w:val="28"/>
          <w:lang w:eastAsia="pl-PL" w:bidi="pl-PL"/>
        </w:rPr>
        <w:t>.</w:t>
      </w:r>
      <w:r w:rsidRPr="00505AD6">
        <w:rPr>
          <w:rFonts w:ascii="Arial" w:eastAsia="Times New Roman" w:hAnsi="Arial" w:cs="Arial"/>
          <w:bCs/>
          <w:color w:val="000000"/>
          <w:kern w:val="0"/>
          <w:sz w:val="28"/>
          <w:szCs w:val="28"/>
          <w:lang w:eastAsia="pl-PL" w:bidi="pl-PL"/>
        </w:rPr>
        <w:t xml:space="preserve">1. </w:t>
      </w:r>
      <w:r w:rsidR="00407F9C">
        <w:rPr>
          <w:rFonts w:ascii="Arial" w:eastAsia="Times New Roman" w:hAnsi="Arial" w:cs="Arial"/>
          <w:bCs/>
          <w:color w:val="000000"/>
          <w:kern w:val="0"/>
          <w:sz w:val="28"/>
          <w:szCs w:val="28"/>
          <w:lang w:eastAsia="pl-PL" w:bidi="pl-PL"/>
        </w:rPr>
        <w:t xml:space="preserve">Po podjęciu interwencji nagłej  </w:t>
      </w:r>
      <w:r w:rsidR="00407F9C" w:rsidRPr="00407F9C">
        <w:rPr>
          <w:rFonts w:ascii="Arial" w:eastAsia="Times New Roman" w:hAnsi="Arial" w:cs="Arial"/>
          <w:bCs/>
          <w:color w:val="000000"/>
          <w:kern w:val="0"/>
          <w:sz w:val="28"/>
          <w:szCs w:val="28"/>
          <w:lang w:eastAsia="pl-PL" w:bidi="pl-PL"/>
        </w:rPr>
        <w:t xml:space="preserve">pracownik ma obowiązek przekazania </w:t>
      </w:r>
      <w:r w:rsidR="00407F9C">
        <w:rPr>
          <w:rFonts w:ascii="Arial" w:eastAsia="Times New Roman" w:hAnsi="Arial" w:cs="Arial"/>
          <w:bCs/>
          <w:color w:val="000000"/>
          <w:kern w:val="0"/>
          <w:sz w:val="28"/>
          <w:szCs w:val="28"/>
          <w:lang w:eastAsia="pl-PL" w:bidi="pl-PL"/>
        </w:rPr>
        <w:t xml:space="preserve">ustnej </w:t>
      </w:r>
      <w:r w:rsidR="00407F9C" w:rsidRPr="00407F9C">
        <w:rPr>
          <w:rFonts w:ascii="Arial" w:eastAsia="Times New Roman" w:hAnsi="Arial" w:cs="Arial"/>
          <w:bCs/>
          <w:color w:val="000000"/>
          <w:kern w:val="0"/>
          <w:sz w:val="28"/>
          <w:szCs w:val="28"/>
          <w:lang w:eastAsia="pl-PL" w:bidi="pl-PL"/>
        </w:rPr>
        <w:t>informacji dyrektorowi</w:t>
      </w:r>
      <w:r w:rsidR="00407F9C">
        <w:rPr>
          <w:rFonts w:ascii="Arial" w:eastAsia="Times New Roman" w:hAnsi="Arial" w:cs="Arial"/>
          <w:bCs/>
          <w:color w:val="000000"/>
          <w:kern w:val="0"/>
          <w:sz w:val="28"/>
          <w:szCs w:val="28"/>
          <w:lang w:eastAsia="pl-PL" w:bidi="pl-PL"/>
        </w:rPr>
        <w:t xml:space="preserve">, a następnie jest zobowiązany do sporządzenia karty interwencji. </w:t>
      </w:r>
    </w:p>
    <w:p w:rsidR="00124C1A" w:rsidRPr="00505AD6" w:rsidRDefault="00124C1A" w:rsidP="00407F9C">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2.</w:t>
      </w:r>
      <w:r w:rsidR="00407F9C">
        <w:rPr>
          <w:rFonts w:ascii="Arial" w:eastAsia="Times New Roman" w:hAnsi="Arial" w:cs="Arial"/>
          <w:bCs/>
          <w:color w:val="000000"/>
          <w:kern w:val="0"/>
          <w:sz w:val="28"/>
          <w:szCs w:val="28"/>
          <w:lang w:eastAsia="pl-PL" w:bidi="pl-PL"/>
        </w:rPr>
        <w:t xml:space="preserve"> J</w:t>
      </w:r>
      <w:r w:rsidRPr="00505AD6">
        <w:rPr>
          <w:rFonts w:ascii="Arial" w:eastAsia="Times New Roman" w:hAnsi="Arial" w:cs="Arial"/>
          <w:bCs/>
          <w:color w:val="000000"/>
          <w:kern w:val="0"/>
          <w:sz w:val="28"/>
          <w:szCs w:val="28"/>
          <w:lang w:eastAsia="pl-PL" w:bidi="pl-PL"/>
        </w:rPr>
        <w:t xml:space="preserve">eżeli zgłoszono krzywdzenie ze strony osoby wyznaczonej do prowadzenia interwencji, wówczas interwencja prowadzona jest przez </w:t>
      </w:r>
      <w:r w:rsidR="00BE7550" w:rsidRPr="00505AD6">
        <w:rPr>
          <w:rFonts w:ascii="Arial" w:eastAsia="Times New Roman" w:hAnsi="Arial" w:cs="Arial"/>
          <w:bCs/>
          <w:color w:val="000000"/>
          <w:kern w:val="0"/>
          <w:sz w:val="28"/>
          <w:szCs w:val="28"/>
          <w:lang w:eastAsia="pl-PL" w:bidi="pl-PL"/>
        </w:rPr>
        <w:t>dyrektora</w:t>
      </w:r>
      <w:r w:rsidRPr="00505AD6">
        <w:rPr>
          <w:rFonts w:ascii="Arial" w:eastAsia="Times New Roman" w:hAnsi="Arial" w:cs="Arial"/>
          <w:bCs/>
          <w:color w:val="000000"/>
          <w:kern w:val="0"/>
          <w:sz w:val="28"/>
          <w:szCs w:val="28"/>
          <w:lang w:eastAsia="pl-PL" w:bidi="pl-PL"/>
        </w:rPr>
        <w:t>.</w:t>
      </w:r>
    </w:p>
    <w:p w:rsidR="00124C1A" w:rsidRPr="00505AD6" w:rsidRDefault="00407F9C" w:rsidP="00407F9C">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3</w:t>
      </w:r>
      <w:r w:rsidR="00124C1A" w:rsidRPr="00505AD6">
        <w:rPr>
          <w:rFonts w:ascii="Arial" w:eastAsia="Times New Roman" w:hAnsi="Arial" w:cs="Arial"/>
          <w:bCs/>
          <w:color w:val="000000"/>
          <w:kern w:val="0"/>
          <w:sz w:val="28"/>
          <w:szCs w:val="28"/>
          <w:lang w:eastAsia="pl-PL" w:bidi="pl-PL"/>
        </w:rPr>
        <w:t xml:space="preserve">.Jeżeli zgłoszono krzywdzenie ze strony </w:t>
      </w:r>
      <w:r w:rsidR="00BE7550" w:rsidRPr="00505AD6">
        <w:rPr>
          <w:rFonts w:ascii="Arial" w:eastAsia="Times New Roman" w:hAnsi="Arial" w:cs="Arial"/>
          <w:bCs/>
          <w:color w:val="000000"/>
          <w:kern w:val="0"/>
          <w:sz w:val="28"/>
          <w:szCs w:val="28"/>
          <w:lang w:eastAsia="pl-PL" w:bidi="pl-PL"/>
        </w:rPr>
        <w:t>dyrektora</w:t>
      </w:r>
      <w:r w:rsidR="00124C1A" w:rsidRPr="00505AD6">
        <w:rPr>
          <w:rFonts w:ascii="Arial" w:eastAsia="Times New Roman" w:hAnsi="Arial" w:cs="Arial"/>
          <w:bCs/>
          <w:color w:val="000000"/>
          <w:kern w:val="0"/>
          <w:sz w:val="28"/>
          <w:szCs w:val="28"/>
          <w:lang w:eastAsia="pl-PL" w:bidi="pl-PL"/>
        </w:rPr>
        <w:t>, wówczas działania opisane w niniejszym ro</w:t>
      </w:r>
      <w:r w:rsidR="00BE7550" w:rsidRPr="00505AD6">
        <w:rPr>
          <w:rFonts w:ascii="Arial" w:eastAsia="Times New Roman" w:hAnsi="Arial" w:cs="Arial"/>
          <w:bCs/>
          <w:color w:val="000000"/>
          <w:kern w:val="0"/>
          <w:sz w:val="28"/>
          <w:szCs w:val="28"/>
          <w:lang w:eastAsia="pl-PL" w:bidi="pl-PL"/>
        </w:rPr>
        <w:t>zdziale</w:t>
      </w:r>
      <w:r w:rsidR="00124C1A" w:rsidRPr="00505AD6">
        <w:rPr>
          <w:rFonts w:ascii="Arial" w:eastAsia="Times New Roman" w:hAnsi="Arial" w:cs="Arial"/>
          <w:bCs/>
          <w:color w:val="000000"/>
          <w:kern w:val="0"/>
          <w:sz w:val="28"/>
          <w:szCs w:val="28"/>
          <w:lang w:eastAsia="pl-PL" w:bidi="pl-PL"/>
        </w:rPr>
        <w:t xml:space="preserve"> podejmuje osoba, która dostrzegła krzywdzenie lub do której zgłoszono podejrzenie krzywdzenia.</w:t>
      </w:r>
    </w:p>
    <w:p w:rsidR="00BE7550" w:rsidRPr="00505AD6" w:rsidRDefault="00F85DDF" w:rsidP="00F85DDF">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 xml:space="preserve">4. </w:t>
      </w:r>
      <w:r w:rsidR="00124C1A" w:rsidRPr="00505AD6">
        <w:rPr>
          <w:rFonts w:ascii="Arial" w:eastAsia="Times New Roman" w:hAnsi="Arial" w:cs="Arial"/>
          <w:bCs/>
          <w:color w:val="000000"/>
          <w:kern w:val="0"/>
          <w:sz w:val="28"/>
          <w:szCs w:val="28"/>
          <w:lang w:eastAsia="pl-PL" w:bidi="pl-PL"/>
        </w:rPr>
        <w:t>Do udziału w interwencji można doprosić specjalistów, w szczególności psychologów i pedagogów, celem skorzystania z ich pomocy przy rozmowie z dzieckiem o trudnych doświadczeniach.</w:t>
      </w:r>
    </w:p>
    <w:p w:rsidR="00F85DDF" w:rsidRDefault="00F85DDF" w:rsidP="00F85DDF">
      <w:pPr>
        <w:keepLines/>
        <w:spacing w:before="120" w:after="120" w:line="240" w:lineRule="auto"/>
        <w:jc w:val="both"/>
        <w:rPr>
          <w:rFonts w:ascii="Arial" w:eastAsia="Times New Roman" w:hAnsi="Arial" w:cs="Arial"/>
          <w:b/>
          <w:color w:val="000000"/>
          <w:kern w:val="0"/>
          <w:sz w:val="28"/>
          <w:szCs w:val="28"/>
          <w:lang w:eastAsia="pl-PL" w:bidi="pl-PL"/>
        </w:rPr>
      </w:pPr>
    </w:p>
    <w:p w:rsidR="00BE7550" w:rsidRPr="00505AD6" w:rsidRDefault="00BE7550" w:rsidP="00F85DDF">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
          <w:color w:val="000000"/>
          <w:kern w:val="0"/>
          <w:sz w:val="28"/>
          <w:szCs w:val="28"/>
          <w:lang w:eastAsia="pl-PL" w:bidi="pl-PL"/>
        </w:rPr>
        <w:t xml:space="preserve">§ </w:t>
      </w:r>
      <w:r w:rsidR="006905A5" w:rsidRPr="00505AD6">
        <w:rPr>
          <w:rFonts w:ascii="Arial" w:eastAsia="Times New Roman" w:hAnsi="Arial" w:cs="Arial"/>
          <w:b/>
          <w:color w:val="000000"/>
          <w:kern w:val="0"/>
          <w:sz w:val="28"/>
          <w:szCs w:val="28"/>
          <w:lang w:eastAsia="pl-PL" w:bidi="pl-PL"/>
        </w:rPr>
        <w:t>2</w:t>
      </w:r>
      <w:r w:rsidR="00FB0ED5">
        <w:rPr>
          <w:rFonts w:ascii="Arial" w:eastAsia="Times New Roman" w:hAnsi="Arial" w:cs="Arial"/>
          <w:b/>
          <w:color w:val="000000"/>
          <w:kern w:val="0"/>
          <w:sz w:val="28"/>
          <w:szCs w:val="28"/>
          <w:lang w:eastAsia="pl-PL" w:bidi="pl-PL"/>
        </w:rPr>
        <w:t>3</w:t>
      </w:r>
      <w:r w:rsidRPr="00505AD6">
        <w:rPr>
          <w:rFonts w:ascii="Arial" w:eastAsia="Times New Roman" w:hAnsi="Arial" w:cs="Arial"/>
          <w:b/>
          <w:color w:val="000000"/>
          <w:kern w:val="0"/>
          <w:sz w:val="28"/>
          <w:szCs w:val="28"/>
          <w:lang w:eastAsia="pl-PL" w:bidi="pl-PL"/>
        </w:rPr>
        <w:t>.</w:t>
      </w:r>
      <w:r w:rsidRPr="00505AD6">
        <w:rPr>
          <w:rFonts w:ascii="Arial" w:eastAsia="Times New Roman" w:hAnsi="Arial" w:cs="Arial"/>
          <w:bCs/>
          <w:color w:val="000000"/>
          <w:kern w:val="0"/>
          <w:sz w:val="28"/>
          <w:szCs w:val="28"/>
          <w:lang w:eastAsia="pl-PL" w:bidi="pl-PL"/>
        </w:rPr>
        <w:t xml:space="preserve">1. </w:t>
      </w:r>
      <w:r w:rsidR="00124C1A" w:rsidRPr="00505AD6">
        <w:rPr>
          <w:rFonts w:ascii="Arial" w:eastAsia="Times New Roman" w:hAnsi="Arial" w:cs="Arial"/>
          <w:bCs/>
          <w:color w:val="000000"/>
          <w:kern w:val="0"/>
          <w:sz w:val="28"/>
          <w:szCs w:val="28"/>
          <w:lang w:eastAsia="pl-PL" w:bidi="pl-PL"/>
        </w:rPr>
        <w:t xml:space="preserve">W przypadku podejrzenia, że życie dziecka jest zagrożone lub grozi mu ciężki uszczerbek na zdrowiu należy niezwłocznie poinformować odpowiednie służby (Policja, pogotowie ratunkowe), dzwoniąc pod numer 112 lub 998 (pogotowie).  </w:t>
      </w:r>
    </w:p>
    <w:p w:rsidR="00124C1A" w:rsidRPr="00505AD6" w:rsidRDefault="00BE7550" w:rsidP="00943CD9">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 xml:space="preserve">2. </w:t>
      </w:r>
      <w:r w:rsidR="00124C1A" w:rsidRPr="00505AD6">
        <w:rPr>
          <w:rFonts w:ascii="Arial" w:eastAsia="Times New Roman" w:hAnsi="Arial" w:cs="Arial"/>
          <w:bCs/>
          <w:color w:val="000000"/>
          <w:kern w:val="0"/>
          <w:sz w:val="28"/>
          <w:szCs w:val="28"/>
          <w:lang w:eastAsia="pl-PL" w:bidi="pl-PL"/>
        </w:rPr>
        <w:t>Poinformowania służb dokonuje pracownik, który pierwszy powziął informację o zagrożeniu i następnie wypełnia kartę interwe</w:t>
      </w:r>
      <w:r w:rsidRPr="00505AD6">
        <w:rPr>
          <w:rFonts w:ascii="Arial" w:eastAsia="Times New Roman" w:hAnsi="Arial" w:cs="Arial"/>
          <w:bCs/>
          <w:color w:val="000000"/>
          <w:kern w:val="0"/>
          <w:sz w:val="28"/>
          <w:szCs w:val="28"/>
          <w:lang w:eastAsia="pl-PL" w:bidi="pl-PL"/>
        </w:rPr>
        <w:t>n</w:t>
      </w:r>
      <w:r w:rsidR="00124C1A" w:rsidRPr="00505AD6">
        <w:rPr>
          <w:rFonts w:ascii="Arial" w:eastAsia="Times New Roman" w:hAnsi="Arial" w:cs="Arial"/>
          <w:bCs/>
          <w:color w:val="000000"/>
          <w:kern w:val="0"/>
          <w:sz w:val="28"/>
          <w:szCs w:val="28"/>
          <w:lang w:eastAsia="pl-PL" w:bidi="pl-PL"/>
        </w:rPr>
        <w:t>cji.</w:t>
      </w:r>
    </w:p>
    <w:p w:rsidR="00BF5896" w:rsidRPr="00505AD6" w:rsidRDefault="00BE7550" w:rsidP="00943CD9">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 xml:space="preserve">3. </w:t>
      </w:r>
      <w:r w:rsidR="00124C1A" w:rsidRPr="00505AD6">
        <w:rPr>
          <w:rFonts w:ascii="Arial" w:eastAsia="Times New Roman" w:hAnsi="Arial" w:cs="Arial"/>
          <w:bCs/>
          <w:color w:val="000000"/>
          <w:kern w:val="0"/>
          <w:sz w:val="28"/>
          <w:szCs w:val="28"/>
          <w:lang w:eastAsia="pl-PL" w:bidi="pl-PL"/>
        </w:rPr>
        <w:t xml:space="preserve">Z przebiegu każdej interwencji sporządza się kartę interwencji, której wzór stanowi załącznik nr </w:t>
      </w:r>
      <w:r w:rsidR="00186261">
        <w:rPr>
          <w:rFonts w:ascii="Arial" w:eastAsia="Times New Roman" w:hAnsi="Arial" w:cs="Arial"/>
          <w:bCs/>
          <w:color w:val="000000"/>
          <w:kern w:val="0"/>
          <w:sz w:val="28"/>
          <w:szCs w:val="28"/>
          <w:lang w:eastAsia="pl-PL" w:bidi="pl-PL"/>
        </w:rPr>
        <w:t>2</w:t>
      </w:r>
      <w:r w:rsidR="00124C1A" w:rsidRPr="00505AD6">
        <w:rPr>
          <w:rFonts w:ascii="Arial" w:eastAsia="Times New Roman" w:hAnsi="Arial" w:cs="Arial"/>
          <w:bCs/>
          <w:color w:val="000000"/>
          <w:kern w:val="0"/>
          <w:sz w:val="28"/>
          <w:szCs w:val="28"/>
          <w:lang w:eastAsia="pl-PL" w:bidi="pl-PL"/>
        </w:rPr>
        <w:t xml:space="preserve"> do niniejsz</w:t>
      </w:r>
      <w:r w:rsidR="00BF5896" w:rsidRPr="00505AD6">
        <w:rPr>
          <w:rFonts w:ascii="Arial" w:eastAsia="Times New Roman" w:hAnsi="Arial" w:cs="Arial"/>
          <w:bCs/>
          <w:color w:val="000000"/>
          <w:kern w:val="0"/>
          <w:sz w:val="28"/>
          <w:szCs w:val="28"/>
          <w:lang w:eastAsia="pl-PL" w:bidi="pl-PL"/>
        </w:rPr>
        <w:t>ych Standardów.</w:t>
      </w:r>
    </w:p>
    <w:p w:rsidR="00124C1A" w:rsidRDefault="00BF5896" w:rsidP="00505AD6">
      <w:pPr>
        <w:keepLines/>
        <w:spacing w:before="120" w:after="120" w:line="240" w:lineRule="auto"/>
        <w:jc w:val="both"/>
        <w:rPr>
          <w:rFonts w:ascii="Arial" w:eastAsia="Times New Roman" w:hAnsi="Arial" w:cs="Arial"/>
          <w:bCs/>
          <w:color w:val="000000"/>
          <w:kern w:val="0"/>
          <w:sz w:val="28"/>
          <w:szCs w:val="28"/>
          <w:lang w:eastAsia="pl-PL" w:bidi="pl-PL"/>
        </w:rPr>
      </w:pPr>
      <w:r w:rsidRPr="00505AD6">
        <w:rPr>
          <w:rFonts w:ascii="Arial" w:eastAsia="Times New Roman" w:hAnsi="Arial" w:cs="Arial"/>
          <w:bCs/>
          <w:color w:val="000000"/>
          <w:kern w:val="0"/>
          <w:sz w:val="28"/>
          <w:szCs w:val="28"/>
          <w:lang w:eastAsia="pl-PL" w:bidi="pl-PL"/>
        </w:rPr>
        <w:t>4.</w:t>
      </w:r>
      <w:r w:rsidR="00124C1A" w:rsidRPr="00505AD6">
        <w:rPr>
          <w:rFonts w:ascii="Arial" w:eastAsia="Times New Roman" w:hAnsi="Arial" w:cs="Arial"/>
          <w:bCs/>
          <w:color w:val="000000"/>
          <w:kern w:val="0"/>
          <w:sz w:val="28"/>
          <w:szCs w:val="28"/>
          <w:lang w:eastAsia="pl-PL" w:bidi="pl-PL"/>
        </w:rPr>
        <w:t xml:space="preserve"> Kartę</w:t>
      </w:r>
      <w:r w:rsidRPr="00505AD6">
        <w:rPr>
          <w:rFonts w:ascii="Arial" w:eastAsia="Times New Roman" w:hAnsi="Arial" w:cs="Arial"/>
          <w:bCs/>
          <w:color w:val="000000"/>
          <w:kern w:val="0"/>
          <w:sz w:val="28"/>
          <w:szCs w:val="28"/>
          <w:lang w:eastAsia="pl-PL" w:bidi="pl-PL"/>
        </w:rPr>
        <w:t xml:space="preserve"> interwencji </w:t>
      </w:r>
      <w:r w:rsidR="00124C1A" w:rsidRPr="00505AD6">
        <w:rPr>
          <w:rFonts w:ascii="Arial" w:eastAsia="Times New Roman" w:hAnsi="Arial" w:cs="Arial"/>
          <w:bCs/>
          <w:color w:val="000000"/>
          <w:kern w:val="0"/>
          <w:sz w:val="28"/>
          <w:szCs w:val="28"/>
          <w:lang w:eastAsia="pl-PL" w:bidi="pl-PL"/>
        </w:rPr>
        <w:t xml:space="preserve"> załącza się do akt </w:t>
      </w:r>
      <w:r w:rsidR="00BE7550" w:rsidRPr="00505AD6">
        <w:rPr>
          <w:rFonts w:ascii="Arial" w:eastAsia="Times New Roman" w:hAnsi="Arial" w:cs="Arial"/>
          <w:bCs/>
          <w:color w:val="000000"/>
          <w:kern w:val="0"/>
          <w:sz w:val="28"/>
          <w:szCs w:val="28"/>
          <w:lang w:eastAsia="pl-PL" w:bidi="pl-PL"/>
        </w:rPr>
        <w:t xml:space="preserve">dot. </w:t>
      </w:r>
      <w:r w:rsidR="00124C1A" w:rsidRPr="00505AD6">
        <w:rPr>
          <w:rFonts w:ascii="Arial" w:eastAsia="Times New Roman" w:hAnsi="Arial" w:cs="Arial"/>
          <w:bCs/>
          <w:color w:val="000000"/>
          <w:kern w:val="0"/>
          <w:sz w:val="28"/>
          <w:szCs w:val="28"/>
          <w:lang w:eastAsia="pl-PL" w:bidi="pl-PL"/>
        </w:rPr>
        <w:t>dziecka.</w:t>
      </w:r>
    </w:p>
    <w:p w:rsidR="00644A19" w:rsidRPr="00505AD6" w:rsidRDefault="00644A19" w:rsidP="00505AD6">
      <w:pPr>
        <w:keepLines/>
        <w:spacing w:before="120" w:after="120" w:line="240" w:lineRule="auto"/>
        <w:jc w:val="both"/>
        <w:rPr>
          <w:rFonts w:ascii="Arial" w:eastAsia="Times New Roman" w:hAnsi="Arial" w:cs="Arial"/>
          <w:bCs/>
          <w:color w:val="000000"/>
          <w:kern w:val="0"/>
          <w:sz w:val="28"/>
          <w:szCs w:val="28"/>
          <w:lang w:eastAsia="pl-PL" w:bidi="pl-PL"/>
        </w:rPr>
      </w:pPr>
    </w:p>
    <w:p w:rsidR="00676035" w:rsidRDefault="00BE7550" w:rsidP="008574A2">
      <w:pPr>
        <w:keepLines/>
        <w:spacing w:before="120" w:after="120" w:line="240" w:lineRule="auto"/>
        <w:jc w:val="both"/>
        <w:rPr>
          <w:rFonts w:ascii="Arial" w:eastAsia="Times New Roman" w:hAnsi="Arial" w:cs="Arial"/>
          <w:bCs/>
          <w:color w:val="000000"/>
          <w:kern w:val="0"/>
          <w:sz w:val="28"/>
          <w:szCs w:val="28"/>
          <w:lang w:eastAsia="pl-PL" w:bidi="pl-PL"/>
        </w:rPr>
      </w:pPr>
      <w:bookmarkStart w:id="14" w:name="_Hlk158744262"/>
      <w:r w:rsidRPr="00505AD6">
        <w:rPr>
          <w:rFonts w:ascii="Arial" w:eastAsia="Times New Roman" w:hAnsi="Arial" w:cs="Arial"/>
          <w:b/>
          <w:color w:val="000000"/>
          <w:kern w:val="0"/>
          <w:sz w:val="28"/>
          <w:szCs w:val="28"/>
          <w:lang w:eastAsia="pl-PL" w:bidi="pl-PL"/>
        </w:rPr>
        <w:lastRenderedPageBreak/>
        <w:t xml:space="preserve">§ </w:t>
      </w:r>
      <w:r w:rsidR="006905A5" w:rsidRPr="00505AD6">
        <w:rPr>
          <w:rFonts w:ascii="Arial" w:eastAsia="Times New Roman" w:hAnsi="Arial" w:cs="Arial"/>
          <w:b/>
          <w:color w:val="000000"/>
          <w:kern w:val="0"/>
          <w:sz w:val="28"/>
          <w:szCs w:val="28"/>
          <w:lang w:eastAsia="pl-PL" w:bidi="pl-PL"/>
        </w:rPr>
        <w:t>2</w:t>
      </w:r>
      <w:r w:rsidR="00FB0ED5">
        <w:rPr>
          <w:rFonts w:ascii="Arial" w:eastAsia="Times New Roman" w:hAnsi="Arial" w:cs="Arial"/>
          <w:b/>
          <w:color w:val="000000"/>
          <w:kern w:val="0"/>
          <w:sz w:val="28"/>
          <w:szCs w:val="28"/>
          <w:lang w:eastAsia="pl-PL" w:bidi="pl-PL"/>
        </w:rPr>
        <w:t>4</w:t>
      </w:r>
      <w:r w:rsidRPr="00505AD6">
        <w:rPr>
          <w:rFonts w:ascii="Arial" w:eastAsia="Times New Roman" w:hAnsi="Arial" w:cs="Arial"/>
          <w:b/>
          <w:color w:val="000000"/>
          <w:kern w:val="0"/>
          <w:sz w:val="28"/>
          <w:szCs w:val="28"/>
          <w:lang w:eastAsia="pl-PL" w:bidi="pl-PL"/>
        </w:rPr>
        <w:t>.</w:t>
      </w:r>
      <w:bookmarkEnd w:id="14"/>
      <w:r w:rsidR="00676035">
        <w:rPr>
          <w:rFonts w:ascii="Arial" w:eastAsia="Times New Roman" w:hAnsi="Arial" w:cs="Arial"/>
          <w:bCs/>
          <w:color w:val="000000"/>
          <w:kern w:val="0"/>
          <w:sz w:val="28"/>
          <w:szCs w:val="28"/>
          <w:lang w:eastAsia="pl-PL" w:bidi="pl-PL"/>
        </w:rPr>
        <w:t xml:space="preserve">1. </w:t>
      </w:r>
      <w:r w:rsidR="008574A2" w:rsidRPr="008574A2">
        <w:rPr>
          <w:rFonts w:ascii="Arial" w:eastAsia="Times New Roman" w:hAnsi="Arial" w:cs="Arial"/>
          <w:bCs/>
          <w:color w:val="000000"/>
          <w:kern w:val="0"/>
          <w:sz w:val="28"/>
          <w:szCs w:val="28"/>
          <w:lang w:eastAsia="pl-PL" w:bidi="pl-PL"/>
        </w:rPr>
        <w:t xml:space="preserve">Fakt ujawnienia </w:t>
      </w:r>
      <w:r w:rsidR="00676035">
        <w:rPr>
          <w:rFonts w:ascii="Arial" w:eastAsia="Times New Roman" w:hAnsi="Arial" w:cs="Arial"/>
          <w:bCs/>
          <w:color w:val="000000"/>
          <w:kern w:val="0"/>
          <w:sz w:val="28"/>
          <w:szCs w:val="28"/>
          <w:lang w:eastAsia="pl-PL" w:bidi="pl-PL"/>
        </w:rPr>
        <w:t xml:space="preserve">możliwości popełnienia przestępstwa na szkodę małoletniego lub </w:t>
      </w:r>
      <w:r w:rsidR="008574A2">
        <w:rPr>
          <w:rFonts w:ascii="Arial" w:eastAsia="Times New Roman" w:hAnsi="Arial" w:cs="Arial"/>
          <w:bCs/>
          <w:color w:val="000000"/>
          <w:kern w:val="0"/>
          <w:sz w:val="28"/>
          <w:szCs w:val="28"/>
          <w:lang w:eastAsia="pl-PL" w:bidi="pl-PL"/>
        </w:rPr>
        <w:t xml:space="preserve"> krzywdzenia małoletniego </w:t>
      </w:r>
      <w:r w:rsidR="008574A2" w:rsidRPr="008574A2">
        <w:rPr>
          <w:rFonts w:ascii="Arial" w:eastAsia="Times New Roman" w:hAnsi="Arial" w:cs="Arial"/>
          <w:bCs/>
          <w:color w:val="000000"/>
          <w:kern w:val="0"/>
          <w:sz w:val="28"/>
          <w:szCs w:val="28"/>
          <w:lang w:eastAsia="pl-PL" w:bidi="pl-PL"/>
        </w:rPr>
        <w:t>nie podlega ocenie uwiarygadniającej ze strony pracownika szkoły</w:t>
      </w:r>
      <w:r w:rsidR="00676035">
        <w:rPr>
          <w:rFonts w:ascii="Arial" w:eastAsia="Times New Roman" w:hAnsi="Arial" w:cs="Arial"/>
          <w:bCs/>
          <w:color w:val="000000"/>
          <w:kern w:val="0"/>
          <w:sz w:val="28"/>
          <w:szCs w:val="28"/>
          <w:lang w:eastAsia="pl-PL" w:bidi="pl-PL"/>
        </w:rPr>
        <w:t xml:space="preserve"> i bezwzględnie </w:t>
      </w:r>
      <w:r w:rsidR="008574A2" w:rsidRPr="008574A2">
        <w:rPr>
          <w:rFonts w:ascii="Arial" w:eastAsia="Times New Roman" w:hAnsi="Arial" w:cs="Arial"/>
          <w:bCs/>
          <w:color w:val="000000"/>
          <w:kern w:val="0"/>
          <w:sz w:val="28"/>
          <w:szCs w:val="28"/>
          <w:lang w:eastAsia="pl-PL" w:bidi="pl-PL"/>
        </w:rPr>
        <w:t xml:space="preserve"> wymaga zareagowania</w:t>
      </w:r>
      <w:r w:rsidR="008574A2">
        <w:rPr>
          <w:rFonts w:ascii="Arial" w:eastAsia="Times New Roman" w:hAnsi="Arial" w:cs="Arial"/>
          <w:bCs/>
          <w:color w:val="000000"/>
          <w:kern w:val="0"/>
          <w:sz w:val="28"/>
          <w:szCs w:val="28"/>
          <w:lang w:eastAsia="pl-PL" w:bidi="pl-PL"/>
        </w:rPr>
        <w:t>.</w:t>
      </w:r>
    </w:p>
    <w:p w:rsidR="00124C1A" w:rsidRPr="00505AD6" w:rsidRDefault="00676035" w:rsidP="008574A2">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 xml:space="preserve">2. </w:t>
      </w:r>
      <w:r w:rsidR="00BE7550" w:rsidRPr="00505AD6">
        <w:rPr>
          <w:rFonts w:ascii="Arial" w:eastAsia="Times New Roman" w:hAnsi="Arial" w:cs="Arial"/>
          <w:bCs/>
          <w:color w:val="000000"/>
          <w:kern w:val="0"/>
          <w:sz w:val="28"/>
          <w:szCs w:val="28"/>
          <w:lang w:eastAsia="pl-PL" w:bidi="pl-PL"/>
        </w:rPr>
        <w:t>P</w:t>
      </w:r>
      <w:r w:rsidR="00124C1A" w:rsidRPr="00505AD6">
        <w:rPr>
          <w:rFonts w:ascii="Arial" w:eastAsia="Times New Roman" w:hAnsi="Arial" w:cs="Arial"/>
          <w:bCs/>
          <w:color w:val="000000"/>
          <w:kern w:val="0"/>
          <w:sz w:val="28"/>
          <w:szCs w:val="28"/>
          <w:lang w:eastAsia="pl-PL" w:bidi="pl-PL"/>
        </w:rPr>
        <w:t xml:space="preserve">racownicyi inne osoby, które w związku z wykonywaniem obowiązków służbowych podjęły informację o krzywdzeniu dziecka lub informacje z tym związane, są zobowiązane do zachowania tych informacji w tajemnicy, wyłączając informacje przekazywane uprawnionym </w:t>
      </w:r>
      <w:r w:rsidR="00D56805" w:rsidRPr="00505AD6">
        <w:rPr>
          <w:rFonts w:ascii="Arial" w:eastAsia="Times New Roman" w:hAnsi="Arial" w:cs="Arial"/>
          <w:bCs/>
          <w:color w:val="000000"/>
          <w:kern w:val="0"/>
          <w:sz w:val="28"/>
          <w:szCs w:val="28"/>
          <w:lang w:eastAsia="pl-PL" w:bidi="pl-PL"/>
        </w:rPr>
        <w:t xml:space="preserve">organom i </w:t>
      </w:r>
      <w:r w:rsidR="00124C1A" w:rsidRPr="00505AD6">
        <w:rPr>
          <w:rFonts w:ascii="Arial" w:eastAsia="Times New Roman" w:hAnsi="Arial" w:cs="Arial"/>
          <w:bCs/>
          <w:color w:val="000000"/>
          <w:kern w:val="0"/>
          <w:sz w:val="28"/>
          <w:szCs w:val="28"/>
          <w:lang w:eastAsia="pl-PL" w:bidi="pl-PL"/>
        </w:rPr>
        <w:t>instytucjom w ramach działań interwencyjnych.</w:t>
      </w:r>
    </w:p>
    <w:p w:rsidR="00BA07DA" w:rsidRPr="00505AD6" w:rsidRDefault="00676035" w:rsidP="008574A2">
      <w:pPr>
        <w:keepLines/>
        <w:spacing w:before="120" w:after="120" w:line="240" w:lineRule="auto"/>
        <w:jc w:val="both"/>
        <w:rPr>
          <w:rFonts w:ascii="Arial" w:eastAsia="Times New Roman" w:hAnsi="Arial" w:cs="Arial"/>
          <w:bCs/>
          <w:color w:val="000000"/>
          <w:kern w:val="0"/>
          <w:sz w:val="28"/>
          <w:szCs w:val="28"/>
          <w:lang w:eastAsia="pl-PL" w:bidi="pl-PL"/>
        </w:rPr>
      </w:pPr>
      <w:r w:rsidRPr="00676035">
        <w:rPr>
          <w:rFonts w:ascii="Arial" w:eastAsia="Times New Roman" w:hAnsi="Arial" w:cs="Arial"/>
          <w:b/>
          <w:color w:val="000000"/>
          <w:kern w:val="0"/>
          <w:sz w:val="28"/>
          <w:szCs w:val="28"/>
          <w:lang w:eastAsia="pl-PL" w:bidi="pl-PL"/>
        </w:rPr>
        <w:t>§ 25</w:t>
      </w:r>
      <w:r w:rsidRPr="00676035">
        <w:rPr>
          <w:rFonts w:ascii="Arial" w:eastAsia="Times New Roman" w:hAnsi="Arial" w:cs="Arial"/>
          <w:bCs/>
          <w:color w:val="000000"/>
          <w:kern w:val="0"/>
          <w:sz w:val="28"/>
          <w:szCs w:val="28"/>
          <w:lang w:eastAsia="pl-PL" w:bidi="pl-PL"/>
        </w:rPr>
        <w:t>.</w:t>
      </w:r>
      <w:r w:rsidR="00124C1A" w:rsidRPr="00505AD6">
        <w:rPr>
          <w:rFonts w:ascii="Arial" w:eastAsia="Times New Roman" w:hAnsi="Arial" w:cs="Arial"/>
          <w:bCs/>
          <w:color w:val="000000"/>
          <w:kern w:val="0"/>
          <w:sz w:val="28"/>
          <w:szCs w:val="28"/>
          <w:lang w:eastAsia="pl-PL" w:bidi="pl-PL"/>
        </w:rPr>
        <w:t>W przypadku gdy podejrzenie zagrożenia bezpieczeństwa dziecka zgłosili opiekunowie dziecka, a podejrzenie to nie zostało potwierdzone, należy o tym fakcie poinformować opiekunów dziecka na piśmie.</w:t>
      </w:r>
    </w:p>
    <w:p w:rsidR="006905A5" w:rsidRPr="00186261" w:rsidRDefault="006905A5" w:rsidP="00186261">
      <w:pPr>
        <w:keepLines/>
        <w:spacing w:before="120" w:after="120" w:line="240" w:lineRule="auto"/>
        <w:ind w:firstLine="340"/>
        <w:jc w:val="both"/>
        <w:rPr>
          <w:rFonts w:ascii="Arial" w:eastAsia="Times New Roman" w:hAnsi="Arial" w:cs="Arial"/>
          <w:bCs/>
          <w:color w:val="000000"/>
          <w:kern w:val="0"/>
          <w:sz w:val="28"/>
          <w:szCs w:val="28"/>
          <w:lang w:eastAsia="pl-PL" w:bidi="pl-PL"/>
        </w:rPr>
      </w:pPr>
    </w:p>
    <w:p w:rsidR="0008212F" w:rsidRPr="00186261" w:rsidRDefault="0008212F" w:rsidP="00186261">
      <w:pPr>
        <w:keepLines/>
        <w:spacing w:before="120" w:after="120" w:line="240" w:lineRule="auto"/>
        <w:ind w:firstLine="340"/>
        <w:jc w:val="center"/>
        <w:rPr>
          <w:rFonts w:ascii="Arial" w:eastAsia="Times New Roman" w:hAnsi="Arial" w:cs="Arial"/>
          <w:color w:val="000000"/>
          <w:kern w:val="0"/>
          <w:sz w:val="28"/>
          <w:szCs w:val="28"/>
          <w:u w:color="000000"/>
          <w:lang w:eastAsia="pl-PL" w:bidi="pl-PL"/>
        </w:rPr>
      </w:pPr>
      <w:r w:rsidRPr="00186261">
        <w:rPr>
          <w:rFonts w:ascii="Arial" w:eastAsia="Times New Roman" w:hAnsi="Arial" w:cs="Arial"/>
          <w:color w:val="000000"/>
          <w:kern w:val="0"/>
          <w:sz w:val="28"/>
          <w:szCs w:val="28"/>
          <w:u w:color="000000"/>
          <w:lang w:eastAsia="pl-PL" w:bidi="pl-PL"/>
        </w:rPr>
        <w:t>Rozdział 5</w:t>
      </w:r>
    </w:p>
    <w:p w:rsidR="00186261" w:rsidRDefault="00FA0F34" w:rsidP="008574A2">
      <w:pPr>
        <w:keepLines/>
        <w:spacing w:before="120" w:after="120" w:line="240" w:lineRule="auto"/>
        <w:ind w:firstLine="340"/>
        <w:jc w:val="center"/>
        <w:rPr>
          <w:rFonts w:ascii="Arial" w:eastAsia="Times New Roman" w:hAnsi="Arial" w:cs="Arial"/>
          <w:b/>
          <w:bCs/>
          <w:color w:val="000000"/>
          <w:kern w:val="0"/>
          <w:sz w:val="28"/>
          <w:szCs w:val="28"/>
          <w:u w:color="000000"/>
          <w:lang w:eastAsia="pl-PL" w:bidi="pl-PL"/>
        </w:rPr>
      </w:pPr>
      <w:r w:rsidRPr="00186261">
        <w:rPr>
          <w:rFonts w:ascii="Arial" w:eastAsia="Times New Roman" w:hAnsi="Arial" w:cs="Arial"/>
          <w:b/>
          <w:bCs/>
          <w:color w:val="000000"/>
          <w:kern w:val="0"/>
          <w:sz w:val="28"/>
          <w:szCs w:val="28"/>
          <w:u w:color="000000"/>
          <w:lang w:eastAsia="pl-PL" w:bidi="pl-PL"/>
        </w:rPr>
        <w:t>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p>
    <w:p w:rsidR="00186261" w:rsidRPr="00186261" w:rsidRDefault="00186261" w:rsidP="00186261">
      <w:pPr>
        <w:keepLines/>
        <w:spacing w:before="120" w:after="120" w:line="240" w:lineRule="auto"/>
        <w:ind w:firstLine="340"/>
        <w:jc w:val="center"/>
        <w:rPr>
          <w:rFonts w:ascii="Arial" w:eastAsia="Times New Roman" w:hAnsi="Arial" w:cs="Arial"/>
          <w:b/>
          <w:bCs/>
          <w:color w:val="000000"/>
          <w:kern w:val="0"/>
          <w:sz w:val="28"/>
          <w:szCs w:val="28"/>
          <w:u w:color="000000"/>
          <w:lang w:eastAsia="pl-PL" w:bidi="pl-PL"/>
        </w:rPr>
      </w:pPr>
    </w:p>
    <w:p w:rsidR="00F728C2" w:rsidRPr="00FE0A95" w:rsidRDefault="00BE7550" w:rsidP="00FE0A95">
      <w:pPr>
        <w:keepLines/>
        <w:spacing w:before="120" w:after="120" w:line="240" w:lineRule="auto"/>
        <w:jc w:val="both"/>
        <w:rPr>
          <w:rFonts w:ascii="Arial" w:eastAsia="Times New Roman" w:hAnsi="Arial" w:cs="Arial"/>
          <w:b/>
          <w:color w:val="000000"/>
          <w:kern w:val="0"/>
          <w:sz w:val="28"/>
          <w:szCs w:val="28"/>
          <w:lang w:eastAsia="pl-PL" w:bidi="pl-PL"/>
        </w:rPr>
      </w:pPr>
      <w:bookmarkStart w:id="15" w:name="_Hlk155360443"/>
      <w:r w:rsidRPr="00186261">
        <w:rPr>
          <w:rFonts w:ascii="Arial" w:eastAsia="Times New Roman" w:hAnsi="Arial" w:cs="Arial"/>
          <w:b/>
          <w:color w:val="000000"/>
          <w:kern w:val="0"/>
          <w:sz w:val="28"/>
          <w:szCs w:val="28"/>
          <w:lang w:eastAsia="pl-PL" w:bidi="pl-PL"/>
        </w:rPr>
        <w:t xml:space="preserve">§ </w:t>
      </w:r>
      <w:r w:rsidR="006905A5" w:rsidRPr="00186261">
        <w:rPr>
          <w:rFonts w:ascii="Arial" w:eastAsia="Times New Roman" w:hAnsi="Arial" w:cs="Arial"/>
          <w:b/>
          <w:color w:val="000000"/>
          <w:kern w:val="0"/>
          <w:sz w:val="28"/>
          <w:szCs w:val="28"/>
          <w:lang w:eastAsia="pl-PL" w:bidi="pl-PL"/>
        </w:rPr>
        <w:t>2</w:t>
      </w:r>
      <w:r w:rsidR="00FE0A95">
        <w:rPr>
          <w:rFonts w:ascii="Arial" w:eastAsia="Times New Roman" w:hAnsi="Arial" w:cs="Arial"/>
          <w:b/>
          <w:color w:val="000000"/>
          <w:kern w:val="0"/>
          <w:sz w:val="28"/>
          <w:szCs w:val="28"/>
          <w:lang w:eastAsia="pl-PL" w:bidi="pl-PL"/>
        </w:rPr>
        <w:t>6</w:t>
      </w:r>
      <w:r w:rsidR="006905A5" w:rsidRPr="00186261">
        <w:rPr>
          <w:rFonts w:ascii="Arial" w:eastAsia="Times New Roman" w:hAnsi="Arial" w:cs="Arial"/>
          <w:b/>
          <w:color w:val="000000"/>
          <w:kern w:val="0"/>
          <w:sz w:val="28"/>
          <w:szCs w:val="28"/>
          <w:lang w:eastAsia="pl-PL" w:bidi="pl-PL"/>
        </w:rPr>
        <w:t xml:space="preserve">. </w:t>
      </w:r>
      <w:r w:rsidR="006905A5" w:rsidRPr="00F728C2">
        <w:rPr>
          <w:rFonts w:ascii="Arial" w:eastAsia="Times New Roman" w:hAnsi="Arial" w:cs="Arial"/>
          <w:bCs/>
          <w:color w:val="000000"/>
          <w:kern w:val="0"/>
          <w:sz w:val="28"/>
          <w:szCs w:val="28"/>
          <w:lang w:eastAsia="pl-PL" w:bidi="pl-PL"/>
        </w:rPr>
        <w:t>1.</w:t>
      </w:r>
      <w:r w:rsidRPr="00186261">
        <w:rPr>
          <w:rFonts w:ascii="Arial" w:eastAsia="Times New Roman" w:hAnsi="Arial" w:cs="Arial"/>
          <w:bCs/>
          <w:color w:val="000000"/>
          <w:kern w:val="0"/>
          <w:sz w:val="28"/>
          <w:szCs w:val="28"/>
          <w:lang w:eastAsia="pl-PL" w:bidi="pl-PL"/>
        </w:rPr>
        <w:t xml:space="preserve">W przypadku, gdy wobec dziecka popełniono przestępstwo </w:t>
      </w:r>
      <w:r w:rsidR="0008212F" w:rsidRPr="00186261">
        <w:rPr>
          <w:rFonts w:ascii="Arial" w:eastAsia="Times New Roman" w:hAnsi="Arial" w:cs="Arial"/>
          <w:bCs/>
          <w:color w:val="000000"/>
          <w:kern w:val="0"/>
          <w:sz w:val="28"/>
          <w:szCs w:val="28"/>
          <w:lang w:eastAsia="pl-PL" w:bidi="pl-PL"/>
        </w:rPr>
        <w:t xml:space="preserve">dyrektor </w:t>
      </w:r>
      <w:r w:rsidRPr="00186261">
        <w:rPr>
          <w:rFonts w:ascii="Arial" w:eastAsia="Times New Roman" w:hAnsi="Arial" w:cs="Arial"/>
          <w:bCs/>
          <w:color w:val="000000"/>
          <w:kern w:val="0"/>
          <w:sz w:val="28"/>
          <w:szCs w:val="28"/>
          <w:lang w:eastAsia="pl-PL" w:bidi="pl-PL"/>
        </w:rPr>
        <w:t xml:space="preserve">sporządza zawiadomienie o możliwości popełnienia przestępstwa i przekazuje je do właściwej miejscowo policji lub prokuratury. Wzór zawiadomienia </w:t>
      </w:r>
      <w:r w:rsidR="0008212F" w:rsidRPr="00186261">
        <w:rPr>
          <w:rFonts w:ascii="Arial" w:eastAsia="Times New Roman" w:hAnsi="Arial" w:cs="Arial"/>
          <w:bCs/>
          <w:color w:val="000000"/>
          <w:kern w:val="0"/>
          <w:sz w:val="28"/>
          <w:szCs w:val="28"/>
          <w:lang w:eastAsia="pl-PL" w:bidi="pl-PL"/>
        </w:rPr>
        <w:t xml:space="preserve">określa </w:t>
      </w:r>
      <w:r w:rsidR="00186261" w:rsidRPr="00B83F18">
        <w:rPr>
          <w:rFonts w:ascii="Arial" w:eastAsia="Times New Roman" w:hAnsi="Arial" w:cs="Arial"/>
          <w:b/>
          <w:color w:val="000000"/>
          <w:kern w:val="0"/>
          <w:sz w:val="28"/>
          <w:szCs w:val="28"/>
          <w:lang w:eastAsia="pl-PL" w:bidi="pl-PL"/>
        </w:rPr>
        <w:t>z</w:t>
      </w:r>
      <w:r w:rsidRPr="00B83F18">
        <w:rPr>
          <w:rFonts w:ascii="Arial" w:eastAsia="Times New Roman" w:hAnsi="Arial" w:cs="Arial"/>
          <w:b/>
          <w:color w:val="000000"/>
          <w:kern w:val="0"/>
          <w:sz w:val="28"/>
          <w:szCs w:val="28"/>
          <w:lang w:eastAsia="pl-PL" w:bidi="pl-PL"/>
        </w:rPr>
        <w:t xml:space="preserve">ałącznik nr </w:t>
      </w:r>
      <w:r w:rsidR="00186261" w:rsidRPr="00B83F18">
        <w:rPr>
          <w:rFonts w:ascii="Arial" w:eastAsia="Times New Roman" w:hAnsi="Arial" w:cs="Arial"/>
          <w:b/>
          <w:color w:val="000000"/>
          <w:kern w:val="0"/>
          <w:sz w:val="28"/>
          <w:szCs w:val="28"/>
          <w:lang w:eastAsia="pl-PL" w:bidi="pl-PL"/>
        </w:rPr>
        <w:t>3</w:t>
      </w:r>
      <w:r w:rsidRPr="00186261">
        <w:rPr>
          <w:rFonts w:ascii="Arial" w:eastAsia="Times New Roman" w:hAnsi="Arial" w:cs="Arial"/>
          <w:bCs/>
          <w:color w:val="000000"/>
          <w:kern w:val="0"/>
          <w:sz w:val="28"/>
          <w:szCs w:val="28"/>
          <w:lang w:eastAsia="pl-PL" w:bidi="pl-PL"/>
        </w:rPr>
        <w:t>.</w:t>
      </w:r>
    </w:p>
    <w:bookmarkEnd w:id="15"/>
    <w:p w:rsidR="00BE7550" w:rsidRPr="00186261" w:rsidRDefault="006905A5" w:rsidP="00186261">
      <w:pPr>
        <w:keepLines/>
        <w:spacing w:before="120" w:after="120" w:line="240" w:lineRule="auto"/>
        <w:jc w:val="both"/>
        <w:rPr>
          <w:rFonts w:ascii="Arial" w:eastAsia="Times New Roman" w:hAnsi="Arial" w:cs="Arial"/>
          <w:bCs/>
          <w:color w:val="000000"/>
          <w:kern w:val="0"/>
          <w:sz w:val="28"/>
          <w:szCs w:val="28"/>
          <w:lang w:eastAsia="pl-PL" w:bidi="pl-PL"/>
        </w:rPr>
      </w:pPr>
      <w:r w:rsidRPr="00186261">
        <w:rPr>
          <w:rFonts w:ascii="Arial" w:eastAsia="Times New Roman" w:hAnsi="Arial" w:cs="Arial"/>
          <w:bCs/>
          <w:color w:val="000000"/>
          <w:kern w:val="0"/>
          <w:sz w:val="28"/>
          <w:szCs w:val="28"/>
          <w:lang w:eastAsia="pl-PL" w:bidi="pl-PL"/>
        </w:rPr>
        <w:t xml:space="preserve">2. </w:t>
      </w:r>
      <w:r w:rsidR="00BE7550" w:rsidRPr="00186261">
        <w:rPr>
          <w:rFonts w:ascii="Arial" w:eastAsia="Times New Roman" w:hAnsi="Arial" w:cs="Arial"/>
          <w:bCs/>
          <w:color w:val="000000"/>
          <w:kern w:val="0"/>
          <w:sz w:val="28"/>
          <w:szCs w:val="28"/>
          <w:lang w:eastAsia="pl-PL" w:bidi="pl-PL"/>
        </w:rPr>
        <w:t xml:space="preserve">Jeżeli osobą podejrzewaną o krzywdzenie jest dziecko w wieku od 13 do 17 lat, a jego zachowanie stanowi czyn karalny, </w:t>
      </w:r>
      <w:r w:rsidR="00FA0F34" w:rsidRPr="00186261">
        <w:rPr>
          <w:rFonts w:ascii="Arial" w:eastAsia="Times New Roman" w:hAnsi="Arial" w:cs="Arial"/>
          <w:bCs/>
          <w:color w:val="000000"/>
          <w:kern w:val="0"/>
          <w:sz w:val="28"/>
          <w:szCs w:val="28"/>
          <w:lang w:eastAsia="pl-PL" w:bidi="pl-PL"/>
        </w:rPr>
        <w:t xml:space="preserve">dyrektor informuje </w:t>
      </w:r>
      <w:r w:rsidR="00BE7550" w:rsidRPr="00186261">
        <w:rPr>
          <w:rFonts w:ascii="Arial" w:eastAsia="Times New Roman" w:hAnsi="Arial" w:cs="Arial"/>
          <w:bCs/>
          <w:color w:val="000000"/>
          <w:kern w:val="0"/>
          <w:sz w:val="28"/>
          <w:szCs w:val="28"/>
          <w:lang w:eastAsia="pl-PL" w:bidi="pl-PL"/>
        </w:rPr>
        <w:t xml:space="preserve"> właściwy miejscowo sąd rodzinny lub policję poprzez pisemne zawiadomienie.</w:t>
      </w:r>
    </w:p>
    <w:p w:rsidR="006905A5" w:rsidRDefault="006905A5" w:rsidP="00186261">
      <w:pPr>
        <w:keepLines/>
        <w:spacing w:before="120" w:after="120" w:line="240" w:lineRule="auto"/>
        <w:jc w:val="both"/>
        <w:rPr>
          <w:rFonts w:ascii="Arial" w:eastAsia="Times New Roman" w:hAnsi="Arial" w:cs="Arial"/>
          <w:bCs/>
          <w:color w:val="000000"/>
          <w:kern w:val="0"/>
          <w:sz w:val="28"/>
          <w:szCs w:val="28"/>
          <w:lang w:eastAsia="pl-PL" w:bidi="pl-PL"/>
        </w:rPr>
      </w:pPr>
      <w:r w:rsidRPr="00186261">
        <w:rPr>
          <w:rFonts w:ascii="Arial" w:eastAsia="Times New Roman" w:hAnsi="Arial" w:cs="Arial"/>
          <w:bCs/>
          <w:color w:val="000000"/>
          <w:kern w:val="0"/>
          <w:sz w:val="28"/>
          <w:szCs w:val="28"/>
          <w:lang w:eastAsia="pl-PL" w:bidi="pl-PL"/>
        </w:rPr>
        <w:t xml:space="preserve">3. </w:t>
      </w:r>
      <w:r w:rsidR="00BE7550" w:rsidRPr="00186261">
        <w:rPr>
          <w:rFonts w:ascii="Arial" w:eastAsia="Times New Roman" w:hAnsi="Arial" w:cs="Arial"/>
          <w:bCs/>
          <w:color w:val="000000"/>
          <w:kern w:val="0"/>
          <w:sz w:val="28"/>
          <w:szCs w:val="28"/>
          <w:lang w:eastAsia="pl-PL" w:bidi="pl-PL"/>
        </w:rPr>
        <w:t xml:space="preserve">Jeżeli osobą podejrzewaną o krzywdzenie jest dziecko powyżej lat 17, a jego zachowanie stanowi przestępstwo, wówczas </w:t>
      </w:r>
      <w:r w:rsidR="00FA0F34" w:rsidRPr="00186261">
        <w:rPr>
          <w:rFonts w:ascii="Arial" w:eastAsia="Times New Roman" w:hAnsi="Arial" w:cs="Arial"/>
          <w:bCs/>
          <w:color w:val="000000"/>
          <w:kern w:val="0"/>
          <w:sz w:val="28"/>
          <w:szCs w:val="28"/>
          <w:lang w:eastAsia="pl-PL" w:bidi="pl-PL"/>
        </w:rPr>
        <w:t>dyrektor informuje</w:t>
      </w:r>
      <w:r w:rsidR="00BE7550" w:rsidRPr="00186261">
        <w:rPr>
          <w:rFonts w:ascii="Arial" w:eastAsia="Times New Roman" w:hAnsi="Arial" w:cs="Arial"/>
          <w:bCs/>
          <w:color w:val="000000"/>
          <w:kern w:val="0"/>
          <w:sz w:val="28"/>
          <w:szCs w:val="28"/>
          <w:lang w:eastAsia="pl-PL" w:bidi="pl-PL"/>
        </w:rPr>
        <w:t xml:space="preserve"> właściwą miejscowo jednostkę policji lub prokuratury poprzez pisemne zawiadomienie.</w:t>
      </w:r>
    </w:p>
    <w:p w:rsidR="00644A19" w:rsidRPr="00186261" w:rsidRDefault="00644A19" w:rsidP="00186261">
      <w:pPr>
        <w:keepLines/>
        <w:spacing w:before="120" w:after="120" w:line="240" w:lineRule="auto"/>
        <w:jc w:val="both"/>
        <w:rPr>
          <w:rFonts w:ascii="Arial" w:eastAsia="Times New Roman" w:hAnsi="Arial" w:cs="Arial"/>
          <w:bCs/>
          <w:color w:val="000000"/>
          <w:kern w:val="0"/>
          <w:sz w:val="28"/>
          <w:szCs w:val="28"/>
          <w:lang w:eastAsia="pl-PL" w:bidi="pl-PL"/>
        </w:rPr>
      </w:pPr>
    </w:p>
    <w:p w:rsidR="00F728C2" w:rsidRDefault="00FA0F34" w:rsidP="00F728C2">
      <w:pPr>
        <w:keepLines/>
        <w:spacing w:before="120" w:after="120" w:line="240" w:lineRule="auto"/>
        <w:jc w:val="both"/>
        <w:rPr>
          <w:rFonts w:ascii="Arial" w:eastAsia="Times New Roman" w:hAnsi="Arial" w:cs="Arial"/>
          <w:bCs/>
          <w:color w:val="000000"/>
          <w:kern w:val="0"/>
          <w:sz w:val="28"/>
          <w:szCs w:val="28"/>
          <w:lang w:eastAsia="pl-PL" w:bidi="pl-PL"/>
        </w:rPr>
      </w:pPr>
      <w:r w:rsidRPr="00186261">
        <w:rPr>
          <w:rFonts w:ascii="Arial" w:eastAsia="Times New Roman" w:hAnsi="Arial" w:cs="Arial"/>
          <w:b/>
          <w:color w:val="000000"/>
          <w:kern w:val="0"/>
          <w:sz w:val="28"/>
          <w:szCs w:val="28"/>
          <w:lang w:eastAsia="pl-PL" w:bidi="pl-PL"/>
        </w:rPr>
        <w:t xml:space="preserve">§ </w:t>
      </w:r>
      <w:r w:rsidR="006905A5" w:rsidRPr="00186261">
        <w:rPr>
          <w:rFonts w:ascii="Arial" w:eastAsia="Times New Roman" w:hAnsi="Arial" w:cs="Arial"/>
          <w:b/>
          <w:color w:val="000000"/>
          <w:kern w:val="0"/>
          <w:sz w:val="28"/>
          <w:szCs w:val="28"/>
          <w:lang w:eastAsia="pl-PL" w:bidi="pl-PL"/>
        </w:rPr>
        <w:t>2</w:t>
      </w:r>
      <w:r w:rsidR="00FE0A95">
        <w:rPr>
          <w:rFonts w:ascii="Arial" w:eastAsia="Times New Roman" w:hAnsi="Arial" w:cs="Arial"/>
          <w:b/>
          <w:color w:val="000000"/>
          <w:kern w:val="0"/>
          <w:sz w:val="28"/>
          <w:szCs w:val="28"/>
          <w:lang w:eastAsia="pl-PL" w:bidi="pl-PL"/>
        </w:rPr>
        <w:t>7</w:t>
      </w:r>
      <w:r w:rsidRPr="00186261">
        <w:rPr>
          <w:rFonts w:ascii="Arial" w:eastAsia="Times New Roman" w:hAnsi="Arial" w:cs="Arial"/>
          <w:bCs/>
          <w:color w:val="000000"/>
          <w:kern w:val="0"/>
          <w:sz w:val="28"/>
          <w:szCs w:val="28"/>
          <w:lang w:eastAsia="pl-PL" w:bidi="pl-PL"/>
        </w:rPr>
        <w:t xml:space="preserve">. </w:t>
      </w:r>
      <w:r w:rsidR="00F728C2">
        <w:rPr>
          <w:rFonts w:ascii="Arial" w:eastAsia="Times New Roman" w:hAnsi="Arial" w:cs="Arial"/>
          <w:bCs/>
          <w:color w:val="000000"/>
          <w:kern w:val="0"/>
          <w:sz w:val="28"/>
          <w:szCs w:val="28"/>
          <w:lang w:eastAsia="pl-PL" w:bidi="pl-PL"/>
        </w:rPr>
        <w:t xml:space="preserve">1. Osobą odpowiedzialną za </w:t>
      </w:r>
      <w:r w:rsidR="00F728C2" w:rsidRPr="00F728C2">
        <w:rPr>
          <w:rFonts w:ascii="Arial" w:eastAsia="Times New Roman" w:hAnsi="Arial" w:cs="Arial"/>
          <w:bCs/>
          <w:color w:val="000000"/>
          <w:kern w:val="0"/>
          <w:sz w:val="28"/>
          <w:szCs w:val="28"/>
          <w:lang w:eastAsia="pl-PL" w:bidi="pl-PL"/>
        </w:rPr>
        <w:t>za</w:t>
      </w:r>
      <w:r w:rsidR="00F728C2">
        <w:rPr>
          <w:rFonts w:ascii="Arial" w:eastAsia="Times New Roman" w:hAnsi="Arial" w:cs="Arial"/>
          <w:bCs/>
          <w:color w:val="000000"/>
          <w:kern w:val="0"/>
          <w:sz w:val="28"/>
          <w:szCs w:val="28"/>
          <w:lang w:eastAsia="pl-PL" w:bidi="pl-PL"/>
        </w:rPr>
        <w:t xml:space="preserve">wiadamianie </w:t>
      </w:r>
      <w:r w:rsidR="00F728C2" w:rsidRPr="00F728C2">
        <w:rPr>
          <w:rFonts w:ascii="Arial" w:eastAsia="Times New Roman" w:hAnsi="Arial" w:cs="Arial"/>
          <w:bCs/>
          <w:color w:val="000000"/>
          <w:kern w:val="0"/>
          <w:sz w:val="28"/>
          <w:szCs w:val="28"/>
          <w:lang w:eastAsia="pl-PL" w:bidi="pl-PL"/>
        </w:rPr>
        <w:t xml:space="preserve"> sądu opiekuńczego</w:t>
      </w:r>
      <w:r w:rsidR="00F728C2">
        <w:rPr>
          <w:rFonts w:ascii="Arial" w:eastAsia="Times New Roman" w:hAnsi="Arial" w:cs="Arial"/>
          <w:bCs/>
          <w:color w:val="000000"/>
          <w:kern w:val="0"/>
          <w:sz w:val="28"/>
          <w:szCs w:val="28"/>
          <w:lang w:eastAsia="pl-PL" w:bidi="pl-PL"/>
        </w:rPr>
        <w:t xml:space="preserve"> poprzez złożenie wniosku </w:t>
      </w:r>
      <w:r w:rsidR="003C0CF8" w:rsidRPr="003C0CF8">
        <w:rPr>
          <w:rFonts w:ascii="Arial" w:eastAsia="Times New Roman" w:hAnsi="Arial" w:cs="Arial"/>
          <w:bCs/>
          <w:color w:val="000000"/>
          <w:kern w:val="0"/>
          <w:sz w:val="28"/>
          <w:szCs w:val="28"/>
          <w:lang w:eastAsia="pl-PL" w:bidi="pl-PL"/>
        </w:rPr>
        <w:t xml:space="preserve">o wgląd w sytuację rodziny, którego wzór określa </w:t>
      </w:r>
      <w:r w:rsidR="003C0CF8" w:rsidRPr="00B83F18">
        <w:rPr>
          <w:rFonts w:ascii="Arial" w:eastAsia="Times New Roman" w:hAnsi="Arial" w:cs="Arial"/>
          <w:b/>
          <w:color w:val="000000"/>
          <w:kern w:val="0"/>
          <w:sz w:val="28"/>
          <w:szCs w:val="28"/>
          <w:lang w:eastAsia="pl-PL" w:bidi="pl-PL"/>
        </w:rPr>
        <w:t xml:space="preserve">załącznik nr </w:t>
      </w:r>
      <w:r w:rsidR="008574A2" w:rsidRPr="00B83F18">
        <w:rPr>
          <w:rFonts w:ascii="Arial" w:eastAsia="Times New Roman" w:hAnsi="Arial" w:cs="Arial"/>
          <w:b/>
          <w:color w:val="000000"/>
          <w:kern w:val="0"/>
          <w:sz w:val="28"/>
          <w:szCs w:val="28"/>
          <w:lang w:eastAsia="pl-PL" w:bidi="pl-PL"/>
        </w:rPr>
        <w:t>4</w:t>
      </w:r>
      <w:r w:rsidR="003C0CF8">
        <w:rPr>
          <w:rFonts w:ascii="Arial" w:eastAsia="Times New Roman" w:hAnsi="Arial" w:cs="Arial"/>
          <w:bCs/>
          <w:color w:val="000000"/>
          <w:kern w:val="0"/>
          <w:sz w:val="28"/>
          <w:szCs w:val="28"/>
          <w:lang w:eastAsia="pl-PL" w:bidi="pl-PL"/>
        </w:rPr>
        <w:t>jest dyrektor.</w:t>
      </w:r>
    </w:p>
    <w:p w:rsidR="003C0CF8" w:rsidRDefault="00E17A71" w:rsidP="003C0CF8">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lastRenderedPageBreak/>
        <w:t xml:space="preserve">3. </w:t>
      </w:r>
      <w:r w:rsidR="003C0CF8" w:rsidRPr="003C0CF8">
        <w:rPr>
          <w:rFonts w:ascii="Arial" w:eastAsia="Times New Roman" w:hAnsi="Arial" w:cs="Arial"/>
          <w:bCs/>
          <w:color w:val="000000"/>
          <w:kern w:val="0"/>
          <w:sz w:val="28"/>
          <w:szCs w:val="28"/>
          <w:lang w:eastAsia="pl-PL" w:bidi="pl-PL"/>
        </w:rPr>
        <w:t xml:space="preserve">Podejmowanie interwencji  wobec rodziny dotkniętej przemocą domową odbywa się na podstawie procedury „Niebieskie Karty” i nie wymaga zgody Dziecka dotkniętego przemocą. Karta ma służyć </w:t>
      </w:r>
      <w:r>
        <w:rPr>
          <w:rFonts w:ascii="Arial" w:eastAsia="Times New Roman" w:hAnsi="Arial" w:cs="Arial"/>
          <w:bCs/>
          <w:color w:val="000000"/>
          <w:kern w:val="0"/>
          <w:sz w:val="28"/>
          <w:szCs w:val="28"/>
          <w:lang w:eastAsia="pl-PL" w:bidi="pl-PL"/>
        </w:rPr>
        <w:t xml:space="preserve">jako </w:t>
      </w:r>
      <w:r w:rsidR="003C0CF8" w:rsidRPr="003C0CF8">
        <w:rPr>
          <w:rFonts w:ascii="Arial" w:eastAsia="Times New Roman" w:hAnsi="Arial" w:cs="Arial"/>
          <w:bCs/>
          <w:color w:val="000000"/>
          <w:kern w:val="0"/>
          <w:sz w:val="28"/>
          <w:szCs w:val="28"/>
          <w:lang w:eastAsia="pl-PL" w:bidi="pl-PL"/>
        </w:rPr>
        <w:t xml:space="preserve">istotny element w walce z przemocą w rodzinie. </w:t>
      </w:r>
    </w:p>
    <w:p w:rsidR="003C0CF8" w:rsidRDefault="00E17A71" w:rsidP="008574A2">
      <w:pPr>
        <w:keepLines/>
        <w:spacing w:before="120" w:after="120" w:line="240" w:lineRule="auto"/>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4.</w:t>
      </w:r>
      <w:r w:rsidRPr="00E17A71">
        <w:rPr>
          <w:rFonts w:ascii="Arial" w:eastAsia="Times New Roman" w:hAnsi="Arial" w:cs="Arial"/>
          <w:bCs/>
          <w:color w:val="000000"/>
          <w:kern w:val="0"/>
          <w:sz w:val="28"/>
          <w:szCs w:val="28"/>
          <w:lang w:eastAsia="pl-PL" w:bidi="pl-PL"/>
        </w:rPr>
        <w:t xml:space="preserve">W przypadku podjęcia przez </w:t>
      </w:r>
      <w:r>
        <w:rPr>
          <w:rFonts w:ascii="Arial" w:eastAsia="Times New Roman" w:hAnsi="Arial" w:cs="Arial"/>
          <w:bCs/>
          <w:color w:val="000000"/>
          <w:kern w:val="0"/>
          <w:sz w:val="28"/>
          <w:szCs w:val="28"/>
          <w:lang w:eastAsia="pl-PL" w:bidi="pl-PL"/>
        </w:rPr>
        <w:t xml:space="preserve">nauczyciela </w:t>
      </w:r>
      <w:r w:rsidRPr="00E17A71">
        <w:rPr>
          <w:rFonts w:ascii="Arial" w:eastAsia="Times New Roman" w:hAnsi="Arial" w:cs="Arial"/>
          <w:bCs/>
          <w:color w:val="000000"/>
          <w:kern w:val="0"/>
          <w:sz w:val="28"/>
          <w:szCs w:val="28"/>
          <w:lang w:eastAsia="pl-PL" w:bidi="pl-PL"/>
        </w:rPr>
        <w:t xml:space="preserve"> informacji o krzywdzeniu Dziecka, w szczególności jeśli taka informacja zostanie skierowana </w:t>
      </w:r>
      <w:r w:rsidR="00FE0A95">
        <w:rPr>
          <w:rFonts w:ascii="Arial" w:eastAsia="Times New Roman" w:hAnsi="Arial" w:cs="Arial"/>
          <w:bCs/>
          <w:color w:val="000000"/>
          <w:kern w:val="0"/>
          <w:sz w:val="28"/>
          <w:szCs w:val="28"/>
          <w:lang w:eastAsia="pl-PL" w:bidi="pl-PL"/>
        </w:rPr>
        <w:t xml:space="preserve">do nauczyciela </w:t>
      </w:r>
      <w:r w:rsidRPr="00E17A71">
        <w:rPr>
          <w:rFonts w:ascii="Arial" w:eastAsia="Times New Roman" w:hAnsi="Arial" w:cs="Arial"/>
          <w:bCs/>
          <w:color w:val="000000"/>
          <w:kern w:val="0"/>
          <w:sz w:val="28"/>
          <w:szCs w:val="28"/>
          <w:lang w:eastAsia="pl-PL" w:bidi="pl-PL"/>
        </w:rPr>
        <w:t xml:space="preserve"> przez </w:t>
      </w:r>
      <w:r>
        <w:rPr>
          <w:rFonts w:ascii="Arial" w:eastAsia="Times New Roman" w:hAnsi="Arial" w:cs="Arial"/>
          <w:bCs/>
          <w:color w:val="000000"/>
          <w:kern w:val="0"/>
          <w:sz w:val="28"/>
          <w:szCs w:val="28"/>
          <w:lang w:eastAsia="pl-PL" w:bidi="pl-PL"/>
        </w:rPr>
        <w:t>d</w:t>
      </w:r>
      <w:r w:rsidRPr="00E17A71">
        <w:rPr>
          <w:rFonts w:ascii="Arial" w:eastAsia="Times New Roman" w:hAnsi="Arial" w:cs="Arial"/>
          <w:bCs/>
          <w:color w:val="000000"/>
          <w:kern w:val="0"/>
          <w:sz w:val="28"/>
          <w:szCs w:val="28"/>
          <w:lang w:eastAsia="pl-PL" w:bidi="pl-PL"/>
        </w:rPr>
        <w:t xml:space="preserve">ziecko, jest on zobligowany do wszczęcia procedury „Niebieskiej Karty”.  </w:t>
      </w:r>
    </w:p>
    <w:p w:rsidR="00F728C2" w:rsidRPr="00F728C2" w:rsidRDefault="00E17A71" w:rsidP="003C0CF8">
      <w:pPr>
        <w:keepLines/>
        <w:spacing w:before="120" w:after="120" w:line="240" w:lineRule="auto"/>
        <w:jc w:val="both"/>
        <w:rPr>
          <w:rFonts w:ascii="Arial" w:eastAsia="Times New Roman" w:hAnsi="Arial" w:cs="Arial"/>
          <w:bCs/>
          <w:color w:val="000000"/>
          <w:kern w:val="0"/>
          <w:sz w:val="28"/>
          <w:szCs w:val="28"/>
          <w:u w:color="000000"/>
          <w:lang w:eastAsia="pl-PL" w:bidi="pl-PL"/>
        </w:rPr>
      </w:pPr>
      <w:r>
        <w:rPr>
          <w:rFonts w:ascii="Arial" w:eastAsia="Times New Roman" w:hAnsi="Arial" w:cs="Arial"/>
          <w:bCs/>
          <w:color w:val="000000"/>
          <w:kern w:val="0"/>
          <w:sz w:val="28"/>
          <w:szCs w:val="28"/>
          <w:u w:color="000000"/>
          <w:lang w:eastAsia="pl-PL" w:bidi="pl-PL"/>
        </w:rPr>
        <w:t xml:space="preserve">5.  </w:t>
      </w:r>
      <w:r w:rsidR="00FA0F34" w:rsidRPr="00186261">
        <w:rPr>
          <w:rFonts w:ascii="Arial" w:eastAsia="Times New Roman" w:hAnsi="Arial" w:cs="Arial"/>
          <w:bCs/>
          <w:color w:val="000000"/>
          <w:kern w:val="0"/>
          <w:sz w:val="28"/>
          <w:szCs w:val="28"/>
          <w:u w:color="000000"/>
          <w:lang w:eastAsia="pl-PL" w:bidi="pl-PL"/>
        </w:rPr>
        <w:t>Osobą odpowiedzialn</w:t>
      </w:r>
      <w:r w:rsidR="00B02D38" w:rsidRPr="00186261">
        <w:rPr>
          <w:rFonts w:ascii="Arial" w:eastAsia="Times New Roman" w:hAnsi="Arial" w:cs="Arial"/>
          <w:bCs/>
          <w:color w:val="000000"/>
          <w:kern w:val="0"/>
          <w:sz w:val="28"/>
          <w:szCs w:val="28"/>
          <w:u w:color="000000"/>
          <w:lang w:eastAsia="pl-PL" w:bidi="pl-PL"/>
        </w:rPr>
        <w:t>ą</w:t>
      </w:r>
      <w:r w:rsidR="00FA0F34" w:rsidRPr="00186261">
        <w:rPr>
          <w:rFonts w:ascii="Arial" w:eastAsia="Times New Roman" w:hAnsi="Arial" w:cs="Arial"/>
          <w:bCs/>
          <w:color w:val="000000"/>
          <w:kern w:val="0"/>
          <w:sz w:val="28"/>
          <w:szCs w:val="28"/>
          <w:u w:color="000000"/>
          <w:lang w:eastAsia="pl-PL" w:bidi="pl-PL"/>
        </w:rPr>
        <w:t xml:space="preserve"> za wszczynanie procedury „Niebieskie Karty” jest </w:t>
      </w:r>
      <w:r w:rsidR="003C0CF8">
        <w:rPr>
          <w:rFonts w:ascii="Arial" w:eastAsia="Times New Roman" w:hAnsi="Arial" w:cs="Arial"/>
          <w:bCs/>
          <w:color w:val="000000"/>
          <w:kern w:val="0"/>
          <w:sz w:val="28"/>
          <w:szCs w:val="28"/>
          <w:u w:color="000000"/>
          <w:lang w:eastAsia="pl-PL" w:bidi="pl-PL"/>
        </w:rPr>
        <w:t>każdy nauczyciel</w:t>
      </w:r>
      <w:r w:rsidR="007D4AB0">
        <w:rPr>
          <w:rFonts w:ascii="Arial" w:eastAsia="Times New Roman" w:hAnsi="Arial" w:cs="Arial"/>
          <w:bCs/>
          <w:color w:val="000000"/>
          <w:kern w:val="0"/>
          <w:sz w:val="28"/>
          <w:szCs w:val="28"/>
          <w:u w:color="000000"/>
          <w:lang w:eastAsia="pl-PL" w:bidi="pl-PL"/>
        </w:rPr>
        <w:t xml:space="preserve">, </w:t>
      </w:r>
      <w:r w:rsidRPr="00E17A71">
        <w:rPr>
          <w:rFonts w:ascii="Arial" w:eastAsia="Times New Roman" w:hAnsi="Arial" w:cs="Arial"/>
          <w:bCs/>
          <w:color w:val="000000"/>
          <w:kern w:val="0"/>
          <w:sz w:val="28"/>
          <w:szCs w:val="28"/>
          <w:u w:color="000000"/>
          <w:lang w:eastAsia="pl-PL" w:bidi="pl-PL"/>
        </w:rPr>
        <w:t>który stwierdz</w:t>
      </w:r>
      <w:r w:rsidR="00B83F18">
        <w:rPr>
          <w:rFonts w:ascii="Arial" w:eastAsia="Times New Roman" w:hAnsi="Arial" w:cs="Arial"/>
          <w:bCs/>
          <w:color w:val="000000"/>
          <w:kern w:val="0"/>
          <w:sz w:val="28"/>
          <w:szCs w:val="28"/>
          <w:u w:color="000000"/>
          <w:lang w:eastAsia="pl-PL" w:bidi="pl-PL"/>
        </w:rPr>
        <w:t>i</w:t>
      </w:r>
      <w:r w:rsidRPr="00E17A71">
        <w:rPr>
          <w:rFonts w:ascii="Arial" w:eastAsia="Times New Roman" w:hAnsi="Arial" w:cs="Arial"/>
          <w:bCs/>
          <w:color w:val="000000"/>
          <w:kern w:val="0"/>
          <w:sz w:val="28"/>
          <w:szCs w:val="28"/>
          <w:u w:color="000000"/>
          <w:lang w:eastAsia="pl-PL" w:bidi="pl-PL"/>
        </w:rPr>
        <w:t xml:space="preserve">, że w rodzinie </w:t>
      </w:r>
      <w:r>
        <w:rPr>
          <w:rFonts w:ascii="Arial" w:eastAsia="Times New Roman" w:hAnsi="Arial" w:cs="Arial"/>
          <w:bCs/>
          <w:color w:val="000000"/>
          <w:kern w:val="0"/>
          <w:sz w:val="28"/>
          <w:szCs w:val="28"/>
          <w:u w:color="000000"/>
          <w:lang w:eastAsia="pl-PL" w:bidi="pl-PL"/>
        </w:rPr>
        <w:t>d</w:t>
      </w:r>
      <w:r w:rsidRPr="00E17A71">
        <w:rPr>
          <w:rFonts w:ascii="Arial" w:eastAsia="Times New Roman" w:hAnsi="Arial" w:cs="Arial"/>
          <w:bCs/>
          <w:color w:val="000000"/>
          <w:kern w:val="0"/>
          <w:sz w:val="28"/>
          <w:szCs w:val="28"/>
          <w:u w:color="000000"/>
          <w:lang w:eastAsia="pl-PL" w:bidi="pl-PL"/>
        </w:rPr>
        <w:t xml:space="preserve">ziecka dochodzi do przemocy domowej lub krzywdzenia </w:t>
      </w:r>
      <w:r>
        <w:rPr>
          <w:rFonts w:ascii="Arial" w:eastAsia="Times New Roman" w:hAnsi="Arial" w:cs="Arial"/>
          <w:bCs/>
          <w:color w:val="000000"/>
          <w:kern w:val="0"/>
          <w:sz w:val="28"/>
          <w:szCs w:val="28"/>
          <w:u w:color="000000"/>
          <w:lang w:eastAsia="pl-PL" w:bidi="pl-PL"/>
        </w:rPr>
        <w:t>d</w:t>
      </w:r>
      <w:r w:rsidRPr="00E17A71">
        <w:rPr>
          <w:rFonts w:ascii="Arial" w:eastAsia="Times New Roman" w:hAnsi="Arial" w:cs="Arial"/>
          <w:bCs/>
          <w:color w:val="000000"/>
          <w:kern w:val="0"/>
          <w:sz w:val="28"/>
          <w:szCs w:val="28"/>
          <w:u w:color="000000"/>
          <w:lang w:eastAsia="pl-PL" w:bidi="pl-PL"/>
        </w:rPr>
        <w:t>ziecka</w:t>
      </w:r>
      <w:r>
        <w:rPr>
          <w:rFonts w:ascii="Arial" w:eastAsia="Times New Roman" w:hAnsi="Arial" w:cs="Arial"/>
          <w:bCs/>
          <w:color w:val="000000"/>
          <w:kern w:val="0"/>
          <w:sz w:val="28"/>
          <w:szCs w:val="28"/>
          <w:u w:color="000000"/>
          <w:lang w:eastAsia="pl-PL" w:bidi="pl-PL"/>
        </w:rPr>
        <w:t xml:space="preserve"> - po wcześniejszym uzgodnieniu zamiaru wszczęcia procedury z dyrektorem.</w:t>
      </w:r>
    </w:p>
    <w:p w:rsidR="00F728C2" w:rsidRPr="00F728C2" w:rsidRDefault="00E17A71" w:rsidP="00E17A71">
      <w:pPr>
        <w:keepLines/>
        <w:spacing w:before="120" w:after="120" w:line="240" w:lineRule="auto"/>
        <w:jc w:val="both"/>
        <w:rPr>
          <w:rFonts w:ascii="Arial" w:eastAsia="Times New Roman" w:hAnsi="Arial" w:cs="Arial"/>
          <w:bCs/>
          <w:color w:val="000000"/>
          <w:kern w:val="0"/>
          <w:sz w:val="28"/>
          <w:szCs w:val="28"/>
          <w:u w:color="000000"/>
          <w:lang w:eastAsia="pl-PL" w:bidi="pl-PL"/>
        </w:rPr>
      </w:pPr>
      <w:r>
        <w:rPr>
          <w:rFonts w:ascii="Arial" w:eastAsia="Times New Roman" w:hAnsi="Arial" w:cs="Arial"/>
          <w:bCs/>
          <w:color w:val="000000"/>
          <w:kern w:val="0"/>
          <w:sz w:val="28"/>
          <w:szCs w:val="28"/>
          <w:u w:color="000000"/>
          <w:lang w:eastAsia="pl-PL" w:bidi="pl-PL"/>
        </w:rPr>
        <w:t xml:space="preserve">6. </w:t>
      </w:r>
      <w:r w:rsidR="00F728C2" w:rsidRPr="00F728C2">
        <w:rPr>
          <w:rFonts w:ascii="Arial" w:eastAsia="Times New Roman" w:hAnsi="Arial" w:cs="Arial"/>
          <w:bCs/>
          <w:color w:val="000000"/>
          <w:kern w:val="0"/>
          <w:sz w:val="28"/>
          <w:szCs w:val="28"/>
          <w:u w:color="000000"/>
          <w:lang w:eastAsia="pl-PL" w:bidi="pl-PL"/>
        </w:rPr>
        <w:t xml:space="preserve">Wszczęcie procedury następuje poprzez wypełnienie formularza „Niebieska Karta – A” w obecności osoby lub grupy osób wobec których istnieje uzasadnione podejrzenie, że jest dotknięta przemocą w rodzinie. </w:t>
      </w:r>
    </w:p>
    <w:p w:rsidR="00F728C2" w:rsidRPr="00F728C2" w:rsidRDefault="00E17A71" w:rsidP="00E17A71">
      <w:pPr>
        <w:keepLines/>
        <w:spacing w:before="120" w:after="120" w:line="240" w:lineRule="auto"/>
        <w:jc w:val="both"/>
        <w:rPr>
          <w:rFonts w:ascii="Arial" w:eastAsia="Times New Roman" w:hAnsi="Arial" w:cs="Arial"/>
          <w:bCs/>
          <w:color w:val="000000"/>
          <w:kern w:val="0"/>
          <w:sz w:val="28"/>
          <w:szCs w:val="28"/>
          <w:u w:color="000000"/>
          <w:lang w:eastAsia="pl-PL" w:bidi="pl-PL"/>
        </w:rPr>
      </w:pPr>
      <w:r>
        <w:rPr>
          <w:rFonts w:ascii="Arial" w:eastAsia="Times New Roman" w:hAnsi="Arial" w:cs="Arial"/>
          <w:bCs/>
          <w:color w:val="000000"/>
          <w:kern w:val="0"/>
          <w:sz w:val="28"/>
          <w:szCs w:val="28"/>
          <w:u w:color="000000"/>
          <w:lang w:eastAsia="pl-PL" w:bidi="pl-PL"/>
        </w:rPr>
        <w:t xml:space="preserve">7. </w:t>
      </w:r>
      <w:r w:rsidR="00F728C2" w:rsidRPr="00F728C2">
        <w:rPr>
          <w:rFonts w:ascii="Arial" w:eastAsia="Times New Roman" w:hAnsi="Arial" w:cs="Arial"/>
          <w:bCs/>
          <w:color w:val="000000"/>
          <w:kern w:val="0"/>
          <w:sz w:val="28"/>
          <w:szCs w:val="28"/>
          <w:u w:color="000000"/>
          <w:lang w:eastAsia="pl-PL" w:bidi="pl-PL"/>
        </w:rPr>
        <w:t xml:space="preserve">W przypadku podejrzenia stosowania przemocy w rodzinie wobec Dziecka, czynności podejmowane i realizowane w ramach procedury przeprowadza się w obecności </w:t>
      </w:r>
      <w:r w:rsidR="001A083A">
        <w:rPr>
          <w:rFonts w:ascii="Arial" w:eastAsia="Times New Roman" w:hAnsi="Arial" w:cs="Arial"/>
          <w:bCs/>
          <w:color w:val="000000"/>
          <w:kern w:val="0"/>
          <w:sz w:val="28"/>
          <w:szCs w:val="28"/>
          <w:u w:color="000000"/>
          <w:lang w:eastAsia="pl-PL" w:bidi="pl-PL"/>
        </w:rPr>
        <w:t>o</w:t>
      </w:r>
      <w:r w:rsidR="00F728C2" w:rsidRPr="00F728C2">
        <w:rPr>
          <w:rFonts w:ascii="Arial" w:eastAsia="Times New Roman" w:hAnsi="Arial" w:cs="Arial"/>
          <w:bCs/>
          <w:color w:val="000000"/>
          <w:kern w:val="0"/>
          <w:sz w:val="28"/>
          <w:szCs w:val="28"/>
          <w:u w:color="000000"/>
          <w:lang w:eastAsia="pl-PL" w:bidi="pl-PL"/>
        </w:rPr>
        <w:t xml:space="preserve">piekuna. </w:t>
      </w:r>
    </w:p>
    <w:p w:rsidR="00F728C2" w:rsidRPr="00F728C2" w:rsidRDefault="00E17A71" w:rsidP="00E17A71">
      <w:pPr>
        <w:keepLines/>
        <w:spacing w:before="120" w:after="120" w:line="240" w:lineRule="auto"/>
        <w:jc w:val="both"/>
        <w:rPr>
          <w:rFonts w:ascii="Arial" w:eastAsia="Times New Roman" w:hAnsi="Arial" w:cs="Arial"/>
          <w:bCs/>
          <w:color w:val="000000"/>
          <w:kern w:val="0"/>
          <w:sz w:val="28"/>
          <w:szCs w:val="28"/>
          <w:u w:color="000000"/>
          <w:lang w:eastAsia="pl-PL" w:bidi="pl-PL"/>
        </w:rPr>
      </w:pPr>
      <w:r>
        <w:rPr>
          <w:rFonts w:ascii="Arial" w:eastAsia="Times New Roman" w:hAnsi="Arial" w:cs="Arial"/>
          <w:bCs/>
          <w:color w:val="000000"/>
          <w:kern w:val="0"/>
          <w:sz w:val="28"/>
          <w:szCs w:val="28"/>
          <w:u w:color="000000"/>
          <w:lang w:eastAsia="pl-PL" w:bidi="pl-PL"/>
        </w:rPr>
        <w:t xml:space="preserve">8. </w:t>
      </w:r>
      <w:r w:rsidR="00F728C2" w:rsidRPr="00F728C2">
        <w:rPr>
          <w:rFonts w:ascii="Arial" w:eastAsia="Times New Roman" w:hAnsi="Arial" w:cs="Arial"/>
          <w:bCs/>
          <w:color w:val="000000"/>
          <w:kern w:val="0"/>
          <w:sz w:val="28"/>
          <w:szCs w:val="28"/>
          <w:u w:color="000000"/>
          <w:lang w:eastAsia="pl-PL" w:bidi="pl-PL"/>
        </w:rPr>
        <w:t xml:space="preserve">W przypadku gdy osobami wobec których istnieje uzasadnione podejrzenie stosowania przemocy w rodzinie wobec Dziecka są </w:t>
      </w:r>
      <w:r w:rsidR="001A083A">
        <w:rPr>
          <w:rFonts w:ascii="Arial" w:eastAsia="Times New Roman" w:hAnsi="Arial" w:cs="Arial"/>
          <w:bCs/>
          <w:color w:val="000000"/>
          <w:kern w:val="0"/>
          <w:sz w:val="28"/>
          <w:szCs w:val="28"/>
          <w:u w:color="000000"/>
          <w:lang w:eastAsia="pl-PL" w:bidi="pl-PL"/>
        </w:rPr>
        <w:t>o</w:t>
      </w:r>
      <w:r w:rsidR="00F728C2" w:rsidRPr="00F728C2">
        <w:rPr>
          <w:rFonts w:ascii="Arial" w:eastAsia="Times New Roman" w:hAnsi="Arial" w:cs="Arial"/>
          <w:bCs/>
          <w:color w:val="000000"/>
          <w:kern w:val="0"/>
          <w:sz w:val="28"/>
          <w:szCs w:val="28"/>
          <w:u w:color="000000"/>
          <w:lang w:eastAsia="pl-PL" w:bidi="pl-PL"/>
        </w:rPr>
        <w:t xml:space="preserve">piekunowie, działania z udziałem Dziecka przeprowadza się w obecności pełnoletniej osoby najbliższej.  </w:t>
      </w:r>
    </w:p>
    <w:p w:rsidR="00F728C2" w:rsidRPr="00F728C2" w:rsidRDefault="00E17A71" w:rsidP="00E17A71">
      <w:pPr>
        <w:keepLines/>
        <w:spacing w:before="120" w:after="120" w:line="240" w:lineRule="auto"/>
        <w:jc w:val="both"/>
        <w:rPr>
          <w:rFonts w:ascii="Arial" w:eastAsia="Times New Roman" w:hAnsi="Arial" w:cs="Arial"/>
          <w:bCs/>
          <w:color w:val="000000"/>
          <w:kern w:val="0"/>
          <w:sz w:val="28"/>
          <w:szCs w:val="28"/>
          <w:u w:color="000000"/>
          <w:lang w:eastAsia="pl-PL" w:bidi="pl-PL"/>
        </w:rPr>
      </w:pPr>
      <w:r>
        <w:rPr>
          <w:rFonts w:ascii="Arial" w:eastAsia="Times New Roman" w:hAnsi="Arial" w:cs="Arial"/>
          <w:bCs/>
          <w:color w:val="000000"/>
          <w:kern w:val="0"/>
          <w:sz w:val="28"/>
          <w:szCs w:val="28"/>
          <w:u w:color="000000"/>
          <w:lang w:eastAsia="pl-PL" w:bidi="pl-PL"/>
        </w:rPr>
        <w:t xml:space="preserve">9. </w:t>
      </w:r>
      <w:r w:rsidR="00F728C2" w:rsidRPr="00F728C2">
        <w:rPr>
          <w:rFonts w:ascii="Arial" w:eastAsia="Times New Roman" w:hAnsi="Arial" w:cs="Arial"/>
          <w:bCs/>
          <w:color w:val="000000"/>
          <w:kern w:val="0"/>
          <w:sz w:val="28"/>
          <w:szCs w:val="28"/>
          <w:u w:color="000000"/>
          <w:lang w:eastAsia="pl-PL" w:bidi="pl-PL"/>
        </w:rPr>
        <w:t xml:space="preserve">Działania z udziałem Dziecka, co do którego istniej podejrzenie, ze jest dotknięte przemocą w rodzinie powinny być prowadzone w obecności pedagoga lub psychologa. </w:t>
      </w:r>
    </w:p>
    <w:p w:rsidR="00F728C2" w:rsidRPr="00F728C2" w:rsidRDefault="00E17A71" w:rsidP="00E17A71">
      <w:pPr>
        <w:keepLines/>
        <w:spacing w:before="120" w:after="120" w:line="240" w:lineRule="auto"/>
        <w:jc w:val="both"/>
        <w:rPr>
          <w:rFonts w:ascii="Arial" w:eastAsia="Times New Roman" w:hAnsi="Arial" w:cs="Arial"/>
          <w:bCs/>
          <w:color w:val="000000"/>
          <w:kern w:val="0"/>
          <w:sz w:val="28"/>
          <w:szCs w:val="28"/>
          <w:u w:color="000000"/>
          <w:lang w:eastAsia="pl-PL" w:bidi="pl-PL"/>
        </w:rPr>
      </w:pPr>
      <w:r>
        <w:rPr>
          <w:rFonts w:ascii="Arial" w:eastAsia="Times New Roman" w:hAnsi="Arial" w:cs="Arial"/>
          <w:bCs/>
          <w:color w:val="000000"/>
          <w:kern w:val="0"/>
          <w:sz w:val="28"/>
          <w:szCs w:val="28"/>
          <w:u w:color="000000"/>
          <w:lang w:eastAsia="pl-PL" w:bidi="pl-PL"/>
        </w:rPr>
        <w:t>10</w:t>
      </w:r>
      <w:r w:rsidR="00676035">
        <w:rPr>
          <w:rFonts w:ascii="Arial" w:eastAsia="Times New Roman" w:hAnsi="Arial" w:cs="Arial"/>
          <w:bCs/>
          <w:color w:val="000000"/>
          <w:kern w:val="0"/>
          <w:sz w:val="28"/>
          <w:szCs w:val="28"/>
          <w:u w:color="000000"/>
          <w:lang w:eastAsia="pl-PL" w:bidi="pl-PL"/>
        </w:rPr>
        <w:t xml:space="preserve">. </w:t>
      </w:r>
      <w:r w:rsidR="00F728C2" w:rsidRPr="00F728C2">
        <w:rPr>
          <w:rFonts w:ascii="Arial" w:eastAsia="Times New Roman" w:hAnsi="Arial" w:cs="Arial"/>
          <w:bCs/>
          <w:color w:val="000000"/>
          <w:kern w:val="0"/>
          <w:sz w:val="28"/>
          <w:szCs w:val="28"/>
          <w:u w:color="000000"/>
          <w:lang w:eastAsia="pl-PL" w:bidi="pl-PL"/>
        </w:rPr>
        <w:t xml:space="preserve">Po wypełnieniu formularza „Niebieska karta – A” osobie, co do której istnieje podejrzenie, że jest dotknięta przemocą w rodzinie przekazuje się formularz „Niebieska karta – B”. </w:t>
      </w:r>
    </w:p>
    <w:p w:rsidR="00F728C2" w:rsidRPr="00F728C2" w:rsidRDefault="00E17A71" w:rsidP="00E17A71">
      <w:pPr>
        <w:keepLines/>
        <w:spacing w:before="120" w:after="120" w:line="240" w:lineRule="auto"/>
        <w:jc w:val="both"/>
        <w:rPr>
          <w:rFonts w:ascii="Arial" w:eastAsia="Times New Roman" w:hAnsi="Arial" w:cs="Arial"/>
          <w:bCs/>
          <w:color w:val="000000"/>
          <w:kern w:val="0"/>
          <w:sz w:val="28"/>
          <w:szCs w:val="28"/>
          <w:u w:color="000000"/>
          <w:lang w:eastAsia="pl-PL" w:bidi="pl-PL"/>
        </w:rPr>
      </w:pPr>
      <w:r>
        <w:rPr>
          <w:rFonts w:ascii="Arial" w:eastAsia="Times New Roman" w:hAnsi="Arial" w:cs="Arial"/>
          <w:bCs/>
          <w:color w:val="000000"/>
          <w:kern w:val="0"/>
          <w:sz w:val="28"/>
          <w:szCs w:val="28"/>
          <w:u w:color="000000"/>
          <w:lang w:eastAsia="pl-PL" w:bidi="pl-PL"/>
        </w:rPr>
        <w:t xml:space="preserve">11. </w:t>
      </w:r>
      <w:r w:rsidR="00F728C2" w:rsidRPr="00F728C2">
        <w:rPr>
          <w:rFonts w:ascii="Arial" w:eastAsia="Times New Roman" w:hAnsi="Arial" w:cs="Arial"/>
          <w:bCs/>
          <w:color w:val="000000"/>
          <w:kern w:val="0"/>
          <w:sz w:val="28"/>
          <w:szCs w:val="28"/>
          <w:u w:color="000000"/>
          <w:lang w:eastAsia="pl-PL" w:bidi="pl-PL"/>
        </w:rPr>
        <w:t xml:space="preserve">W przypadku gdy przemoc w rodzinie dotyczy </w:t>
      </w:r>
      <w:r>
        <w:rPr>
          <w:rFonts w:ascii="Arial" w:eastAsia="Times New Roman" w:hAnsi="Arial" w:cs="Arial"/>
          <w:bCs/>
          <w:color w:val="000000"/>
          <w:kern w:val="0"/>
          <w:sz w:val="28"/>
          <w:szCs w:val="28"/>
          <w:u w:color="000000"/>
          <w:lang w:eastAsia="pl-PL" w:bidi="pl-PL"/>
        </w:rPr>
        <w:t>d</w:t>
      </w:r>
      <w:r w:rsidR="00F728C2" w:rsidRPr="00F728C2">
        <w:rPr>
          <w:rFonts w:ascii="Arial" w:eastAsia="Times New Roman" w:hAnsi="Arial" w:cs="Arial"/>
          <w:bCs/>
          <w:color w:val="000000"/>
          <w:kern w:val="0"/>
          <w:sz w:val="28"/>
          <w:szCs w:val="28"/>
          <w:u w:color="000000"/>
          <w:lang w:eastAsia="pl-PL" w:bidi="pl-PL"/>
        </w:rPr>
        <w:t xml:space="preserve">ziecka, formularz „Niebieska Karta – B” przekazuje się </w:t>
      </w:r>
      <w:r w:rsidR="001A083A">
        <w:rPr>
          <w:rFonts w:ascii="Arial" w:eastAsia="Times New Roman" w:hAnsi="Arial" w:cs="Arial"/>
          <w:bCs/>
          <w:color w:val="000000"/>
          <w:kern w:val="0"/>
          <w:sz w:val="28"/>
          <w:szCs w:val="28"/>
          <w:u w:color="000000"/>
          <w:lang w:eastAsia="pl-PL" w:bidi="pl-PL"/>
        </w:rPr>
        <w:t>o</w:t>
      </w:r>
      <w:r w:rsidR="00F728C2" w:rsidRPr="00F728C2">
        <w:rPr>
          <w:rFonts w:ascii="Arial" w:eastAsia="Times New Roman" w:hAnsi="Arial" w:cs="Arial"/>
          <w:bCs/>
          <w:color w:val="000000"/>
          <w:kern w:val="0"/>
          <w:sz w:val="28"/>
          <w:szCs w:val="28"/>
          <w:u w:color="000000"/>
          <w:lang w:eastAsia="pl-PL" w:bidi="pl-PL"/>
        </w:rPr>
        <w:t>piekunowi, lub osobie, która zgłosiła podejrzenie stosowania przemocy w rodzinie (formularz</w:t>
      </w:r>
      <w:r>
        <w:rPr>
          <w:rFonts w:ascii="Arial" w:eastAsia="Times New Roman" w:hAnsi="Arial" w:cs="Arial"/>
          <w:bCs/>
          <w:color w:val="000000"/>
          <w:kern w:val="0"/>
          <w:sz w:val="28"/>
          <w:szCs w:val="28"/>
          <w:u w:color="000000"/>
          <w:lang w:eastAsia="pl-PL" w:bidi="pl-PL"/>
        </w:rPr>
        <w:t>a</w:t>
      </w:r>
      <w:r w:rsidR="00F728C2" w:rsidRPr="00F728C2">
        <w:rPr>
          <w:rFonts w:ascii="Arial" w:eastAsia="Times New Roman" w:hAnsi="Arial" w:cs="Arial"/>
          <w:bCs/>
          <w:color w:val="000000"/>
          <w:kern w:val="0"/>
          <w:sz w:val="28"/>
          <w:szCs w:val="28"/>
          <w:u w:color="000000"/>
          <w:lang w:eastAsia="pl-PL" w:bidi="pl-PL"/>
        </w:rPr>
        <w:t xml:space="preserve"> „Niebieska Karta – B” nie przekazuje się osobie, wobec której istnieje podejrzenie, że stosuje przemoc w rodzinie). </w:t>
      </w:r>
    </w:p>
    <w:p w:rsidR="00F728C2" w:rsidRDefault="00E17A71" w:rsidP="008574A2">
      <w:pPr>
        <w:keepLines/>
        <w:spacing w:before="120" w:after="120" w:line="240" w:lineRule="auto"/>
        <w:jc w:val="both"/>
        <w:rPr>
          <w:rFonts w:ascii="Arial" w:eastAsia="Times New Roman" w:hAnsi="Arial" w:cs="Arial"/>
          <w:bCs/>
          <w:color w:val="000000"/>
          <w:kern w:val="0"/>
          <w:sz w:val="28"/>
          <w:szCs w:val="28"/>
          <w:u w:color="000000"/>
          <w:lang w:eastAsia="pl-PL" w:bidi="pl-PL"/>
        </w:rPr>
      </w:pPr>
      <w:r>
        <w:rPr>
          <w:rFonts w:ascii="Arial" w:eastAsia="Times New Roman" w:hAnsi="Arial" w:cs="Arial"/>
          <w:bCs/>
          <w:color w:val="000000"/>
          <w:kern w:val="0"/>
          <w:sz w:val="28"/>
          <w:szCs w:val="28"/>
          <w:u w:color="000000"/>
          <w:lang w:eastAsia="pl-PL" w:bidi="pl-PL"/>
        </w:rPr>
        <w:t xml:space="preserve">12. </w:t>
      </w:r>
      <w:r w:rsidR="00F728C2" w:rsidRPr="00F728C2">
        <w:rPr>
          <w:rFonts w:ascii="Arial" w:eastAsia="Times New Roman" w:hAnsi="Arial" w:cs="Arial"/>
          <w:bCs/>
          <w:color w:val="000000"/>
          <w:kern w:val="0"/>
          <w:sz w:val="28"/>
          <w:szCs w:val="28"/>
          <w:u w:color="000000"/>
          <w:lang w:eastAsia="pl-PL" w:bidi="pl-PL"/>
        </w:rPr>
        <w:t xml:space="preserve">Wypełniony formularz „Niebieska Karta – A” </w:t>
      </w:r>
      <w:r>
        <w:rPr>
          <w:rFonts w:ascii="Arial" w:eastAsia="Times New Roman" w:hAnsi="Arial" w:cs="Arial"/>
          <w:bCs/>
          <w:color w:val="000000"/>
          <w:kern w:val="0"/>
          <w:sz w:val="28"/>
          <w:szCs w:val="28"/>
          <w:u w:color="000000"/>
          <w:lang w:eastAsia="pl-PL" w:bidi="pl-PL"/>
        </w:rPr>
        <w:t xml:space="preserve"> dyrektor lub upoważniony przez niego pracownik przekazuje </w:t>
      </w:r>
      <w:r w:rsidR="00F728C2" w:rsidRPr="00F728C2">
        <w:rPr>
          <w:rFonts w:ascii="Arial" w:eastAsia="Times New Roman" w:hAnsi="Arial" w:cs="Arial"/>
          <w:bCs/>
          <w:color w:val="000000"/>
          <w:kern w:val="0"/>
          <w:sz w:val="28"/>
          <w:szCs w:val="28"/>
          <w:u w:color="000000"/>
          <w:lang w:eastAsia="pl-PL" w:bidi="pl-PL"/>
        </w:rPr>
        <w:t>niezwłocznie, nie później</w:t>
      </w:r>
      <w:r>
        <w:rPr>
          <w:rFonts w:ascii="Arial" w:eastAsia="Times New Roman" w:hAnsi="Arial" w:cs="Arial"/>
          <w:bCs/>
          <w:color w:val="000000"/>
          <w:kern w:val="0"/>
          <w:sz w:val="28"/>
          <w:szCs w:val="28"/>
          <w:u w:color="000000"/>
          <w:lang w:eastAsia="pl-PL" w:bidi="pl-PL"/>
        </w:rPr>
        <w:t xml:space="preserve"> jednak </w:t>
      </w:r>
      <w:r w:rsidR="00F728C2" w:rsidRPr="00F728C2">
        <w:rPr>
          <w:rFonts w:ascii="Arial" w:eastAsia="Times New Roman" w:hAnsi="Arial" w:cs="Arial"/>
          <w:bCs/>
          <w:color w:val="000000"/>
          <w:kern w:val="0"/>
          <w:sz w:val="28"/>
          <w:szCs w:val="28"/>
          <w:u w:color="000000"/>
          <w:lang w:eastAsia="pl-PL" w:bidi="pl-PL"/>
        </w:rPr>
        <w:t xml:space="preserve"> niż w terminie 5 (pięciu) dni roboczych od wszczęcia procedurydo zespołu interdyscyplinarnego. </w:t>
      </w:r>
    </w:p>
    <w:p w:rsidR="00186261" w:rsidRPr="00186261" w:rsidRDefault="00186261" w:rsidP="00653B90">
      <w:pPr>
        <w:keepLines/>
        <w:spacing w:before="120" w:after="120" w:line="240" w:lineRule="auto"/>
        <w:jc w:val="both"/>
        <w:rPr>
          <w:rFonts w:ascii="Arial" w:eastAsia="Times New Roman" w:hAnsi="Arial" w:cs="Arial"/>
          <w:bCs/>
          <w:color w:val="000000"/>
          <w:kern w:val="0"/>
          <w:sz w:val="28"/>
          <w:szCs w:val="28"/>
          <w:u w:color="000000"/>
          <w:lang w:eastAsia="pl-PL" w:bidi="pl-PL"/>
        </w:rPr>
      </w:pPr>
    </w:p>
    <w:p w:rsidR="000B6B83" w:rsidRPr="00186261" w:rsidRDefault="000B6B83" w:rsidP="00653B90">
      <w:pPr>
        <w:keepLines/>
        <w:spacing w:before="120" w:after="120" w:line="240" w:lineRule="auto"/>
        <w:ind w:firstLine="340"/>
        <w:jc w:val="center"/>
        <w:rPr>
          <w:rFonts w:ascii="Arial" w:eastAsia="Times New Roman" w:hAnsi="Arial" w:cs="Arial"/>
          <w:bCs/>
          <w:color w:val="000000"/>
          <w:kern w:val="0"/>
          <w:sz w:val="28"/>
          <w:szCs w:val="28"/>
          <w:u w:color="000000"/>
          <w:lang w:eastAsia="pl-PL" w:bidi="pl-PL"/>
        </w:rPr>
      </w:pPr>
    </w:p>
    <w:p w:rsidR="00AC68B0" w:rsidRPr="00653B90" w:rsidRDefault="00AC68B0" w:rsidP="00653B90">
      <w:pPr>
        <w:keepLines/>
        <w:spacing w:before="120" w:after="120" w:line="240" w:lineRule="auto"/>
        <w:ind w:firstLine="340"/>
        <w:jc w:val="center"/>
        <w:rPr>
          <w:rFonts w:ascii="Arial" w:eastAsia="Times New Roman" w:hAnsi="Arial" w:cs="Arial"/>
          <w:color w:val="000000"/>
          <w:kern w:val="0"/>
          <w:sz w:val="28"/>
          <w:szCs w:val="28"/>
          <w:u w:color="000000"/>
          <w:lang w:eastAsia="pl-PL" w:bidi="pl-PL"/>
        </w:rPr>
      </w:pPr>
      <w:r w:rsidRPr="00653B90">
        <w:rPr>
          <w:rFonts w:ascii="Arial" w:eastAsia="Times New Roman" w:hAnsi="Arial" w:cs="Arial"/>
          <w:color w:val="000000"/>
          <w:kern w:val="0"/>
          <w:sz w:val="28"/>
          <w:szCs w:val="28"/>
          <w:u w:color="000000"/>
          <w:lang w:eastAsia="pl-PL" w:bidi="pl-PL"/>
        </w:rPr>
        <w:lastRenderedPageBreak/>
        <w:t>Rozdział 6</w:t>
      </w:r>
    </w:p>
    <w:p w:rsidR="00AC68B0" w:rsidRPr="00653B90" w:rsidRDefault="00AC68B0" w:rsidP="00653B90">
      <w:pPr>
        <w:keepLines/>
        <w:spacing w:before="120" w:after="120" w:line="240" w:lineRule="auto"/>
        <w:jc w:val="center"/>
        <w:rPr>
          <w:rFonts w:ascii="Arial" w:eastAsia="Times New Roman" w:hAnsi="Arial" w:cs="Arial"/>
          <w:b/>
          <w:bCs/>
          <w:color w:val="000000"/>
          <w:kern w:val="0"/>
          <w:sz w:val="28"/>
          <w:szCs w:val="28"/>
          <w:u w:color="000000"/>
          <w:lang w:eastAsia="pl-PL" w:bidi="pl-PL"/>
        </w:rPr>
      </w:pPr>
      <w:r w:rsidRPr="00653B90">
        <w:rPr>
          <w:rFonts w:ascii="Arial" w:eastAsia="Times New Roman" w:hAnsi="Arial" w:cs="Arial"/>
          <w:b/>
          <w:bCs/>
          <w:color w:val="000000"/>
          <w:kern w:val="0"/>
          <w:sz w:val="28"/>
          <w:szCs w:val="28"/>
          <w:u w:color="000000"/>
          <w:lang w:eastAsia="pl-PL" w:bidi="pl-PL"/>
        </w:rPr>
        <w:t>Zakres kompetencji osoby odpowiedzialnej za przygotowanie personelu  do stosowania standardów, zasady przygotowania tego personelu do ich stosowania oraz sposób dokumentowania tej czynności</w:t>
      </w:r>
    </w:p>
    <w:p w:rsidR="000D33D3" w:rsidRPr="00653B90" w:rsidRDefault="00B02D38" w:rsidP="008574A2">
      <w:pPr>
        <w:keepLines/>
        <w:spacing w:before="120" w:after="120" w:line="240" w:lineRule="auto"/>
        <w:jc w:val="both"/>
        <w:rPr>
          <w:rFonts w:ascii="Arial" w:hAnsi="Arial" w:cs="Arial"/>
          <w:sz w:val="28"/>
          <w:szCs w:val="28"/>
        </w:rPr>
      </w:pPr>
      <w:bookmarkStart w:id="16" w:name="_Hlk150734669"/>
      <w:r w:rsidRPr="00653B90">
        <w:rPr>
          <w:rFonts w:ascii="Arial" w:eastAsia="Times New Roman" w:hAnsi="Arial" w:cs="Arial"/>
          <w:b/>
          <w:color w:val="000000"/>
          <w:kern w:val="0"/>
          <w:sz w:val="28"/>
          <w:szCs w:val="28"/>
          <w:lang w:eastAsia="pl-PL" w:bidi="pl-PL"/>
        </w:rPr>
        <w:t>§ 2</w:t>
      </w:r>
      <w:r w:rsidR="008574A2">
        <w:rPr>
          <w:rFonts w:ascii="Arial" w:eastAsia="Times New Roman" w:hAnsi="Arial" w:cs="Arial"/>
          <w:b/>
          <w:color w:val="000000"/>
          <w:kern w:val="0"/>
          <w:sz w:val="28"/>
          <w:szCs w:val="28"/>
          <w:lang w:eastAsia="pl-PL" w:bidi="pl-PL"/>
        </w:rPr>
        <w:t>8.</w:t>
      </w:r>
      <w:r w:rsidRPr="00653B90">
        <w:rPr>
          <w:rFonts w:ascii="Arial" w:eastAsia="Times New Roman" w:hAnsi="Arial" w:cs="Arial"/>
          <w:bCs/>
          <w:color w:val="000000"/>
          <w:kern w:val="0"/>
          <w:sz w:val="28"/>
          <w:szCs w:val="28"/>
          <w:lang w:eastAsia="pl-PL" w:bidi="pl-PL"/>
        </w:rPr>
        <w:t xml:space="preserve"> 1</w:t>
      </w:r>
      <w:bookmarkEnd w:id="16"/>
      <w:r w:rsidRPr="00653B90">
        <w:rPr>
          <w:rFonts w:ascii="Arial" w:eastAsia="Times New Roman" w:hAnsi="Arial" w:cs="Arial"/>
          <w:bCs/>
          <w:color w:val="000000"/>
          <w:kern w:val="0"/>
          <w:sz w:val="28"/>
          <w:szCs w:val="28"/>
          <w:lang w:eastAsia="pl-PL" w:bidi="pl-PL"/>
        </w:rPr>
        <w:t xml:space="preserve">. </w:t>
      </w:r>
      <w:r w:rsidR="006015BD">
        <w:rPr>
          <w:rFonts w:ascii="Arial" w:hAnsi="Arial" w:cs="Arial"/>
          <w:sz w:val="28"/>
          <w:szCs w:val="28"/>
        </w:rPr>
        <w:t>Projekt S</w:t>
      </w:r>
      <w:r w:rsidRPr="00653B90">
        <w:rPr>
          <w:rFonts w:ascii="Arial" w:hAnsi="Arial" w:cs="Arial"/>
          <w:sz w:val="28"/>
          <w:szCs w:val="28"/>
        </w:rPr>
        <w:t>tandard</w:t>
      </w:r>
      <w:r w:rsidR="006015BD">
        <w:rPr>
          <w:rFonts w:ascii="Arial" w:hAnsi="Arial" w:cs="Arial"/>
          <w:sz w:val="28"/>
          <w:szCs w:val="28"/>
        </w:rPr>
        <w:t>ów</w:t>
      </w:r>
      <w:r w:rsidRPr="00653B90">
        <w:rPr>
          <w:rFonts w:ascii="Arial" w:hAnsi="Arial" w:cs="Arial"/>
          <w:sz w:val="28"/>
          <w:szCs w:val="28"/>
        </w:rPr>
        <w:t xml:space="preserve"> ochrony małoletnich  </w:t>
      </w:r>
      <w:r w:rsidR="00F4612E" w:rsidRPr="00653B90">
        <w:rPr>
          <w:rFonts w:ascii="Arial" w:hAnsi="Arial" w:cs="Arial"/>
          <w:sz w:val="28"/>
          <w:szCs w:val="28"/>
        </w:rPr>
        <w:t xml:space="preserve">w </w:t>
      </w:r>
      <w:r w:rsidR="000D33D3" w:rsidRPr="00653B90">
        <w:rPr>
          <w:rFonts w:ascii="Arial" w:hAnsi="Arial" w:cs="Arial"/>
          <w:sz w:val="28"/>
          <w:szCs w:val="28"/>
        </w:rPr>
        <w:t xml:space="preserve">wersji zupełnej  oraz w wersji skróconej dla małoletnich  </w:t>
      </w:r>
      <w:r w:rsidR="00F4612E" w:rsidRPr="00653B90">
        <w:rPr>
          <w:rFonts w:ascii="Arial" w:hAnsi="Arial" w:cs="Arial"/>
          <w:sz w:val="28"/>
          <w:szCs w:val="28"/>
        </w:rPr>
        <w:t xml:space="preserve">opracowuje </w:t>
      </w:r>
      <w:r w:rsidR="000D33D3" w:rsidRPr="00653B90">
        <w:rPr>
          <w:rFonts w:ascii="Arial" w:hAnsi="Arial" w:cs="Arial"/>
          <w:sz w:val="28"/>
          <w:szCs w:val="28"/>
        </w:rPr>
        <w:t>zespó</w:t>
      </w:r>
      <w:r w:rsidR="00F4612E" w:rsidRPr="00653B90">
        <w:rPr>
          <w:rFonts w:ascii="Arial" w:hAnsi="Arial" w:cs="Arial"/>
          <w:sz w:val="28"/>
          <w:szCs w:val="28"/>
        </w:rPr>
        <w:t>ł</w:t>
      </w:r>
      <w:r w:rsidR="000D33D3" w:rsidRPr="00653B90">
        <w:rPr>
          <w:rFonts w:ascii="Arial" w:hAnsi="Arial" w:cs="Arial"/>
          <w:sz w:val="28"/>
          <w:szCs w:val="28"/>
        </w:rPr>
        <w:t xml:space="preserve"> powołany przez dyrektora w składzie:</w:t>
      </w:r>
    </w:p>
    <w:p w:rsidR="00B02D38" w:rsidRPr="00653B90" w:rsidRDefault="0022079D" w:rsidP="00653B90">
      <w:pPr>
        <w:pStyle w:val="Akapitzlist"/>
        <w:keepLines/>
        <w:numPr>
          <w:ilvl w:val="0"/>
          <w:numId w:val="4"/>
        </w:numPr>
        <w:spacing w:before="120" w:after="120" w:line="240" w:lineRule="auto"/>
        <w:jc w:val="both"/>
        <w:rPr>
          <w:rFonts w:ascii="Arial" w:hAnsi="Arial" w:cs="Arial"/>
          <w:sz w:val="28"/>
          <w:szCs w:val="28"/>
        </w:rPr>
      </w:pPr>
      <w:r>
        <w:rPr>
          <w:rFonts w:ascii="Arial" w:hAnsi="Arial" w:cs="Arial"/>
          <w:sz w:val="28"/>
          <w:szCs w:val="28"/>
        </w:rPr>
        <w:t>dyrektor Przedszkola</w:t>
      </w:r>
      <w:r w:rsidR="000D33D3" w:rsidRPr="00653B90">
        <w:rPr>
          <w:rFonts w:ascii="Arial" w:hAnsi="Arial" w:cs="Arial"/>
          <w:sz w:val="28"/>
          <w:szCs w:val="28"/>
        </w:rPr>
        <w:t xml:space="preserve"> jako przewodniczący</w:t>
      </w:r>
    </w:p>
    <w:p w:rsidR="000D33D3" w:rsidRPr="00653B90" w:rsidRDefault="000D33D3" w:rsidP="00653B90">
      <w:pPr>
        <w:pStyle w:val="Akapitzlist"/>
        <w:keepLines/>
        <w:numPr>
          <w:ilvl w:val="0"/>
          <w:numId w:val="4"/>
        </w:numPr>
        <w:spacing w:before="120" w:after="120" w:line="240" w:lineRule="auto"/>
        <w:jc w:val="both"/>
        <w:rPr>
          <w:rFonts w:ascii="Arial" w:hAnsi="Arial" w:cs="Arial"/>
          <w:sz w:val="28"/>
          <w:szCs w:val="28"/>
        </w:rPr>
      </w:pPr>
      <w:r w:rsidRPr="00653B90">
        <w:rPr>
          <w:rFonts w:ascii="Arial" w:hAnsi="Arial" w:cs="Arial"/>
          <w:sz w:val="28"/>
          <w:szCs w:val="28"/>
        </w:rPr>
        <w:t>psycholog;</w:t>
      </w:r>
    </w:p>
    <w:p w:rsidR="000D33D3" w:rsidRPr="00653B90" w:rsidRDefault="000D33D3" w:rsidP="00653B90">
      <w:pPr>
        <w:pStyle w:val="Akapitzlist"/>
        <w:keepLines/>
        <w:numPr>
          <w:ilvl w:val="0"/>
          <w:numId w:val="4"/>
        </w:numPr>
        <w:spacing w:before="120" w:after="120" w:line="240" w:lineRule="auto"/>
        <w:jc w:val="both"/>
        <w:rPr>
          <w:rFonts w:ascii="Arial" w:hAnsi="Arial" w:cs="Arial"/>
          <w:sz w:val="28"/>
          <w:szCs w:val="28"/>
        </w:rPr>
      </w:pPr>
      <w:r w:rsidRPr="00653B90">
        <w:rPr>
          <w:rFonts w:ascii="Arial" w:hAnsi="Arial" w:cs="Arial"/>
          <w:sz w:val="28"/>
          <w:szCs w:val="28"/>
        </w:rPr>
        <w:t>pedagog;</w:t>
      </w:r>
    </w:p>
    <w:p w:rsidR="000D33D3" w:rsidRPr="00653B90" w:rsidRDefault="000D33D3" w:rsidP="00653B90">
      <w:pPr>
        <w:pStyle w:val="Akapitzlist"/>
        <w:keepLines/>
        <w:numPr>
          <w:ilvl w:val="0"/>
          <w:numId w:val="4"/>
        </w:numPr>
        <w:spacing w:before="120" w:after="120" w:line="240" w:lineRule="auto"/>
        <w:jc w:val="both"/>
        <w:rPr>
          <w:rFonts w:ascii="Arial" w:hAnsi="Arial" w:cs="Arial"/>
          <w:sz w:val="28"/>
          <w:szCs w:val="28"/>
        </w:rPr>
      </w:pPr>
      <w:r w:rsidRPr="00653B90">
        <w:rPr>
          <w:rFonts w:ascii="Arial" w:hAnsi="Arial" w:cs="Arial"/>
          <w:sz w:val="28"/>
          <w:szCs w:val="28"/>
        </w:rPr>
        <w:t>pedagog specjalny;</w:t>
      </w:r>
    </w:p>
    <w:p w:rsidR="00B02D38" w:rsidRDefault="00B02D38" w:rsidP="00653B90">
      <w:pPr>
        <w:keepLines/>
        <w:spacing w:before="120" w:after="120" w:line="240" w:lineRule="auto"/>
        <w:jc w:val="both"/>
        <w:rPr>
          <w:rFonts w:ascii="Arial" w:eastAsia="Times New Roman" w:hAnsi="Arial" w:cs="Arial"/>
          <w:bCs/>
          <w:color w:val="000000"/>
          <w:kern w:val="0"/>
          <w:sz w:val="28"/>
          <w:szCs w:val="28"/>
          <w:lang w:eastAsia="pl-PL" w:bidi="pl-PL"/>
        </w:rPr>
      </w:pPr>
      <w:r w:rsidRPr="00653B90">
        <w:rPr>
          <w:rFonts w:ascii="Arial" w:hAnsi="Arial" w:cs="Arial"/>
          <w:sz w:val="28"/>
          <w:szCs w:val="28"/>
        </w:rPr>
        <w:t xml:space="preserve">2. </w:t>
      </w:r>
      <w:r w:rsidRPr="00653B90">
        <w:rPr>
          <w:rFonts w:ascii="Arial" w:eastAsia="Times New Roman" w:hAnsi="Arial" w:cs="Arial"/>
          <w:bCs/>
          <w:color w:val="000000"/>
          <w:kern w:val="0"/>
          <w:sz w:val="28"/>
          <w:szCs w:val="28"/>
          <w:lang w:eastAsia="pl-PL" w:bidi="pl-PL"/>
        </w:rPr>
        <w:t>Za  przygotowanie merytoryczne pracowników</w:t>
      </w:r>
      <w:r w:rsidR="000D33D3" w:rsidRPr="00653B90">
        <w:rPr>
          <w:rFonts w:ascii="Arial" w:eastAsia="Times New Roman" w:hAnsi="Arial" w:cs="Arial"/>
          <w:bCs/>
          <w:color w:val="000000"/>
          <w:kern w:val="0"/>
          <w:sz w:val="28"/>
          <w:szCs w:val="28"/>
          <w:lang w:eastAsia="pl-PL" w:bidi="pl-PL"/>
        </w:rPr>
        <w:t>do stosowania Standardów</w:t>
      </w:r>
      <w:r w:rsidRPr="00653B90">
        <w:rPr>
          <w:rFonts w:ascii="Arial" w:eastAsia="Times New Roman" w:hAnsi="Arial" w:cs="Arial"/>
          <w:bCs/>
          <w:color w:val="000000"/>
          <w:kern w:val="0"/>
          <w:sz w:val="28"/>
          <w:szCs w:val="28"/>
          <w:lang w:eastAsia="pl-PL" w:bidi="pl-PL"/>
        </w:rPr>
        <w:t xml:space="preserve">, w tym za przeprowadzenie spotkań szkoleniowych </w:t>
      </w:r>
      <w:r w:rsidR="000D33D3" w:rsidRPr="00653B90">
        <w:rPr>
          <w:rFonts w:ascii="Arial" w:eastAsia="Times New Roman" w:hAnsi="Arial" w:cs="Arial"/>
          <w:bCs/>
          <w:color w:val="000000"/>
          <w:kern w:val="0"/>
          <w:sz w:val="28"/>
          <w:szCs w:val="28"/>
          <w:lang w:eastAsia="pl-PL" w:bidi="pl-PL"/>
        </w:rPr>
        <w:t xml:space="preserve"> w zakresie </w:t>
      </w:r>
      <w:r w:rsidRPr="00653B90">
        <w:rPr>
          <w:rFonts w:ascii="Arial" w:eastAsia="Times New Roman" w:hAnsi="Arial" w:cs="Arial"/>
          <w:bCs/>
          <w:color w:val="000000"/>
          <w:kern w:val="0"/>
          <w:sz w:val="28"/>
          <w:szCs w:val="28"/>
          <w:lang w:eastAsia="pl-PL" w:bidi="pl-PL"/>
        </w:rPr>
        <w:t xml:space="preserve"> stosowania Standardów  odp</w:t>
      </w:r>
      <w:r w:rsidR="001A083A">
        <w:rPr>
          <w:rFonts w:ascii="Arial" w:eastAsia="Times New Roman" w:hAnsi="Arial" w:cs="Arial"/>
          <w:bCs/>
          <w:color w:val="000000"/>
          <w:kern w:val="0"/>
          <w:sz w:val="28"/>
          <w:szCs w:val="28"/>
          <w:lang w:eastAsia="pl-PL" w:bidi="pl-PL"/>
        </w:rPr>
        <w:t>owiada dyrektor</w:t>
      </w:r>
    </w:p>
    <w:p w:rsidR="00653B90" w:rsidRPr="00653B90" w:rsidRDefault="00653B90" w:rsidP="00653B90">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 xml:space="preserve">3. Ze spotkań szkoleniowych, o których mowa w ust.2 sporządza </w:t>
      </w:r>
      <w:r w:rsidR="001A083A">
        <w:rPr>
          <w:rFonts w:ascii="Arial" w:eastAsia="Times New Roman" w:hAnsi="Arial" w:cs="Arial"/>
          <w:bCs/>
          <w:color w:val="000000"/>
          <w:kern w:val="0"/>
          <w:sz w:val="28"/>
          <w:szCs w:val="28"/>
          <w:lang w:eastAsia="pl-PL" w:bidi="pl-PL"/>
        </w:rPr>
        <w:t xml:space="preserve">się </w:t>
      </w:r>
      <w:r>
        <w:rPr>
          <w:rFonts w:ascii="Arial" w:eastAsia="Times New Roman" w:hAnsi="Arial" w:cs="Arial"/>
          <w:bCs/>
          <w:color w:val="000000"/>
          <w:kern w:val="0"/>
          <w:sz w:val="28"/>
          <w:szCs w:val="28"/>
          <w:lang w:eastAsia="pl-PL" w:bidi="pl-PL"/>
        </w:rPr>
        <w:t>notatkę wraz z wykazem uczestników spotkania, które prz</w:t>
      </w:r>
      <w:r w:rsidR="001A083A">
        <w:rPr>
          <w:rFonts w:ascii="Arial" w:eastAsia="Times New Roman" w:hAnsi="Arial" w:cs="Arial"/>
          <w:bCs/>
          <w:color w:val="000000"/>
          <w:kern w:val="0"/>
          <w:sz w:val="28"/>
          <w:szCs w:val="28"/>
          <w:lang w:eastAsia="pl-PL" w:bidi="pl-PL"/>
        </w:rPr>
        <w:t>echowuje się w dokumentacji Przedszkola.</w:t>
      </w:r>
    </w:p>
    <w:p w:rsidR="00CC2939" w:rsidRPr="00653B90" w:rsidRDefault="001A083A" w:rsidP="00653B90">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4</w:t>
      </w:r>
      <w:r w:rsidR="00653B90">
        <w:rPr>
          <w:rFonts w:ascii="Arial" w:eastAsia="Times New Roman" w:hAnsi="Arial" w:cs="Arial"/>
          <w:bCs/>
          <w:color w:val="000000"/>
          <w:kern w:val="0"/>
          <w:sz w:val="28"/>
          <w:szCs w:val="28"/>
          <w:lang w:eastAsia="pl-PL" w:bidi="pl-PL"/>
        </w:rPr>
        <w:t xml:space="preserve">. </w:t>
      </w:r>
      <w:r w:rsidR="000D33D3" w:rsidRPr="00653B90">
        <w:rPr>
          <w:rFonts w:ascii="Arial" w:eastAsia="Times New Roman" w:hAnsi="Arial" w:cs="Arial"/>
          <w:bCs/>
          <w:color w:val="000000"/>
          <w:kern w:val="0"/>
          <w:sz w:val="28"/>
          <w:szCs w:val="28"/>
          <w:lang w:eastAsia="pl-PL" w:bidi="pl-PL"/>
        </w:rPr>
        <w:t>Dyrektor w miarę potrzeb organizuje  pracownikom spotkania szkoleniowe z przedstawicielam</w:t>
      </w:r>
      <w:r>
        <w:rPr>
          <w:rFonts w:ascii="Arial" w:eastAsia="Times New Roman" w:hAnsi="Arial" w:cs="Arial"/>
          <w:bCs/>
          <w:color w:val="000000"/>
          <w:kern w:val="0"/>
          <w:sz w:val="28"/>
          <w:szCs w:val="28"/>
          <w:lang w:eastAsia="pl-PL" w:bidi="pl-PL"/>
        </w:rPr>
        <w:t xml:space="preserve">i </w:t>
      </w:r>
      <w:r w:rsidR="00F4612E" w:rsidRPr="00653B90">
        <w:rPr>
          <w:rFonts w:ascii="Arial" w:eastAsia="Times New Roman" w:hAnsi="Arial" w:cs="Arial"/>
          <w:bCs/>
          <w:color w:val="000000"/>
          <w:kern w:val="0"/>
          <w:sz w:val="28"/>
          <w:szCs w:val="28"/>
          <w:lang w:eastAsia="pl-PL" w:bidi="pl-PL"/>
        </w:rPr>
        <w:t xml:space="preserve">policji, sądu rodzinnego, kuratorów ds. nieletnich, pracowników ośrodka pomocy społecznej,  a także </w:t>
      </w:r>
      <w:r>
        <w:rPr>
          <w:rFonts w:ascii="Arial" w:eastAsia="Times New Roman" w:hAnsi="Arial" w:cs="Arial"/>
          <w:bCs/>
          <w:color w:val="000000"/>
          <w:kern w:val="0"/>
          <w:sz w:val="28"/>
          <w:szCs w:val="28"/>
          <w:lang w:eastAsia="pl-PL" w:bidi="pl-PL"/>
        </w:rPr>
        <w:t xml:space="preserve">instytucji, </w:t>
      </w:r>
      <w:r w:rsidR="00F4612E" w:rsidRPr="00653B90">
        <w:rPr>
          <w:rFonts w:ascii="Arial" w:eastAsia="Times New Roman" w:hAnsi="Arial" w:cs="Arial"/>
          <w:bCs/>
          <w:color w:val="000000"/>
          <w:kern w:val="0"/>
          <w:sz w:val="28"/>
          <w:szCs w:val="28"/>
          <w:lang w:eastAsia="pl-PL" w:bidi="pl-PL"/>
        </w:rPr>
        <w:t xml:space="preserve">organizacji i stowarzyszeń zajmujących się problematyką ochrony małoletnich. </w:t>
      </w:r>
    </w:p>
    <w:p w:rsidR="00B83F18" w:rsidRDefault="00B83F18" w:rsidP="006905A5">
      <w:pPr>
        <w:keepLines/>
        <w:spacing w:before="120" w:after="120" w:line="240" w:lineRule="auto"/>
        <w:jc w:val="both"/>
        <w:rPr>
          <w:rFonts w:ascii="Times New Roman" w:eastAsia="Times New Roman" w:hAnsi="Times New Roman" w:cs="Times New Roman"/>
          <w:bCs/>
          <w:color w:val="000000"/>
          <w:kern w:val="0"/>
          <w:sz w:val="24"/>
          <w:szCs w:val="24"/>
          <w:lang w:eastAsia="pl-PL" w:bidi="pl-PL"/>
        </w:rPr>
      </w:pPr>
    </w:p>
    <w:p w:rsidR="00CC2939" w:rsidRPr="004D1DB3" w:rsidRDefault="00CC2939" w:rsidP="000D33D3">
      <w:pPr>
        <w:keepLines/>
        <w:spacing w:before="120" w:after="120" w:line="240" w:lineRule="auto"/>
        <w:ind w:firstLine="340"/>
        <w:jc w:val="both"/>
        <w:rPr>
          <w:rFonts w:ascii="Arial" w:eastAsia="Times New Roman" w:hAnsi="Arial" w:cs="Arial"/>
          <w:bCs/>
          <w:color w:val="000000"/>
          <w:kern w:val="0"/>
          <w:sz w:val="28"/>
          <w:szCs w:val="28"/>
          <w:lang w:eastAsia="pl-PL" w:bidi="pl-PL"/>
        </w:rPr>
      </w:pPr>
    </w:p>
    <w:p w:rsidR="00AC68B0" w:rsidRPr="004D1DB3" w:rsidRDefault="00AC68B0" w:rsidP="00AC68B0">
      <w:pPr>
        <w:keepLines/>
        <w:spacing w:before="120" w:after="120" w:line="240" w:lineRule="auto"/>
        <w:ind w:firstLine="340"/>
        <w:jc w:val="center"/>
        <w:rPr>
          <w:rFonts w:ascii="Arial" w:eastAsia="Times New Roman" w:hAnsi="Arial" w:cs="Arial"/>
          <w:color w:val="000000"/>
          <w:kern w:val="0"/>
          <w:sz w:val="28"/>
          <w:szCs w:val="28"/>
          <w:u w:color="000000"/>
          <w:lang w:eastAsia="pl-PL" w:bidi="pl-PL"/>
        </w:rPr>
      </w:pPr>
      <w:r w:rsidRPr="004D1DB3">
        <w:rPr>
          <w:rFonts w:ascii="Arial" w:eastAsia="Times New Roman" w:hAnsi="Arial" w:cs="Arial"/>
          <w:color w:val="000000"/>
          <w:kern w:val="0"/>
          <w:sz w:val="28"/>
          <w:szCs w:val="28"/>
          <w:u w:color="000000"/>
          <w:lang w:eastAsia="pl-PL" w:bidi="pl-PL"/>
        </w:rPr>
        <w:t>Rozdział 7</w:t>
      </w:r>
    </w:p>
    <w:p w:rsidR="00AC68B0" w:rsidRPr="004D1DB3" w:rsidRDefault="00AC68B0" w:rsidP="00AC68B0">
      <w:pPr>
        <w:pStyle w:val="Akapitzlist"/>
        <w:keepLines/>
        <w:spacing w:before="120" w:after="120" w:line="240" w:lineRule="auto"/>
        <w:ind w:left="700"/>
        <w:jc w:val="center"/>
        <w:rPr>
          <w:rFonts w:ascii="Arial" w:eastAsia="Times New Roman" w:hAnsi="Arial" w:cs="Arial"/>
          <w:b/>
          <w:bCs/>
          <w:color w:val="000000"/>
          <w:kern w:val="0"/>
          <w:sz w:val="28"/>
          <w:szCs w:val="28"/>
          <w:u w:color="000000"/>
          <w:lang w:eastAsia="pl-PL" w:bidi="pl-PL"/>
        </w:rPr>
      </w:pPr>
      <w:r w:rsidRPr="004D1DB3">
        <w:rPr>
          <w:rFonts w:ascii="Arial" w:eastAsia="Times New Roman" w:hAnsi="Arial" w:cs="Arial"/>
          <w:b/>
          <w:bCs/>
          <w:color w:val="000000"/>
          <w:kern w:val="0"/>
          <w:sz w:val="28"/>
          <w:szCs w:val="28"/>
          <w:u w:color="000000"/>
          <w:lang w:eastAsia="pl-PL" w:bidi="pl-PL"/>
        </w:rPr>
        <w:t>Zasady i sposób udostępniania rodzicom albo opiekunom prawnym lub</w:t>
      </w:r>
    </w:p>
    <w:p w:rsidR="00AC68B0" w:rsidRDefault="00AC68B0" w:rsidP="00AC68B0">
      <w:pPr>
        <w:pStyle w:val="Akapitzlist"/>
        <w:keepLines/>
        <w:spacing w:before="120" w:after="120" w:line="240" w:lineRule="auto"/>
        <w:ind w:left="700"/>
        <w:jc w:val="center"/>
        <w:rPr>
          <w:rFonts w:ascii="Arial" w:eastAsia="Times New Roman" w:hAnsi="Arial" w:cs="Arial"/>
          <w:b/>
          <w:bCs/>
          <w:color w:val="000000"/>
          <w:kern w:val="0"/>
          <w:sz w:val="28"/>
          <w:szCs w:val="28"/>
          <w:u w:color="000000"/>
          <w:lang w:eastAsia="pl-PL" w:bidi="pl-PL"/>
        </w:rPr>
      </w:pPr>
      <w:r w:rsidRPr="004D1DB3">
        <w:rPr>
          <w:rFonts w:ascii="Arial" w:eastAsia="Times New Roman" w:hAnsi="Arial" w:cs="Arial"/>
          <w:b/>
          <w:bCs/>
          <w:color w:val="000000"/>
          <w:kern w:val="0"/>
          <w:sz w:val="28"/>
          <w:szCs w:val="28"/>
          <w:u w:color="000000"/>
          <w:lang w:eastAsia="pl-PL" w:bidi="pl-PL"/>
        </w:rPr>
        <w:t>faktycznym oraz małoletnim standardów do zaznajomienia się z nimi i ich stosowania</w:t>
      </w:r>
    </w:p>
    <w:p w:rsidR="004D1DB3" w:rsidRPr="004D1DB3" w:rsidRDefault="004D1DB3" w:rsidP="00AC68B0">
      <w:pPr>
        <w:pStyle w:val="Akapitzlist"/>
        <w:keepLines/>
        <w:spacing w:before="120" w:after="120" w:line="240" w:lineRule="auto"/>
        <w:ind w:left="700"/>
        <w:jc w:val="center"/>
        <w:rPr>
          <w:rFonts w:ascii="Arial" w:eastAsia="Times New Roman" w:hAnsi="Arial" w:cs="Arial"/>
          <w:b/>
          <w:bCs/>
          <w:color w:val="000000"/>
          <w:kern w:val="0"/>
          <w:sz w:val="28"/>
          <w:szCs w:val="28"/>
          <w:u w:color="000000"/>
          <w:lang w:eastAsia="pl-PL" w:bidi="pl-PL"/>
        </w:rPr>
      </w:pPr>
    </w:p>
    <w:p w:rsidR="00C52884" w:rsidRPr="004D1DB3" w:rsidRDefault="000D33D3" w:rsidP="008574A2">
      <w:pPr>
        <w:keepLines/>
        <w:spacing w:before="120" w:after="120" w:line="240" w:lineRule="auto"/>
        <w:jc w:val="both"/>
        <w:rPr>
          <w:rFonts w:ascii="Arial" w:eastAsia="Times New Roman" w:hAnsi="Arial" w:cs="Arial"/>
          <w:bCs/>
          <w:color w:val="000000"/>
          <w:kern w:val="0"/>
          <w:sz w:val="28"/>
          <w:szCs w:val="28"/>
          <w:lang w:eastAsia="pl-PL" w:bidi="pl-PL"/>
        </w:rPr>
      </w:pPr>
      <w:r w:rsidRPr="004D1DB3">
        <w:rPr>
          <w:rFonts w:ascii="Arial" w:eastAsia="Times New Roman" w:hAnsi="Arial" w:cs="Arial"/>
          <w:b/>
          <w:color w:val="000000"/>
          <w:kern w:val="0"/>
          <w:sz w:val="28"/>
          <w:szCs w:val="28"/>
          <w:lang w:eastAsia="pl-PL" w:bidi="pl-PL"/>
        </w:rPr>
        <w:t>§ 2</w:t>
      </w:r>
      <w:r w:rsidR="008574A2">
        <w:rPr>
          <w:rFonts w:ascii="Arial" w:eastAsia="Times New Roman" w:hAnsi="Arial" w:cs="Arial"/>
          <w:b/>
          <w:color w:val="000000"/>
          <w:kern w:val="0"/>
          <w:sz w:val="28"/>
          <w:szCs w:val="28"/>
          <w:lang w:eastAsia="pl-PL" w:bidi="pl-PL"/>
        </w:rPr>
        <w:t>9</w:t>
      </w:r>
      <w:r w:rsidRPr="004D1DB3">
        <w:rPr>
          <w:rFonts w:ascii="Arial" w:eastAsia="Times New Roman" w:hAnsi="Arial" w:cs="Arial"/>
          <w:b/>
          <w:color w:val="000000"/>
          <w:kern w:val="0"/>
          <w:sz w:val="28"/>
          <w:szCs w:val="28"/>
          <w:lang w:eastAsia="pl-PL" w:bidi="pl-PL"/>
        </w:rPr>
        <w:t>.</w:t>
      </w:r>
      <w:r w:rsidRPr="004D1DB3">
        <w:rPr>
          <w:rFonts w:ascii="Arial" w:eastAsia="Times New Roman" w:hAnsi="Arial" w:cs="Arial"/>
          <w:bCs/>
          <w:color w:val="000000"/>
          <w:kern w:val="0"/>
          <w:sz w:val="28"/>
          <w:szCs w:val="28"/>
          <w:lang w:eastAsia="pl-PL" w:bidi="pl-PL"/>
        </w:rPr>
        <w:t xml:space="preserve"> 1. </w:t>
      </w:r>
      <w:r w:rsidR="001A083A">
        <w:rPr>
          <w:rFonts w:ascii="Arial" w:eastAsia="Times New Roman" w:hAnsi="Arial" w:cs="Arial"/>
          <w:bCs/>
          <w:color w:val="000000"/>
          <w:kern w:val="0"/>
          <w:sz w:val="28"/>
          <w:szCs w:val="28"/>
          <w:lang w:eastAsia="pl-PL" w:bidi="pl-PL"/>
        </w:rPr>
        <w:t xml:space="preserve">Przedszkole </w:t>
      </w:r>
      <w:r w:rsidR="00C52884" w:rsidRPr="004D1DB3">
        <w:rPr>
          <w:rFonts w:ascii="Arial" w:eastAsia="Times New Roman" w:hAnsi="Arial" w:cs="Arial"/>
          <w:bCs/>
          <w:color w:val="000000"/>
          <w:kern w:val="0"/>
          <w:sz w:val="28"/>
          <w:szCs w:val="28"/>
          <w:lang w:eastAsia="pl-PL" w:bidi="pl-PL"/>
        </w:rPr>
        <w:t>opracowuje Standardy ochrony małoletnich w wersji zupełnej oraz w wersji skróconej przeznaczonej dla małoletnich.</w:t>
      </w:r>
    </w:p>
    <w:p w:rsidR="009C4DDA" w:rsidRPr="009C4DDA" w:rsidRDefault="00C52884" w:rsidP="009C4DDA">
      <w:pPr>
        <w:keepLines/>
        <w:spacing w:before="120" w:after="120" w:line="240" w:lineRule="auto"/>
        <w:jc w:val="both"/>
        <w:rPr>
          <w:rFonts w:ascii="Arial" w:hAnsi="Arial" w:cs="Arial"/>
          <w:sz w:val="28"/>
          <w:szCs w:val="28"/>
        </w:rPr>
      </w:pPr>
      <w:r w:rsidRPr="004D1DB3">
        <w:rPr>
          <w:rFonts w:ascii="Arial" w:hAnsi="Arial" w:cs="Arial"/>
          <w:sz w:val="28"/>
          <w:szCs w:val="28"/>
        </w:rPr>
        <w:t xml:space="preserve">2. </w:t>
      </w:r>
      <w:r w:rsidR="009C4DDA" w:rsidRPr="009C4DDA">
        <w:rPr>
          <w:rFonts w:ascii="Arial" w:hAnsi="Arial" w:cs="Arial"/>
          <w:sz w:val="28"/>
          <w:szCs w:val="28"/>
        </w:rPr>
        <w:t>Standardy w wersji zupełnej oraz  w wersji  skróconej, przeznaczonej dla małoletnich. zamieszcza się  na  stronie i</w:t>
      </w:r>
      <w:r w:rsidR="0022079D">
        <w:rPr>
          <w:rFonts w:ascii="Arial" w:hAnsi="Arial" w:cs="Arial"/>
          <w:sz w:val="28"/>
          <w:szCs w:val="28"/>
        </w:rPr>
        <w:t>nternetowej   Przedszkola Publicznego Nr 3 w Głogowie,</w:t>
      </w:r>
      <w:r w:rsidR="009C4DDA" w:rsidRPr="009C4DDA">
        <w:rPr>
          <w:rFonts w:ascii="Arial" w:hAnsi="Arial" w:cs="Arial"/>
          <w:sz w:val="28"/>
          <w:szCs w:val="28"/>
        </w:rPr>
        <w:t xml:space="preserve">  oraz na tablicy ogłoszeń w siedzibie Przedszkola.</w:t>
      </w:r>
    </w:p>
    <w:p w:rsidR="009C4DDA" w:rsidRDefault="009C4DDA" w:rsidP="009C4DDA">
      <w:pPr>
        <w:keepLines/>
        <w:spacing w:before="120" w:after="120" w:line="240" w:lineRule="auto"/>
        <w:jc w:val="both"/>
        <w:rPr>
          <w:rFonts w:ascii="Arial" w:hAnsi="Arial" w:cs="Arial"/>
          <w:sz w:val="28"/>
          <w:szCs w:val="28"/>
        </w:rPr>
      </w:pPr>
      <w:r>
        <w:rPr>
          <w:rFonts w:ascii="Arial" w:hAnsi="Arial" w:cs="Arial"/>
          <w:sz w:val="28"/>
          <w:szCs w:val="28"/>
        </w:rPr>
        <w:lastRenderedPageBreak/>
        <w:t>3</w:t>
      </w:r>
      <w:r w:rsidRPr="009C4DDA">
        <w:rPr>
          <w:rFonts w:ascii="Arial" w:hAnsi="Arial" w:cs="Arial"/>
          <w:sz w:val="28"/>
          <w:szCs w:val="28"/>
        </w:rPr>
        <w:t>. Ponadto Standardy w wersji zupełnej oraz  w wersji  skróconej, przeznaczonej dla małoletnich udostępnia  się  każdemu zaintereso</w:t>
      </w:r>
      <w:r w:rsidR="0022079D">
        <w:rPr>
          <w:rFonts w:ascii="Arial" w:hAnsi="Arial" w:cs="Arial"/>
          <w:sz w:val="28"/>
          <w:szCs w:val="28"/>
        </w:rPr>
        <w:t>wanemu do wglądu w gabinecie dyrektora</w:t>
      </w:r>
      <w:r w:rsidRPr="009C4DDA">
        <w:rPr>
          <w:rFonts w:ascii="Arial" w:hAnsi="Arial" w:cs="Arial"/>
          <w:sz w:val="28"/>
          <w:szCs w:val="28"/>
        </w:rPr>
        <w:t xml:space="preserve"> Przedszkola  w formie wydruku.</w:t>
      </w:r>
    </w:p>
    <w:p w:rsidR="00F4612E" w:rsidRPr="004D1DB3" w:rsidRDefault="00F4612E" w:rsidP="008574A2">
      <w:pPr>
        <w:keepLines/>
        <w:spacing w:before="120" w:after="120" w:line="240" w:lineRule="auto"/>
        <w:jc w:val="both"/>
        <w:rPr>
          <w:rFonts w:ascii="Arial" w:hAnsi="Arial" w:cs="Arial"/>
          <w:sz w:val="28"/>
          <w:szCs w:val="28"/>
        </w:rPr>
      </w:pPr>
      <w:r w:rsidRPr="004D1DB3">
        <w:rPr>
          <w:rFonts w:ascii="Arial" w:hAnsi="Arial" w:cs="Arial"/>
          <w:b/>
          <w:bCs/>
          <w:sz w:val="28"/>
          <w:szCs w:val="28"/>
        </w:rPr>
        <w:t xml:space="preserve">§ </w:t>
      </w:r>
      <w:r w:rsidR="00417A05">
        <w:rPr>
          <w:rFonts w:ascii="Arial" w:hAnsi="Arial" w:cs="Arial"/>
          <w:b/>
          <w:bCs/>
          <w:sz w:val="28"/>
          <w:szCs w:val="28"/>
        </w:rPr>
        <w:t>30</w:t>
      </w:r>
      <w:r w:rsidRPr="004D1DB3">
        <w:rPr>
          <w:rFonts w:ascii="Arial" w:hAnsi="Arial" w:cs="Arial"/>
          <w:sz w:val="28"/>
          <w:szCs w:val="28"/>
        </w:rPr>
        <w:t>. 1. Do końca października każdego  roku szkolnego nauczyciele wychowawcy</w:t>
      </w:r>
      <w:r w:rsidR="0094136E">
        <w:rPr>
          <w:rFonts w:ascii="Arial" w:hAnsi="Arial" w:cs="Arial"/>
          <w:sz w:val="28"/>
          <w:szCs w:val="28"/>
        </w:rPr>
        <w:t xml:space="preserve"> prowadzą z dziećmi zajęcia, których celem omówienie standardów </w:t>
      </w:r>
      <w:r w:rsidRPr="004D1DB3">
        <w:rPr>
          <w:rFonts w:ascii="Arial" w:hAnsi="Arial" w:cs="Arial"/>
          <w:sz w:val="28"/>
          <w:szCs w:val="28"/>
        </w:rPr>
        <w:t xml:space="preserve"> w wersji  skróconej przeznaczonej dla małoletnich</w:t>
      </w:r>
      <w:r w:rsidR="004D1DB3">
        <w:rPr>
          <w:rFonts w:ascii="Arial" w:hAnsi="Arial" w:cs="Arial"/>
          <w:sz w:val="28"/>
          <w:szCs w:val="28"/>
        </w:rPr>
        <w:t xml:space="preserve">. Potwierdzeniem mówienia standardów </w:t>
      </w:r>
      <w:r w:rsidR="004B547E">
        <w:rPr>
          <w:rFonts w:ascii="Arial" w:hAnsi="Arial" w:cs="Arial"/>
          <w:sz w:val="28"/>
          <w:szCs w:val="28"/>
        </w:rPr>
        <w:t>jest wpis do dziennika.</w:t>
      </w:r>
    </w:p>
    <w:p w:rsidR="00AC68B0" w:rsidRPr="00845C18" w:rsidRDefault="00F4612E" w:rsidP="008574A2">
      <w:pPr>
        <w:keepLines/>
        <w:spacing w:before="120" w:after="120" w:line="240" w:lineRule="auto"/>
        <w:jc w:val="both"/>
        <w:rPr>
          <w:rFonts w:ascii="Arial" w:hAnsi="Arial" w:cs="Arial"/>
          <w:b/>
          <w:bCs/>
          <w:sz w:val="28"/>
          <w:szCs w:val="28"/>
        </w:rPr>
      </w:pPr>
      <w:r w:rsidRPr="004D1DB3">
        <w:rPr>
          <w:rFonts w:ascii="Arial" w:hAnsi="Arial" w:cs="Arial"/>
          <w:sz w:val="28"/>
          <w:szCs w:val="28"/>
        </w:rPr>
        <w:t xml:space="preserve">2. Do końca października każdego  roku szkolnego </w:t>
      </w:r>
      <w:r w:rsidR="0094136E">
        <w:rPr>
          <w:rFonts w:ascii="Arial" w:hAnsi="Arial" w:cs="Arial"/>
          <w:sz w:val="28"/>
          <w:szCs w:val="28"/>
        </w:rPr>
        <w:t xml:space="preserve">dyrektor  na zebraniach z rodzicami </w:t>
      </w:r>
      <w:r w:rsidR="000B6B83" w:rsidRPr="004D1DB3">
        <w:rPr>
          <w:rFonts w:ascii="Arial" w:hAnsi="Arial" w:cs="Arial"/>
          <w:sz w:val="28"/>
          <w:szCs w:val="28"/>
        </w:rPr>
        <w:t>omawiazapisy Standardów  w wersji zupełnej i  skróconej, przeznaczonej dla małoletnich.</w:t>
      </w:r>
      <w:r w:rsidR="004B547E">
        <w:rPr>
          <w:rFonts w:ascii="Arial" w:hAnsi="Arial" w:cs="Arial"/>
          <w:sz w:val="28"/>
          <w:szCs w:val="28"/>
        </w:rPr>
        <w:t xml:space="preserve">  Rodzice pisemnie potwierdzają każdego roku zapoznanie się ze standardami poprzez złożenie stosownego oświadczenia.</w:t>
      </w:r>
      <w:r w:rsidR="00845C18">
        <w:rPr>
          <w:rFonts w:ascii="Arial" w:hAnsi="Arial" w:cs="Arial"/>
          <w:sz w:val="28"/>
          <w:szCs w:val="28"/>
        </w:rPr>
        <w:t xml:space="preserve"> Wzór oświadczenia stanowi </w:t>
      </w:r>
      <w:r w:rsidR="00845C18" w:rsidRPr="00845C18">
        <w:rPr>
          <w:rFonts w:ascii="Arial" w:hAnsi="Arial" w:cs="Arial"/>
          <w:b/>
          <w:bCs/>
          <w:sz w:val="28"/>
          <w:szCs w:val="28"/>
        </w:rPr>
        <w:t xml:space="preserve">załącznik nr </w:t>
      </w:r>
      <w:r w:rsidR="00845C18">
        <w:rPr>
          <w:rFonts w:ascii="Arial" w:hAnsi="Arial" w:cs="Arial"/>
          <w:b/>
          <w:bCs/>
          <w:sz w:val="28"/>
          <w:szCs w:val="28"/>
        </w:rPr>
        <w:t>8</w:t>
      </w:r>
    </w:p>
    <w:p w:rsidR="008574A2" w:rsidRDefault="004B547E" w:rsidP="008574A2">
      <w:pPr>
        <w:keepLines/>
        <w:spacing w:before="120" w:after="120" w:line="240" w:lineRule="auto"/>
        <w:jc w:val="both"/>
        <w:rPr>
          <w:rFonts w:ascii="Arial" w:hAnsi="Arial" w:cs="Arial"/>
          <w:sz w:val="28"/>
          <w:szCs w:val="28"/>
        </w:rPr>
      </w:pPr>
      <w:r>
        <w:rPr>
          <w:rFonts w:ascii="Arial" w:hAnsi="Arial" w:cs="Arial"/>
          <w:sz w:val="28"/>
          <w:szCs w:val="28"/>
        </w:rPr>
        <w:t xml:space="preserve">3. W sytuacji przyjęcia dziecka do </w:t>
      </w:r>
      <w:r w:rsidR="0094136E">
        <w:rPr>
          <w:rFonts w:ascii="Arial" w:hAnsi="Arial" w:cs="Arial"/>
          <w:sz w:val="28"/>
          <w:szCs w:val="28"/>
        </w:rPr>
        <w:t>przedszkola</w:t>
      </w:r>
      <w:r>
        <w:rPr>
          <w:rFonts w:ascii="Arial" w:hAnsi="Arial" w:cs="Arial"/>
          <w:sz w:val="28"/>
          <w:szCs w:val="28"/>
        </w:rPr>
        <w:t xml:space="preserve"> w trakcie roku szkolnego – rodzice skład</w:t>
      </w:r>
      <w:r w:rsidR="0094136E">
        <w:rPr>
          <w:rFonts w:ascii="Arial" w:hAnsi="Arial" w:cs="Arial"/>
          <w:sz w:val="28"/>
          <w:szCs w:val="28"/>
        </w:rPr>
        <w:t xml:space="preserve">ają dyrektorowi </w:t>
      </w:r>
      <w:r>
        <w:rPr>
          <w:rFonts w:ascii="Arial" w:hAnsi="Arial" w:cs="Arial"/>
          <w:sz w:val="28"/>
          <w:szCs w:val="28"/>
        </w:rPr>
        <w:t xml:space="preserve"> pisemne  potwierdzenie zapoznania się ze standardami</w:t>
      </w:r>
      <w:r w:rsidR="0094136E">
        <w:rPr>
          <w:rFonts w:ascii="Arial" w:hAnsi="Arial" w:cs="Arial"/>
          <w:sz w:val="28"/>
          <w:szCs w:val="28"/>
        </w:rPr>
        <w:t>.</w:t>
      </w:r>
    </w:p>
    <w:p w:rsidR="00B83F18" w:rsidRPr="00F24A36" w:rsidRDefault="00B83F18" w:rsidP="008574A2">
      <w:pPr>
        <w:keepLines/>
        <w:spacing w:before="120" w:after="120" w:line="240" w:lineRule="auto"/>
        <w:jc w:val="both"/>
        <w:rPr>
          <w:rFonts w:ascii="Arial" w:hAnsi="Arial" w:cs="Arial"/>
          <w:sz w:val="28"/>
          <w:szCs w:val="28"/>
        </w:rPr>
      </w:pPr>
      <w:r>
        <w:rPr>
          <w:rFonts w:ascii="Arial" w:hAnsi="Arial" w:cs="Arial"/>
          <w:sz w:val="28"/>
          <w:szCs w:val="28"/>
        </w:rPr>
        <w:t>5. Oświadczenia, o których mowa w ust.2 i 3 przechowuje się w dokumentacji dot. Standardów.</w:t>
      </w:r>
    </w:p>
    <w:p w:rsidR="00AC68B0" w:rsidRPr="004D1DB3" w:rsidRDefault="00AC68B0" w:rsidP="004D1DB3">
      <w:pPr>
        <w:keepLines/>
        <w:spacing w:before="120" w:after="120" w:line="240" w:lineRule="auto"/>
        <w:ind w:firstLine="340"/>
        <w:jc w:val="both"/>
        <w:rPr>
          <w:rFonts w:ascii="Arial" w:eastAsia="Times New Roman" w:hAnsi="Arial" w:cs="Arial"/>
          <w:bCs/>
          <w:color w:val="000000"/>
          <w:kern w:val="0"/>
          <w:sz w:val="28"/>
          <w:szCs w:val="28"/>
          <w:lang w:eastAsia="pl-PL" w:bidi="pl-PL"/>
        </w:rPr>
      </w:pPr>
    </w:p>
    <w:p w:rsidR="00AC68B0" w:rsidRPr="004B547E" w:rsidRDefault="00AC68B0" w:rsidP="004B547E">
      <w:pPr>
        <w:keepLines/>
        <w:spacing w:before="120" w:after="120" w:line="240" w:lineRule="auto"/>
        <w:ind w:firstLine="340"/>
        <w:jc w:val="center"/>
        <w:rPr>
          <w:rFonts w:ascii="Arial" w:eastAsia="Times New Roman" w:hAnsi="Arial" w:cs="Arial"/>
          <w:color w:val="000000"/>
          <w:kern w:val="0"/>
          <w:sz w:val="28"/>
          <w:szCs w:val="28"/>
          <w:u w:color="000000"/>
          <w:lang w:eastAsia="pl-PL" w:bidi="pl-PL"/>
        </w:rPr>
      </w:pPr>
      <w:r w:rsidRPr="004B547E">
        <w:rPr>
          <w:rFonts w:ascii="Arial" w:eastAsia="Times New Roman" w:hAnsi="Arial" w:cs="Arial"/>
          <w:color w:val="000000"/>
          <w:kern w:val="0"/>
          <w:sz w:val="28"/>
          <w:szCs w:val="28"/>
          <w:u w:color="000000"/>
          <w:lang w:eastAsia="pl-PL" w:bidi="pl-PL"/>
        </w:rPr>
        <w:t>Rozdział 8</w:t>
      </w:r>
    </w:p>
    <w:p w:rsidR="00AC68B0" w:rsidRPr="004B547E" w:rsidRDefault="00AC68B0" w:rsidP="004B547E">
      <w:pPr>
        <w:keepLines/>
        <w:spacing w:before="120" w:after="120" w:line="240" w:lineRule="auto"/>
        <w:ind w:firstLine="340"/>
        <w:jc w:val="center"/>
        <w:rPr>
          <w:rFonts w:ascii="Arial" w:eastAsia="Times New Roman" w:hAnsi="Arial" w:cs="Arial"/>
          <w:b/>
          <w:bCs/>
          <w:color w:val="000000"/>
          <w:kern w:val="0"/>
          <w:sz w:val="28"/>
          <w:szCs w:val="28"/>
          <w:u w:color="000000"/>
          <w:lang w:eastAsia="pl-PL" w:bidi="pl-PL"/>
        </w:rPr>
      </w:pPr>
      <w:r w:rsidRPr="004B547E">
        <w:rPr>
          <w:rFonts w:ascii="Arial" w:eastAsia="Times New Roman" w:hAnsi="Arial" w:cs="Arial"/>
          <w:b/>
          <w:bCs/>
          <w:color w:val="000000"/>
          <w:kern w:val="0"/>
          <w:sz w:val="28"/>
          <w:szCs w:val="28"/>
          <w:u w:color="000000"/>
          <w:lang w:eastAsia="pl-PL" w:bidi="pl-PL"/>
        </w:rPr>
        <w:t>Osoby odpowiedzialne za przyjmowanie zgłoszeń o zdarzeniach zagrażających małoletniemu i udzielenie mu wsparcia</w:t>
      </w:r>
    </w:p>
    <w:p w:rsidR="00AC68B0" w:rsidRPr="004B547E" w:rsidRDefault="00AC68B0" w:rsidP="004B547E">
      <w:pPr>
        <w:keepLines/>
        <w:spacing w:before="120" w:after="120" w:line="240" w:lineRule="auto"/>
        <w:ind w:firstLine="340"/>
        <w:jc w:val="both"/>
        <w:rPr>
          <w:rFonts w:ascii="Arial" w:eastAsia="Times New Roman" w:hAnsi="Arial" w:cs="Arial"/>
          <w:b/>
          <w:bCs/>
          <w:color w:val="000000"/>
          <w:kern w:val="0"/>
          <w:sz w:val="28"/>
          <w:szCs w:val="28"/>
          <w:u w:color="000000"/>
          <w:lang w:eastAsia="pl-PL" w:bidi="pl-PL"/>
        </w:rPr>
      </w:pPr>
    </w:p>
    <w:p w:rsidR="00375606" w:rsidRPr="004B547E" w:rsidRDefault="00375606" w:rsidP="004B547E">
      <w:pPr>
        <w:keepLines/>
        <w:spacing w:before="120" w:after="120" w:line="240" w:lineRule="auto"/>
        <w:ind w:firstLine="340"/>
        <w:jc w:val="both"/>
        <w:rPr>
          <w:rFonts w:ascii="Arial" w:eastAsia="Times New Roman" w:hAnsi="Arial" w:cs="Arial"/>
          <w:bCs/>
          <w:color w:val="000000"/>
          <w:kern w:val="0"/>
          <w:sz w:val="28"/>
          <w:szCs w:val="28"/>
          <w:lang w:eastAsia="pl-PL" w:bidi="pl-PL"/>
        </w:rPr>
      </w:pPr>
      <w:r w:rsidRPr="004B547E">
        <w:rPr>
          <w:rFonts w:ascii="Arial" w:eastAsia="Times New Roman" w:hAnsi="Arial" w:cs="Arial"/>
          <w:b/>
          <w:color w:val="000000"/>
          <w:kern w:val="0"/>
          <w:sz w:val="28"/>
          <w:szCs w:val="28"/>
          <w:lang w:eastAsia="pl-PL" w:bidi="pl-PL"/>
        </w:rPr>
        <w:t xml:space="preserve">§ </w:t>
      </w:r>
      <w:r w:rsidR="004235A5" w:rsidRPr="004B547E">
        <w:rPr>
          <w:rFonts w:ascii="Arial" w:eastAsia="Times New Roman" w:hAnsi="Arial" w:cs="Arial"/>
          <w:b/>
          <w:color w:val="000000"/>
          <w:kern w:val="0"/>
          <w:sz w:val="28"/>
          <w:szCs w:val="28"/>
          <w:lang w:eastAsia="pl-PL" w:bidi="pl-PL"/>
        </w:rPr>
        <w:t>3</w:t>
      </w:r>
      <w:r w:rsidR="00417A05">
        <w:rPr>
          <w:rFonts w:ascii="Arial" w:eastAsia="Times New Roman" w:hAnsi="Arial" w:cs="Arial"/>
          <w:b/>
          <w:color w:val="000000"/>
          <w:kern w:val="0"/>
          <w:sz w:val="28"/>
          <w:szCs w:val="28"/>
          <w:lang w:eastAsia="pl-PL" w:bidi="pl-PL"/>
        </w:rPr>
        <w:t>1</w:t>
      </w:r>
      <w:r w:rsidRPr="004B547E">
        <w:rPr>
          <w:rFonts w:ascii="Arial" w:eastAsia="Times New Roman" w:hAnsi="Arial" w:cs="Arial"/>
          <w:b/>
          <w:color w:val="000000"/>
          <w:kern w:val="0"/>
          <w:sz w:val="28"/>
          <w:szCs w:val="28"/>
          <w:lang w:eastAsia="pl-PL" w:bidi="pl-PL"/>
        </w:rPr>
        <w:t>.</w:t>
      </w:r>
      <w:r w:rsidRPr="004B547E">
        <w:rPr>
          <w:rFonts w:ascii="Arial" w:eastAsia="Times New Roman" w:hAnsi="Arial" w:cs="Arial"/>
          <w:bCs/>
          <w:color w:val="000000"/>
          <w:kern w:val="0"/>
          <w:sz w:val="28"/>
          <w:szCs w:val="28"/>
          <w:lang w:eastAsia="pl-PL" w:bidi="pl-PL"/>
        </w:rPr>
        <w:t xml:space="preserve">1. Osobami  odpowiedzialnymi  za przyjmowanie zgłoszeń o zdarzeniach zagrażających małoletniemu są dyrektor i </w:t>
      </w:r>
      <w:r w:rsidR="00B83F18">
        <w:rPr>
          <w:rFonts w:ascii="Arial" w:eastAsia="Times New Roman" w:hAnsi="Arial" w:cs="Arial"/>
          <w:bCs/>
          <w:color w:val="000000"/>
          <w:kern w:val="0"/>
          <w:sz w:val="28"/>
          <w:szCs w:val="28"/>
          <w:lang w:eastAsia="pl-PL" w:bidi="pl-PL"/>
        </w:rPr>
        <w:t>wice</w:t>
      </w:r>
      <w:r w:rsidRPr="004B547E">
        <w:rPr>
          <w:rFonts w:ascii="Arial" w:eastAsia="Times New Roman" w:hAnsi="Arial" w:cs="Arial"/>
          <w:bCs/>
          <w:color w:val="000000"/>
          <w:kern w:val="0"/>
          <w:sz w:val="28"/>
          <w:szCs w:val="28"/>
          <w:lang w:eastAsia="pl-PL" w:bidi="pl-PL"/>
        </w:rPr>
        <w:t>dyrektor.</w:t>
      </w:r>
    </w:p>
    <w:p w:rsidR="00375606" w:rsidRPr="004B547E" w:rsidRDefault="00375606" w:rsidP="004B547E">
      <w:pPr>
        <w:keepLines/>
        <w:spacing w:before="120" w:after="120" w:line="240" w:lineRule="auto"/>
        <w:jc w:val="both"/>
        <w:rPr>
          <w:rFonts w:ascii="Arial" w:eastAsia="Times New Roman" w:hAnsi="Arial" w:cs="Arial"/>
          <w:bCs/>
          <w:color w:val="000000"/>
          <w:kern w:val="0"/>
          <w:sz w:val="28"/>
          <w:szCs w:val="28"/>
          <w:lang w:eastAsia="pl-PL" w:bidi="pl-PL"/>
        </w:rPr>
      </w:pPr>
      <w:r w:rsidRPr="004B547E">
        <w:rPr>
          <w:rFonts w:ascii="Arial" w:eastAsia="Times New Roman" w:hAnsi="Arial" w:cs="Arial"/>
          <w:bCs/>
          <w:color w:val="000000"/>
          <w:kern w:val="0"/>
          <w:sz w:val="28"/>
          <w:szCs w:val="28"/>
          <w:lang w:eastAsia="pl-PL" w:bidi="pl-PL"/>
        </w:rPr>
        <w:t>2. Osobami  odpowiedzialnymi  za udzielenie małoletniemu wsparcia są:</w:t>
      </w:r>
    </w:p>
    <w:p w:rsidR="00375606" w:rsidRPr="004B547E" w:rsidRDefault="00375606" w:rsidP="004B547E">
      <w:pPr>
        <w:keepLines/>
        <w:spacing w:before="120" w:after="120" w:line="240" w:lineRule="auto"/>
        <w:ind w:firstLine="340"/>
        <w:jc w:val="both"/>
        <w:rPr>
          <w:rFonts w:ascii="Arial" w:eastAsia="Times New Roman" w:hAnsi="Arial" w:cs="Arial"/>
          <w:bCs/>
          <w:color w:val="000000"/>
          <w:kern w:val="0"/>
          <w:sz w:val="28"/>
          <w:szCs w:val="28"/>
          <w:lang w:eastAsia="pl-PL" w:bidi="pl-PL"/>
        </w:rPr>
      </w:pPr>
      <w:r w:rsidRPr="004B547E">
        <w:rPr>
          <w:rFonts w:ascii="Arial" w:eastAsia="Times New Roman" w:hAnsi="Arial" w:cs="Arial"/>
          <w:bCs/>
          <w:color w:val="000000"/>
          <w:kern w:val="0"/>
          <w:sz w:val="28"/>
          <w:szCs w:val="28"/>
          <w:lang w:eastAsia="pl-PL" w:bidi="pl-PL"/>
        </w:rPr>
        <w:t>1) dyrektor;</w:t>
      </w:r>
    </w:p>
    <w:p w:rsidR="00375606" w:rsidRPr="004B547E" w:rsidRDefault="00375606" w:rsidP="004B547E">
      <w:pPr>
        <w:keepLines/>
        <w:spacing w:before="120" w:after="120" w:line="240" w:lineRule="auto"/>
        <w:ind w:firstLine="340"/>
        <w:jc w:val="both"/>
        <w:rPr>
          <w:rFonts w:ascii="Arial" w:eastAsia="Times New Roman" w:hAnsi="Arial" w:cs="Arial"/>
          <w:bCs/>
          <w:color w:val="000000"/>
          <w:kern w:val="0"/>
          <w:sz w:val="28"/>
          <w:szCs w:val="28"/>
          <w:lang w:eastAsia="pl-PL" w:bidi="pl-PL"/>
        </w:rPr>
      </w:pPr>
      <w:r w:rsidRPr="004B547E">
        <w:rPr>
          <w:rFonts w:ascii="Arial" w:eastAsia="Times New Roman" w:hAnsi="Arial" w:cs="Arial"/>
          <w:bCs/>
          <w:color w:val="000000"/>
          <w:kern w:val="0"/>
          <w:sz w:val="28"/>
          <w:szCs w:val="28"/>
          <w:lang w:eastAsia="pl-PL" w:bidi="pl-PL"/>
        </w:rPr>
        <w:t>2)</w:t>
      </w:r>
      <w:r w:rsidR="00B83F18">
        <w:rPr>
          <w:rFonts w:ascii="Arial" w:eastAsia="Times New Roman" w:hAnsi="Arial" w:cs="Arial"/>
          <w:bCs/>
          <w:color w:val="000000"/>
          <w:kern w:val="0"/>
          <w:sz w:val="28"/>
          <w:szCs w:val="28"/>
          <w:lang w:eastAsia="pl-PL" w:bidi="pl-PL"/>
        </w:rPr>
        <w:t>wice</w:t>
      </w:r>
      <w:r w:rsidRPr="004B547E">
        <w:rPr>
          <w:rFonts w:ascii="Arial" w:eastAsia="Times New Roman" w:hAnsi="Arial" w:cs="Arial"/>
          <w:bCs/>
          <w:color w:val="000000"/>
          <w:kern w:val="0"/>
          <w:sz w:val="28"/>
          <w:szCs w:val="28"/>
          <w:lang w:eastAsia="pl-PL" w:bidi="pl-PL"/>
        </w:rPr>
        <w:t>yrektor;</w:t>
      </w:r>
    </w:p>
    <w:p w:rsidR="00375606" w:rsidRPr="004B547E" w:rsidRDefault="00375606" w:rsidP="004B547E">
      <w:pPr>
        <w:keepLines/>
        <w:spacing w:before="120" w:after="120" w:line="240" w:lineRule="auto"/>
        <w:ind w:firstLine="340"/>
        <w:jc w:val="both"/>
        <w:rPr>
          <w:rFonts w:ascii="Arial" w:eastAsia="Times New Roman" w:hAnsi="Arial" w:cs="Arial"/>
          <w:bCs/>
          <w:color w:val="000000"/>
          <w:kern w:val="0"/>
          <w:sz w:val="28"/>
          <w:szCs w:val="28"/>
          <w:lang w:eastAsia="pl-PL" w:bidi="pl-PL"/>
        </w:rPr>
      </w:pPr>
      <w:r w:rsidRPr="004B547E">
        <w:rPr>
          <w:rFonts w:ascii="Arial" w:eastAsia="Times New Roman" w:hAnsi="Arial" w:cs="Arial"/>
          <w:bCs/>
          <w:color w:val="000000"/>
          <w:kern w:val="0"/>
          <w:sz w:val="28"/>
          <w:szCs w:val="28"/>
          <w:lang w:eastAsia="pl-PL" w:bidi="pl-PL"/>
        </w:rPr>
        <w:t>2) pedagog;</w:t>
      </w:r>
    </w:p>
    <w:p w:rsidR="00375606" w:rsidRPr="004B547E" w:rsidRDefault="00375606" w:rsidP="004B547E">
      <w:pPr>
        <w:keepLines/>
        <w:spacing w:before="120" w:after="120" w:line="240" w:lineRule="auto"/>
        <w:ind w:firstLine="340"/>
        <w:jc w:val="both"/>
        <w:rPr>
          <w:rFonts w:ascii="Arial" w:eastAsia="Times New Roman" w:hAnsi="Arial" w:cs="Arial"/>
          <w:bCs/>
          <w:color w:val="000000"/>
          <w:kern w:val="0"/>
          <w:sz w:val="28"/>
          <w:szCs w:val="28"/>
          <w:lang w:eastAsia="pl-PL" w:bidi="pl-PL"/>
        </w:rPr>
      </w:pPr>
      <w:r w:rsidRPr="004B547E">
        <w:rPr>
          <w:rFonts w:ascii="Arial" w:eastAsia="Times New Roman" w:hAnsi="Arial" w:cs="Arial"/>
          <w:bCs/>
          <w:color w:val="000000"/>
          <w:kern w:val="0"/>
          <w:sz w:val="28"/>
          <w:szCs w:val="28"/>
          <w:lang w:eastAsia="pl-PL" w:bidi="pl-PL"/>
        </w:rPr>
        <w:t>4) psycholog</w:t>
      </w:r>
      <w:r w:rsidR="00013894" w:rsidRPr="004B547E">
        <w:rPr>
          <w:rFonts w:ascii="Arial" w:eastAsia="Times New Roman" w:hAnsi="Arial" w:cs="Arial"/>
          <w:bCs/>
          <w:color w:val="000000"/>
          <w:kern w:val="0"/>
          <w:sz w:val="28"/>
          <w:szCs w:val="28"/>
          <w:lang w:eastAsia="pl-PL" w:bidi="pl-PL"/>
        </w:rPr>
        <w:t>;</w:t>
      </w:r>
    </w:p>
    <w:p w:rsidR="006905A5" w:rsidRDefault="006905A5" w:rsidP="004B547E">
      <w:pPr>
        <w:keepLines/>
        <w:spacing w:before="120" w:after="120" w:line="240" w:lineRule="auto"/>
        <w:ind w:firstLine="340"/>
        <w:jc w:val="both"/>
        <w:rPr>
          <w:rFonts w:ascii="Arial" w:eastAsia="Times New Roman" w:hAnsi="Arial" w:cs="Arial"/>
          <w:bCs/>
          <w:color w:val="000000"/>
          <w:kern w:val="0"/>
          <w:sz w:val="28"/>
          <w:szCs w:val="28"/>
          <w:lang w:eastAsia="pl-PL" w:bidi="pl-PL"/>
        </w:rPr>
      </w:pPr>
      <w:r w:rsidRPr="004B547E">
        <w:rPr>
          <w:rFonts w:ascii="Arial" w:eastAsia="Times New Roman" w:hAnsi="Arial" w:cs="Arial"/>
          <w:bCs/>
          <w:color w:val="000000"/>
          <w:kern w:val="0"/>
          <w:sz w:val="28"/>
          <w:szCs w:val="28"/>
          <w:lang w:eastAsia="pl-PL" w:bidi="pl-PL"/>
        </w:rPr>
        <w:t>5) nauczyciel wychowawca</w:t>
      </w:r>
    </w:p>
    <w:p w:rsidR="004B547E" w:rsidRPr="004B547E" w:rsidRDefault="004B547E" w:rsidP="004B547E">
      <w:pPr>
        <w:keepLines/>
        <w:spacing w:before="120" w:after="120" w:line="240" w:lineRule="auto"/>
        <w:ind w:firstLine="340"/>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6) każdy nauczyciel i pracownik w sytuacjach  niecierpiących zwłoki.</w:t>
      </w:r>
    </w:p>
    <w:p w:rsidR="00375606" w:rsidRPr="004B547E" w:rsidRDefault="00375606" w:rsidP="004B547E">
      <w:pPr>
        <w:keepLines/>
        <w:spacing w:before="120" w:after="120" w:line="240" w:lineRule="auto"/>
        <w:jc w:val="both"/>
        <w:rPr>
          <w:rFonts w:ascii="Arial" w:eastAsia="Times New Roman" w:hAnsi="Arial" w:cs="Arial"/>
          <w:bCs/>
          <w:color w:val="000000"/>
          <w:kern w:val="0"/>
          <w:sz w:val="28"/>
          <w:szCs w:val="28"/>
          <w:lang w:eastAsia="pl-PL" w:bidi="pl-PL"/>
        </w:rPr>
      </w:pPr>
      <w:r w:rsidRPr="004B547E">
        <w:rPr>
          <w:rFonts w:ascii="Arial" w:eastAsia="Times New Roman" w:hAnsi="Arial" w:cs="Arial"/>
          <w:bCs/>
          <w:color w:val="000000"/>
          <w:kern w:val="0"/>
          <w:sz w:val="28"/>
          <w:szCs w:val="28"/>
          <w:lang w:eastAsia="pl-PL" w:bidi="pl-PL"/>
        </w:rPr>
        <w:t xml:space="preserve">3. W przypadku uzyskania informacji lub zauważenia przez pracownika, że dziecko jest krzywdzone, pracownik ma obowiązek sporządzenia notatki służbowej i zgłoszenia tego  faktu dyrektorowi. </w:t>
      </w:r>
    </w:p>
    <w:p w:rsidR="00375606" w:rsidRPr="004B547E" w:rsidRDefault="00375606" w:rsidP="004B547E">
      <w:pPr>
        <w:keepLines/>
        <w:spacing w:before="120" w:after="120" w:line="240" w:lineRule="auto"/>
        <w:jc w:val="both"/>
        <w:rPr>
          <w:rFonts w:ascii="Arial" w:eastAsia="Times New Roman" w:hAnsi="Arial" w:cs="Arial"/>
          <w:bCs/>
          <w:color w:val="000000"/>
          <w:kern w:val="0"/>
          <w:sz w:val="28"/>
          <w:szCs w:val="28"/>
          <w:lang w:eastAsia="pl-PL" w:bidi="pl-PL"/>
        </w:rPr>
      </w:pPr>
      <w:r w:rsidRPr="004B547E">
        <w:rPr>
          <w:rFonts w:ascii="Arial" w:eastAsia="Times New Roman" w:hAnsi="Arial" w:cs="Arial"/>
          <w:bCs/>
          <w:color w:val="000000"/>
          <w:kern w:val="0"/>
          <w:sz w:val="28"/>
          <w:szCs w:val="28"/>
          <w:lang w:eastAsia="pl-PL" w:bidi="pl-PL"/>
        </w:rPr>
        <w:lastRenderedPageBreak/>
        <w:t xml:space="preserve">4. Każde uzasadnione podejrzenie </w:t>
      </w:r>
      <w:r w:rsidR="004B547E">
        <w:rPr>
          <w:rFonts w:ascii="Arial" w:eastAsia="Times New Roman" w:hAnsi="Arial" w:cs="Arial"/>
          <w:bCs/>
          <w:color w:val="000000"/>
          <w:kern w:val="0"/>
          <w:sz w:val="28"/>
          <w:szCs w:val="28"/>
          <w:lang w:eastAsia="pl-PL" w:bidi="pl-PL"/>
        </w:rPr>
        <w:t xml:space="preserve">jest </w:t>
      </w:r>
      <w:r w:rsidRPr="004B547E">
        <w:rPr>
          <w:rFonts w:ascii="Arial" w:eastAsia="Times New Roman" w:hAnsi="Arial" w:cs="Arial"/>
          <w:bCs/>
          <w:color w:val="000000"/>
          <w:kern w:val="0"/>
          <w:sz w:val="28"/>
          <w:szCs w:val="28"/>
          <w:lang w:eastAsia="pl-PL" w:bidi="pl-PL"/>
        </w:rPr>
        <w:t xml:space="preserve"> podstawą do podjęcia </w:t>
      </w:r>
      <w:r w:rsidR="002D3E9A" w:rsidRPr="004B547E">
        <w:rPr>
          <w:rFonts w:ascii="Arial" w:eastAsia="Times New Roman" w:hAnsi="Arial" w:cs="Arial"/>
          <w:bCs/>
          <w:color w:val="000000"/>
          <w:kern w:val="0"/>
          <w:sz w:val="28"/>
          <w:szCs w:val="28"/>
          <w:lang w:eastAsia="pl-PL" w:bidi="pl-PL"/>
        </w:rPr>
        <w:t>kolejnych działań</w:t>
      </w:r>
      <w:r w:rsidRPr="004B547E">
        <w:rPr>
          <w:rFonts w:ascii="Arial" w:eastAsia="Times New Roman" w:hAnsi="Arial" w:cs="Arial"/>
          <w:bCs/>
          <w:color w:val="000000"/>
          <w:kern w:val="0"/>
          <w:sz w:val="28"/>
          <w:szCs w:val="28"/>
          <w:lang w:eastAsia="pl-PL" w:bidi="pl-PL"/>
        </w:rPr>
        <w:t>.</w:t>
      </w:r>
    </w:p>
    <w:p w:rsidR="00375606" w:rsidRPr="004B547E" w:rsidRDefault="00375606" w:rsidP="004B547E">
      <w:pPr>
        <w:keepLines/>
        <w:spacing w:before="120" w:after="120" w:line="240" w:lineRule="auto"/>
        <w:jc w:val="both"/>
        <w:rPr>
          <w:rFonts w:ascii="Arial" w:eastAsia="Times New Roman" w:hAnsi="Arial" w:cs="Arial"/>
          <w:bCs/>
          <w:color w:val="000000"/>
          <w:kern w:val="0"/>
          <w:sz w:val="28"/>
          <w:szCs w:val="28"/>
          <w:lang w:eastAsia="pl-PL" w:bidi="pl-PL"/>
        </w:rPr>
      </w:pPr>
      <w:r w:rsidRPr="004B547E">
        <w:rPr>
          <w:rFonts w:ascii="Arial" w:eastAsia="Times New Roman" w:hAnsi="Arial" w:cs="Arial"/>
          <w:bCs/>
          <w:color w:val="000000"/>
          <w:kern w:val="0"/>
          <w:sz w:val="28"/>
          <w:szCs w:val="28"/>
          <w:lang w:eastAsia="pl-PL" w:bidi="pl-PL"/>
        </w:rPr>
        <w:t>5. Pracownik  ma obowiązek podjęcia i</w:t>
      </w:r>
      <w:r w:rsidR="002D3E9A" w:rsidRPr="004B547E">
        <w:rPr>
          <w:rFonts w:ascii="Arial" w:eastAsia="Times New Roman" w:hAnsi="Arial" w:cs="Arial"/>
          <w:bCs/>
          <w:color w:val="000000"/>
          <w:kern w:val="0"/>
          <w:sz w:val="28"/>
          <w:szCs w:val="28"/>
          <w:lang w:eastAsia="pl-PL" w:bidi="pl-PL"/>
        </w:rPr>
        <w:t xml:space="preserve">  zgłoszenia </w:t>
      </w:r>
      <w:r w:rsidRPr="004B547E">
        <w:rPr>
          <w:rFonts w:ascii="Arial" w:eastAsia="Times New Roman" w:hAnsi="Arial" w:cs="Arial"/>
          <w:bCs/>
          <w:color w:val="000000"/>
          <w:kern w:val="0"/>
          <w:sz w:val="28"/>
          <w:szCs w:val="28"/>
          <w:lang w:eastAsia="pl-PL" w:bidi="pl-PL"/>
        </w:rPr>
        <w:t xml:space="preserve">zawsze  w przypadku: </w:t>
      </w:r>
    </w:p>
    <w:p w:rsidR="00375606" w:rsidRPr="004B547E" w:rsidRDefault="00375606" w:rsidP="004B547E">
      <w:pPr>
        <w:keepLines/>
        <w:spacing w:before="120" w:after="120" w:line="240" w:lineRule="auto"/>
        <w:ind w:firstLine="340"/>
        <w:jc w:val="both"/>
        <w:rPr>
          <w:rFonts w:ascii="Arial" w:eastAsia="Times New Roman" w:hAnsi="Arial" w:cs="Arial"/>
          <w:bCs/>
          <w:color w:val="000000"/>
          <w:kern w:val="0"/>
          <w:sz w:val="28"/>
          <w:szCs w:val="28"/>
          <w:lang w:eastAsia="pl-PL" w:bidi="pl-PL"/>
        </w:rPr>
      </w:pPr>
      <w:r w:rsidRPr="004B547E">
        <w:rPr>
          <w:rFonts w:ascii="Arial" w:eastAsia="Times New Roman" w:hAnsi="Arial" w:cs="Arial"/>
          <w:bCs/>
          <w:color w:val="000000"/>
          <w:kern w:val="0"/>
          <w:sz w:val="28"/>
          <w:szCs w:val="28"/>
          <w:lang w:eastAsia="pl-PL" w:bidi="pl-PL"/>
        </w:rPr>
        <w:t>a)</w:t>
      </w:r>
      <w:r w:rsidRPr="004B547E">
        <w:rPr>
          <w:rFonts w:ascii="Arial" w:eastAsia="Times New Roman" w:hAnsi="Arial" w:cs="Arial"/>
          <w:bCs/>
          <w:color w:val="000000"/>
          <w:kern w:val="0"/>
          <w:sz w:val="28"/>
          <w:szCs w:val="28"/>
          <w:lang w:eastAsia="pl-PL" w:bidi="pl-PL"/>
        </w:rPr>
        <w:tab/>
        <w:t>podejrzenia krzywdzenia dziecka na podstawie jego obserwacji;</w:t>
      </w:r>
    </w:p>
    <w:p w:rsidR="00375606" w:rsidRPr="004B547E" w:rsidRDefault="00375606" w:rsidP="004B547E">
      <w:pPr>
        <w:keepLines/>
        <w:spacing w:before="120" w:after="120" w:line="240" w:lineRule="auto"/>
        <w:ind w:firstLine="340"/>
        <w:jc w:val="both"/>
        <w:rPr>
          <w:rFonts w:ascii="Arial" w:eastAsia="Times New Roman" w:hAnsi="Arial" w:cs="Arial"/>
          <w:bCs/>
          <w:color w:val="000000"/>
          <w:kern w:val="0"/>
          <w:sz w:val="28"/>
          <w:szCs w:val="28"/>
          <w:lang w:eastAsia="pl-PL" w:bidi="pl-PL"/>
        </w:rPr>
      </w:pPr>
      <w:r w:rsidRPr="004B547E">
        <w:rPr>
          <w:rFonts w:ascii="Arial" w:eastAsia="Times New Roman" w:hAnsi="Arial" w:cs="Arial"/>
          <w:bCs/>
          <w:color w:val="000000"/>
          <w:kern w:val="0"/>
          <w:sz w:val="28"/>
          <w:szCs w:val="28"/>
          <w:lang w:eastAsia="pl-PL" w:bidi="pl-PL"/>
        </w:rPr>
        <w:t>b)</w:t>
      </w:r>
      <w:r w:rsidRPr="004B547E">
        <w:rPr>
          <w:rFonts w:ascii="Arial" w:eastAsia="Times New Roman" w:hAnsi="Arial" w:cs="Arial"/>
          <w:bCs/>
          <w:color w:val="000000"/>
          <w:kern w:val="0"/>
          <w:sz w:val="28"/>
          <w:szCs w:val="28"/>
          <w:lang w:eastAsia="pl-PL" w:bidi="pl-PL"/>
        </w:rPr>
        <w:tab/>
        <w:t>gdy dziecko ujawniło doświadczenia krzywdzenia;</w:t>
      </w:r>
    </w:p>
    <w:p w:rsidR="00375606" w:rsidRPr="004B547E" w:rsidRDefault="00375606" w:rsidP="004B547E">
      <w:pPr>
        <w:keepLines/>
        <w:spacing w:before="120" w:after="120" w:line="240" w:lineRule="auto"/>
        <w:ind w:firstLine="340"/>
        <w:jc w:val="both"/>
        <w:rPr>
          <w:rFonts w:ascii="Arial" w:eastAsia="Times New Roman" w:hAnsi="Arial" w:cs="Arial"/>
          <w:bCs/>
          <w:color w:val="000000"/>
          <w:kern w:val="0"/>
          <w:sz w:val="28"/>
          <w:szCs w:val="28"/>
          <w:lang w:eastAsia="pl-PL" w:bidi="pl-PL"/>
        </w:rPr>
      </w:pPr>
      <w:r w:rsidRPr="004B547E">
        <w:rPr>
          <w:rFonts w:ascii="Arial" w:eastAsia="Times New Roman" w:hAnsi="Arial" w:cs="Arial"/>
          <w:bCs/>
          <w:color w:val="000000"/>
          <w:kern w:val="0"/>
          <w:sz w:val="28"/>
          <w:szCs w:val="28"/>
          <w:lang w:eastAsia="pl-PL" w:bidi="pl-PL"/>
        </w:rPr>
        <w:t>c)</w:t>
      </w:r>
      <w:r w:rsidRPr="004B547E">
        <w:rPr>
          <w:rFonts w:ascii="Arial" w:eastAsia="Times New Roman" w:hAnsi="Arial" w:cs="Arial"/>
          <w:bCs/>
          <w:color w:val="000000"/>
          <w:kern w:val="0"/>
          <w:sz w:val="28"/>
          <w:szCs w:val="28"/>
          <w:lang w:eastAsia="pl-PL" w:bidi="pl-PL"/>
        </w:rPr>
        <w:tab/>
        <w:t xml:space="preserve">gdy inna osoba (dorosła lub dziecko) zgłosiła fakt krzywdzenia dziecka.  </w:t>
      </w:r>
    </w:p>
    <w:p w:rsidR="00375606" w:rsidRPr="004B547E" w:rsidRDefault="00375606" w:rsidP="004B547E">
      <w:pPr>
        <w:keepLines/>
        <w:spacing w:before="120" w:after="120" w:line="240" w:lineRule="auto"/>
        <w:jc w:val="both"/>
        <w:rPr>
          <w:rFonts w:ascii="Arial" w:eastAsia="Times New Roman" w:hAnsi="Arial" w:cs="Arial"/>
          <w:bCs/>
          <w:color w:val="000000"/>
          <w:kern w:val="0"/>
          <w:sz w:val="28"/>
          <w:szCs w:val="28"/>
          <w:lang w:eastAsia="pl-PL" w:bidi="pl-PL"/>
        </w:rPr>
      </w:pPr>
      <w:r w:rsidRPr="004B547E">
        <w:rPr>
          <w:rFonts w:ascii="Arial" w:eastAsia="Times New Roman" w:hAnsi="Arial" w:cs="Arial"/>
          <w:bCs/>
          <w:color w:val="000000"/>
          <w:kern w:val="0"/>
          <w:sz w:val="28"/>
          <w:szCs w:val="28"/>
          <w:lang w:eastAsia="pl-PL" w:bidi="pl-PL"/>
        </w:rPr>
        <w:t>6.W przypadku, gdy osobą krzywdzącą jest pracownik, zostaje sporządzona przez dyrektora, który  przeprowadza czynności  wyjaśniające i podejmuje działania dyscyplinujące.</w:t>
      </w:r>
    </w:p>
    <w:p w:rsidR="00375606" w:rsidRPr="004B547E" w:rsidRDefault="00E42353" w:rsidP="004B547E">
      <w:pPr>
        <w:keepLines/>
        <w:spacing w:before="120" w:after="120" w:line="240" w:lineRule="auto"/>
        <w:jc w:val="both"/>
        <w:rPr>
          <w:rFonts w:ascii="Arial" w:eastAsia="Times New Roman" w:hAnsi="Arial" w:cs="Arial"/>
          <w:bCs/>
          <w:color w:val="000000"/>
          <w:kern w:val="0"/>
          <w:sz w:val="28"/>
          <w:szCs w:val="28"/>
          <w:lang w:eastAsia="pl-PL" w:bidi="pl-PL"/>
        </w:rPr>
      </w:pPr>
      <w:r w:rsidRPr="004B547E">
        <w:rPr>
          <w:rFonts w:ascii="Arial" w:eastAsia="Times New Roman" w:hAnsi="Arial" w:cs="Arial"/>
          <w:bCs/>
          <w:color w:val="000000"/>
          <w:kern w:val="0"/>
          <w:sz w:val="28"/>
          <w:szCs w:val="28"/>
          <w:lang w:eastAsia="pl-PL" w:bidi="pl-PL"/>
        </w:rPr>
        <w:t xml:space="preserve"> 7. </w:t>
      </w:r>
      <w:r w:rsidR="00375606" w:rsidRPr="004B547E">
        <w:rPr>
          <w:rFonts w:ascii="Arial" w:eastAsia="Times New Roman" w:hAnsi="Arial" w:cs="Arial"/>
          <w:bCs/>
          <w:color w:val="000000"/>
          <w:kern w:val="0"/>
          <w:sz w:val="28"/>
          <w:szCs w:val="28"/>
          <w:lang w:eastAsia="pl-PL" w:bidi="pl-PL"/>
        </w:rPr>
        <w:t>Dyrektor wzywa rodzicówdziecka, co do którego powziął informacje      o możliwości krzywdzenia i informuje ich o sytuacji dziecka.</w:t>
      </w:r>
    </w:p>
    <w:p w:rsidR="007B546E" w:rsidRPr="004B547E" w:rsidRDefault="00E42353" w:rsidP="004B547E">
      <w:pPr>
        <w:keepLines/>
        <w:spacing w:before="120" w:after="120" w:line="240" w:lineRule="auto"/>
        <w:jc w:val="both"/>
        <w:rPr>
          <w:rFonts w:ascii="Arial" w:eastAsia="Times New Roman" w:hAnsi="Arial" w:cs="Arial"/>
          <w:bCs/>
          <w:color w:val="000000"/>
          <w:kern w:val="0"/>
          <w:sz w:val="28"/>
          <w:szCs w:val="28"/>
          <w:lang w:eastAsia="pl-PL" w:bidi="pl-PL"/>
        </w:rPr>
      </w:pPr>
      <w:r w:rsidRPr="004B547E">
        <w:rPr>
          <w:rFonts w:ascii="Arial" w:eastAsia="Times New Roman" w:hAnsi="Arial" w:cs="Arial"/>
          <w:bCs/>
          <w:color w:val="000000"/>
          <w:kern w:val="0"/>
          <w:sz w:val="28"/>
          <w:szCs w:val="28"/>
          <w:lang w:eastAsia="pl-PL" w:bidi="pl-PL"/>
        </w:rPr>
        <w:t>8.W sytuacjach szczególnych d</w:t>
      </w:r>
      <w:r w:rsidR="00375606" w:rsidRPr="004B547E">
        <w:rPr>
          <w:rFonts w:ascii="Arial" w:eastAsia="Times New Roman" w:hAnsi="Arial" w:cs="Arial"/>
          <w:bCs/>
          <w:color w:val="000000"/>
          <w:kern w:val="0"/>
          <w:sz w:val="28"/>
          <w:szCs w:val="28"/>
          <w:lang w:eastAsia="pl-PL" w:bidi="pl-PL"/>
        </w:rPr>
        <w:t xml:space="preserve">yrektor </w:t>
      </w:r>
      <w:r w:rsidRPr="004B547E">
        <w:rPr>
          <w:rFonts w:ascii="Arial" w:eastAsia="Times New Roman" w:hAnsi="Arial" w:cs="Arial"/>
          <w:bCs/>
          <w:color w:val="000000"/>
          <w:kern w:val="0"/>
          <w:sz w:val="28"/>
          <w:szCs w:val="28"/>
          <w:lang w:eastAsia="pl-PL" w:bidi="pl-PL"/>
        </w:rPr>
        <w:t xml:space="preserve">może powołać </w:t>
      </w:r>
      <w:r w:rsidR="00375606" w:rsidRPr="004B547E">
        <w:rPr>
          <w:rFonts w:ascii="Arial" w:eastAsia="Times New Roman" w:hAnsi="Arial" w:cs="Arial"/>
          <w:bCs/>
          <w:color w:val="000000"/>
          <w:kern w:val="0"/>
          <w:sz w:val="28"/>
          <w:szCs w:val="28"/>
          <w:lang w:eastAsia="pl-PL" w:bidi="pl-PL"/>
        </w:rPr>
        <w:t xml:space="preserve"> zespół interwencyjny, w skład, którego wchodzą osoby mogące mieć wiedzę o sytuacji dziecka oraz mają możliwości wsparcia</w:t>
      </w:r>
      <w:r w:rsidR="00644A19">
        <w:rPr>
          <w:rFonts w:ascii="Arial" w:eastAsia="Times New Roman" w:hAnsi="Arial" w:cs="Arial"/>
          <w:bCs/>
          <w:color w:val="000000"/>
          <w:kern w:val="0"/>
          <w:sz w:val="28"/>
          <w:szCs w:val="28"/>
          <w:lang w:eastAsia="pl-PL" w:bidi="pl-PL"/>
        </w:rPr>
        <w:t xml:space="preserve"> i zapewnienia bezpieczeństwa dziecku.</w:t>
      </w:r>
    </w:p>
    <w:p w:rsidR="00375606" w:rsidRPr="004B547E" w:rsidRDefault="007B546E" w:rsidP="004B547E">
      <w:pPr>
        <w:keepLines/>
        <w:spacing w:before="120" w:after="120" w:line="240" w:lineRule="auto"/>
        <w:jc w:val="both"/>
        <w:rPr>
          <w:rFonts w:ascii="Arial" w:eastAsia="Times New Roman" w:hAnsi="Arial" w:cs="Arial"/>
          <w:bCs/>
          <w:color w:val="000000"/>
          <w:kern w:val="0"/>
          <w:sz w:val="28"/>
          <w:szCs w:val="28"/>
          <w:lang w:eastAsia="pl-PL" w:bidi="pl-PL"/>
        </w:rPr>
      </w:pPr>
      <w:r w:rsidRPr="004B547E">
        <w:rPr>
          <w:rFonts w:ascii="Arial" w:eastAsia="Times New Roman" w:hAnsi="Arial" w:cs="Arial"/>
          <w:bCs/>
          <w:color w:val="000000"/>
          <w:kern w:val="0"/>
          <w:sz w:val="28"/>
          <w:szCs w:val="28"/>
          <w:lang w:eastAsia="pl-PL" w:bidi="pl-PL"/>
        </w:rPr>
        <w:t xml:space="preserve">9. </w:t>
      </w:r>
      <w:r w:rsidR="00375606" w:rsidRPr="004B547E">
        <w:rPr>
          <w:rFonts w:ascii="Arial" w:eastAsia="Times New Roman" w:hAnsi="Arial" w:cs="Arial"/>
          <w:bCs/>
          <w:color w:val="000000"/>
          <w:kern w:val="0"/>
          <w:sz w:val="28"/>
          <w:szCs w:val="28"/>
          <w:lang w:eastAsia="pl-PL" w:bidi="pl-PL"/>
        </w:rPr>
        <w:t>W skład zespołu mogą także wchodzić osoby spoza placówki, które mogą pomóc dziecku.</w:t>
      </w:r>
    </w:p>
    <w:p w:rsidR="00375606" w:rsidRDefault="007B546E" w:rsidP="004B547E">
      <w:pPr>
        <w:keepLines/>
        <w:spacing w:before="120" w:after="120" w:line="240" w:lineRule="auto"/>
        <w:jc w:val="both"/>
        <w:rPr>
          <w:rFonts w:ascii="Arial" w:eastAsia="Times New Roman" w:hAnsi="Arial" w:cs="Arial"/>
          <w:bCs/>
          <w:color w:val="000000"/>
          <w:kern w:val="0"/>
          <w:sz w:val="28"/>
          <w:szCs w:val="28"/>
          <w:lang w:eastAsia="pl-PL" w:bidi="pl-PL"/>
        </w:rPr>
      </w:pPr>
      <w:r w:rsidRPr="004B547E">
        <w:rPr>
          <w:rFonts w:ascii="Arial" w:eastAsia="Times New Roman" w:hAnsi="Arial" w:cs="Arial"/>
          <w:bCs/>
          <w:color w:val="000000"/>
          <w:kern w:val="0"/>
          <w:sz w:val="28"/>
          <w:szCs w:val="28"/>
          <w:lang w:eastAsia="pl-PL" w:bidi="pl-PL"/>
        </w:rPr>
        <w:t xml:space="preserve"> 10</w:t>
      </w:r>
      <w:r w:rsidR="00E42353" w:rsidRPr="004B547E">
        <w:rPr>
          <w:rFonts w:ascii="Arial" w:eastAsia="Times New Roman" w:hAnsi="Arial" w:cs="Arial"/>
          <w:bCs/>
          <w:color w:val="000000"/>
          <w:kern w:val="0"/>
          <w:sz w:val="28"/>
          <w:szCs w:val="28"/>
          <w:lang w:eastAsia="pl-PL" w:bidi="pl-PL"/>
        </w:rPr>
        <w:t xml:space="preserve">. </w:t>
      </w:r>
      <w:r w:rsidR="00375606" w:rsidRPr="004B547E">
        <w:rPr>
          <w:rFonts w:ascii="Arial" w:eastAsia="Times New Roman" w:hAnsi="Arial" w:cs="Arial"/>
          <w:bCs/>
          <w:color w:val="000000"/>
          <w:kern w:val="0"/>
          <w:sz w:val="28"/>
          <w:szCs w:val="28"/>
          <w:lang w:eastAsia="pl-PL" w:bidi="pl-PL"/>
        </w:rPr>
        <w:t>Zespół interwencyjny sporządza:</w:t>
      </w:r>
    </w:p>
    <w:p w:rsidR="00375606" w:rsidRDefault="00375606">
      <w:pPr>
        <w:pStyle w:val="Akapitzlist"/>
        <w:keepLines/>
        <w:numPr>
          <w:ilvl w:val="0"/>
          <w:numId w:val="18"/>
        </w:numPr>
        <w:spacing w:before="120" w:after="120" w:line="240" w:lineRule="auto"/>
        <w:jc w:val="both"/>
        <w:rPr>
          <w:rFonts w:ascii="Arial" w:eastAsia="Times New Roman" w:hAnsi="Arial" w:cs="Arial"/>
          <w:bCs/>
          <w:color w:val="000000"/>
          <w:kern w:val="0"/>
          <w:sz w:val="28"/>
          <w:szCs w:val="28"/>
          <w:lang w:eastAsia="pl-PL" w:bidi="pl-PL"/>
        </w:rPr>
      </w:pPr>
      <w:r w:rsidRPr="00417A05">
        <w:rPr>
          <w:rFonts w:ascii="Arial" w:eastAsia="Times New Roman" w:hAnsi="Arial" w:cs="Arial"/>
          <w:bCs/>
          <w:color w:val="000000"/>
          <w:kern w:val="0"/>
          <w:sz w:val="28"/>
          <w:szCs w:val="28"/>
          <w:lang w:eastAsia="pl-PL" w:bidi="pl-PL"/>
        </w:rPr>
        <w:t xml:space="preserve">opis sytuacji </w:t>
      </w:r>
      <w:r w:rsidR="002D3E9A" w:rsidRPr="00417A05">
        <w:rPr>
          <w:rFonts w:ascii="Arial" w:eastAsia="Times New Roman" w:hAnsi="Arial" w:cs="Arial"/>
          <w:bCs/>
          <w:color w:val="000000"/>
          <w:kern w:val="0"/>
          <w:sz w:val="28"/>
          <w:szCs w:val="28"/>
          <w:lang w:eastAsia="pl-PL" w:bidi="pl-PL"/>
        </w:rPr>
        <w:t>szkolnej</w:t>
      </w:r>
      <w:r w:rsidRPr="00417A05">
        <w:rPr>
          <w:rFonts w:ascii="Arial" w:eastAsia="Times New Roman" w:hAnsi="Arial" w:cs="Arial"/>
          <w:bCs/>
          <w:color w:val="000000"/>
          <w:kern w:val="0"/>
          <w:sz w:val="28"/>
          <w:szCs w:val="28"/>
          <w:lang w:eastAsia="pl-PL" w:bidi="pl-PL"/>
        </w:rPr>
        <w:t xml:space="preserve"> i rodzinnej dziecka   na   podstawie   rozmów     z dzieckiem, dyrektorem, nauczycielami, wychowawcami, psychologiem, rodzicami lub innych informacji uzyskanych przez członków zespołu</w:t>
      </w:r>
      <w:r w:rsidR="00E42353" w:rsidRPr="00417A05">
        <w:rPr>
          <w:rFonts w:ascii="Arial" w:eastAsia="Times New Roman" w:hAnsi="Arial" w:cs="Arial"/>
          <w:bCs/>
          <w:color w:val="000000"/>
          <w:kern w:val="0"/>
          <w:sz w:val="28"/>
          <w:szCs w:val="28"/>
          <w:lang w:eastAsia="pl-PL" w:bidi="pl-PL"/>
        </w:rPr>
        <w:t>;</w:t>
      </w:r>
    </w:p>
    <w:p w:rsidR="00375606" w:rsidRPr="00417A05" w:rsidRDefault="00375606">
      <w:pPr>
        <w:pStyle w:val="Akapitzlist"/>
        <w:keepLines/>
        <w:numPr>
          <w:ilvl w:val="0"/>
          <w:numId w:val="18"/>
        </w:numPr>
        <w:spacing w:before="120" w:after="120" w:line="240" w:lineRule="auto"/>
        <w:jc w:val="both"/>
        <w:rPr>
          <w:rFonts w:ascii="Arial" w:eastAsia="Times New Roman" w:hAnsi="Arial" w:cs="Arial"/>
          <w:bCs/>
          <w:color w:val="000000"/>
          <w:kern w:val="0"/>
          <w:sz w:val="28"/>
          <w:szCs w:val="28"/>
          <w:lang w:eastAsia="pl-PL" w:bidi="pl-PL"/>
        </w:rPr>
      </w:pPr>
      <w:r w:rsidRPr="00417A05">
        <w:rPr>
          <w:rFonts w:ascii="Arial" w:eastAsia="Times New Roman" w:hAnsi="Arial" w:cs="Arial"/>
          <w:bCs/>
          <w:color w:val="000000"/>
          <w:kern w:val="0"/>
          <w:sz w:val="28"/>
          <w:szCs w:val="28"/>
          <w:lang w:eastAsia="pl-PL" w:bidi="pl-PL"/>
        </w:rPr>
        <w:t>plan pomocy dziecku na podstawie w/w opisu</w:t>
      </w:r>
      <w:r w:rsidR="00013894" w:rsidRPr="00417A05">
        <w:rPr>
          <w:rFonts w:ascii="Arial" w:eastAsia="Times New Roman" w:hAnsi="Arial" w:cs="Arial"/>
          <w:bCs/>
          <w:color w:val="000000"/>
          <w:kern w:val="0"/>
          <w:sz w:val="28"/>
          <w:szCs w:val="28"/>
          <w:lang w:eastAsia="pl-PL" w:bidi="pl-PL"/>
        </w:rPr>
        <w:t>.</w:t>
      </w:r>
    </w:p>
    <w:p w:rsidR="00375606" w:rsidRDefault="00E42353" w:rsidP="004B547E">
      <w:pPr>
        <w:keepLines/>
        <w:spacing w:before="120" w:after="120" w:line="240" w:lineRule="auto"/>
        <w:jc w:val="both"/>
        <w:rPr>
          <w:rFonts w:ascii="Arial" w:eastAsia="Times New Roman" w:hAnsi="Arial" w:cs="Arial"/>
          <w:bCs/>
          <w:color w:val="000000"/>
          <w:kern w:val="0"/>
          <w:sz w:val="28"/>
          <w:szCs w:val="28"/>
          <w:lang w:eastAsia="pl-PL" w:bidi="pl-PL"/>
        </w:rPr>
      </w:pPr>
      <w:r w:rsidRPr="004B547E">
        <w:rPr>
          <w:rFonts w:ascii="Arial" w:eastAsia="Times New Roman" w:hAnsi="Arial" w:cs="Arial"/>
          <w:bCs/>
          <w:color w:val="000000"/>
          <w:kern w:val="0"/>
          <w:sz w:val="28"/>
          <w:szCs w:val="28"/>
          <w:lang w:eastAsia="pl-PL" w:bidi="pl-PL"/>
        </w:rPr>
        <w:t xml:space="preserve">10. </w:t>
      </w:r>
      <w:r w:rsidR="00375606" w:rsidRPr="004B547E">
        <w:rPr>
          <w:rFonts w:ascii="Arial" w:eastAsia="Times New Roman" w:hAnsi="Arial" w:cs="Arial"/>
          <w:bCs/>
          <w:color w:val="000000"/>
          <w:kern w:val="0"/>
          <w:sz w:val="28"/>
          <w:szCs w:val="28"/>
          <w:lang w:eastAsia="pl-PL" w:bidi="pl-PL"/>
        </w:rPr>
        <w:t>Plan pomocy dziecku powinien zawierać wskazania dotyczące:</w:t>
      </w:r>
    </w:p>
    <w:p w:rsidR="00375606" w:rsidRDefault="00375606">
      <w:pPr>
        <w:pStyle w:val="Akapitzlist"/>
        <w:keepLines/>
        <w:numPr>
          <w:ilvl w:val="0"/>
          <w:numId w:val="19"/>
        </w:numPr>
        <w:spacing w:before="120" w:after="120" w:line="240" w:lineRule="auto"/>
        <w:jc w:val="both"/>
        <w:rPr>
          <w:rFonts w:ascii="Arial" w:eastAsia="Times New Roman" w:hAnsi="Arial" w:cs="Arial"/>
          <w:bCs/>
          <w:color w:val="000000"/>
          <w:kern w:val="0"/>
          <w:sz w:val="28"/>
          <w:szCs w:val="28"/>
          <w:lang w:eastAsia="pl-PL" w:bidi="pl-PL"/>
        </w:rPr>
      </w:pPr>
      <w:r w:rsidRPr="00417A05">
        <w:rPr>
          <w:rFonts w:ascii="Arial" w:eastAsia="Times New Roman" w:hAnsi="Arial" w:cs="Arial"/>
          <w:bCs/>
          <w:color w:val="000000"/>
          <w:kern w:val="0"/>
          <w:sz w:val="28"/>
          <w:szCs w:val="28"/>
          <w:lang w:eastAsia="pl-PL" w:bidi="pl-PL"/>
        </w:rPr>
        <w:t xml:space="preserve">działań, jakie </w:t>
      </w:r>
      <w:r w:rsidR="0022079D">
        <w:rPr>
          <w:rFonts w:ascii="Arial" w:eastAsia="Times New Roman" w:hAnsi="Arial" w:cs="Arial"/>
          <w:bCs/>
          <w:color w:val="000000"/>
          <w:kern w:val="0"/>
          <w:sz w:val="28"/>
          <w:szCs w:val="28"/>
          <w:lang w:eastAsia="pl-PL" w:bidi="pl-PL"/>
        </w:rPr>
        <w:t>przedszkole</w:t>
      </w:r>
      <w:r w:rsidRPr="00417A05">
        <w:rPr>
          <w:rFonts w:ascii="Arial" w:eastAsia="Times New Roman" w:hAnsi="Arial" w:cs="Arial"/>
          <w:bCs/>
          <w:color w:val="000000"/>
          <w:kern w:val="0"/>
          <w:sz w:val="28"/>
          <w:szCs w:val="28"/>
          <w:lang w:eastAsia="pl-PL" w:bidi="pl-PL"/>
        </w:rPr>
        <w:t xml:space="preserve"> zapewnia dziecku w celu poczucia bezpieczeństwa</w:t>
      </w:r>
      <w:r w:rsidR="00E42353" w:rsidRPr="00417A05">
        <w:rPr>
          <w:rFonts w:ascii="Arial" w:eastAsia="Times New Roman" w:hAnsi="Arial" w:cs="Arial"/>
          <w:bCs/>
          <w:color w:val="000000"/>
          <w:kern w:val="0"/>
          <w:sz w:val="28"/>
          <w:szCs w:val="28"/>
          <w:lang w:eastAsia="pl-PL" w:bidi="pl-PL"/>
        </w:rPr>
        <w:t>;</w:t>
      </w:r>
    </w:p>
    <w:p w:rsidR="00375606" w:rsidRDefault="00375606">
      <w:pPr>
        <w:pStyle w:val="Akapitzlist"/>
        <w:keepLines/>
        <w:numPr>
          <w:ilvl w:val="0"/>
          <w:numId w:val="19"/>
        </w:numPr>
        <w:spacing w:before="120" w:after="120" w:line="240" w:lineRule="auto"/>
        <w:jc w:val="both"/>
        <w:rPr>
          <w:rFonts w:ascii="Arial" w:eastAsia="Times New Roman" w:hAnsi="Arial" w:cs="Arial"/>
          <w:bCs/>
          <w:color w:val="000000"/>
          <w:kern w:val="0"/>
          <w:sz w:val="28"/>
          <w:szCs w:val="28"/>
          <w:lang w:eastAsia="pl-PL" w:bidi="pl-PL"/>
        </w:rPr>
      </w:pPr>
      <w:r w:rsidRPr="00417A05">
        <w:rPr>
          <w:rFonts w:ascii="Arial" w:eastAsia="Times New Roman" w:hAnsi="Arial" w:cs="Arial"/>
          <w:bCs/>
          <w:color w:val="000000"/>
          <w:kern w:val="0"/>
          <w:sz w:val="28"/>
          <w:szCs w:val="28"/>
          <w:lang w:eastAsia="pl-PL" w:bidi="pl-PL"/>
        </w:rPr>
        <w:t xml:space="preserve">wsparcia, jakie </w:t>
      </w:r>
      <w:r w:rsidR="0022079D">
        <w:rPr>
          <w:rFonts w:ascii="Arial" w:eastAsia="Times New Roman" w:hAnsi="Arial" w:cs="Arial"/>
          <w:bCs/>
          <w:color w:val="000000"/>
          <w:kern w:val="0"/>
          <w:sz w:val="28"/>
          <w:szCs w:val="28"/>
          <w:lang w:eastAsia="pl-PL" w:bidi="pl-PL"/>
        </w:rPr>
        <w:t>przedszkole</w:t>
      </w:r>
      <w:r w:rsidRPr="00417A05">
        <w:rPr>
          <w:rFonts w:ascii="Arial" w:eastAsia="Times New Roman" w:hAnsi="Arial" w:cs="Arial"/>
          <w:bCs/>
          <w:color w:val="000000"/>
          <w:kern w:val="0"/>
          <w:sz w:val="28"/>
          <w:szCs w:val="28"/>
          <w:lang w:eastAsia="pl-PL" w:bidi="pl-PL"/>
        </w:rPr>
        <w:t>zaoferuje dziecku</w:t>
      </w:r>
      <w:r w:rsidR="00E42353" w:rsidRPr="00417A05">
        <w:rPr>
          <w:rFonts w:ascii="Arial" w:eastAsia="Times New Roman" w:hAnsi="Arial" w:cs="Arial"/>
          <w:bCs/>
          <w:color w:val="000000"/>
          <w:kern w:val="0"/>
          <w:sz w:val="28"/>
          <w:szCs w:val="28"/>
          <w:lang w:eastAsia="pl-PL" w:bidi="pl-PL"/>
        </w:rPr>
        <w:t>;</w:t>
      </w:r>
    </w:p>
    <w:p w:rsidR="00375606" w:rsidRPr="00417A05" w:rsidRDefault="00417A05">
      <w:pPr>
        <w:pStyle w:val="Akapitzlist"/>
        <w:keepLines/>
        <w:numPr>
          <w:ilvl w:val="0"/>
          <w:numId w:val="19"/>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 xml:space="preserve">ewentualne </w:t>
      </w:r>
      <w:r w:rsidR="00375606" w:rsidRPr="00417A05">
        <w:rPr>
          <w:rFonts w:ascii="Arial" w:eastAsia="Times New Roman" w:hAnsi="Arial" w:cs="Arial"/>
          <w:bCs/>
          <w:color w:val="000000"/>
          <w:kern w:val="0"/>
          <w:sz w:val="28"/>
          <w:szCs w:val="28"/>
          <w:lang w:eastAsia="pl-PL" w:bidi="pl-PL"/>
        </w:rPr>
        <w:t>skierowanie dziecka do specjalistycznej placówki pomocy dziecku lub przekazanie informacji o takich miejscach, jeżeli istnieje taka potrzeba</w:t>
      </w:r>
      <w:r w:rsidR="00E42353" w:rsidRPr="00417A05">
        <w:rPr>
          <w:rFonts w:ascii="Arial" w:eastAsia="Times New Roman" w:hAnsi="Arial" w:cs="Arial"/>
          <w:bCs/>
          <w:color w:val="000000"/>
          <w:kern w:val="0"/>
          <w:sz w:val="28"/>
          <w:szCs w:val="28"/>
          <w:lang w:eastAsia="pl-PL" w:bidi="pl-PL"/>
        </w:rPr>
        <w:t>.</w:t>
      </w:r>
    </w:p>
    <w:p w:rsidR="00AC68B0" w:rsidRPr="004B547E" w:rsidRDefault="00E42353" w:rsidP="004B547E">
      <w:pPr>
        <w:keepLines/>
        <w:spacing w:before="120" w:after="120" w:line="240" w:lineRule="auto"/>
        <w:jc w:val="both"/>
        <w:rPr>
          <w:rFonts w:ascii="Arial" w:eastAsia="Times New Roman" w:hAnsi="Arial" w:cs="Arial"/>
          <w:bCs/>
          <w:color w:val="000000"/>
          <w:kern w:val="0"/>
          <w:sz w:val="28"/>
          <w:szCs w:val="28"/>
          <w:lang w:eastAsia="pl-PL" w:bidi="pl-PL"/>
        </w:rPr>
      </w:pPr>
      <w:r w:rsidRPr="004B547E">
        <w:rPr>
          <w:rFonts w:ascii="Arial" w:eastAsia="Times New Roman" w:hAnsi="Arial" w:cs="Arial"/>
          <w:bCs/>
          <w:color w:val="000000"/>
          <w:kern w:val="0"/>
          <w:sz w:val="28"/>
          <w:szCs w:val="28"/>
          <w:lang w:eastAsia="pl-PL" w:bidi="pl-PL"/>
        </w:rPr>
        <w:t xml:space="preserve">11. </w:t>
      </w:r>
      <w:r w:rsidR="00375606" w:rsidRPr="004B547E">
        <w:rPr>
          <w:rFonts w:ascii="Arial" w:eastAsia="Times New Roman" w:hAnsi="Arial" w:cs="Arial"/>
          <w:bCs/>
          <w:color w:val="000000"/>
          <w:kern w:val="0"/>
          <w:sz w:val="28"/>
          <w:szCs w:val="28"/>
          <w:lang w:eastAsia="pl-PL" w:bidi="pl-PL"/>
        </w:rPr>
        <w:t>Plan pomocy dziecku jest przedstawiany przez wychowawcę rodzicomz zaleceniem współpracy przy jego realizacji.</w:t>
      </w:r>
    </w:p>
    <w:p w:rsidR="00E42353" w:rsidRDefault="00E42353" w:rsidP="00E42353">
      <w:pPr>
        <w:keepLines/>
        <w:spacing w:before="120" w:after="120" w:line="240" w:lineRule="auto"/>
        <w:jc w:val="both"/>
        <w:rPr>
          <w:rFonts w:ascii="Times New Roman" w:eastAsia="Times New Roman" w:hAnsi="Times New Roman" w:cs="Times New Roman"/>
          <w:bCs/>
          <w:color w:val="000000"/>
          <w:kern w:val="0"/>
          <w:sz w:val="24"/>
          <w:szCs w:val="24"/>
          <w:lang w:eastAsia="pl-PL" w:bidi="pl-PL"/>
        </w:rPr>
      </w:pPr>
    </w:p>
    <w:p w:rsidR="00AC68B0" w:rsidRPr="005941FF" w:rsidRDefault="00AC68B0" w:rsidP="00AC68B0">
      <w:pPr>
        <w:keepLines/>
        <w:spacing w:before="120" w:after="120" w:line="240" w:lineRule="auto"/>
        <w:ind w:firstLine="340"/>
        <w:jc w:val="center"/>
        <w:rPr>
          <w:rFonts w:ascii="Arial" w:eastAsia="Times New Roman" w:hAnsi="Arial" w:cs="Arial"/>
          <w:color w:val="000000"/>
          <w:kern w:val="0"/>
          <w:sz w:val="28"/>
          <w:szCs w:val="28"/>
          <w:u w:color="000000"/>
          <w:lang w:eastAsia="pl-PL" w:bidi="pl-PL"/>
        </w:rPr>
      </w:pPr>
      <w:bookmarkStart w:id="17" w:name="_Hlk150727134"/>
      <w:r w:rsidRPr="005941FF">
        <w:rPr>
          <w:rFonts w:ascii="Arial" w:eastAsia="Times New Roman" w:hAnsi="Arial" w:cs="Arial"/>
          <w:color w:val="000000"/>
          <w:kern w:val="0"/>
          <w:sz w:val="28"/>
          <w:szCs w:val="28"/>
          <w:u w:color="000000"/>
          <w:lang w:eastAsia="pl-PL" w:bidi="pl-PL"/>
        </w:rPr>
        <w:t>Rozdział 9</w:t>
      </w:r>
    </w:p>
    <w:p w:rsidR="00AC68B0" w:rsidRPr="005941FF" w:rsidRDefault="00AC68B0" w:rsidP="00AC68B0">
      <w:pPr>
        <w:keepLines/>
        <w:spacing w:before="120" w:after="120" w:line="240" w:lineRule="auto"/>
        <w:ind w:firstLine="340"/>
        <w:jc w:val="center"/>
        <w:rPr>
          <w:rFonts w:ascii="Arial" w:eastAsia="Times New Roman" w:hAnsi="Arial" w:cs="Arial"/>
          <w:b/>
          <w:bCs/>
          <w:color w:val="000000"/>
          <w:kern w:val="0"/>
          <w:sz w:val="28"/>
          <w:szCs w:val="28"/>
          <w:u w:color="000000"/>
          <w:lang w:eastAsia="pl-PL" w:bidi="pl-PL"/>
        </w:rPr>
      </w:pPr>
      <w:r w:rsidRPr="005941FF">
        <w:rPr>
          <w:rFonts w:ascii="Arial" w:eastAsia="Times New Roman" w:hAnsi="Arial" w:cs="Arial"/>
          <w:b/>
          <w:bCs/>
          <w:color w:val="000000"/>
          <w:kern w:val="0"/>
          <w:sz w:val="28"/>
          <w:szCs w:val="28"/>
          <w:u w:color="000000"/>
          <w:lang w:eastAsia="pl-PL" w:bidi="pl-PL"/>
        </w:rPr>
        <w:lastRenderedPageBreak/>
        <w:t>Sposób dokumentowania i zasady przechowywania ujawnionych lub zgłoszonych incydentów lub zdarzeń zagrażających dobru małoletniego</w:t>
      </w:r>
    </w:p>
    <w:bookmarkEnd w:id="17"/>
    <w:p w:rsidR="00AC68B0" w:rsidRPr="005941FF" w:rsidRDefault="00AC68B0" w:rsidP="00AC68B0">
      <w:pPr>
        <w:keepLines/>
        <w:spacing w:before="120" w:after="120" w:line="240" w:lineRule="auto"/>
        <w:ind w:firstLine="340"/>
        <w:jc w:val="center"/>
        <w:rPr>
          <w:rFonts w:ascii="Arial" w:eastAsia="Times New Roman" w:hAnsi="Arial" w:cs="Arial"/>
          <w:b/>
          <w:bCs/>
          <w:color w:val="000000"/>
          <w:kern w:val="0"/>
          <w:sz w:val="28"/>
          <w:szCs w:val="28"/>
          <w:u w:color="000000"/>
          <w:lang w:eastAsia="pl-PL" w:bidi="pl-PL"/>
        </w:rPr>
      </w:pPr>
    </w:p>
    <w:p w:rsidR="00417A05" w:rsidRDefault="00FA47CD" w:rsidP="00417A05">
      <w:pPr>
        <w:keepLines/>
        <w:spacing w:before="120" w:after="120" w:line="240" w:lineRule="auto"/>
        <w:jc w:val="both"/>
        <w:rPr>
          <w:rFonts w:ascii="Arial" w:eastAsia="Times New Roman" w:hAnsi="Arial" w:cs="Arial"/>
          <w:bCs/>
          <w:color w:val="000000"/>
          <w:kern w:val="0"/>
          <w:sz w:val="28"/>
          <w:szCs w:val="28"/>
          <w:lang w:eastAsia="pl-PL" w:bidi="pl-PL"/>
        </w:rPr>
      </w:pPr>
      <w:r w:rsidRPr="005941FF">
        <w:rPr>
          <w:rFonts w:ascii="Arial" w:eastAsia="Times New Roman" w:hAnsi="Arial" w:cs="Arial"/>
          <w:b/>
          <w:bCs/>
          <w:color w:val="000000"/>
          <w:kern w:val="0"/>
          <w:sz w:val="28"/>
          <w:szCs w:val="28"/>
          <w:lang w:eastAsia="pl-PL" w:bidi="pl-PL"/>
        </w:rPr>
        <w:t xml:space="preserve">§ </w:t>
      </w:r>
      <w:r w:rsidR="004235A5" w:rsidRPr="005941FF">
        <w:rPr>
          <w:rFonts w:ascii="Arial" w:eastAsia="Times New Roman" w:hAnsi="Arial" w:cs="Arial"/>
          <w:b/>
          <w:bCs/>
          <w:color w:val="000000"/>
          <w:kern w:val="0"/>
          <w:sz w:val="28"/>
          <w:szCs w:val="28"/>
          <w:lang w:eastAsia="pl-PL" w:bidi="pl-PL"/>
        </w:rPr>
        <w:t>3</w:t>
      </w:r>
      <w:r w:rsidR="00417A05">
        <w:rPr>
          <w:rFonts w:ascii="Arial" w:eastAsia="Times New Roman" w:hAnsi="Arial" w:cs="Arial"/>
          <w:b/>
          <w:bCs/>
          <w:color w:val="000000"/>
          <w:kern w:val="0"/>
          <w:sz w:val="28"/>
          <w:szCs w:val="28"/>
          <w:lang w:eastAsia="pl-PL" w:bidi="pl-PL"/>
        </w:rPr>
        <w:t>2</w:t>
      </w:r>
      <w:r w:rsidRPr="005941FF">
        <w:rPr>
          <w:rFonts w:ascii="Arial" w:eastAsia="Times New Roman" w:hAnsi="Arial" w:cs="Arial"/>
          <w:b/>
          <w:bCs/>
          <w:color w:val="000000"/>
          <w:kern w:val="0"/>
          <w:sz w:val="28"/>
          <w:szCs w:val="28"/>
          <w:lang w:eastAsia="pl-PL" w:bidi="pl-PL"/>
        </w:rPr>
        <w:t>.</w:t>
      </w:r>
      <w:r w:rsidR="005941FF">
        <w:rPr>
          <w:rFonts w:ascii="Arial" w:eastAsia="Times New Roman" w:hAnsi="Arial" w:cs="Arial"/>
          <w:bCs/>
          <w:color w:val="000000"/>
          <w:kern w:val="0"/>
          <w:sz w:val="28"/>
          <w:szCs w:val="28"/>
          <w:lang w:eastAsia="pl-PL" w:bidi="pl-PL"/>
        </w:rPr>
        <w:t xml:space="preserve">1. </w:t>
      </w:r>
      <w:r w:rsidR="00417A05">
        <w:rPr>
          <w:rFonts w:ascii="Arial" w:eastAsia="Times New Roman" w:hAnsi="Arial" w:cs="Arial"/>
          <w:bCs/>
          <w:color w:val="000000"/>
          <w:kern w:val="0"/>
          <w:sz w:val="28"/>
          <w:szCs w:val="28"/>
          <w:lang w:eastAsia="pl-PL" w:bidi="pl-PL"/>
        </w:rPr>
        <w:t xml:space="preserve">Na dokumentację </w:t>
      </w:r>
      <w:r w:rsidR="00417A05" w:rsidRPr="00417A05">
        <w:rPr>
          <w:rFonts w:ascii="Arial" w:eastAsia="Times New Roman" w:hAnsi="Arial" w:cs="Arial"/>
          <w:bCs/>
          <w:color w:val="000000"/>
          <w:kern w:val="0"/>
          <w:sz w:val="28"/>
          <w:szCs w:val="28"/>
          <w:lang w:eastAsia="pl-PL" w:bidi="pl-PL"/>
        </w:rPr>
        <w:t>ujawnionych lub zgłoszonych incydentów lub zdarzeń zagr</w:t>
      </w:r>
      <w:r w:rsidR="00417A05">
        <w:rPr>
          <w:rFonts w:ascii="Arial" w:eastAsia="Times New Roman" w:hAnsi="Arial" w:cs="Arial"/>
          <w:bCs/>
          <w:color w:val="000000"/>
          <w:kern w:val="0"/>
          <w:sz w:val="28"/>
          <w:szCs w:val="28"/>
          <w:lang w:eastAsia="pl-PL" w:bidi="pl-PL"/>
        </w:rPr>
        <w:t>a</w:t>
      </w:r>
      <w:r w:rsidR="00417A05" w:rsidRPr="00417A05">
        <w:rPr>
          <w:rFonts w:ascii="Arial" w:eastAsia="Times New Roman" w:hAnsi="Arial" w:cs="Arial"/>
          <w:bCs/>
          <w:color w:val="000000"/>
          <w:kern w:val="0"/>
          <w:sz w:val="28"/>
          <w:szCs w:val="28"/>
          <w:lang w:eastAsia="pl-PL" w:bidi="pl-PL"/>
        </w:rPr>
        <w:t>żających dobru małoletniego</w:t>
      </w:r>
      <w:r w:rsidR="00417A05">
        <w:rPr>
          <w:rFonts w:ascii="Arial" w:eastAsia="Times New Roman" w:hAnsi="Arial" w:cs="Arial"/>
          <w:bCs/>
          <w:color w:val="000000"/>
          <w:kern w:val="0"/>
          <w:sz w:val="28"/>
          <w:szCs w:val="28"/>
          <w:lang w:eastAsia="pl-PL" w:bidi="pl-PL"/>
        </w:rPr>
        <w:t xml:space="preserve"> składają się:</w:t>
      </w:r>
    </w:p>
    <w:p w:rsidR="00417A05" w:rsidRDefault="00417A05">
      <w:pPr>
        <w:pStyle w:val="Akapitzlist"/>
        <w:keepLines/>
        <w:numPr>
          <w:ilvl w:val="0"/>
          <w:numId w:val="20"/>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 xml:space="preserve">karta interwencji dot. danego zdarzenia – </w:t>
      </w:r>
      <w:bookmarkStart w:id="18" w:name="_Hlk158629792"/>
      <w:r w:rsidR="00D05AF1">
        <w:rPr>
          <w:rFonts w:ascii="Arial" w:eastAsia="Times New Roman" w:hAnsi="Arial" w:cs="Arial"/>
          <w:bCs/>
          <w:color w:val="000000"/>
          <w:kern w:val="0"/>
          <w:sz w:val="28"/>
          <w:szCs w:val="28"/>
          <w:lang w:eastAsia="pl-PL" w:bidi="pl-PL"/>
        </w:rPr>
        <w:t xml:space="preserve">sporządzona zgodnie ze wzorem określonym  w </w:t>
      </w:r>
      <w:r w:rsidRPr="0022079D">
        <w:rPr>
          <w:rFonts w:ascii="Arial" w:eastAsia="Times New Roman" w:hAnsi="Arial" w:cs="Arial"/>
          <w:b/>
          <w:bCs/>
          <w:color w:val="000000"/>
          <w:kern w:val="0"/>
          <w:sz w:val="28"/>
          <w:szCs w:val="28"/>
          <w:lang w:eastAsia="pl-PL" w:bidi="pl-PL"/>
        </w:rPr>
        <w:t>załącznik</w:t>
      </w:r>
      <w:r w:rsidR="00D05AF1" w:rsidRPr="0022079D">
        <w:rPr>
          <w:rFonts w:ascii="Arial" w:eastAsia="Times New Roman" w:hAnsi="Arial" w:cs="Arial"/>
          <w:b/>
          <w:bCs/>
          <w:color w:val="000000"/>
          <w:kern w:val="0"/>
          <w:sz w:val="28"/>
          <w:szCs w:val="28"/>
          <w:lang w:eastAsia="pl-PL" w:bidi="pl-PL"/>
        </w:rPr>
        <w:t>u</w:t>
      </w:r>
      <w:r w:rsidRPr="0022079D">
        <w:rPr>
          <w:rFonts w:ascii="Arial" w:eastAsia="Times New Roman" w:hAnsi="Arial" w:cs="Arial"/>
          <w:b/>
          <w:bCs/>
          <w:color w:val="000000"/>
          <w:kern w:val="0"/>
          <w:sz w:val="28"/>
          <w:szCs w:val="28"/>
          <w:lang w:eastAsia="pl-PL" w:bidi="pl-PL"/>
        </w:rPr>
        <w:t xml:space="preserve"> nr 2</w:t>
      </w:r>
      <w:r>
        <w:rPr>
          <w:rFonts w:ascii="Arial" w:eastAsia="Times New Roman" w:hAnsi="Arial" w:cs="Arial"/>
          <w:bCs/>
          <w:color w:val="000000"/>
          <w:kern w:val="0"/>
          <w:sz w:val="28"/>
          <w:szCs w:val="28"/>
          <w:lang w:eastAsia="pl-PL" w:bidi="pl-PL"/>
        </w:rPr>
        <w:t xml:space="preserve"> do niniejszych standardów</w:t>
      </w:r>
      <w:bookmarkEnd w:id="18"/>
      <w:r>
        <w:rPr>
          <w:rFonts w:ascii="Arial" w:eastAsia="Times New Roman" w:hAnsi="Arial" w:cs="Arial"/>
          <w:bCs/>
          <w:color w:val="000000"/>
          <w:kern w:val="0"/>
          <w:sz w:val="28"/>
          <w:szCs w:val="28"/>
          <w:lang w:eastAsia="pl-PL" w:bidi="pl-PL"/>
        </w:rPr>
        <w:t>;</w:t>
      </w:r>
    </w:p>
    <w:p w:rsidR="00417A05" w:rsidRDefault="00417A05">
      <w:pPr>
        <w:pStyle w:val="Akapitzlist"/>
        <w:keepLines/>
        <w:numPr>
          <w:ilvl w:val="0"/>
          <w:numId w:val="20"/>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notatki służbowe sporządzane przez pracowników na okoliczność danego zdarzenia;</w:t>
      </w:r>
    </w:p>
    <w:p w:rsidR="00417A05" w:rsidRDefault="00D05AF1">
      <w:pPr>
        <w:pStyle w:val="Akapitzlist"/>
        <w:keepLines/>
        <w:numPr>
          <w:ilvl w:val="0"/>
          <w:numId w:val="20"/>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 xml:space="preserve">kopia </w:t>
      </w:r>
      <w:r w:rsidR="00417A05">
        <w:rPr>
          <w:rFonts w:ascii="Arial" w:eastAsia="Times New Roman" w:hAnsi="Arial" w:cs="Arial"/>
          <w:bCs/>
          <w:color w:val="000000"/>
          <w:kern w:val="0"/>
          <w:sz w:val="28"/>
          <w:szCs w:val="28"/>
          <w:lang w:eastAsia="pl-PL" w:bidi="pl-PL"/>
        </w:rPr>
        <w:t>wnios</w:t>
      </w:r>
      <w:r>
        <w:rPr>
          <w:rFonts w:ascii="Arial" w:eastAsia="Times New Roman" w:hAnsi="Arial" w:cs="Arial"/>
          <w:bCs/>
          <w:color w:val="000000"/>
          <w:kern w:val="0"/>
          <w:sz w:val="28"/>
          <w:szCs w:val="28"/>
          <w:lang w:eastAsia="pl-PL" w:bidi="pl-PL"/>
        </w:rPr>
        <w:t>ku</w:t>
      </w:r>
      <w:r w:rsidR="00417A05">
        <w:rPr>
          <w:rFonts w:ascii="Arial" w:eastAsia="Times New Roman" w:hAnsi="Arial" w:cs="Arial"/>
          <w:bCs/>
          <w:color w:val="000000"/>
          <w:kern w:val="0"/>
          <w:sz w:val="28"/>
          <w:szCs w:val="28"/>
          <w:lang w:eastAsia="pl-PL" w:bidi="pl-PL"/>
        </w:rPr>
        <w:t xml:space="preserve"> do sądu rodzinnego </w:t>
      </w:r>
      <w:r>
        <w:rPr>
          <w:rFonts w:ascii="Arial" w:eastAsia="Times New Roman" w:hAnsi="Arial" w:cs="Arial"/>
          <w:bCs/>
          <w:color w:val="000000"/>
          <w:kern w:val="0"/>
          <w:sz w:val="28"/>
          <w:szCs w:val="28"/>
          <w:lang w:eastAsia="pl-PL" w:bidi="pl-PL"/>
        </w:rPr>
        <w:t>o</w:t>
      </w:r>
      <w:r w:rsidR="00417A05">
        <w:rPr>
          <w:rFonts w:ascii="Arial" w:eastAsia="Times New Roman" w:hAnsi="Arial" w:cs="Arial"/>
          <w:bCs/>
          <w:color w:val="000000"/>
          <w:kern w:val="0"/>
          <w:sz w:val="28"/>
          <w:szCs w:val="28"/>
          <w:lang w:eastAsia="pl-PL" w:bidi="pl-PL"/>
        </w:rPr>
        <w:t xml:space="preserve"> wgląd w sytuację rodziny </w:t>
      </w:r>
      <w:r w:rsidRPr="00D05AF1">
        <w:rPr>
          <w:rFonts w:ascii="Arial" w:eastAsia="Times New Roman" w:hAnsi="Arial" w:cs="Arial"/>
          <w:bCs/>
          <w:color w:val="000000"/>
          <w:kern w:val="0"/>
          <w:sz w:val="28"/>
          <w:szCs w:val="28"/>
          <w:lang w:eastAsia="pl-PL" w:bidi="pl-PL"/>
        </w:rPr>
        <w:t>sporządzon</w:t>
      </w:r>
      <w:r>
        <w:rPr>
          <w:rFonts w:ascii="Arial" w:eastAsia="Times New Roman" w:hAnsi="Arial" w:cs="Arial"/>
          <w:bCs/>
          <w:color w:val="000000"/>
          <w:kern w:val="0"/>
          <w:sz w:val="28"/>
          <w:szCs w:val="28"/>
          <w:lang w:eastAsia="pl-PL" w:bidi="pl-PL"/>
        </w:rPr>
        <w:t xml:space="preserve">ego </w:t>
      </w:r>
      <w:r w:rsidRPr="00D05AF1">
        <w:rPr>
          <w:rFonts w:ascii="Arial" w:eastAsia="Times New Roman" w:hAnsi="Arial" w:cs="Arial"/>
          <w:bCs/>
          <w:color w:val="000000"/>
          <w:kern w:val="0"/>
          <w:sz w:val="28"/>
          <w:szCs w:val="28"/>
          <w:lang w:eastAsia="pl-PL" w:bidi="pl-PL"/>
        </w:rPr>
        <w:t xml:space="preserve"> zgodnie ze wzorem określonym  w </w:t>
      </w:r>
      <w:r w:rsidRPr="0022079D">
        <w:rPr>
          <w:rFonts w:ascii="Arial" w:eastAsia="Times New Roman" w:hAnsi="Arial" w:cs="Arial"/>
          <w:b/>
          <w:bCs/>
          <w:color w:val="000000"/>
          <w:kern w:val="0"/>
          <w:sz w:val="28"/>
          <w:szCs w:val="28"/>
          <w:lang w:eastAsia="pl-PL" w:bidi="pl-PL"/>
        </w:rPr>
        <w:t xml:space="preserve">załączniku nr </w:t>
      </w:r>
      <w:r w:rsidR="00F24551" w:rsidRPr="0022079D">
        <w:rPr>
          <w:rFonts w:ascii="Arial" w:eastAsia="Times New Roman" w:hAnsi="Arial" w:cs="Arial"/>
          <w:b/>
          <w:bCs/>
          <w:color w:val="000000"/>
          <w:kern w:val="0"/>
          <w:sz w:val="28"/>
          <w:szCs w:val="28"/>
          <w:lang w:eastAsia="pl-PL" w:bidi="pl-PL"/>
        </w:rPr>
        <w:t>3</w:t>
      </w:r>
      <w:r w:rsidRPr="00D05AF1">
        <w:rPr>
          <w:rFonts w:ascii="Arial" w:eastAsia="Times New Roman" w:hAnsi="Arial" w:cs="Arial"/>
          <w:bCs/>
          <w:color w:val="000000"/>
          <w:kern w:val="0"/>
          <w:sz w:val="28"/>
          <w:szCs w:val="28"/>
          <w:lang w:eastAsia="pl-PL" w:bidi="pl-PL"/>
        </w:rPr>
        <w:t xml:space="preserve"> do niniejszych standardów</w:t>
      </w:r>
      <w:r>
        <w:rPr>
          <w:rFonts w:ascii="Arial" w:eastAsia="Times New Roman" w:hAnsi="Arial" w:cs="Arial"/>
          <w:bCs/>
          <w:color w:val="000000"/>
          <w:kern w:val="0"/>
          <w:sz w:val="28"/>
          <w:szCs w:val="28"/>
          <w:lang w:eastAsia="pl-PL" w:bidi="pl-PL"/>
        </w:rPr>
        <w:t>;</w:t>
      </w:r>
    </w:p>
    <w:p w:rsidR="00D05AF1" w:rsidRPr="00F24551" w:rsidRDefault="00F24551">
      <w:pPr>
        <w:pStyle w:val="Akapitzlist"/>
        <w:keepLines/>
        <w:numPr>
          <w:ilvl w:val="0"/>
          <w:numId w:val="20"/>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k</w:t>
      </w:r>
      <w:r w:rsidR="00D05AF1">
        <w:rPr>
          <w:rFonts w:ascii="Arial" w:eastAsia="Times New Roman" w:hAnsi="Arial" w:cs="Arial"/>
          <w:bCs/>
          <w:color w:val="000000"/>
          <w:kern w:val="0"/>
          <w:sz w:val="28"/>
          <w:szCs w:val="28"/>
          <w:lang w:eastAsia="pl-PL" w:bidi="pl-PL"/>
        </w:rPr>
        <w:t xml:space="preserve">opia zawiadomienia  </w:t>
      </w:r>
      <w:r w:rsidR="00D05AF1" w:rsidRPr="00D05AF1">
        <w:rPr>
          <w:rFonts w:ascii="Arial" w:eastAsia="Times New Roman" w:hAnsi="Arial" w:cs="Arial"/>
          <w:bCs/>
          <w:color w:val="000000"/>
          <w:kern w:val="0"/>
          <w:sz w:val="28"/>
          <w:szCs w:val="28"/>
          <w:lang w:eastAsia="pl-PL" w:bidi="pl-PL"/>
        </w:rPr>
        <w:t>o popełnieniu przestępstwa wobec dziecka</w:t>
      </w:r>
      <w:r>
        <w:rPr>
          <w:rFonts w:ascii="Arial" w:eastAsia="Times New Roman" w:hAnsi="Arial" w:cs="Arial"/>
          <w:bCs/>
          <w:color w:val="000000"/>
          <w:kern w:val="0"/>
          <w:sz w:val="28"/>
          <w:szCs w:val="28"/>
          <w:lang w:eastAsia="pl-PL" w:bidi="pl-PL"/>
        </w:rPr>
        <w:t xml:space="preserve"> sporządzonego </w:t>
      </w:r>
      <w:r w:rsidRPr="00F24551">
        <w:rPr>
          <w:rFonts w:ascii="Arial" w:eastAsia="Times New Roman" w:hAnsi="Arial" w:cs="Arial"/>
          <w:bCs/>
          <w:color w:val="000000"/>
          <w:kern w:val="0"/>
          <w:sz w:val="28"/>
          <w:szCs w:val="28"/>
          <w:lang w:eastAsia="pl-PL" w:bidi="pl-PL"/>
        </w:rPr>
        <w:t xml:space="preserve">zgodnie ze wzorem określonym  w </w:t>
      </w:r>
      <w:r w:rsidRPr="0022079D">
        <w:rPr>
          <w:rFonts w:ascii="Arial" w:eastAsia="Times New Roman" w:hAnsi="Arial" w:cs="Arial"/>
          <w:b/>
          <w:bCs/>
          <w:color w:val="000000"/>
          <w:kern w:val="0"/>
          <w:sz w:val="28"/>
          <w:szCs w:val="28"/>
          <w:lang w:eastAsia="pl-PL" w:bidi="pl-PL"/>
        </w:rPr>
        <w:t>załączniku nr 4</w:t>
      </w:r>
      <w:r>
        <w:rPr>
          <w:rFonts w:ascii="Arial" w:eastAsia="Times New Roman" w:hAnsi="Arial" w:cs="Arial"/>
          <w:bCs/>
          <w:color w:val="000000"/>
          <w:kern w:val="0"/>
          <w:sz w:val="28"/>
          <w:szCs w:val="28"/>
          <w:lang w:eastAsia="pl-PL" w:bidi="pl-PL"/>
        </w:rPr>
        <w:t>;</w:t>
      </w:r>
    </w:p>
    <w:p w:rsidR="00417A05" w:rsidRPr="007C1240" w:rsidRDefault="00F24551">
      <w:pPr>
        <w:pStyle w:val="Akapitzlist"/>
        <w:numPr>
          <w:ilvl w:val="0"/>
          <w:numId w:val="20"/>
        </w:numPr>
        <w:rPr>
          <w:rFonts w:ascii="Arial" w:eastAsia="Times New Roman" w:hAnsi="Arial" w:cs="Arial"/>
          <w:bCs/>
          <w:color w:val="000000"/>
          <w:kern w:val="0"/>
          <w:sz w:val="28"/>
          <w:szCs w:val="28"/>
          <w:lang w:eastAsia="pl-PL" w:bidi="pl-PL"/>
        </w:rPr>
      </w:pPr>
      <w:r w:rsidRPr="007C1240">
        <w:rPr>
          <w:rFonts w:ascii="Arial" w:eastAsia="Times New Roman" w:hAnsi="Arial" w:cs="Arial"/>
          <w:bCs/>
          <w:color w:val="000000"/>
          <w:kern w:val="0"/>
          <w:sz w:val="28"/>
          <w:szCs w:val="28"/>
          <w:lang w:eastAsia="pl-PL" w:bidi="pl-PL"/>
        </w:rPr>
        <w:t xml:space="preserve">rejestr </w:t>
      </w:r>
      <w:r w:rsidR="00676035" w:rsidRPr="007C1240">
        <w:rPr>
          <w:rFonts w:ascii="Arial" w:eastAsia="Times New Roman" w:hAnsi="Arial" w:cs="Arial"/>
          <w:bCs/>
          <w:color w:val="000000"/>
          <w:kern w:val="0"/>
          <w:sz w:val="28"/>
          <w:szCs w:val="28"/>
          <w:lang w:eastAsia="pl-PL" w:bidi="pl-PL"/>
        </w:rPr>
        <w:t xml:space="preserve">prowadzonych </w:t>
      </w:r>
      <w:r w:rsidRPr="007C1240">
        <w:rPr>
          <w:rFonts w:ascii="Arial" w:eastAsia="Times New Roman" w:hAnsi="Arial" w:cs="Arial"/>
          <w:bCs/>
          <w:color w:val="000000"/>
          <w:kern w:val="0"/>
          <w:sz w:val="28"/>
          <w:szCs w:val="28"/>
          <w:lang w:eastAsia="pl-PL" w:bidi="pl-PL"/>
        </w:rPr>
        <w:t>interwencji</w:t>
      </w:r>
      <w:r w:rsidR="007C1240">
        <w:rPr>
          <w:rFonts w:ascii="Arial" w:eastAsia="Times New Roman" w:hAnsi="Arial" w:cs="Arial"/>
          <w:bCs/>
          <w:color w:val="000000"/>
          <w:kern w:val="0"/>
          <w:sz w:val="28"/>
          <w:szCs w:val="28"/>
          <w:lang w:eastAsia="pl-PL" w:bidi="pl-PL"/>
        </w:rPr>
        <w:t xml:space="preserve"> stanowiący </w:t>
      </w:r>
      <w:r w:rsidR="007C1240" w:rsidRPr="007C1240">
        <w:rPr>
          <w:rFonts w:ascii="Arial" w:eastAsia="Times New Roman" w:hAnsi="Arial" w:cs="Arial"/>
          <w:b/>
          <w:color w:val="000000"/>
          <w:kern w:val="0"/>
          <w:sz w:val="28"/>
          <w:szCs w:val="28"/>
          <w:lang w:eastAsia="pl-PL" w:bidi="pl-PL"/>
        </w:rPr>
        <w:t>załącznik nr 5</w:t>
      </w:r>
      <w:r w:rsidR="007C1240">
        <w:rPr>
          <w:rFonts w:ascii="Arial" w:eastAsia="Times New Roman" w:hAnsi="Arial" w:cs="Arial"/>
          <w:bCs/>
          <w:color w:val="000000"/>
          <w:kern w:val="0"/>
          <w:sz w:val="28"/>
          <w:szCs w:val="28"/>
          <w:lang w:eastAsia="pl-PL" w:bidi="pl-PL"/>
        </w:rPr>
        <w:t>do Standardów;</w:t>
      </w:r>
    </w:p>
    <w:p w:rsidR="00417A05" w:rsidRDefault="00F24551">
      <w:pPr>
        <w:pStyle w:val="Akapitzlist"/>
        <w:keepLines/>
        <w:numPr>
          <w:ilvl w:val="0"/>
          <w:numId w:val="20"/>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oświadczenia rodziców lub opiekunów prawnych o zapoznaniu się ze Standardami.</w:t>
      </w:r>
    </w:p>
    <w:p w:rsidR="00F24551" w:rsidRDefault="00F24551">
      <w:pPr>
        <w:pStyle w:val="Akapitzlist"/>
        <w:keepLines/>
        <w:numPr>
          <w:ilvl w:val="0"/>
          <w:numId w:val="20"/>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a</w:t>
      </w:r>
      <w:r w:rsidRPr="00F24551">
        <w:rPr>
          <w:rFonts w:ascii="Arial" w:eastAsia="Times New Roman" w:hAnsi="Arial" w:cs="Arial"/>
          <w:bCs/>
          <w:color w:val="000000"/>
          <w:kern w:val="0"/>
          <w:sz w:val="28"/>
          <w:szCs w:val="28"/>
          <w:lang w:eastAsia="pl-PL" w:bidi="pl-PL"/>
        </w:rPr>
        <w:t>nkiet</w:t>
      </w:r>
      <w:r>
        <w:rPr>
          <w:rFonts w:ascii="Arial" w:eastAsia="Times New Roman" w:hAnsi="Arial" w:cs="Arial"/>
          <w:bCs/>
          <w:color w:val="000000"/>
          <w:kern w:val="0"/>
          <w:sz w:val="28"/>
          <w:szCs w:val="28"/>
          <w:lang w:eastAsia="pl-PL" w:bidi="pl-PL"/>
        </w:rPr>
        <w:t>y</w:t>
      </w:r>
      <w:r w:rsidRPr="00F24551">
        <w:rPr>
          <w:rFonts w:ascii="Arial" w:eastAsia="Times New Roman" w:hAnsi="Arial" w:cs="Arial"/>
          <w:bCs/>
          <w:color w:val="000000"/>
          <w:kern w:val="0"/>
          <w:sz w:val="28"/>
          <w:szCs w:val="28"/>
          <w:lang w:eastAsia="pl-PL" w:bidi="pl-PL"/>
        </w:rPr>
        <w:t xml:space="preserve"> monitorując</w:t>
      </w:r>
      <w:r>
        <w:rPr>
          <w:rFonts w:ascii="Arial" w:eastAsia="Times New Roman" w:hAnsi="Arial" w:cs="Arial"/>
          <w:bCs/>
          <w:color w:val="000000"/>
          <w:kern w:val="0"/>
          <w:sz w:val="28"/>
          <w:szCs w:val="28"/>
          <w:lang w:eastAsia="pl-PL" w:bidi="pl-PL"/>
        </w:rPr>
        <w:t>e</w:t>
      </w:r>
      <w:r w:rsidRPr="00F24551">
        <w:rPr>
          <w:rFonts w:ascii="Arial" w:eastAsia="Times New Roman" w:hAnsi="Arial" w:cs="Arial"/>
          <w:bCs/>
          <w:color w:val="000000"/>
          <w:kern w:val="0"/>
          <w:sz w:val="28"/>
          <w:szCs w:val="28"/>
          <w:lang w:eastAsia="pl-PL" w:bidi="pl-PL"/>
        </w:rPr>
        <w:t xml:space="preserve"> poziom realizacji Standardów</w:t>
      </w:r>
      <w:r>
        <w:rPr>
          <w:rFonts w:ascii="Arial" w:eastAsia="Times New Roman" w:hAnsi="Arial" w:cs="Arial"/>
          <w:bCs/>
          <w:color w:val="000000"/>
          <w:kern w:val="0"/>
          <w:sz w:val="28"/>
          <w:szCs w:val="28"/>
          <w:lang w:eastAsia="pl-PL" w:bidi="pl-PL"/>
        </w:rPr>
        <w:t>;</w:t>
      </w:r>
    </w:p>
    <w:p w:rsidR="00F24551" w:rsidRPr="00417A05" w:rsidRDefault="00F24551">
      <w:pPr>
        <w:pStyle w:val="Akapitzlist"/>
        <w:keepLines/>
        <w:numPr>
          <w:ilvl w:val="0"/>
          <w:numId w:val="20"/>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r</w:t>
      </w:r>
      <w:r w:rsidRPr="00F24551">
        <w:rPr>
          <w:rFonts w:ascii="Arial" w:eastAsia="Times New Roman" w:hAnsi="Arial" w:cs="Arial"/>
          <w:bCs/>
          <w:color w:val="000000"/>
          <w:kern w:val="0"/>
          <w:sz w:val="28"/>
          <w:szCs w:val="28"/>
          <w:lang w:eastAsia="pl-PL" w:bidi="pl-PL"/>
        </w:rPr>
        <w:t>aport</w:t>
      </w:r>
      <w:r>
        <w:rPr>
          <w:rFonts w:ascii="Arial" w:eastAsia="Times New Roman" w:hAnsi="Arial" w:cs="Arial"/>
          <w:bCs/>
          <w:color w:val="000000"/>
          <w:kern w:val="0"/>
          <w:sz w:val="28"/>
          <w:szCs w:val="28"/>
          <w:lang w:eastAsia="pl-PL" w:bidi="pl-PL"/>
        </w:rPr>
        <w:t>y</w:t>
      </w:r>
      <w:r w:rsidRPr="00F24551">
        <w:rPr>
          <w:rFonts w:ascii="Arial" w:eastAsia="Times New Roman" w:hAnsi="Arial" w:cs="Arial"/>
          <w:bCs/>
          <w:color w:val="000000"/>
          <w:kern w:val="0"/>
          <w:sz w:val="28"/>
          <w:szCs w:val="28"/>
          <w:lang w:eastAsia="pl-PL" w:bidi="pl-PL"/>
        </w:rPr>
        <w:t xml:space="preserve"> z monitoringu</w:t>
      </w:r>
      <w:r>
        <w:rPr>
          <w:rFonts w:ascii="Arial" w:eastAsia="Times New Roman" w:hAnsi="Arial" w:cs="Arial"/>
          <w:bCs/>
          <w:color w:val="000000"/>
          <w:kern w:val="0"/>
          <w:sz w:val="28"/>
          <w:szCs w:val="28"/>
          <w:lang w:eastAsia="pl-PL" w:bidi="pl-PL"/>
        </w:rPr>
        <w:t xml:space="preserve"> Standardów.</w:t>
      </w:r>
    </w:p>
    <w:p w:rsidR="00AC68B0" w:rsidRDefault="00417A05" w:rsidP="00417A05">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2.</w:t>
      </w:r>
      <w:r w:rsidR="00FA47CD" w:rsidRPr="005941FF">
        <w:rPr>
          <w:rFonts w:ascii="Arial" w:eastAsia="Times New Roman" w:hAnsi="Arial" w:cs="Arial"/>
          <w:bCs/>
          <w:color w:val="000000"/>
          <w:kern w:val="0"/>
          <w:sz w:val="28"/>
          <w:szCs w:val="28"/>
          <w:lang w:eastAsia="pl-PL" w:bidi="pl-PL"/>
        </w:rPr>
        <w:t>Zasady przechowywania ujawnionych lub zgłoszonych incydentów lub zdarzeń zagrażających dobru małoletniego</w:t>
      </w:r>
      <w:r w:rsidR="00AC68B0" w:rsidRPr="005941FF">
        <w:rPr>
          <w:rFonts w:ascii="Arial" w:eastAsia="Times New Roman" w:hAnsi="Arial" w:cs="Arial"/>
          <w:bCs/>
          <w:color w:val="000000"/>
          <w:kern w:val="0"/>
          <w:sz w:val="28"/>
          <w:szCs w:val="28"/>
          <w:lang w:eastAsia="pl-PL" w:bidi="pl-PL"/>
        </w:rPr>
        <w:t xml:space="preserve"> interwencji w przypadku podejrzenia krzywdzenia dziecka</w:t>
      </w:r>
      <w:r w:rsidR="00FA47CD" w:rsidRPr="005941FF">
        <w:rPr>
          <w:rFonts w:ascii="Arial" w:eastAsia="Times New Roman" w:hAnsi="Arial" w:cs="Arial"/>
          <w:bCs/>
          <w:color w:val="000000"/>
          <w:kern w:val="0"/>
          <w:sz w:val="28"/>
          <w:szCs w:val="28"/>
          <w:lang w:eastAsia="pl-PL" w:bidi="pl-PL"/>
        </w:rPr>
        <w:t xml:space="preserve"> określa instrukcja kancelaryjna</w:t>
      </w:r>
      <w:r w:rsidR="007B546E" w:rsidRPr="005941FF">
        <w:rPr>
          <w:rFonts w:ascii="Arial" w:eastAsia="Times New Roman" w:hAnsi="Arial" w:cs="Arial"/>
          <w:bCs/>
          <w:color w:val="000000"/>
          <w:kern w:val="0"/>
          <w:sz w:val="28"/>
          <w:szCs w:val="28"/>
          <w:lang w:eastAsia="pl-PL" w:bidi="pl-PL"/>
        </w:rPr>
        <w:t>.</w:t>
      </w:r>
    </w:p>
    <w:p w:rsidR="005941FF" w:rsidRDefault="00E37F4A" w:rsidP="005941FF">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3</w:t>
      </w:r>
      <w:r w:rsidR="005941FF">
        <w:rPr>
          <w:rFonts w:ascii="Arial" w:eastAsia="Times New Roman" w:hAnsi="Arial" w:cs="Arial"/>
          <w:bCs/>
          <w:color w:val="000000"/>
          <w:kern w:val="0"/>
          <w:sz w:val="28"/>
          <w:szCs w:val="28"/>
          <w:lang w:eastAsia="pl-PL" w:bidi="pl-PL"/>
        </w:rPr>
        <w:t xml:space="preserve">. </w:t>
      </w:r>
      <w:r w:rsidR="00676035">
        <w:rPr>
          <w:rFonts w:ascii="Arial" w:eastAsia="Times New Roman" w:hAnsi="Arial" w:cs="Arial"/>
          <w:bCs/>
          <w:color w:val="000000"/>
          <w:kern w:val="0"/>
          <w:sz w:val="28"/>
          <w:szCs w:val="28"/>
          <w:lang w:eastAsia="pl-PL" w:bidi="pl-PL"/>
        </w:rPr>
        <w:t>D</w:t>
      </w:r>
      <w:r w:rsidR="005941FF">
        <w:rPr>
          <w:rFonts w:ascii="Arial" w:eastAsia="Times New Roman" w:hAnsi="Arial" w:cs="Arial"/>
          <w:bCs/>
          <w:color w:val="000000"/>
          <w:kern w:val="0"/>
          <w:sz w:val="28"/>
          <w:szCs w:val="28"/>
          <w:lang w:eastAsia="pl-PL" w:bidi="pl-PL"/>
        </w:rPr>
        <w:t>okumentacj</w:t>
      </w:r>
      <w:r w:rsidR="00676035">
        <w:rPr>
          <w:rFonts w:ascii="Arial" w:eastAsia="Times New Roman" w:hAnsi="Arial" w:cs="Arial"/>
          <w:bCs/>
          <w:color w:val="000000"/>
          <w:kern w:val="0"/>
          <w:sz w:val="28"/>
          <w:szCs w:val="28"/>
          <w:lang w:eastAsia="pl-PL" w:bidi="pl-PL"/>
        </w:rPr>
        <w:t>a</w:t>
      </w:r>
      <w:r w:rsidR="005941FF">
        <w:rPr>
          <w:rFonts w:ascii="Arial" w:eastAsia="Times New Roman" w:hAnsi="Arial" w:cs="Arial"/>
          <w:bCs/>
          <w:color w:val="000000"/>
          <w:kern w:val="0"/>
          <w:sz w:val="28"/>
          <w:szCs w:val="28"/>
          <w:lang w:eastAsia="pl-PL" w:bidi="pl-PL"/>
        </w:rPr>
        <w:t xml:space="preserve"> dot. </w:t>
      </w:r>
      <w:r w:rsidR="005941FF" w:rsidRPr="005941FF">
        <w:rPr>
          <w:rFonts w:ascii="Arial" w:eastAsia="Times New Roman" w:hAnsi="Arial" w:cs="Arial"/>
          <w:bCs/>
          <w:color w:val="000000"/>
          <w:kern w:val="0"/>
          <w:sz w:val="28"/>
          <w:szCs w:val="28"/>
          <w:lang w:eastAsia="pl-PL" w:bidi="pl-PL"/>
        </w:rPr>
        <w:t xml:space="preserve"> ujawnionych lub zgłoszonych incydentów lub zdarzeń zagrażających dobru małoletniego</w:t>
      </w:r>
      <w:r w:rsidR="005941FF">
        <w:rPr>
          <w:rFonts w:ascii="Arial" w:eastAsia="Times New Roman" w:hAnsi="Arial" w:cs="Arial"/>
          <w:bCs/>
          <w:color w:val="000000"/>
          <w:kern w:val="0"/>
          <w:sz w:val="28"/>
          <w:szCs w:val="28"/>
          <w:lang w:eastAsia="pl-PL" w:bidi="pl-PL"/>
        </w:rPr>
        <w:t xml:space="preserve">, dokumentacja dot. </w:t>
      </w:r>
      <w:r w:rsidR="005941FF" w:rsidRPr="005941FF">
        <w:rPr>
          <w:rFonts w:ascii="Arial" w:eastAsia="Times New Roman" w:hAnsi="Arial" w:cs="Arial"/>
          <w:bCs/>
          <w:color w:val="000000"/>
          <w:kern w:val="0"/>
          <w:sz w:val="28"/>
          <w:szCs w:val="28"/>
          <w:lang w:eastAsia="pl-PL" w:bidi="pl-PL"/>
        </w:rPr>
        <w:t xml:space="preserve"> interwencji w przypadku podejrzenia krzywdzenia dziecka</w:t>
      </w:r>
      <w:r w:rsidR="0058449C">
        <w:rPr>
          <w:rFonts w:ascii="Arial" w:eastAsia="Times New Roman" w:hAnsi="Arial" w:cs="Arial"/>
          <w:bCs/>
          <w:color w:val="000000"/>
          <w:kern w:val="0"/>
          <w:sz w:val="28"/>
          <w:szCs w:val="28"/>
          <w:lang w:eastAsia="pl-PL" w:bidi="pl-PL"/>
        </w:rPr>
        <w:t xml:space="preserve"> je</w:t>
      </w:r>
      <w:r w:rsidR="0022079D">
        <w:rPr>
          <w:rFonts w:ascii="Arial" w:eastAsia="Times New Roman" w:hAnsi="Arial" w:cs="Arial"/>
          <w:bCs/>
          <w:color w:val="000000"/>
          <w:kern w:val="0"/>
          <w:sz w:val="28"/>
          <w:szCs w:val="28"/>
          <w:lang w:eastAsia="pl-PL" w:bidi="pl-PL"/>
        </w:rPr>
        <w:t>st przechowywana w gabinecie dyrektora</w:t>
      </w:r>
      <w:r w:rsidR="0058449C">
        <w:rPr>
          <w:rFonts w:ascii="Arial" w:eastAsia="Times New Roman" w:hAnsi="Arial" w:cs="Arial"/>
          <w:bCs/>
          <w:color w:val="000000"/>
          <w:kern w:val="0"/>
          <w:sz w:val="28"/>
          <w:szCs w:val="28"/>
          <w:lang w:eastAsia="pl-PL" w:bidi="pl-PL"/>
        </w:rPr>
        <w:t xml:space="preserve"> i </w:t>
      </w:r>
      <w:r w:rsidR="005941FF">
        <w:rPr>
          <w:rFonts w:ascii="Arial" w:eastAsia="Times New Roman" w:hAnsi="Arial" w:cs="Arial"/>
          <w:bCs/>
          <w:color w:val="000000"/>
          <w:kern w:val="0"/>
          <w:sz w:val="28"/>
          <w:szCs w:val="28"/>
          <w:lang w:eastAsia="pl-PL" w:bidi="pl-PL"/>
        </w:rPr>
        <w:t xml:space="preserve">jest udostępniania w jakikolwiek sposób i w jakiejkolwiek formie  tylko i wyłącznie za zgodą dyrektora. </w:t>
      </w:r>
    </w:p>
    <w:p w:rsidR="0058449C" w:rsidRDefault="0058449C" w:rsidP="005941FF">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4. Odpowiedzialność za właściwe przechowywania i udostępnianie d</w:t>
      </w:r>
      <w:r w:rsidRPr="0058449C">
        <w:rPr>
          <w:rFonts w:ascii="Arial" w:eastAsia="Times New Roman" w:hAnsi="Arial" w:cs="Arial"/>
          <w:bCs/>
          <w:color w:val="000000"/>
          <w:kern w:val="0"/>
          <w:sz w:val="28"/>
          <w:szCs w:val="28"/>
          <w:lang w:eastAsia="pl-PL" w:bidi="pl-PL"/>
        </w:rPr>
        <w:t>okumentacj</w:t>
      </w:r>
      <w:r>
        <w:rPr>
          <w:rFonts w:ascii="Arial" w:eastAsia="Times New Roman" w:hAnsi="Arial" w:cs="Arial"/>
          <w:bCs/>
          <w:color w:val="000000"/>
          <w:kern w:val="0"/>
          <w:sz w:val="28"/>
          <w:szCs w:val="28"/>
          <w:lang w:eastAsia="pl-PL" w:bidi="pl-PL"/>
        </w:rPr>
        <w:t>i</w:t>
      </w:r>
      <w:r w:rsidRPr="0058449C">
        <w:rPr>
          <w:rFonts w:ascii="Arial" w:eastAsia="Times New Roman" w:hAnsi="Arial" w:cs="Arial"/>
          <w:bCs/>
          <w:color w:val="000000"/>
          <w:kern w:val="0"/>
          <w:sz w:val="28"/>
          <w:szCs w:val="28"/>
          <w:lang w:eastAsia="pl-PL" w:bidi="pl-PL"/>
        </w:rPr>
        <w:t xml:space="preserve"> dot.  ujawnionych lub zgłoszonych incydentów lub zdarzeń zagrażających dobru małoletniego</w:t>
      </w:r>
      <w:r>
        <w:rPr>
          <w:rFonts w:ascii="Arial" w:eastAsia="Times New Roman" w:hAnsi="Arial" w:cs="Arial"/>
          <w:bCs/>
          <w:color w:val="000000"/>
          <w:kern w:val="0"/>
          <w:sz w:val="28"/>
          <w:szCs w:val="28"/>
          <w:lang w:eastAsia="pl-PL" w:bidi="pl-PL"/>
        </w:rPr>
        <w:t xml:space="preserve"> oraz </w:t>
      </w:r>
      <w:r w:rsidRPr="0058449C">
        <w:rPr>
          <w:rFonts w:ascii="Arial" w:eastAsia="Times New Roman" w:hAnsi="Arial" w:cs="Arial"/>
          <w:bCs/>
          <w:color w:val="000000"/>
          <w:kern w:val="0"/>
          <w:sz w:val="28"/>
          <w:szCs w:val="28"/>
          <w:lang w:eastAsia="pl-PL" w:bidi="pl-PL"/>
        </w:rPr>
        <w:t xml:space="preserve">interwencji w przypadku podejrzenia krzywdzenia </w:t>
      </w:r>
      <w:r>
        <w:rPr>
          <w:rFonts w:ascii="Arial" w:eastAsia="Times New Roman" w:hAnsi="Arial" w:cs="Arial"/>
          <w:bCs/>
          <w:color w:val="000000"/>
          <w:kern w:val="0"/>
          <w:sz w:val="28"/>
          <w:szCs w:val="28"/>
          <w:lang w:eastAsia="pl-PL" w:bidi="pl-PL"/>
        </w:rPr>
        <w:t xml:space="preserve">małoletniego ponosi </w:t>
      </w:r>
      <w:r w:rsidR="0022079D">
        <w:rPr>
          <w:rFonts w:ascii="Arial" w:eastAsia="Times New Roman" w:hAnsi="Arial" w:cs="Arial"/>
          <w:bCs/>
          <w:color w:val="000000"/>
          <w:kern w:val="0"/>
          <w:sz w:val="28"/>
          <w:szCs w:val="28"/>
          <w:lang w:eastAsia="pl-PL" w:bidi="pl-PL"/>
        </w:rPr>
        <w:t>dyrektor</w:t>
      </w:r>
      <w:r w:rsidR="0094136E">
        <w:rPr>
          <w:rFonts w:ascii="Arial" w:eastAsia="Times New Roman" w:hAnsi="Arial" w:cs="Arial"/>
          <w:bCs/>
          <w:color w:val="000000"/>
          <w:kern w:val="0"/>
          <w:sz w:val="28"/>
          <w:szCs w:val="28"/>
          <w:lang w:eastAsia="pl-PL" w:bidi="pl-PL"/>
        </w:rPr>
        <w:t xml:space="preserve"> przedszkola</w:t>
      </w:r>
      <w:r>
        <w:rPr>
          <w:rFonts w:ascii="Arial" w:eastAsia="Times New Roman" w:hAnsi="Arial" w:cs="Arial"/>
          <w:bCs/>
          <w:color w:val="000000"/>
          <w:kern w:val="0"/>
          <w:sz w:val="28"/>
          <w:szCs w:val="28"/>
          <w:lang w:eastAsia="pl-PL" w:bidi="pl-PL"/>
        </w:rPr>
        <w:t>.</w:t>
      </w:r>
    </w:p>
    <w:p w:rsidR="005941FF" w:rsidRPr="005941FF" w:rsidRDefault="005941FF" w:rsidP="005941FF">
      <w:pPr>
        <w:keepLines/>
        <w:spacing w:before="120" w:after="120" w:line="240" w:lineRule="auto"/>
        <w:jc w:val="both"/>
        <w:rPr>
          <w:rFonts w:ascii="Arial" w:eastAsia="Times New Roman" w:hAnsi="Arial" w:cs="Arial"/>
          <w:bCs/>
          <w:color w:val="000000"/>
          <w:kern w:val="0"/>
          <w:sz w:val="28"/>
          <w:szCs w:val="28"/>
          <w:lang w:eastAsia="pl-PL" w:bidi="pl-PL"/>
        </w:rPr>
      </w:pPr>
    </w:p>
    <w:p w:rsidR="007B546E" w:rsidRDefault="007B546E" w:rsidP="00AC68B0">
      <w:pPr>
        <w:keepLines/>
        <w:spacing w:before="120" w:after="120" w:line="240" w:lineRule="auto"/>
        <w:ind w:firstLine="340"/>
        <w:jc w:val="both"/>
        <w:rPr>
          <w:rFonts w:ascii="Times New Roman" w:eastAsia="Times New Roman" w:hAnsi="Times New Roman" w:cs="Times New Roman"/>
          <w:bCs/>
          <w:color w:val="000000"/>
          <w:kern w:val="0"/>
          <w:sz w:val="24"/>
          <w:szCs w:val="24"/>
          <w:lang w:eastAsia="pl-PL" w:bidi="pl-PL"/>
        </w:rPr>
      </w:pPr>
    </w:p>
    <w:p w:rsidR="00AC68B0" w:rsidRPr="005941FF" w:rsidRDefault="00AC68B0" w:rsidP="005941FF">
      <w:pPr>
        <w:keepLines/>
        <w:spacing w:before="120" w:after="120" w:line="240" w:lineRule="auto"/>
        <w:ind w:firstLine="340"/>
        <w:jc w:val="center"/>
        <w:rPr>
          <w:rFonts w:ascii="Arial" w:eastAsia="Times New Roman" w:hAnsi="Arial" w:cs="Arial"/>
          <w:color w:val="000000"/>
          <w:kern w:val="0"/>
          <w:sz w:val="28"/>
          <w:szCs w:val="28"/>
          <w:u w:color="000000"/>
          <w:lang w:eastAsia="pl-PL" w:bidi="pl-PL"/>
        </w:rPr>
      </w:pPr>
      <w:r w:rsidRPr="005941FF">
        <w:rPr>
          <w:rFonts w:ascii="Arial" w:eastAsia="Times New Roman" w:hAnsi="Arial" w:cs="Arial"/>
          <w:color w:val="000000"/>
          <w:kern w:val="0"/>
          <w:sz w:val="28"/>
          <w:szCs w:val="28"/>
          <w:u w:color="000000"/>
          <w:lang w:eastAsia="pl-PL" w:bidi="pl-PL"/>
        </w:rPr>
        <w:t>Rozdział 10</w:t>
      </w:r>
    </w:p>
    <w:p w:rsidR="00AC68B0" w:rsidRPr="005941FF" w:rsidRDefault="00013894" w:rsidP="00F24551">
      <w:pPr>
        <w:keepLines/>
        <w:spacing w:before="120" w:after="120" w:line="240" w:lineRule="auto"/>
        <w:ind w:firstLine="340"/>
        <w:jc w:val="center"/>
        <w:rPr>
          <w:rFonts w:ascii="Arial" w:eastAsia="Times New Roman" w:hAnsi="Arial" w:cs="Arial"/>
          <w:b/>
          <w:bCs/>
          <w:color w:val="000000"/>
          <w:kern w:val="0"/>
          <w:sz w:val="28"/>
          <w:szCs w:val="28"/>
          <w:u w:color="000000"/>
          <w:lang w:eastAsia="pl-PL" w:bidi="pl-PL"/>
        </w:rPr>
      </w:pPr>
      <w:r w:rsidRPr="005941FF">
        <w:rPr>
          <w:rFonts w:ascii="Arial" w:eastAsia="Times New Roman" w:hAnsi="Arial" w:cs="Arial"/>
          <w:b/>
          <w:bCs/>
          <w:color w:val="000000"/>
          <w:kern w:val="0"/>
          <w:sz w:val="28"/>
          <w:szCs w:val="28"/>
          <w:u w:color="000000"/>
          <w:lang w:eastAsia="pl-PL" w:bidi="pl-PL"/>
        </w:rPr>
        <w:t>W</w:t>
      </w:r>
      <w:r w:rsidR="00AC68B0" w:rsidRPr="005941FF">
        <w:rPr>
          <w:rFonts w:ascii="Arial" w:eastAsia="Times New Roman" w:hAnsi="Arial" w:cs="Arial"/>
          <w:b/>
          <w:bCs/>
          <w:color w:val="000000"/>
          <w:kern w:val="0"/>
          <w:sz w:val="28"/>
          <w:szCs w:val="28"/>
          <w:u w:color="000000"/>
          <w:lang w:eastAsia="pl-PL" w:bidi="pl-PL"/>
        </w:rPr>
        <w:t>ymogi dotyczące bezpiecznych relacji między małoletnimi, a w szczególności zachowania niedozwolon</w:t>
      </w:r>
      <w:r w:rsidR="00FA47CD" w:rsidRPr="005941FF">
        <w:rPr>
          <w:rFonts w:ascii="Arial" w:eastAsia="Times New Roman" w:hAnsi="Arial" w:cs="Arial"/>
          <w:b/>
          <w:bCs/>
          <w:color w:val="000000"/>
          <w:kern w:val="0"/>
          <w:sz w:val="28"/>
          <w:szCs w:val="28"/>
          <w:u w:color="000000"/>
          <w:lang w:eastAsia="pl-PL" w:bidi="pl-PL"/>
        </w:rPr>
        <w:t>e</w:t>
      </w:r>
    </w:p>
    <w:p w:rsidR="0058449C" w:rsidRDefault="00AC68B0" w:rsidP="005941FF">
      <w:pPr>
        <w:keepLines/>
        <w:spacing w:before="120" w:after="120" w:line="240" w:lineRule="auto"/>
        <w:ind w:firstLine="340"/>
        <w:jc w:val="both"/>
        <w:rPr>
          <w:rFonts w:ascii="Arial" w:eastAsia="Times New Roman" w:hAnsi="Arial" w:cs="Arial"/>
          <w:bCs/>
          <w:color w:val="000000"/>
          <w:kern w:val="0"/>
          <w:sz w:val="28"/>
          <w:szCs w:val="28"/>
          <w:lang w:eastAsia="pl-PL" w:bidi="pl-PL"/>
        </w:rPr>
      </w:pPr>
      <w:r w:rsidRPr="005941FF">
        <w:rPr>
          <w:rFonts w:ascii="Arial" w:eastAsia="Times New Roman" w:hAnsi="Arial" w:cs="Arial"/>
          <w:b/>
          <w:bCs/>
          <w:color w:val="000000"/>
          <w:kern w:val="0"/>
          <w:sz w:val="28"/>
          <w:szCs w:val="28"/>
          <w:lang w:eastAsia="pl-PL" w:bidi="pl-PL"/>
        </w:rPr>
        <w:lastRenderedPageBreak/>
        <w:t>§ </w:t>
      </w:r>
      <w:r w:rsidR="004235A5" w:rsidRPr="005941FF">
        <w:rPr>
          <w:rFonts w:ascii="Arial" w:eastAsia="Times New Roman" w:hAnsi="Arial" w:cs="Arial"/>
          <w:b/>
          <w:bCs/>
          <w:color w:val="000000"/>
          <w:kern w:val="0"/>
          <w:sz w:val="28"/>
          <w:szCs w:val="28"/>
          <w:lang w:eastAsia="pl-PL" w:bidi="pl-PL"/>
        </w:rPr>
        <w:t>3</w:t>
      </w:r>
      <w:r w:rsidR="00D05AF1">
        <w:rPr>
          <w:rFonts w:ascii="Arial" w:eastAsia="Times New Roman" w:hAnsi="Arial" w:cs="Arial"/>
          <w:b/>
          <w:bCs/>
          <w:color w:val="000000"/>
          <w:kern w:val="0"/>
          <w:sz w:val="28"/>
          <w:szCs w:val="28"/>
          <w:lang w:eastAsia="pl-PL" w:bidi="pl-PL"/>
        </w:rPr>
        <w:t>3</w:t>
      </w:r>
      <w:r w:rsidR="00CC2939" w:rsidRPr="005941FF">
        <w:rPr>
          <w:rFonts w:ascii="Arial" w:eastAsia="Times New Roman" w:hAnsi="Arial" w:cs="Arial"/>
          <w:bCs/>
          <w:color w:val="000000"/>
          <w:kern w:val="0"/>
          <w:sz w:val="28"/>
          <w:szCs w:val="28"/>
          <w:lang w:eastAsia="pl-PL" w:bidi="pl-PL"/>
        </w:rPr>
        <w:t>.</w:t>
      </w:r>
      <w:r w:rsidRPr="005941FF">
        <w:rPr>
          <w:rFonts w:ascii="Arial" w:eastAsia="Times New Roman" w:hAnsi="Arial" w:cs="Arial"/>
          <w:bCs/>
          <w:color w:val="000000"/>
          <w:kern w:val="0"/>
          <w:sz w:val="28"/>
          <w:szCs w:val="28"/>
          <w:lang w:eastAsia="pl-PL" w:bidi="pl-PL"/>
        </w:rPr>
        <w:t>1.</w:t>
      </w:r>
      <w:r w:rsidR="00FA47CD" w:rsidRPr="005941FF">
        <w:rPr>
          <w:rFonts w:ascii="Arial" w:eastAsia="Times New Roman" w:hAnsi="Arial" w:cs="Arial"/>
          <w:bCs/>
          <w:color w:val="000000"/>
          <w:kern w:val="0"/>
          <w:sz w:val="28"/>
          <w:szCs w:val="28"/>
          <w:lang w:eastAsia="pl-PL" w:bidi="pl-PL"/>
        </w:rPr>
        <w:t xml:space="preserve"> Określa się </w:t>
      </w:r>
      <w:r w:rsidR="0058449C">
        <w:rPr>
          <w:rFonts w:ascii="Arial" w:eastAsia="Times New Roman" w:hAnsi="Arial" w:cs="Arial"/>
          <w:bCs/>
          <w:color w:val="000000"/>
          <w:kern w:val="0"/>
          <w:sz w:val="28"/>
          <w:szCs w:val="28"/>
          <w:lang w:eastAsia="pl-PL" w:bidi="pl-PL"/>
        </w:rPr>
        <w:t xml:space="preserve"> poniższe zasady </w:t>
      </w:r>
      <w:r w:rsidR="0058449C" w:rsidRPr="0058449C">
        <w:rPr>
          <w:rFonts w:ascii="Arial" w:eastAsia="Times New Roman" w:hAnsi="Arial" w:cs="Arial"/>
          <w:bCs/>
          <w:color w:val="000000"/>
          <w:kern w:val="0"/>
          <w:sz w:val="28"/>
          <w:szCs w:val="28"/>
          <w:lang w:eastAsia="pl-PL" w:bidi="pl-PL"/>
        </w:rPr>
        <w:t>bezpiecznych relacji między małoletnimi</w:t>
      </w:r>
      <w:r w:rsidR="0058449C">
        <w:rPr>
          <w:rFonts w:ascii="Arial" w:eastAsia="Times New Roman" w:hAnsi="Arial" w:cs="Arial"/>
          <w:bCs/>
          <w:color w:val="000000"/>
          <w:kern w:val="0"/>
          <w:sz w:val="28"/>
          <w:szCs w:val="28"/>
          <w:lang w:eastAsia="pl-PL" w:bidi="pl-PL"/>
        </w:rPr>
        <w:t>:</w:t>
      </w:r>
    </w:p>
    <w:p w:rsidR="00950AB2" w:rsidRDefault="000D14F0">
      <w:pPr>
        <w:pStyle w:val="Akapitzlist"/>
        <w:keepLines/>
        <w:numPr>
          <w:ilvl w:val="0"/>
          <w:numId w:val="34"/>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dzieci</w:t>
      </w:r>
      <w:r w:rsidR="0058449C" w:rsidRPr="00950AB2">
        <w:rPr>
          <w:rFonts w:ascii="Arial" w:eastAsia="Times New Roman" w:hAnsi="Arial" w:cs="Arial"/>
          <w:bCs/>
          <w:color w:val="000000"/>
          <w:kern w:val="0"/>
          <w:sz w:val="28"/>
          <w:szCs w:val="28"/>
          <w:lang w:eastAsia="pl-PL" w:bidi="pl-PL"/>
        </w:rPr>
        <w:t xml:space="preserve"> mają prawo do życia i przebywania  w bezpiecznym środowisku,  także w </w:t>
      </w:r>
      <w:r>
        <w:rPr>
          <w:rFonts w:ascii="Arial" w:eastAsia="Times New Roman" w:hAnsi="Arial" w:cs="Arial"/>
          <w:bCs/>
          <w:color w:val="000000"/>
          <w:kern w:val="0"/>
          <w:sz w:val="28"/>
          <w:szCs w:val="28"/>
          <w:lang w:eastAsia="pl-PL" w:bidi="pl-PL"/>
        </w:rPr>
        <w:t xml:space="preserve">przedszkolu </w:t>
      </w:r>
      <w:r w:rsidR="0006197E">
        <w:rPr>
          <w:rFonts w:ascii="Arial" w:eastAsia="Times New Roman" w:hAnsi="Arial" w:cs="Arial"/>
          <w:bCs/>
          <w:color w:val="000000"/>
          <w:kern w:val="0"/>
          <w:sz w:val="28"/>
          <w:szCs w:val="28"/>
          <w:lang w:eastAsia="pl-PL" w:bidi="pl-PL"/>
        </w:rPr>
        <w:t>;</w:t>
      </w:r>
    </w:p>
    <w:p w:rsidR="00950AB2" w:rsidRPr="00950AB2" w:rsidRDefault="000D14F0">
      <w:pPr>
        <w:pStyle w:val="Akapitzlist"/>
        <w:numPr>
          <w:ilvl w:val="0"/>
          <w:numId w:val="34"/>
        </w:numPr>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 xml:space="preserve">dzieci </w:t>
      </w:r>
      <w:r w:rsidR="00950AB2">
        <w:rPr>
          <w:rFonts w:ascii="Arial" w:eastAsia="Times New Roman" w:hAnsi="Arial" w:cs="Arial"/>
          <w:bCs/>
          <w:color w:val="000000"/>
          <w:kern w:val="0"/>
          <w:sz w:val="28"/>
          <w:szCs w:val="28"/>
          <w:lang w:eastAsia="pl-PL" w:bidi="pl-PL"/>
        </w:rPr>
        <w:t>a</w:t>
      </w:r>
      <w:r w:rsidR="00950AB2" w:rsidRPr="00950AB2">
        <w:rPr>
          <w:rFonts w:ascii="Arial" w:eastAsia="Times New Roman" w:hAnsi="Arial" w:cs="Arial"/>
          <w:bCs/>
          <w:color w:val="000000"/>
          <w:kern w:val="0"/>
          <w:sz w:val="28"/>
          <w:szCs w:val="28"/>
          <w:lang w:eastAsia="pl-PL" w:bidi="pl-PL"/>
        </w:rPr>
        <w:t>kceptują i szanują siebie nawzajem</w:t>
      </w:r>
      <w:r w:rsidR="00950AB2">
        <w:rPr>
          <w:rFonts w:ascii="Arial" w:eastAsia="Times New Roman" w:hAnsi="Arial" w:cs="Arial"/>
          <w:bCs/>
          <w:color w:val="000000"/>
          <w:kern w:val="0"/>
          <w:sz w:val="28"/>
          <w:szCs w:val="28"/>
          <w:lang w:eastAsia="pl-PL" w:bidi="pl-PL"/>
        </w:rPr>
        <w:t xml:space="preserve">, </w:t>
      </w:r>
      <w:r w:rsidR="0058449C" w:rsidRPr="00950AB2">
        <w:rPr>
          <w:rFonts w:ascii="Arial" w:eastAsia="Times New Roman" w:hAnsi="Arial" w:cs="Arial"/>
          <w:bCs/>
          <w:color w:val="000000"/>
          <w:kern w:val="0"/>
          <w:sz w:val="28"/>
          <w:szCs w:val="28"/>
          <w:lang w:eastAsia="pl-PL" w:bidi="pl-PL"/>
        </w:rPr>
        <w:t>uznają</w:t>
      </w:r>
      <w:r w:rsidR="00950AB2">
        <w:rPr>
          <w:rFonts w:ascii="Arial" w:eastAsia="Times New Roman" w:hAnsi="Arial" w:cs="Arial"/>
          <w:bCs/>
          <w:color w:val="000000"/>
          <w:kern w:val="0"/>
          <w:sz w:val="28"/>
          <w:szCs w:val="28"/>
          <w:lang w:eastAsia="pl-PL" w:bidi="pl-PL"/>
        </w:rPr>
        <w:t>c</w:t>
      </w:r>
      <w:r w:rsidR="0058449C" w:rsidRPr="00950AB2">
        <w:rPr>
          <w:rFonts w:ascii="Arial" w:eastAsia="Times New Roman" w:hAnsi="Arial" w:cs="Arial"/>
          <w:bCs/>
          <w:color w:val="000000"/>
          <w:kern w:val="0"/>
          <w:sz w:val="28"/>
          <w:szCs w:val="28"/>
          <w:lang w:eastAsia="pl-PL" w:bidi="pl-PL"/>
        </w:rPr>
        <w:t xml:space="preserve"> prawo innych uczniów do  odmienności i zachowania tożsamości ze względu na: pochodzenie etniczne, geograficzne, narodowe, religię, status ekonomiczny, cechy rodzinne, wiek, płeć, orientację seksualną, cechy fizyczne, niepełnosprawność</w:t>
      </w:r>
      <w:r w:rsidR="0006197E">
        <w:rPr>
          <w:rFonts w:ascii="Arial" w:eastAsia="Times New Roman" w:hAnsi="Arial" w:cs="Arial"/>
          <w:bCs/>
          <w:color w:val="000000"/>
          <w:kern w:val="0"/>
          <w:sz w:val="28"/>
          <w:szCs w:val="28"/>
          <w:lang w:eastAsia="pl-PL" w:bidi="pl-PL"/>
        </w:rPr>
        <w:t>;</w:t>
      </w:r>
    </w:p>
    <w:p w:rsidR="0058449C" w:rsidRDefault="000D14F0">
      <w:pPr>
        <w:pStyle w:val="Akapitzlist"/>
        <w:keepLines/>
        <w:numPr>
          <w:ilvl w:val="0"/>
          <w:numId w:val="34"/>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 xml:space="preserve">dzieci </w:t>
      </w:r>
      <w:r w:rsidR="00950AB2">
        <w:rPr>
          <w:rFonts w:ascii="Arial" w:eastAsia="Times New Roman" w:hAnsi="Arial" w:cs="Arial"/>
          <w:bCs/>
          <w:color w:val="000000"/>
          <w:kern w:val="0"/>
          <w:sz w:val="28"/>
          <w:szCs w:val="28"/>
          <w:lang w:eastAsia="pl-PL" w:bidi="pl-PL"/>
        </w:rPr>
        <w:t>n</w:t>
      </w:r>
      <w:r w:rsidR="0058449C" w:rsidRPr="00950AB2">
        <w:rPr>
          <w:rFonts w:ascii="Arial" w:eastAsia="Times New Roman" w:hAnsi="Arial" w:cs="Arial"/>
          <w:bCs/>
          <w:color w:val="000000"/>
          <w:kern w:val="0"/>
          <w:sz w:val="28"/>
          <w:szCs w:val="28"/>
          <w:lang w:eastAsia="pl-PL" w:bidi="pl-PL"/>
        </w:rPr>
        <w:t xml:space="preserve">ie  naruszają  praw innych </w:t>
      </w:r>
      <w:r>
        <w:rPr>
          <w:rFonts w:ascii="Arial" w:eastAsia="Times New Roman" w:hAnsi="Arial" w:cs="Arial"/>
          <w:bCs/>
          <w:color w:val="000000"/>
          <w:kern w:val="0"/>
          <w:sz w:val="28"/>
          <w:szCs w:val="28"/>
          <w:lang w:eastAsia="pl-PL" w:bidi="pl-PL"/>
        </w:rPr>
        <w:t>wychowanków</w:t>
      </w:r>
      <w:r w:rsidR="0058449C" w:rsidRPr="00950AB2">
        <w:rPr>
          <w:rFonts w:ascii="Arial" w:eastAsia="Times New Roman" w:hAnsi="Arial" w:cs="Arial"/>
          <w:bCs/>
          <w:color w:val="000000"/>
          <w:kern w:val="0"/>
          <w:sz w:val="28"/>
          <w:szCs w:val="28"/>
          <w:lang w:eastAsia="pl-PL" w:bidi="pl-PL"/>
        </w:rPr>
        <w:t xml:space="preserve"> – nikogo  nie dyskryminują  ze względu na jakąkolwiek jego odmienność</w:t>
      </w:r>
      <w:r w:rsidR="0006197E">
        <w:rPr>
          <w:rFonts w:ascii="Arial" w:eastAsia="Times New Roman" w:hAnsi="Arial" w:cs="Arial"/>
          <w:bCs/>
          <w:color w:val="000000"/>
          <w:kern w:val="0"/>
          <w:sz w:val="28"/>
          <w:szCs w:val="28"/>
          <w:lang w:eastAsia="pl-PL" w:bidi="pl-PL"/>
        </w:rPr>
        <w:t>;</w:t>
      </w:r>
    </w:p>
    <w:p w:rsidR="00950AB2" w:rsidRDefault="00950AB2">
      <w:pPr>
        <w:pStyle w:val="Akapitzlist"/>
        <w:numPr>
          <w:ilvl w:val="0"/>
          <w:numId w:val="34"/>
        </w:numPr>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z</w:t>
      </w:r>
      <w:r w:rsidRPr="00950AB2">
        <w:rPr>
          <w:rFonts w:ascii="Arial" w:eastAsia="Times New Roman" w:hAnsi="Arial" w:cs="Arial"/>
          <w:bCs/>
          <w:color w:val="000000"/>
          <w:kern w:val="0"/>
          <w:sz w:val="28"/>
          <w:szCs w:val="28"/>
          <w:lang w:eastAsia="pl-PL" w:bidi="pl-PL"/>
        </w:rPr>
        <w:t>achowanie  i postępowanie</w:t>
      </w:r>
      <w:r w:rsidR="000D14F0">
        <w:rPr>
          <w:rFonts w:ascii="Arial" w:eastAsia="Times New Roman" w:hAnsi="Arial" w:cs="Arial"/>
          <w:bCs/>
          <w:color w:val="000000"/>
          <w:kern w:val="0"/>
          <w:sz w:val="28"/>
          <w:szCs w:val="28"/>
          <w:lang w:eastAsia="pl-PL" w:bidi="pl-PL"/>
        </w:rPr>
        <w:t xml:space="preserve"> dzieci </w:t>
      </w:r>
      <w:r w:rsidRPr="00950AB2">
        <w:rPr>
          <w:rFonts w:ascii="Arial" w:eastAsia="Times New Roman" w:hAnsi="Arial" w:cs="Arial"/>
          <w:bCs/>
          <w:color w:val="000000"/>
          <w:kern w:val="0"/>
          <w:sz w:val="28"/>
          <w:szCs w:val="28"/>
          <w:lang w:eastAsia="pl-PL" w:bidi="pl-PL"/>
        </w:rPr>
        <w:t xml:space="preserve">nie  </w:t>
      </w:r>
      <w:r>
        <w:rPr>
          <w:rFonts w:ascii="Arial" w:eastAsia="Times New Roman" w:hAnsi="Arial" w:cs="Arial"/>
          <w:bCs/>
          <w:color w:val="000000"/>
          <w:kern w:val="0"/>
          <w:sz w:val="28"/>
          <w:szCs w:val="28"/>
          <w:lang w:eastAsia="pl-PL" w:bidi="pl-PL"/>
        </w:rPr>
        <w:t xml:space="preserve">może </w:t>
      </w:r>
      <w:r w:rsidRPr="00950AB2">
        <w:rPr>
          <w:rFonts w:ascii="Arial" w:eastAsia="Times New Roman" w:hAnsi="Arial" w:cs="Arial"/>
          <w:bCs/>
          <w:color w:val="000000"/>
          <w:kern w:val="0"/>
          <w:sz w:val="28"/>
          <w:szCs w:val="28"/>
          <w:lang w:eastAsia="pl-PL" w:bidi="pl-PL"/>
        </w:rPr>
        <w:t>narusza</w:t>
      </w:r>
      <w:r>
        <w:rPr>
          <w:rFonts w:ascii="Arial" w:eastAsia="Times New Roman" w:hAnsi="Arial" w:cs="Arial"/>
          <w:bCs/>
          <w:color w:val="000000"/>
          <w:kern w:val="0"/>
          <w:sz w:val="28"/>
          <w:szCs w:val="28"/>
          <w:lang w:eastAsia="pl-PL" w:bidi="pl-PL"/>
        </w:rPr>
        <w:t>ć</w:t>
      </w:r>
      <w:r w:rsidRPr="00950AB2">
        <w:rPr>
          <w:rFonts w:ascii="Arial" w:eastAsia="Times New Roman" w:hAnsi="Arial" w:cs="Arial"/>
          <w:bCs/>
          <w:color w:val="000000"/>
          <w:kern w:val="0"/>
          <w:sz w:val="28"/>
          <w:szCs w:val="28"/>
          <w:lang w:eastAsia="pl-PL" w:bidi="pl-PL"/>
        </w:rPr>
        <w:t xml:space="preserve"> ich poczucia godności/wartości osobistej</w:t>
      </w:r>
      <w:r>
        <w:rPr>
          <w:rFonts w:ascii="Arial" w:eastAsia="Times New Roman" w:hAnsi="Arial" w:cs="Arial"/>
          <w:bCs/>
          <w:color w:val="000000"/>
          <w:kern w:val="0"/>
          <w:sz w:val="28"/>
          <w:szCs w:val="28"/>
          <w:lang w:eastAsia="pl-PL" w:bidi="pl-PL"/>
        </w:rPr>
        <w:t xml:space="preserve"> innych osób</w:t>
      </w:r>
      <w:r w:rsidR="0006197E">
        <w:rPr>
          <w:rFonts w:ascii="Arial" w:eastAsia="Times New Roman" w:hAnsi="Arial" w:cs="Arial"/>
          <w:bCs/>
          <w:color w:val="000000"/>
          <w:kern w:val="0"/>
          <w:sz w:val="28"/>
          <w:szCs w:val="28"/>
          <w:lang w:eastAsia="pl-PL" w:bidi="pl-PL"/>
        </w:rPr>
        <w:t>;</w:t>
      </w:r>
    </w:p>
    <w:p w:rsidR="0006197E" w:rsidRPr="00950AB2" w:rsidRDefault="000D14F0">
      <w:pPr>
        <w:pStyle w:val="Akapitzlist"/>
        <w:numPr>
          <w:ilvl w:val="0"/>
          <w:numId w:val="34"/>
        </w:numPr>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 xml:space="preserve">dzieci </w:t>
      </w:r>
      <w:r w:rsidR="0006197E" w:rsidRPr="0006197E">
        <w:rPr>
          <w:rFonts w:ascii="Arial" w:eastAsia="Times New Roman" w:hAnsi="Arial" w:cs="Arial"/>
          <w:bCs/>
          <w:color w:val="000000"/>
          <w:kern w:val="0"/>
          <w:sz w:val="28"/>
          <w:szCs w:val="28"/>
          <w:lang w:eastAsia="pl-PL" w:bidi="pl-PL"/>
        </w:rPr>
        <w:t>mają  prawo do własnych poglądów, ocen i spojrzenia na świat oraz wyrażania ich, pod warunkiem, że  sposób ich wyrażania wolny jest od  agresji i przemocy  oraz   nikomu nie wyrządza krzywdy</w:t>
      </w:r>
      <w:r w:rsidR="0006197E">
        <w:rPr>
          <w:rFonts w:ascii="Arial" w:eastAsia="Times New Roman" w:hAnsi="Arial" w:cs="Arial"/>
          <w:bCs/>
          <w:color w:val="000000"/>
          <w:kern w:val="0"/>
          <w:sz w:val="28"/>
          <w:szCs w:val="28"/>
          <w:lang w:eastAsia="pl-PL" w:bidi="pl-PL"/>
        </w:rPr>
        <w:t>;</w:t>
      </w:r>
    </w:p>
    <w:p w:rsidR="0058449C" w:rsidRDefault="000D14F0">
      <w:pPr>
        <w:pStyle w:val="Akapitzlist"/>
        <w:keepLines/>
        <w:numPr>
          <w:ilvl w:val="0"/>
          <w:numId w:val="34"/>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dzieci</w:t>
      </w:r>
      <w:r w:rsidR="0058449C" w:rsidRPr="00950AB2">
        <w:rPr>
          <w:rFonts w:ascii="Arial" w:eastAsia="Times New Roman" w:hAnsi="Arial" w:cs="Arial"/>
          <w:bCs/>
          <w:color w:val="000000"/>
          <w:kern w:val="0"/>
          <w:sz w:val="28"/>
          <w:szCs w:val="28"/>
          <w:lang w:eastAsia="pl-PL" w:bidi="pl-PL"/>
        </w:rPr>
        <w:t xml:space="preserve"> są zobowiązan</w:t>
      </w:r>
      <w:r>
        <w:rPr>
          <w:rFonts w:ascii="Arial" w:eastAsia="Times New Roman" w:hAnsi="Arial" w:cs="Arial"/>
          <w:bCs/>
          <w:color w:val="000000"/>
          <w:kern w:val="0"/>
          <w:sz w:val="28"/>
          <w:szCs w:val="28"/>
          <w:lang w:eastAsia="pl-PL" w:bidi="pl-PL"/>
        </w:rPr>
        <w:t>e</w:t>
      </w:r>
      <w:r w:rsidR="0058449C" w:rsidRPr="00950AB2">
        <w:rPr>
          <w:rFonts w:ascii="Arial" w:eastAsia="Times New Roman" w:hAnsi="Arial" w:cs="Arial"/>
          <w:bCs/>
          <w:color w:val="000000"/>
          <w:kern w:val="0"/>
          <w:sz w:val="28"/>
          <w:szCs w:val="28"/>
          <w:lang w:eastAsia="pl-PL" w:bidi="pl-PL"/>
        </w:rPr>
        <w:t xml:space="preserve"> do respektowania  praw i wolności osobistych swoich </w:t>
      </w:r>
      <w:r w:rsidR="00950AB2" w:rsidRPr="00950AB2">
        <w:rPr>
          <w:rFonts w:ascii="Arial" w:eastAsia="Times New Roman" w:hAnsi="Arial" w:cs="Arial"/>
          <w:bCs/>
          <w:color w:val="000000"/>
          <w:kern w:val="0"/>
          <w:sz w:val="28"/>
          <w:szCs w:val="28"/>
          <w:lang w:eastAsia="pl-PL" w:bidi="pl-PL"/>
        </w:rPr>
        <w:t xml:space="preserve"> koleżanek i </w:t>
      </w:r>
      <w:r w:rsidR="0058449C" w:rsidRPr="00950AB2">
        <w:rPr>
          <w:rFonts w:ascii="Arial" w:eastAsia="Times New Roman" w:hAnsi="Arial" w:cs="Arial"/>
          <w:bCs/>
          <w:color w:val="000000"/>
          <w:kern w:val="0"/>
          <w:sz w:val="28"/>
          <w:szCs w:val="28"/>
          <w:lang w:eastAsia="pl-PL" w:bidi="pl-PL"/>
        </w:rPr>
        <w:t>kolegów,  ich prawa do własnego zdania, do poszukiwań i popełniania błędów, do własnych poglądów, wyglądu i zachowania – w ramach społecznie przyjętych norm i wartości</w:t>
      </w:r>
      <w:r w:rsidR="0006197E">
        <w:rPr>
          <w:rFonts w:ascii="Arial" w:eastAsia="Times New Roman" w:hAnsi="Arial" w:cs="Arial"/>
          <w:bCs/>
          <w:color w:val="000000"/>
          <w:kern w:val="0"/>
          <w:sz w:val="28"/>
          <w:szCs w:val="28"/>
          <w:lang w:eastAsia="pl-PL" w:bidi="pl-PL"/>
        </w:rPr>
        <w:t>;</w:t>
      </w:r>
    </w:p>
    <w:p w:rsidR="00950AB2" w:rsidRDefault="00950AB2">
      <w:pPr>
        <w:pStyle w:val="Akapitzlist"/>
        <w:keepLines/>
        <w:numPr>
          <w:ilvl w:val="0"/>
          <w:numId w:val="34"/>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k</w:t>
      </w:r>
      <w:r w:rsidR="0058449C" w:rsidRPr="00950AB2">
        <w:rPr>
          <w:rFonts w:ascii="Arial" w:eastAsia="Times New Roman" w:hAnsi="Arial" w:cs="Arial"/>
          <w:bCs/>
          <w:color w:val="000000"/>
          <w:kern w:val="0"/>
          <w:sz w:val="28"/>
          <w:szCs w:val="28"/>
          <w:lang w:eastAsia="pl-PL" w:bidi="pl-PL"/>
        </w:rPr>
        <w:t xml:space="preserve">ontakty  między </w:t>
      </w:r>
      <w:r w:rsidR="000D14F0">
        <w:rPr>
          <w:rFonts w:ascii="Arial" w:eastAsia="Times New Roman" w:hAnsi="Arial" w:cs="Arial"/>
          <w:bCs/>
          <w:color w:val="000000"/>
          <w:kern w:val="0"/>
          <w:sz w:val="28"/>
          <w:szCs w:val="28"/>
          <w:lang w:eastAsia="pl-PL" w:bidi="pl-PL"/>
        </w:rPr>
        <w:t xml:space="preserve">dziećmi </w:t>
      </w:r>
      <w:r>
        <w:rPr>
          <w:rFonts w:ascii="Arial" w:eastAsia="Times New Roman" w:hAnsi="Arial" w:cs="Arial"/>
          <w:bCs/>
          <w:color w:val="000000"/>
          <w:kern w:val="0"/>
          <w:sz w:val="28"/>
          <w:szCs w:val="28"/>
          <w:lang w:eastAsia="pl-PL" w:bidi="pl-PL"/>
        </w:rPr>
        <w:t xml:space="preserve">winno </w:t>
      </w:r>
      <w:r w:rsidR="0058449C" w:rsidRPr="00950AB2">
        <w:rPr>
          <w:rFonts w:ascii="Arial" w:eastAsia="Times New Roman" w:hAnsi="Arial" w:cs="Arial"/>
          <w:bCs/>
          <w:color w:val="000000"/>
          <w:kern w:val="0"/>
          <w:sz w:val="28"/>
          <w:szCs w:val="28"/>
          <w:lang w:eastAsia="pl-PL" w:bidi="pl-PL"/>
        </w:rPr>
        <w:t>cech</w:t>
      </w:r>
      <w:r>
        <w:rPr>
          <w:rFonts w:ascii="Arial" w:eastAsia="Times New Roman" w:hAnsi="Arial" w:cs="Arial"/>
          <w:bCs/>
          <w:color w:val="000000"/>
          <w:kern w:val="0"/>
          <w:sz w:val="28"/>
          <w:szCs w:val="28"/>
          <w:lang w:eastAsia="pl-PL" w:bidi="pl-PL"/>
        </w:rPr>
        <w:t xml:space="preserve">ować </w:t>
      </w:r>
      <w:r w:rsidR="0058449C" w:rsidRPr="00950AB2">
        <w:rPr>
          <w:rFonts w:ascii="Arial" w:eastAsia="Times New Roman" w:hAnsi="Arial" w:cs="Arial"/>
          <w:bCs/>
          <w:color w:val="000000"/>
          <w:kern w:val="0"/>
          <w:sz w:val="28"/>
          <w:szCs w:val="28"/>
          <w:lang w:eastAsia="pl-PL" w:bidi="pl-PL"/>
        </w:rPr>
        <w:t xml:space="preserve">  zachowanie przez nich  wysokiej kultury osobistej</w:t>
      </w:r>
      <w:r>
        <w:rPr>
          <w:rFonts w:ascii="Arial" w:eastAsia="Times New Roman" w:hAnsi="Arial" w:cs="Arial"/>
          <w:bCs/>
          <w:color w:val="000000"/>
          <w:kern w:val="0"/>
          <w:sz w:val="28"/>
          <w:szCs w:val="28"/>
          <w:lang w:eastAsia="pl-PL" w:bidi="pl-PL"/>
        </w:rPr>
        <w:t>;</w:t>
      </w:r>
    </w:p>
    <w:p w:rsidR="0058449C" w:rsidRPr="0006197E" w:rsidRDefault="000D14F0">
      <w:pPr>
        <w:pStyle w:val="Akapitzlist"/>
        <w:numPr>
          <w:ilvl w:val="0"/>
          <w:numId w:val="34"/>
        </w:numPr>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 xml:space="preserve">dzieci </w:t>
      </w:r>
      <w:r w:rsidR="0006197E" w:rsidRPr="0006197E">
        <w:rPr>
          <w:rFonts w:ascii="Arial" w:eastAsia="Times New Roman" w:hAnsi="Arial" w:cs="Arial"/>
          <w:bCs/>
          <w:color w:val="000000"/>
          <w:kern w:val="0"/>
          <w:sz w:val="28"/>
          <w:szCs w:val="28"/>
          <w:lang w:eastAsia="pl-PL" w:bidi="pl-PL"/>
        </w:rPr>
        <w:t>nie mają prawa stosować wobec innych</w:t>
      </w:r>
      <w:r>
        <w:rPr>
          <w:rFonts w:ascii="Arial" w:eastAsia="Times New Roman" w:hAnsi="Arial" w:cs="Arial"/>
          <w:bCs/>
          <w:color w:val="000000"/>
          <w:kern w:val="0"/>
          <w:sz w:val="28"/>
          <w:szCs w:val="28"/>
          <w:lang w:eastAsia="pl-PL" w:bidi="pl-PL"/>
        </w:rPr>
        <w:t xml:space="preserve"> wychowanków </w:t>
      </w:r>
      <w:r w:rsidR="0006197E">
        <w:rPr>
          <w:rFonts w:ascii="Arial" w:eastAsia="Times New Roman" w:hAnsi="Arial" w:cs="Arial"/>
          <w:bCs/>
          <w:color w:val="000000"/>
          <w:kern w:val="0"/>
          <w:sz w:val="28"/>
          <w:szCs w:val="28"/>
          <w:lang w:eastAsia="pl-PL" w:bidi="pl-PL"/>
        </w:rPr>
        <w:t>oraz innych osób jakiejkolwiek agresji, przemocy</w:t>
      </w:r>
      <w:r w:rsidR="0006197E" w:rsidRPr="0006197E">
        <w:rPr>
          <w:rFonts w:ascii="Arial" w:eastAsia="Times New Roman" w:hAnsi="Arial" w:cs="Arial"/>
          <w:bCs/>
          <w:color w:val="000000"/>
          <w:kern w:val="0"/>
          <w:sz w:val="28"/>
          <w:szCs w:val="28"/>
          <w:lang w:eastAsia="pl-PL" w:bidi="pl-PL"/>
        </w:rPr>
        <w:t xml:space="preserve"> słownej, fizycznej i psychicznej </w:t>
      </w:r>
      <w:r w:rsidR="0006197E">
        <w:rPr>
          <w:rFonts w:ascii="Arial" w:eastAsia="Times New Roman" w:hAnsi="Arial" w:cs="Arial"/>
          <w:bCs/>
          <w:color w:val="000000"/>
          <w:kern w:val="0"/>
          <w:sz w:val="28"/>
          <w:szCs w:val="28"/>
          <w:lang w:eastAsia="pl-PL" w:bidi="pl-PL"/>
        </w:rPr>
        <w:t xml:space="preserve">- </w:t>
      </w:r>
      <w:r w:rsidR="0006197E" w:rsidRPr="0006197E">
        <w:rPr>
          <w:rFonts w:ascii="Arial" w:eastAsia="Times New Roman" w:hAnsi="Arial" w:cs="Arial"/>
          <w:bCs/>
          <w:color w:val="000000"/>
          <w:kern w:val="0"/>
          <w:sz w:val="28"/>
          <w:szCs w:val="28"/>
          <w:lang w:eastAsia="pl-PL" w:bidi="pl-PL"/>
        </w:rPr>
        <w:t xml:space="preserve"> z jakiegokolwiek powodu</w:t>
      </w:r>
      <w:r w:rsidR="0006197E">
        <w:rPr>
          <w:rFonts w:ascii="Arial" w:eastAsia="Times New Roman" w:hAnsi="Arial" w:cs="Arial"/>
          <w:bCs/>
          <w:color w:val="000000"/>
          <w:kern w:val="0"/>
          <w:sz w:val="28"/>
          <w:szCs w:val="28"/>
          <w:lang w:eastAsia="pl-PL" w:bidi="pl-PL"/>
        </w:rPr>
        <w:t xml:space="preserve"> i jakichkolwiek okolicznościach.</w:t>
      </w:r>
    </w:p>
    <w:p w:rsidR="006015BD" w:rsidRPr="00A15CE1" w:rsidRDefault="006015BD" w:rsidP="006015BD">
      <w:pPr>
        <w:keepLines/>
        <w:spacing w:before="120" w:after="120" w:line="240" w:lineRule="auto"/>
        <w:jc w:val="both"/>
        <w:rPr>
          <w:rFonts w:ascii="Arial" w:eastAsia="Times New Roman" w:hAnsi="Arial" w:cs="Arial"/>
          <w:bCs/>
          <w:color w:val="FF0000"/>
          <w:kern w:val="0"/>
          <w:sz w:val="28"/>
          <w:szCs w:val="28"/>
          <w:lang w:eastAsia="pl-PL" w:bidi="pl-PL"/>
        </w:rPr>
      </w:pPr>
      <w:r w:rsidRPr="00A15CE1">
        <w:rPr>
          <w:rFonts w:ascii="Arial" w:eastAsia="Times New Roman" w:hAnsi="Arial" w:cs="Arial"/>
          <w:bCs/>
          <w:color w:val="FF0000"/>
          <w:kern w:val="0"/>
          <w:sz w:val="28"/>
          <w:szCs w:val="28"/>
          <w:lang w:eastAsia="pl-PL" w:bidi="pl-PL"/>
        </w:rPr>
        <w:t>2. Za niedozwolone zachowania małoletnich  uznaje się:</w:t>
      </w:r>
    </w:p>
    <w:p w:rsidR="006015BD" w:rsidRDefault="006015BD">
      <w:pPr>
        <w:pStyle w:val="Akapitzlist"/>
        <w:keepLines/>
        <w:numPr>
          <w:ilvl w:val="0"/>
          <w:numId w:val="22"/>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s</w:t>
      </w:r>
      <w:r w:rsidRPr="006015BD">
        <w:rPr>
          <w:rFonts w:ascii="Arial" w:eastAsia="Times New Roman" w:hAnsi="Arial" w:cs="Arial"/>
          <w:bCs/>
          <w:color w:val="000000"/>
          <w:kern w:val="0"/>
          <w:sz w:val="28"/>
          <w:szCs w:val="28"/>
          <w:lang w:eastAsia="pl-PL" w:bidi="pl-PL"/>
        </w:rPr>
        <w:t xml:space="preserve">tosowanie </w:t>
      </w:r>
      <w:r w:rsidR="003F43A0">
        <w:rPr>
          <w:rFonts w:ascii="Arial" w:eastAsia="Times New Roman" w:hAnsi="Arial" w:cs="Arial"/>
          <w:bCs/>
          <w:color w:val="000000"/>
          <w:kern w:val="0"/>
          <w:sz w:val="28"/>
          <w:szCs w:val="28"/>
          <w:lang w:eastAsia="pl-PL" w:bidi="pl-PL"/>
        </w:rPr>
        <w:t xml:space="preserve">jakiejkolwiek </w:t>
      </w:r>
      <w:r w:rsidRPr="006015BD">
        <w:rPr>
          <w:rFonts w:ascii="Arial" w:eastAsia="Times New Roman" w:hAnsi="Arial" w:cs="Arial"/>
          <w:bCs/>
          <w:color w:val="000000"/>
          <w:kern w:val="0"/>
          <w:sz w:val="28"/>
          <w:szCs w:val="28"/>
          <w:lang w:eastAsia="pl-PL" w:bidi="pl-PL"/>
        </w:rPr>
        <w:t xml:space="preserve">agresji i przemocy wobec </w:t>
      </w:r>
      <w:r w:rsidR="00C16226">
        <w:rPr>
          <w:rFonts w:ascii="Arial" w:eastAsia="Times New Roman" w:hAnsi="Arial" w:cs="Arial"/>
          <w:bCs/>
          <w:color w:val="000000"/>
          <w:kern w:val="0"/>
          <w:sz w:val="28"/>
          <w:szCs w:val="28"/>
          <w:lang w:eastAsia="pl-PL" w:bidi="pl-PL"/>
        </w:rPr>
        <w:t xml:space="preserve">innych </w:t>
      </w:r>
      <w:r w:rsidRPr="006015BD">
        <w:rPr>
          <w:rFonts w:ascii="Arial" w:eastAsia="Times New Roman" w:hAnsi="Arial" w:cs="Arial"/>
          <w:bCs/>
          <w:color w:val="000000"/>
          <w:kern w:val="0"/>
          <w:sz w:val="28"/>
          <w:szCs w:val="28"/>
          <w:lang w:eastAsia="pl-PL" w:bidi="pl-PL"/>
        </w:rPr>
        <w:t>osób</w:t>
      </w:r>
      <w:r>
        <w:rPr>
          <w:rFonts w:ascii="Arial" w:eastAsia="Times New Roman" w:hAnsi="Arial" w:cs="Arial"/>
          <w:bCs/>
          <w:color w:val="000000"/>
          <w:kern w:val="0"/>
          <w:sz w:val="28"/>
          <w:szCs w:val="28"/>
          <w:lang w:eastAsia="pl-PL" w:bidi="pl-PL"/>
        </w:rPr>
        <w:t>;</w:t>
      </w:r>
    </w:p>
    <w:p w:rsidR="006015BD" w:rsidRDefault="006015BD">
      <w:pPr>
        <w:pStyle w:val="Akapitzlist"/>
        <w:keepLines/>
        <w:numPr>
          <w:ilvl w:val="0"/>
          <w:numId w:val="22"/>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 xml:space="preserve">stosowanie </w:t>
      </w:r>
      <w:r w:rsidRPr="006015BD">
        <w:rPr>
          <w:rFonts w:ascii="Arial" w:eastAsia="Times New Roman" w:hAnsi="Arial" w:cs="Arial"/>
          <w:bCs/>
          <w:color w:val="000000"/>
          <w:kern w:val="0"/>
          <w:sz w:val="28"/>
          <w:szCs w:val="28"/>
          <w:lang w:eastAsia="pl-PL" w:bidi="pl-PL"/>
        </w:rPr>
        <w:t>agresji i przemocy fizycznej w  formach</w:t>
      </w:r>
      <w:r w:rsidR="003F43A0">
        <w:rPr>
          <w:rFonts w:ascii="Arial" w:eastAsia="Times New Roman" w:hAnsi="Arial" w:cs="Arial"/>
          <w:bCs/>
          <w:color w:val="000000"/>
          <w:kern w:val="0"/>
          <w:sz w:val="28"/>
          <w:szCs w:val="28"/>
          <w:lang w:eastAsia="pl-PL" w:bidi="pl-PL"/>
        </w:rPr>
        <w:t xml:space="preserve">  takich jak np.</w:t>
      </w:r>
      <w:r w:rsidRPr="006015BD">
        <w:rPr>
          <w:rFonts w:ascii="Arial" w:eastAsia="Times New Roman" w:hAnsi="Arial" w:cs="Arial"/>
          <w:bCs/>
          <w:color w:val="000000"/>
          <w:kern w:val="0"/>
          <w:sz w:val="28"/>
          <w:szCs w:val="28"/>
          <w:lang w:eastAsia="pl-PL" w:bidi="pl-PL"/>
        </w:rPr>
        <w:t>:</w:t>
      </w:r>
    </w:p>
    <w:p w:rsidR="006015BD" w:rsidRDefault="006015BD">
      <w:pPr>
        <w:pStyle w:val="Akapitzlist"/>
        <w:keepLines/>
        <w:numPr>
          <w:ilvl w:val="0"/>
          <w:numId w:val="23"/>
        </w:numPr>
        <w:spacing w:before="120" w:after="120" w:line="240" w:lineRule="auto"/>
        <w:jc w:val="both"/>
        <w:rPr>
          <w:rFonts w:ascii="Arial" w:eastAsia="Times New Roman" w:hAnsi="Arial" w:cs="Arial"/>
          <w:bCs/>
          <w:color w:val="000000"/>
          <w:kern w:val="0"/>
          <w:sz w:val="28"/>
          <w:szCs w:val="28"/>
          <w:lang w:eastAsia="pl-PL" w:bidi="pl-PL"/>
        </w:rPr>
      </w:pPr>
      <w:r w:rsidRPr="006015BD">
        <w:rPr>
          <w:rFonts w:ascii="Arial" w:eastAsia="Times New Roman" w:hAnsi="Arial" w:cs="Arial"/>
          <w:bCs/>
          <w:color w:val="000000"/>
          <w:kern w:val="0"/>
          <w:sz w:val="28"/>
          <w:szCs w:val="28"/>
          <w:lang w:eastAsia="pl-PL" w:bidi="pl-PL"/>
        </w:rPr>
        <w:t>bicie/uderzenie/popychanie/kopanie/opluwanie</w:t>
      </w:r>
      <w:r>
        <w:rPr>
          <w:rFonts w:ascii="Arial" w:eastAsia="Times New Roman" w:hAnsi="Arial" w:cs="Arial"/>
          <w:bCs/>
          <w:color w:val="000000"/>
          <w:kern w:val="0"/>
          <w:sz w:val="28"/>
          <w:szCs w:val="28"/>
          <w:lang w:eastAsia="pl-PL" w:bidi="pl-PL"/>
        </w:rPr>
        <w:t>,</w:t>
      </w:r>
    </w:p>
    <w:p w:rsidR="006015BD" w:rsidRPr="00C16226" w:rsidRDefault="006015BD">
      <w:pPr>
        <w:pStyle w:val="Akapitzlist"/>
        <w:keepLines/>
        <w:numPr>
          <w:ilvl w:val="0"/>
          <w:numId w:val="23"/>
        </w:numPr>
        <w:spacing w:before="120" w:after="120" w:line="240" w:lineRule="auto"/>
        <w:jc w:val="both"/>
        <w:rPr>
          <w:rFonts w:ascii="Arial" w:eastAsia="Times New Roman" w:hAnsi="Arial" w:cs="Arial"/>
          <w:bCs/>
          <w:color w:val="000000"/>
          <w:kern w:val="0"/>
          <w:sz w:val="28"/>
          <w:szCs w:val="28"/>
          <w:lang w:eastAsia="pl-PL" w:bidi="pl-PL"/>
        </w:rPr>
      </w:pPr>
      <w:r w:rsidRPr="006015BD">
        <w:rPr>
          <w:rFonts w:ascii="Arial" w:eastAsia="Times New Roman" w:hAnsi="Arial" w:cs="Arial"/>
          <w:bCs/>
          <w:color w:val="000000"/>
          <w:kern w:val="0"/>
          <w:sz w:val="28"/>
          <w:szCs w:val="28"/>
          <w:lang w:eastAsia="pl-PL" w:bidi="pl-PL"/>
        </w:rPr>
        <w:t>wymuszenia</w:t>
      </w:r>
      <w:r>
        <w:rPr>
          <w:rFonts w:ascii="Arial" w:eastAsia="Times New Roman" w:hAnsi="Arial" w:cs="Arial"/>
          <w:bCs/>
          <w:color w:val="000000"/>
          <w:kern w:val="0"/>
          <w:sz w:val="28"/>
          <w:szCs w:val="28"/>
          <w:lang w:eastAsia="pl-PL" w:bidi="pl-PL"/>
        </w:rPr>
        <w:t>,</w:t>
      </w:r>
    </w:p>
    <w:p w:rsidR="006015BD" w:rsidRDefault="006015BD">
      <w:pPr>
        <w:pStyle w:val="Akapitzlist"/>
        <w:keepLines/>
        <w:numPr>
          <w:ilvl w:val="0"/>
          <w:numId w:val="23"/>
        </w:numPr>
        <w:spacing w:before="120" w:after="120" w:line="240" w:lineRule="auto"/>
        <w:jc w:val="both"/>
        <w:rPr>
          <w:rFonts w:ascii="Arial" w:eastAsia="Times New Roman" w:hAnsi="Arial" w:cs="Arial"/>
          <w:bCs/>
          <w:color w:val="000000"/>
          <w:kern w:val="0"/>
          <w:sz w:val="28"/>
          <w:szCs w:val="28"/>
          <w:lang w:eastAsia="pl-PL" w:bidi="pl-PL"/>
        </w:rPr>
      </w:pPr>
      <w:r w:rsidRPr="006015BD">
        <w:rPr>
          <w:rFonts w:ascii="Arial" w:eastAsia="Times New Roman" w:hAnsi="Arial" w:cs="Arial"/>
          <w:bCs/>
          <w:color w:val="000000"/>
          <w:kern w:val="0"/>
          <w:sz w:val="28"/>
          <w:szCs w:val="28"/>
          <w:lang w:eastAsia="pl-PL" w:bidi="pl-PL"/>
        </w:rPr>
        <w:t>nadużywanie swojej przewagi nad inną osobą</w:t>
      </w:r>
      <w:r>
        <w:rPr>
          <w:rFonts w:ascii="Arial" w:eastAsia="Times New Roman" w:hAnsi="Arial" w:cs="Arial"/>
          <w:bCs/>
          <w:color w:val="000000"/>
          <w:kern w:val="0"/>
          <w:sz w:val="28"/>
          <w:szCs w:val="28"/>
          <w:lang w:eastAsia="pl-PL" w:bidi="pl-PL"/>
        </w:rPr>
        <w:t>,</w:t>
      </w:r>
    </w:p>
    <w:p w:rsidR="006015BD" w:rsidRDefault="006015BD">
      <w:pPr>
        <w:pStyle w:val="Akapitzlist"/>
        <w:keepLines/>
        <w:numPr>
          <w:ilvl w:val="0"/>
          <w:numId w:val="23"/>
        </w:numPr>
        <w:spacing w:before="120" w:after="120" w:line="240" w:lineRule="auto"/>
        <w:jc w:val="both"/>
        <w:rPr>
          <w:rFonts w:ascii="Arial" w:eastAsia="Times New Roman" w:hAnsi="Arial" w:cs="Arial"/>
          <w:bCs/>
          <w:color w:val="000000"/>
          <w:kern w:val="0"/>
          <w:sz w:val="28"/>
          <w:szCs w:val="28"/>
          <w:lang w:eastAsia="pl-PL" w:bidi="pl-PL"/>
        </w:rPr>
      </w:pPr>
      <w:r w:rsidRPr="006015BD">
        <w:rPr>
          <w:rFonts w:ascii="Arial" w:eastAsia="Times New Roman" w:hAnsi="Arial" w:cs="Arial"/>
          <w:bCs/>
          <w:color w:val="000000"/>
          <w:kern w:val="0"/>
          <w:sz w:val="28"/>
          <w:szCs w:val="28"/>
          <w:lang w:eastAsia="pl-PL" w:bidi="pl-PL"/>
        </w:rPr>
        <w:t>fizyczne zaczepki</w:t>
      </w:r>
      <w:r>
        <w:rPr>
          <w:rFonts w:ascii="Arial" w:eastAsia="Times New Roman" w:hAnsi="Arial" w:cs="Arial"/>
          <w:bCs/>
          <w:color w:val="000000"/>
          <w:kern w:val="0"/>
          <w:sz w:val="28"/>
          <w:szCs w:val="28"/>
          <w:lang w:eastAsia="pl-PL" w:bidi="pl-PL"/>
        </w:rPr>
        <w:t>,</w:t>
      </w:r>
    </w:p>
    <w:p w:rsidR="006015BD" w:rsidRDefault="006015BD">
      <w:pPr>
        <w:pStyle w:val="Akapitzlist"/>
        <w:keepLines/>
        <w:numPr>
          <w:ilvl w:val="0"/>
          <w:numId w:val="23"/>
        </w:numPr>
        <w:spacing w:before="120" w:after="120" w:line="240" w:lineRule="auto"/>
        <w:jc w:val="both"/>
        <w:rPr>
          <w:rFonts w:ascii="Arial" w:eastAsia="Times New Roman" w:hAnsi="Arial" w:cs="Arial"/>
          <w:bCs/>
          <w:color w:val="000000"/>
          <w:kern w:val="0"/>
          <w:sz w:val="28"/>
          <w:szCs w:val="28"/>
          <w:lang w:eastAsia="pl-PL" w:bidi="pl-PL"/>
        </w:rPr>
      </w:pPr>
      <w:r w:rsidRPr="006015BD">
        <w:rPr>
          <w:rFonts w:ascii="Arial" w:eastAsia="Times New Roman" w:hAnsi="Arial" w:cs="Arial"/>
          <w:bCs/>
          <w:color w:val="000000"/>
          <w:kern w:val="0"/>
          <w:sz w:val="28"/>
          <w:szCs w:val="28"/>
          <w:lang w:eastAsia="pl-PL" w:bidi="pl-PL"/>
        </w:rPr>
        <w:t>zmuszanie innej osoby do podejmowania niewłaściwych działań</w:t>
      </w:r>
      <w:r>
        <w:rPr>
          <w:rFonts w:ascii="Arial" w:eastAsia="Times New Roman" w:hAnsi="Arial" w:cs="Arial"/>
          <w:bCs/>
          <w:color w:val="000000"/>
          <w:kern w:val="0"/>
          <w:sz w:val="28"/>
          <w:szCs w:val="28"/>
          <w:lang w:eastAsia="pl-PL" w:bidi="pl-PL"/>
        </w:rPr>
        <w:t>,</w:t>
      </w:r>
    </w:p>
    <w:p w:rsidR="006015BD" w:rsidRPr="006015BD" w:rsidRDefault="006015BD">
      <w:pPr>
        <w:pStyle w:val="Akapitzlist"/>
        <w:keepLines/>
        <w:numPr>
          <w:ilvl w:val="0"/>
          <w:numId w:val="23"/>
        </w:numPr>
        <w:spacing w:before="120" w:after="120" w:line="240" w:lineRule="auto"/>
        <w:jc w:val="both"/>
        <w:rPr>
          <w:rFonts w:ascii="Arial" w:eastAsia="Times New Roman" w:hAnsi="Arial" w:cs="Arial"/>
          <w:bCs/>
          <w:color w:val="000000"/>
          <w:kern w:val="0"/>
          <w:sz w:val="28"/>
          <w:szCs w:val="28"/>
          <w:lang w:eastAsia="pl-PL" w:bidi="pl-PL"/>
        </w:rPr>
      </w:pPr>
      <w:r w:rsidRPr="006015BD">
        <w:rPr>
          <w:rFonts w:ascii="Arial" w:eastAsia="Times New Roman" w:hAnsi="Arial" w:cs="Arial"/>
          <w:bCs/>
          <w:color w:val="000000"/>
          <w:kern w:val="0"/>
          <w:sz w:val="28"/>
          <w:szCs w:val="28"/>
          <w:lang w:eastAsia="pl-PL" w:bidi="pl-PL"/>
        </w:rPr>
        <w:t>rzucanie w kogoś przedmiotami;</w:t>
      </w:r>
    </w:p>
    <w:p w:rsidR="003F43A0" w:rsidRPr="003F43A0" w:rsidRDefault="003F43A0">
      <w:pPr>
        <w:pStyle w:val="Akapitzlist"/>
        <w:keepLines/>
        <w:numPr>
          <w:ilvl w:val="0"/>
          <w:numId w:val="22"/>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 xml:space="preserve">stosowanie </w:t>
      </w:r>
      <w:r w:rsidRPr="003F43A0">
        <w:rPr>
          <w:rFonts w:ascii="Arial" w:eastAsia="Times New Roman" w:hAnsi="Arial" w:cs="Arial"/>
          <w:bCs/>
          <w:color w:val="000000"/>
          <w:kern w:val="0"/>
          <w:sz w:val="28"/>
          <w:szCs w:val="28"/>
          <w:lang w:eastAsia="pl-PL" w:bidi="pl-PL"/>
        </w:rPr>
        <w:t>agresji i przemocy słownej w formach</w:t>
      </w:r>
      <w:r>
        <w:rPr>
          <w:rFonts w:ascii="Arial" w:eastAsia="Times New Roman" w:hAnsi="Arial" w:cs="Arial"/>
          <w:bCs/>
          <w:color w:val="000000"/>
          <w:kern w:val="0"/>
          <w:sz w:val="28"/>
          <w:szCs w:val="28"/>
          <w:lang w:eastAsia="pl-PL" w:bidi="pl-PL"/>
        </w:rPr>
        <w:t xml:space="preserve"> takich jak </w:t>
      </w:r>
      <w:r w:rsidRPr="003F43A0">
        <w:rPr>
          <w:rFonts w:ascii="Arial" w:eastAsia="Times New Roman" w:hAnsi="Arial" w:cs="Arial"/>
          <w:bCs/>
          <w:color w:val="000000"/>
          <w:kern w:val="0"/>
          <w:sz w:val="28"/>
          <w:szCs w:val="28"/>
          <w:lang w:eastAsia="pl-PL" w:bidi="pl-PL"/>
        </w:rPr>
        <w:t xml:space="preserve"> np.:</w:t>
      </w:r>
    </w:p>
    <w:p w:rsidR="003F43A0" w:rsidRDefault="003F43A0">
      <w:pPr>
        <w:pStyle w:val="Akapitzlist"/>
        <w:keepLines/>
        <w:numPr>
          <w:ilvl w:val="0"/>
          <w:numId w:val="24"/>
        </w:numPr>
        <w:spacing w:before="120" w:after="120" w:line="240" w:lineRule="auto"/>
        <w:jc w:val="both"/>
        <w:rPr>
          <w:rFonts w:ascii="Arial" w:eastAsia="Times New Roman" w:hAnsi="Arial" w:cs="Arial"/>
          <w:bCs/>
          <w:color w:val="000000"/>
          <w:kern w:val="0"/>
          <w:sz w:val="28"/>
          <w:szCs w:val="28"/>
          <w:lang w:eastAsia="pl-PL" w:bidi="pl-PL"/>
        </w:rPr>
      </w:pPr>
      <w:r w:rsidRPr="003F43A0">
        <w:rPr>
          <w:rFonts w:ascii="Arial" w:eastAsia="Times New Roman" w:hAnsi="Arial" w:cs="Arial"/>
          <w:bCs/>
          <w:color w:val="000000"/>
          <w:kern w:val="0"/>
          <w:sz w:val="28"/>
          <w:szCs w:val="28"/>
          <w:lang w:eastAsia="pl-PL" w:bidi="pl-PL"/>
        </w:rPr>
        <w:t>obelgi, wyzwiska</w:t>
      </w:r>
      <w:r>
        <w:rPr>
          <w:rFonts w:ascii="Arial" w:eastAsia="Times New Roman" w:hAnsi="Arial" w:cs="Arial"/>
          <w:bCs/>
          <w:color w:val="000000"/>
          <w:kern w:val="0"/>
          <w:sz w:val="28"/>
          <w:szCs w:val="28"/>
          <w:lang w:eastAsia="pl-PL" w:bidi="pl-PL"/>
        </w:rPr>
        <w:t>,</w:t>
      </w:r>
    </w:p>
    <w:p w:rsidR="003F43A0" w:rsidRDefault="003F43A0">
      <w:pPr>
        <w:pStyle w:val="Akapitzlist"/>
        <w:keepLines/>
        <w:numPr>
          <w:ilvl w:val="0"/>
          <w:numId w:val="24"/>
        </w:numPr>
        <w:spacing w:before="120" w:after="120" w:line="240" w:lineRule="auto"/>
        <w:jc w:val="both"/>
        <w:rPr>
          <w:rFonts w:ascii="Arial" w:eastAsia="Times New Roman" w:hAnsi="Arial" w:cs="Arial"/>
          <w:bCs/>
          <w:color w:val="000000"/>
          <w:kern w:val="0"/>
          <w:sz w:val="28"/>
          <w:szCs w:val="28"/>
          <w:lang w:eastAsia="pl-PL" w:bidi="pl-PL"/>
        </w:rPr>
      </w:pPr>
      <w:r w:rsidRPr="003F43A0">
        <w:rPr>
          <w:rFonts w:ascii="Arial" w:eastAsia="Times New Roman" w:hAnsi="Arial" w:cs="Arial"/>
          <w:bCs/>
          <w:color w:val="000000"/>
          <w:kern w:val="0"/>
          <w:sz w:val="28"/>
          <w:szCs w:val="28"/>
          <w:lang w:eastAsia="pl-PL" w:bidi="pl-PL"/>
        </w:rPr>
        <w:t xml:space="preserve">wyśmiewanie, drwienie, szydzenie z </w:t>
      </w:r>
      <w:r>
        <w:rPr>
          <w:rFonts w:ascii="Arial" w:eastAsia="Times New Roman" w:hAnsi="Arial" w:cs="Arial"/>
          <w:bCs/>
          <w:color w:val="000000"/>
          <w:kern w:val="0"/>
          <w:sz w:val="28"/>
          <w:szCs w:val="28"/>
          <w:lang w:eastAsia="pl-PL" w:bidi="pl-PL"/>
        </w:rPr>
        <w:t>krzywdzonego,</w:t>
      </w:r>
    </w:p>
    <w:p w:rsidR="003F43A0" w:rsidRDefault="003F43A0">
      <w:pPr>
        <w:pStyle w:val="Akapitzlist"/>
        <w:keepLines/>
        <w:numPr>
          <w:ilvl w:val="0"/>
          <w:numId w:val="24"/>
        </w:numPr>
        <w:spacing w:before="120" w:after="120" w:line="240" w:lineRule="auto"/>
        <w:jc w:val="both"/>
        <w:rPr>
          <w:rFonts w:ascii="Arial" w:eastAsia="Times New Roman" w:hAnsi="Arial" w:cs="Arial"/>
          <w:bCs/>
          <w:color w:val="000000"/>
          <w:kern w:val="0"/>
          <w:sz w:val="28"/>
          <w:szCs w:val="28"/>
          <w:lang w:eastAsia="pl-PL" w:bidi="pl-PL"/>
        </w:rPr>
      </w:pPr>
      <w:r w:rsidRPr="003F43A0">
        <w:rPr>
          <w:rFonts w:ascii="Arial" w:eastAsia="Times New Roman" w:hAnsi="Arial" w:cs="Arial"/>
          <w:bCs/>
          <w:color w:val="000000"/>
          <w:kern w:val="0"/>
          <w:sz w:val="28"/>
          <w:szCs w:val="28"/>
          <w:lang w:eastAsia="pl-PL" w:bidi="pl-PL"/>
        </w:rPr>
        <w:t>bezpośrednie obrażanie ofiary;</w:t>
      </w:r>
    </w:p>
    <w:p w:rsidR="003F43A0" w:rsidRDefault="003F43A0">
      <w:pPr>
        <w:pStyle w:val="Akapitzlist"/>
        <w:keepLines/>
        <w:numPr>
          <w:ilvl w:val="0"/>
          <w:numId w:val="24"/>
        </w:numPr>
        <w:spacing w:before="120" w:after="120" w:line="240" w:lineRule="auto"/>
        <w:jc w:val="both"/>
        <w:rPr>
          <w:rFonts w:ascii="Arial" w:eastAsia="Times New Roman" w:hAnsi="Arial" w:cs="Arial"/>
          <w:bCs/>
          <w:color w:val="000000"/>
          <w:kern w:val="0"/>
          <w:sz w:val="28"/>
          <w:szCs w:val="28"/>
          <w:lang w:eastAsia="pl-PL" w:bidi="pl-PL"/>
        </w:rPr>
      </w:pPr>
      <w:r w:rsidRPr="003F43A0">
        <w:rPr>
          <w:rFonts w:ascii="Arial" w:eastAsia="Times New Roman" w:hAnsi="Arial" w:cs="Arial"/>
          <w:bCs/>
          <w:color w:val="000000"/>
          <w:kern w:val="0"/>
          <w:sz w:val="28"/>
          <w:szCs w:val="28"/>
          <w:lang w:eastAsia="pl-PL" w:bidi="pl-PL"/>
        </w:rPr>
        <w:lastRenderedPageBreak/>
        <w:t>plotki i obraźliwe żarty,</w:t>
      </w:r>
    </w:p>
    <w:p w:rsidR="003F43A0" w:rsidRDefault="003F43A0">
      <w:pPr>
        <w:pStyle w:val="Akapitzlist"/>
        <w:keepLines/>
        <w:numPr>
          <w:ilvl w:val="0"/>
          <w:numId w:val="24"/>
        </w:numPr>
        <w:spacing w:before="120" w:after="120" w:line="240" w:lineRule="auto"/>
        <w:jc w:val="both"/>
        <w:rPr>
          <w:rFonts w:ascii="Arial" w:eastAsia="Times New Roman" w:hAnsi="Arial" w:cs="Arial"/>
          <w:bCs/>
          <w:color w:val="000000"/>
          <w:kern w:val="0"/>
          <w:sz w:val="28"/>
          <w:szCs w:val="28"/>
          <w:lang w:eastAsia="pl-PL" w:bidi="pl-PL"/>
        </w:rPr>
      </w:pPr>
      <w:r w:rsidRPr="003F43A0">
        <w:rPr>
          <w:rFonts w:ascii="Arial" w:eastAsia="Times New Roman" w:hAnsi="Arial" w:cs="Arial"/>
          <w:bCs/>
          <w:color w:val="000000"/>
          <w:kern w:val="0"/>
          <w:sz w:val="28"/>
          <w:szCs w:val="28"/>
          <w:lang w:eastAsia="pl-PL" w:bidi="pl-PL"/>
        </w:rPr>
        <w:t xml:space="preserve"> przedrzeźnianie</w:t>
      </w:r>
      <w:r>
        <w:rPr>
          <w:rFonts w:ascii="Arial" w:eastAsia="Times New Roman" w:hAnsi="Arial" w:cs="Arial"/>
          <w:bCs/>
          <w:color w:val="000000"/>
          <w:kern w:val="0"/>
          <w:sz w:val="28"/>
          <w:szCs w:val="28"/>
          <w:lang w:eastAsia="pl-PL" w:bidi="pl-PL"/>
        </w:rPr>
        <w:t>,</w:t>
      </w:r>
    </w:p>
    <w:p w:rsidR="006015BD" w:rsidRPr="003F43A0" w:rsidRDefault="003F43A0">
      <w:pPr>
        <w:pStyle w:val="Akapitzlist"/>
        <w:keepLines/>
        <w:numPr>
          <w:ilvl w:val="0"/>
          <w:numId w:val="24"/>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g</w:t>
      </w:r>
      <w:r w:rsidRPr="003F43A0">
        <w:rPr>
          <w:rFonts w:ascii="Arial" w:eastAsia="Times New Roman" w:hAnsi="Arial" w:cs="Arial"/>
          <w:bCs/>
          <w:color w:val="000000"/>
          <w:kern w:val="0"/>
          <w:sz w:val="28"/>
          <w:szCs w:val="28"/>
          <w:lang w:eastAsia="pl-PL" w:bidi="pl-PL"/>
        </w:rPr>
        <w:t>roźby</w:t>
      </w:r>
      <w:r>
        <w:rPr>
          <w:rFonts w:ascii="Arial" w:eastAsia="Times New Roman" w:hAnsi="Arial" w:cs="Arial"/>
          <w:bCs/>
          <w:color w:val="000000"/>
          <w:kern w:val="0"/>
          <w:sz w:val="28"/>
          <w:szCs w:val="28"/>
          <w:lang w:eastAsia="pl-PL" w:bidi="pl-PL"/>
        </w:rPr>
        <w:t>.</w:t>
      </w:r>
    </w:p>
    <w:p w:rsidR="003F43A0" w:rsidRDefault="003F43A0">
      <w:pPr>
        <w:pStyle w:val="Akapitzlist"/>
        <w:keepLines/>
        <w:numPr>
          <w:ilvl w:val="0"/>
          <w:numId w:val="22"/>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 xml:space="preserve">stosowanie </w:t>
      </w:r>
      <w:r w:rsidRPr="003F43A0">
        <w:rPr>
          <w:rFonts w:ascii="Arial" w:eastAsia="Times New Roman" w:hAnsi="Arial" w:cs="Arial"/>
          <w:bCs/>
          <w:color w:val="000000"/>
          <w:kern w:val="0"/>
          <w:sz w:val="28"/>
          <w:szCs w:val="28"/>
          <w:lang w:eastAsia="pl-PL" w:bidi="pl-PL"/>
        </w:rPr>
        <w:t>agresji i przemocy psychicznej wformac</w:t>
      </w:r>
      <w:r>
        <w:rPr>
          <w:rFonts w:ascii="Arial" w:eastAsia="Times New Roman" w:hAnsi="Arial" w:cs="Arial"/>
          <w:bCs/>
          <w:color w:val="000000"/>
          <w:kern w:val="0"/>
          <w:sz w:val="28"/>
          <w:szCs w:val="28"/>
          <w:lang w:eastAsia="pl-PL" w:bidi="pl-PL"/>
        </w:rPr>
        <w:t>h takich jak</w:t>
      </w:r>
      <w:r w:rsidRPr="003F43A0">
        <w:rPr>
          <w:rFonts w:ascii="Arial" w:eastAsia="Times New Roman" w:hAnsi="Arial" w:cs="Arial"/>
          <w:bCs/>
          <w:color w:val="000000"/>
          <w:kern w:val="0"/>
          <w:sz w:val="28"/>
          <w:szCs w:val="28"/>
          <w:lang w:eastAsia="pl-PL" w:bidi="pl-PL"/>
        </w:rPr>
        <w:t xml:space="preserve"> np.:</w:t>
      </w:r>
    </w:p>
    <w:p w:rsidR="003F43A0" w:rsidRDefault="003F43A0">
      <w:pPr>
        <w:pStyle w:val="Akapitzlist"/>
        <w:keepLines/>
        <w:numPr>
          <w:ilvl w:val="0"/>
          <w:numId w:val="25"/>
        </w:numPr>
        <w:spacing w:before="120" w:after="120" w:line="240" w:lineRule="auto"/>
        <w:jc w:val="both"/>
        <w:rPr>
          <w:rFonts w:ascii="Arial" w:eastAsia="Times New Roman" w:hAnsi="Arial" w:cs="Arial"/>
          <w:bCs/>
          <w:color w:val="000000"/>
          <w:kern w:val="0"/>
          <w:sz w:val="28"/>
          <w:szCs w:val="28"/>
          <w:lang w:eastAsia="pl-PL" w:bidi="pl-PL"/>
        </w:rPr>
      </w:pPr>
      <w:r w:rsidRPr="003F43A0">
        <w:rPr>
          <w:rFonts w:ascii="Arial" w:eastAsia="Times New Roman" w:hAnsi="Arial" w:cs="Arial"/>
          <w:bCs/>
          <w:color w:val="000000"/>
          <w:kern w:val="0"/>
          <w:sz w:val="28"/>
          <w:szCs w:val="28"/>
          <w:lang w:eastAsia="pl-PL" w:bidi="pl-PL"/>
        </w:rPr>
        <w:t>poniżanie</w:t>
      </w:r>
      <w:r>
        <w:rPr>
          <w:rFonts w:ascii="Arial" w:eastAsia="Times New Roman" w:hAnsi="Arial" w:cs="Arial"/>
          <w:bCs/>
          <w:color w:val="000000"/>
          <w:kern w:val="0"/>
          <w:sz w:val="28"/>
          <w:szCs w:val="28"/>
          <w:lang w:eastAsia="pl-PL" w:bidi="pl-PL"/>
        </w:rPr>
        <w:t>,</w:t>
      </w:r>
    </w:p>
    <w:p w:rsidR="003F43A0" w:rsidRDefault="003F43A0">
      <w:pPr>
        <w:pStyle w:val="Akapitzlist"/>
        <w:keepLines/>
        <w:numPr>
          <w:ilvl w:val="0"/>
          <w:numId w:val="25"/>
        </w:numPr>
        <w:spacing w:before="120" w:after="120" w:line="240" w:lineRule="auto"/>
        <w:jc w:val="both"/>
        <w:rPr>
          <w:rFonts w:ascii="Arial" w:eastAsia="Times New Roman" w:hAnsi="Arial" w:cs="Arial"/>
          <w:bCs/>
          <w:color w:val="000000"/>
          <w:kern w:val="0"/>
          <w:sz w:val="28"/>
          <w:szCs w:val="28"/>
          <w:lang w:eastAsia="pl-PL" w:bidi="pl-PL"/>
        </w:rPr>
      </w:pPr>
      <w:r w:rsidRPr="003F43A0">
        <w:rPr>
          <w:rFonts w:ascii="Arial" w:eastAsia="Times New Roman" w:hAnsi="Arial" w:cs="Arial"/>
          <w:bCs/>
          <w:color w:val="000000"/>
          <w:kern w:val="0"/>
          <w:sz w:val="28"/>
          <w:szCs w:val="28"/>
          <w:lang w:eastAsia="pl-PL" w:bidi="pl-PL"/>
        </w:rPr>
        <w:t>wykluczanie/izolacja/milczenie/manipulowanie</w:t>
      </w:r>
      <w:r>
        <w:rPr>
          <w:rFonts w:ascii="Arial" w:eastAsia="Times New Roman" w:hAnsi="Arial" w:cs="Arial"/>
          <w:bCs/>
          <w:color w:val="000000"/>
          <w:kern w:val="0"/>
          <w:sz w:val="28"/>
          <w:szCs w:val="28"/>
          <w:lang w:eastAsia="pl-PL" w:bidi="pl-PL"/>
        </w:rPr>
        <w:t>,</w:t>
      </w:r>
    </w:p>
    <w:p w:rsidR="003F43A0" w:rsidRDefault="003F43A0">
      <w:pPr>
        <w:pStyle w:val="Akapitzlist"/>
        <w:keepLines/>
        <w:numPr>
          <w:ilvl w:val="0"/>
          <w:numId w:val="25"/>
        </w:numPr>
        <w:spacing w:before="120" w:after="120" w:line="240" w:lineRule="auto"/>
        <w:jc w:val="both"/>
        <w:rPr>
          <w:rFonts w:ascii="Arial" w:eastAsia="Times New Roman" w:hAnsi="Arial" w:cs="Arial"/>
          <w:bCs/>
          <w:color w:val="000000"/>
          <w:kern w:val="0"/>
          <w:sz w:val="28"/>
          <w:szCs w:val="28"/>
          <w:lang w:eastAsia="pl-PL" w:bidi="pl-PL"/>
        </w:rPr>
      </w:pPr>
      <w:r w:rsidRPr="003F43A0">
        <w:rPr>
          <w:rFonts w:ascii="Arial" w:eastAsia="Times New Roman" w:hAnsi="Arial" w:cs="Arial"/>
          <w:bCs/>
          <w:color w:val="000000"/>
          <w:kern w:val="0"/>
          <w:sz w:val="28"/>
          <w:szCs w:val="28"/>
          <w:lang w:eastAsia="pl-PL" w:bidi="pl-PL"/>
        </w:rPr>
        <w:t>pisanie na ścianach (np. w toalecie lub na korytarzu)</w:t>
      </w:r>
      <w:r>
        <w:rPr>
          <w:rFonts w:ascii="Arial" w:eastAsia="Times New Roman" w:hAnsi="Arial" w:cs="Arial"/>
          <w:bCs/>
          <w:color w:val="000000"/>
          <w:kern w:val="0"/>
          <w:sz w:val="28"/>
          <w:szCs w:val="28"/>
          <w:lang w:eastAsia="pl-PL" w:bidi="pl-PL"/>
        </w:rPr>
        <w:t>;</w:t>
      </w:r>
    </w:p>
    <w:p w:rsidR="003F43A0" w:rsidRDefault="003F43A0">
      <w:pPr>
        <w:pStyle w:val="Akapitzlist"/>
        <w:keepLines/>
        <w:numPr>
          <w:ilvl w:val="0"/>
          <w:numId w:val="25"/>
        </w:numPr>
        <w:spacing w:before="120" w:after="120" w:line="240" w:lineRule="auto"/>
        <w:jc w:val="both"/>
        <w:rPr>
          <w:rFonts w:ascii="Arial" w:eastAsia="Times New Roman" w:hAnsi="Arial" w:cs="Arial"/>
          <w:bCs/>
          <w:color w:val="000000"/>
          <w:kern w:val="0"/>
          <w:sz w:val="28"/>
          <w:szCs w:val="28"/>
          <w:lang w:eastAsia="pl-PL" w:bidi="pl-PL"/>
        </w:rPr>
      </w:pPr>
      <w:r w:rsidRPr="003F43A0">
        <w:rPr>
          <w:rFonts w:ascii="Arial" w:eastAsia="Times New Roman" w:hAnsi="Arial" w:cs="Arial"/>
          <w:bCs/>
          <w:color w:val="000000"/>
          <w:kern w:val="0"/>
          <w:sz w:val="28"/>
          <w:szCs w:val="28"/>
          <w:lang w:eastAsia="pl-PL" w:bidi="pl-PL"/>
        </w:rPr>
        <w:t>wulgarne gesty</w:t>
      </w:r>
      <w:r>
        <w:rPr>
          <w:rFonts w:ascii="Arial" w:eastAsia="Times New Roman" w:hAnsi="Arial" w:cs="Arial"/>
          <w:bCs/>
          <w:color w:val="000000"/>
          <w:kern w:val="0"/>
          <w:sz w:val="28"/>
          <w:szCs w:val="28"/>
          <w:lang w:eastAsia="pl-PL" w:bidi="pl-PL"/>
        </w:rPr>
        <w:t>,</w:t>
      </w:r>
    </w:p>
    <w:p w:rsidR="003F43A0" w:rsidRDefault="003F43A0">
      <w:pPr>
        <w:pStyle w:val="Akapitzlist"/>
        <w:keepLines/>
        <w:numPr>
          <w:ilvl w:val="0"/>
          <w:numId w:val="25"/>
        </w:numPr>
        <w:spacing w:before="120" w:after="120" w:line="240" w:lineRule="auto"/>
        <w:jc w:val="both"/>
        <w:rPr>
          <w:rFonts w:ascii="Arial" w:eastAsia="Times New Roman" w:hAnsi="Arial" w:cs="Arial"/>
          <w:bCs/>
          <w:color w:val="000000"/>
          <w:kern w:val="0"/>
          <w:sz w:val="28"/>
          <w:szCs w:val="28"/>
          <w:lang w:eastAsia="pl-PL" w:bidi="pl-PL"/>
        </w:rPr>
      </w:pPr>
      <w:r w:rsidRPr="003F43A0">
        <w:rPr>
          <w:rFonts w:ascii="Arial" w:eastAsia="Times New Roman" w:hAnsi="Arial" w:cs="Arial"/>
          <w:bCs/>
          <w:color w:val="000000"/>
          <w:kern w:val="0"/>
          <w:sz w:val="28"/>
          <w:szCs w:val="28"/>
          <w:lang w:eastAsia="pl-PL" w:bidi="pl-PL"/>
        </w:rPr>
        <w:t>śledzenie/szpiegowanie</w:t>
      </w:r>
      <w:r>
        <w:rPr>
          <w:rFonts w:ascii="Arial" w:eastAsia="Times New Roman" w:hAnsi="Arial" w:cs="Arial"/>
          <w:bCs/>
          <w:color w:val="000000"/>
          <w:kern w:val="0"/>
          <w:sz w:val="28"/>
          <w:szCs w:val="28"/>
          <w:lang w:eastAsia="pl-PL" w:bidi="pl-PL"/>
        </w:rPr>
        <w:t>,</w:t>
      </w:r>
    </w:p>
    <w:p w:rsidR="003F43A0" w:rsidRDefault="003F43A0">
      <w:pPr>
        <w:pStyle w:val="Akapitzlist"/>
        <w:keepLines/>
        <w:numPr>
          <w:ilvl w:val="0"/>
          <w:numId w:val="25"/>
        </w:numPr>
        <w:spacing w:before="120" w:after="120" w:line="240" w:lineRule="auto"/>
        <w:jc w:val="both"/>
        <w:rPr>
          <w:rFonts w:ascii="Arial" w:eastAsia="Times New Roman" w:hAnsi="Arial" w:cs="Arial"/>
          <w:bCs/>
          <w:color w:val="000000"/>
          <w:kern w:val="0"/>
          <w:sz w:val="28"/>
          <w:szCs w:val="28"/>
          <w:lang w:eastAsia="pl-PL" w:bidi="pl-PL"/>
        </w:rPr>
      </w:pPr>
      <w:r w:rsidRPr="003F43A0">
        <w:rPr>
          <w:rFonts w:ascii="Arial" w:eastAsia="Times New Roman" w:hAnsi="Arial" w:cs="Arial"/>
          <w:bCs/>
          <w:color w:val="000000"/>
          <w:kern w:val="0"/>
          <w:sz w:val="28"/>
          <w:szCs w:val="28"/>
          <w:lang w:eastAsia="pl-PL" w:bidi="pl-PL"/>
        </w:rPr>
        <w:t xml:space="preserve">obraźliwe </w:t>
      </w:r>
      <w:r w:rsidR="00F24551">
        <w:rPr>
          <w:rFonts w:ascii="Arial" w:eastAsia="Times New Roman" w:hAnsi="Arial" w:cs="Arial"/>
          <w:bCs/>
          <w:color w:val="000000"/>
          <w:kern w:val="0"/>
          <w:sz w:val="28"/>
          <w:szCs w:val="28"/>
          <w:lang w:eastAsia="pl-PL" w:bidi="pl-PL"/>
        </w:rPr>
        <w:t>sms-</w:t>
      </w:r>
      <w:r w:rsidRPr="003F43A0">
        <w:rPr>
          <w:rFonts w:ascii="Arial" w:eastAsia="Times New Roman" w:hAnsi="Arial" w:cs="Arial"/>
          <w:bCs/>
          <w:color w:val="000000"/>
          <w:kern w:val="0"/>
          <w:sz w:val="28"/>
          <w:szCs w:val="28"/>
          <w:lang w:eastAsia="pl-PL" w:bidi="pl-PL"/>
        </w:rPr>
        <w:t xml:space="preserve">y i </w:t>
      </w:r>
      <w:r w:rsidR="00F24551">
        <w:rPr>
          <w:rFonts w:ascii="Arial" w:eastAsia="Times New Roman" w:hAnsi="Arial" w:cs="Arial"/>
          <w:bCs/>
          <w:color w:val="000000"/>
          <w:kern w:val="0"/>
          <w:sz w:val="28"/>
          <w:szCs w:val="28"/>
          <w:lang w:eastAsia="pl-PL" w:bidi="pl-PL"/>
        </w:rPr>
        <w:t>mms-</w:t>
      </w:r>
      <w:r w:rsidRPr="003F43A0">
        <w:rPr>
          <w:rFonts w:ascii="Arial" w:eastAsia="Times New Roman" w:hAnsi="Arial" w:cs="Arial"/>
          <w:bCs/>
          <w:color w:val="000000"/>
          <w:kern w:val="0"/>
          <w:sz w:val="28"/>
          <w:szCs w:val="28"/>
          <w:lang w:eastAsia="pl-PL" w:bidi="pl-PL"/>
        </w:rPr>
        <w:t>y</w:t>
      </w:r>
      <w:r>
        <w:rPr>
          <w:rFonts w:ascii="Arial" w:eastAsia="Times New Roman" w:hAnsi="Arial" w:cs="Arial"/>
          <w:bCs/>
          <w:color w:val="000000"/>
          <w:kern w:val="0"/>
          <w:sz w:val="28"/>
          <w:szCs w:val="28"/>
          <w:lang w:eastAsia="pl-PL" w:bidi="pl-PL"/>
        </w:rPr>
        <w:t>,</w:t>
      </w:r>
    </w:p>
    <w:p w:rsidR="003F43A0" w:rsidRDefault="003F43A0">
      <w:pPr>
        <w:pStyle w:val="Akapitzlist"/>
        <w:keepLines/>
        <w:numPr>
          <w:ilvl w:val="0"/>
          <w:numId w:val="25"/>
        </w:numPr>
        <w:spacing w:before="120" w:after="120" w:line="240" w:lineRule="auto"/>
        <w:jc w:val="both"/>
        <w:rPr>
          <w:rFonts w:ascii="Arial" w:eastAsia="Times New Roman" w:hAnsi="Arial" w:cs="Arial"/>
          <w:bCs/>
          <w:color w:val="000000"/>
          <w:kern w:val="0"/>
          <w:sz w:val="28"/>
          <w:szCs w:val="28"/>
          <w:lang w:eastAsia="pl-PL" w:bidi="pl-PL"/>
        </w:rPr>
      </w:pPr>
      <w:r w:rsidRPr="003F43A0">
        <w:rPr>
          <w:rFonts w:ascii="Arial" w:eastAsia="Times New Roman" w:hAnsi="Arial" w:cs="Arial"/>
          <w:bCs/>
          <w:color w:val="000000"/>
          <w:kern w:val="0"/>
          <w:sz w:val="28"/>
          <w:szCs w:val="28"/>
          <w:lang w:eastAsia="pl-PL" w:bidi="pl-PL"/>
        </w:rPr>
        <w:t xml:space="preserve">wiadomości na forach internetowych, </w:t>
      </w:r>
      <w:r>
        <w:rPr>
          <w:rFonts w:ascii="Arial" w:eastAsia="Times New Roman" w:hAnsi="Arial" w:cs="Arial"/>
          <w:bCs/>
          <w:color w:val="000000"/>
          <w:kern w:val="0"/>
          <w:sz w:val="28"/>
          <w:szCs w:val="28"/>
          <w:lang w:eastAsia="pl-PL" w:bidi="pl-PL"/>
        </w:rPr>
        <w:t xml:space="preserve">w </w:t>
      </w:r>
      <w:r w:rsidRPr="003F43A0">
        <w:rPr>
          <w:rFonts w:ascii="Arial" w:eastAsia="Times New Roman" w:hAnsi="Arial" w:cs="Arial"/>
          <w:bCs/>
          <w:color w:val="000000"/>
          <w:kern w:val="0"/>
          <w:sz w:val="28"/>
          <w:szCs w:val="28"/>
          <w:lang w:eastAsia="pl-PL" w:bidi="pl-PL"/>
        </w:rPr>
        <w:t>mediach społ</w:t>
      </w:r>
      <w:r>
        <w:rPr>
          <w:rFonts w:ascii="Arial" w:eastAsia="Times New Roman" w:hAnsi="Arial" w:cs="Arial"/>
          <w:bCs/>
          <w:color w:val="000000"/>
          <w:kern w:val="0"/>
          <w:sz w:val="28"/>
          <w:szCs w:val="28"/>
          <w:lang w:eastAsia="pl-PL" w:bidi="pl-PL"/>
        </w:rPr>
        <w:t>e</w:t>
      </w:r>
      <w:r w:rsidRPr="003F43A0">
        <w:rPr>
          <w:rFonts w:ascii="Arial" w:eastAsia="Times New Roman" w:hAnsi="Arial" w:cs="Arial"/>
          <w:bCs/>
          <w:color w:val="000000"/>
          <w:kern w:val="0"/>
          <w:sz w:val="28"/>
          <w:szCs w:val="28"/>
          <w:lang w:eastAsia="pl-PL" w:bidi="pl-PL"/>
        </w:rPr>
        <w:t>cznoś</w:t>
      </w:r>
      <w:r>
        <w:rPr>
          <w:rFonts w:ascii="Arial" w:eastAsia="Times New Roman" w:hAnsi="Arial" w:cs="Arial"/>
          <w:bCs/>
          <w:color w:val="000000"/>
          <w:kern w:val="0"/>
          <w:sz w:val="28"/>
          <w:szCs w:val="28"/>
          <w:lang w:eastAsia="pl-PL" w:bidi="pl-PL"/>
        </w:rPr>
        <w:t>ciowych</w:t>
      </w:r>
      <w:r w:rsidRPr="003F43A0">
        <w:rPr>
          <w:rFonts w:ascii="Arial" w:eastAsia="Times New Roman" w:hAnsi="Arial" w:cs="Arial"/>
          <w:bCs/>
          <w:color w:val="000000"/>
          <w:kern w:val="0"/>
          <w:sz w:val="28"/>
          <w:szCs w:val="28"/>
          <w:lang w:eastAsia="pl-PL" w:bidi="pl-PL"/>
        </w:rPr>
        <w:t xml:space="preserve"> lub tzw. pokojach do czatowania</w:t>
      </w:r>
      <w:r>
        <w:rPr>
          <w:rFonts w:ascii="Arial" w:eastAsia="Times New Roman" w:hAnsi="Arial" w:cs="Arial"/>
          <w:bCs/>
          <w:color w:val="000000"/>
          <w:kern w:val="0"/>
          <w:sz w:val="28"/>
          <w:szCs w:val="28"/>
          <w:lang w:eastAsia="pl-PL" w:bidi="pl-PL"/>
        </w:rPr>
        <w:t>,</w:t>
      </w:r>
    </w:p>
    <w:p w:rsidR="003F43A0" w:rsidRDefault="003F43A0">
      <w:pPr>
        <w:pStyle w:val="Akapitzlist"/>
        <w:keepLines/>
        <w:numPr>
          <w:ilvl w:val="0"/>
          <w:numId w:val="25"/>
        </w:numPr>
        <w:spacing w:before="120" w:after="120" w:line="240" w:lineRule="auto"/>
        <w:jc w:val="both"/>
        <w:rPr>
          <w:rFonts w:ascii="Arial" w:eastAsia="Times New Roman" w:hAnsi="Arial" w:cs="Arial"/>
          <w:bCs/>
          <w:color w:val="000000"/>
          <w:kern w:val="0"/>
          <w:sz w:val="28"/>
          <w:szCs w:val="28"/>
          <w:lang w:eastAsia="pl-PL" w:bidi="pl-PL"/>
        </w:rPr>
      </w:pPr>
      <w:r w:rsidRPr="003F43A0">
        <w:rPr>
          <w:rFonts w:ascii="Arial" w:eastAsia="Times New Roman" w:hAnsi="Arial" w:cs="Arial"/>
          <w:bCs/>
          <w:color w:val="000000"/>
          <w:kern w:val="0"/>
          <w:sz w:val="28"/>
          <w:szCs w:val="28"/>
          <w:lang w:eastAsia="pl-PL" w:bidi="pl-PL"/>
        </w:rPr>
        <w:t>telefony i e-maile zawierające groźby, poniżające, wulgarne, zastraszające</w:t>
      </w:r>
      <w:r>
        <w:rPr>
          <w:rFonts w:ascii="Arial" w:eastAsia="Times New Roman" w:hAnsi="Arial" w:cs="Arial"/>
          <w:bCs/>
          <w:color w:val="000000"/>
          <w:kern w:val="0"/>
          <w:sz w:val="28"/>
          <w:szCs w:val="28"/>
          <w:lang w:eastAsia="pl-PL" w:bidi="pl-PL"/>
        </w:rPr>
        <w:t>,</w:t>
      </w:r>
    </w:p>
    <w:p w:rsidR="003F43A0" w:rsidRDefault="003F43A0">
      <w:pPr>
        <w:pStyle w:val="Akapitzlist"/>
        <w:keepLines/>
        <w:numPr>
          <w:ilvl w:val="0"/>
          <w:numId w:val="25"/>
        </w:numPr>
        <w:spacing w:before="120" w:after="120" w:line="240" w:lineRule="auto"/>
        <w:jc w:val="both"/>
        <w:rPr>
          <w:rFonts w:ascii="Arial" w:eastAsia="Times New Roman" w:hAnsi="Arial" w:cs="Arial"/>
          <w:bCs/>
          <w:color w:val="000000"/>
          <w:kern w:val="0"/>
          <w:sz w:val="28"/>
          <w:szCs w:val="28"/>
          <w:lang w:eastAsia="pl-PL" w:bidi="pl-PL"/>
        </w:rPr>
      </w:pPr>
      <w:r w:rsidRPr="003F43A0">
        <w:rPr>
          <w:rFonts w:ascii="Arial" w:eastAsia="Times New Roman" w:hAnsi="Arial" w:cs="Arial"/>
          <w:bCs/>
          <w:color w:val="000000"/>
          <w:kern w:val="0"/>
          <w:sz w:val="28"/>
          <w:szCs w:val="28"/>
          <w:lang w:eastAsia="pl-PL" w:bidi="pl-PL"/>
        </w:rPr>
        <w:t xml:space="preserve">niszczenie/zabieranie rzeczy należących do </w:t>
      </w:r>
      <w:r>
        <w:rPr>
          <w:rFonts w:ascii="Arial" w:eastAsia="Times New Roman" w:hAnsi="Arial" w:cs="Arial"/>
          <w:bCs/>
          <w:color w:val="000000"/>
          <w:kern w:val="0"/>
          <w:sz w:val="28"/>
          <w:szCs w:val="28"/>
          <w:lang w:eastAsia="pl-PL" w:bidi="pl-PL"/>
        </w:rPr>
        <w:t>krzywdzonego,</w:t>
      </w:r>
    </w:p>
    <w:p w:rsidR="0006197E" w:rsidRPr="00644A19" w:rsidRDefault="003F43A0">
      <w:pPr>
        <w:pStyle w:val="Akapitzlist"/>
        <w:keepLines/>
        <w:numPr>
          <w:ilvl w:val="0"/>
          <w:numId w:val="25"/>
        </w:numPr>
        <w:spacing w:before="120" w:after="120" w:line="240" w:lineRule="auto"/>
        <w:jc w:val="both"/>
        <w:rPr>
          <w:rFonts w:ascii="Arial" w:eastAsia="Times New Roman" w:hAnsi="Arial" w:cs="Arial"/>
          <w:bCs/>
          <w:color w:val="000000"/>
          <w:kern w:val="0"/>
          <w:sz w:val="28"/>
          <w:szCs w:val="28"/>
          <w:lang w:eastAsia="pl-PL" w:bidi="pl-PL"/>
        </w:rPr>
      </w:pPr>
      <w:r w:rsidRPr="003F43A0">
        <w:rPr>
          <w:rFonts w:ascii="Arial" w:eastAsia="Times New Roman" w:hAnsi="Arial" w:cs="Arial"/>
          <w:bCs/>
          <w:color w:val="000000"/>
          <w:kern w:val="0"/>
          <w:sz w:val="28"/>
          <w:szCs w:val="28"/>
          <w:lang w:eastAsia="pl-PL" w:bidi="pl-PL"/>
        </w:rPr>
        <w:t>straszenie</w:t>
      </w:r>
      <w:r>
        <w:rPr>
          <w:rFonts w:ascii="Arial" w:eastAsia="Times New Roman" w:hAnsi="Arial" w:cs="Arial"/>
          <w:bCs/>
          <w:color w:val="000000"/>
          <w:kern w:val="0"/>
          <w:sz w:val="28"/>
          <w:szCs w:val="28"/>
          <w:lang w:eastAsia="pl-PL" w:bidi="pl-PL"/>
        </w:rPr>
        <w:t xml:space="preserve"> i </w:t>
      </w:r>
      <w:r w:rsidRPr="003F43A0">
        <w:rPr>
          <w:rFonts w:ascii="Arial" w:eastAsia="Times New Roman" w:hAnsi="Arial" w:cs="Arial"/>
          <w:bCs/>
          <w:color w:val="000000"/>
          <w:kern w:val="0"/>
          <w:sz w:val="28"/>
          <w:szCs w:val="28"/>
          <w:lang w:eastAsia="pl-PL" w:bidi="pl-PL"/>
        </w:rPr>
        <w:t>szantażowanie.</w:t>
      </w:r>
    </w:p>
    <w:p w:rsidR="00FA47CD" w:rsidRDefault="00553E38" w:rsidP="00553E38">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3</w:t>
      </w:r>
      <w:r w:rsidR="00FA47CD" w:rsidRPr="005941FF">
        <w:rPr>
          <w:rFonts w:ascii="Arial" w:eastAsia="Times New Roman" w:hAnsi="Arial" w:cs="Arial"/>
          <w:bCs/>
          <w:color w:val="000000"/>
          <w:kern w:val="0"/>
          <w:sz w:val="28"/>
          <w:szCs w:val="28"/>
          <w:lang w:eastAsia="pl-PL" w:bidi="pl-PL"/>
        </w:rPr>
        <w:t xml:space="preserve">. W każdym przypadku, gdy </w:t>
      </w:r>
      <w:r w:rsidR="00C16226">
        <w:rPr>
          <w:rFonts w:ascii="Arial" w:eastAsia="Times New Roman" w:hAnsi="Arial" w:cs="Arial"/>
          <w:bCs/>
          <w:color w:val="000000"/>
          <w:kern w:val="0"/>
          <w:sz w:val="28"/>
          <w:szCs w:val="28"/>
          <w:lang w:eastAsia="pl-PL" w:bidi="pl-PL"/>
        </w:rPr>
        <w:t xml:space="preserve">dziecko </w:t>
      </w:r>
      <w:r w:rsidR="00FA47CD" w:rsidRPr="005941FF">
        <w:rPr>
          <w:rFonts w:ascii="Arial" w:eastAsia="Times New Roman" w:hAnsi="Arial" w:cs="Arial"/>
          <w:bCs/>
          <w:color w:val="000000"/>
          <w:kern w:val="0"/>
          <w:sz w:val="28"/>
          <w:szCs w:val="28"/>
          <w:lang w:eastAsia="pl-PL" w:bidi="pl-PL"/>
        </w:rPr>
        <w:t xml:space="preserve">jest świadkiem wypadku, pobicia, agresywnego zachowania bądź innego zdarzenia sprzecznego z normami i zasadami obowiązującymi na terenie szkoły natychmiast zgłasza zaistnienie zdarzenia  informując o nim najbliżej znajdującą się osobę </w:t>
      </w:r>
      <w:r w:rsidR="00915CDB" w:rsidRPr="005941FF">
        <w:rPr>
          <w:rFonts w:ascii="Arial" w:eastAsia="Times New Roman" w:hAnsi="Arial" w:cs="Arial"/>
          <w:bCs/>
          <w:color w:val="000000"/>
          <w:kern w:val="0"/>
          <w:sz w:val="28"/>
          <w:szCs w:val="28"/>
          <w:lang w:eastAsia="pl-PL" w:bidi="pl-PL"/>
        </w:rPr>
        <w:t>dorosłą</w:t>
      </w:r>
      <w:r w:rsidR="00C35B76">
        <w:rPr>
          <w:rFonts w:ascii="Arial" w:eastAsia="Times New Roman" w:hAnsi="Arial" w:cs="Arial"/>
          <w:bCs/>
          <w:color w:val="000000"/>
          <w:kern w:val="0"/>
          <w:sz w:val="28"/>
          <w:szCs w:val="28"/>
          <w:lang w:eastAsia="pl-PL" w:bidi="pl-PL"/>
        </w:rPr>
        <w:t xml:space="preserve"> np. </w:t>
      </w:r>
      <w:r w:rsidR="00915CDB" w:rsidRPr="005941FF">
        <w:rPr>
          <w:rFonts w:ascii="Arial" w:eastAsia="Times New Roman" w:hAnsi="Arial" w:cs="Arial"/>
          <w:bCs/>
          <w:color w:val="000000"/>
          <w:kern w:val="0"/>
          <w:sz w:val="28"/>
          <w:szCs w:val="28"/>
          <w:lang w:eastAsia="pl-PL" w:bidi="pl-PL"/>
        </w:rPr>
        <w:t>:</w:t>
      </w:r>
    </w:p>
    <w:p w:rsidR="00C35B76" w:rsidRDefault="00C35B76">
      <w:pPr>
        <w:pStyle w:val="Akapitzlist"/>
        <w:numPr>
          <w:ilvl w:val="0"/>
          <w:numId w:val="33"/>
        </w:numPr>
        <w:rPr>
          <w:rFonts w:ascii="Arial" w:eastAsia="Times New Roman" w:hAnsi="Arial" w:cs="Arial"/>
          <w:bCs/>
          <w:color w:val="000000"/>
          <w:kern w:val="0"/>
          <w:sz w:val="28"/>
          <w:szCs w:val="28"/>
          <w:lang w:eastAsia="pl-PL" w:bidi="pl-PL"/>
        </w:rPr>
      </w:pPr>
      <w:r w:rsidRPr="00C35B76">
        <w:rPr>
          <w:rFonts w:ascii="Arial" w:eastAsia="Times New Roman" w:hAnsi="Arial" w:cs="Arial"/>
          <w:bCs/>
          <w:color w:val="000000"/>
          <w:kern w:val="0"/>
          <w:sz w:val="28"/>
          <w:szCs w:val="28"/>
          <w:lang w:eastAsia="pl-PL" w:bidi="pl-PL"/>
        </w:rPr>
        <w:t>nauczyciela;</w:t>
      </w:r>
    </w:p>
    <w:p w:rsidR="00C35B76" w:rsidRDefault="00C35B76">
      <w:pPr>
        <w:pStyle w:val="Akapitzlist"/>
        <w:numPr>
          <w:ilvl w:val="0"/>
          <w:numId w:val="33"/>
        </w:numPr>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w</w:t>
      </w:r>
      <w:r w:rsidRPr="00C35B76">
        <w:rPr>
          <w:rFonts w:ascii="Arial" w:eastAsia="Times New Roman" w:hAnsi="Arial" w:cs="Arial"/>
          <w:bCs/>
          <w:color w:val="000000"/>
          <w:kern w:val="0"/>
          <w:sz w:val="28"/>
          <w:szCs w:val="28"/>
          <w:lang w:eastAsia="pl-PL" w:bidi="pl-PL"/>
        </w:rPr>
        <w:t>ychowawcę;</w:t>
      </w:r>
    </w:p>
    <w:p w:rsidR="00C35B76" w:rsidRDefault="00C35B76">
      <w:pPr>
        <w:pStyle w:val="Akapitzlist"/>
        <w:numPr>
          <w:ilvl w:val="0"/>
          <w:numId w:val="33"/>
        </w:numPr>
        <w:rPr>
          <w:rFonts w:ascii="Arial" w:eastAsia="Times New Roman" w:hAnsi="Arial" w:cs="Arial"/>
          <w:bCs/>
          <w:color w:val="000000"/>
          <w:kern w:val="0"/>
          <w:sz w:val="28"/>
          <w:szCs w:val="28"/>
          <w:lang w:eastAsia="pl-PL" w:bidi="pl-PL"/>
        </w:rPr>
      </w:pPr>
      <w:r w:rsidRPr="00C35B76">
        <w:rPr>
          <w:rFonts w:ascii="Arial" w:eastAsia="Times New Roman" w:hAnsi="Arial" w:cs="Arial"/>
          <w:bCs/>
          <w:color w:val="000000"/>
          <w:kern w:val="0"/>
          <w:sz w:val="28"/>
          <w:szCs w:val="28"/>
          <w:lang w:eastAsia="pl-PL" w:bidi="pl-PL"/>
        </w:rPr>
        <w:t>dyrektora</w:t>
      </w:r>
      <w:r>
        <w:rPr>
          <w:rFonts w:ascii="Arial" w:eastAsia="Times New Roman" w:hAnsi="Arial" w:cs="Arial"/>
          <w:bCs/>
          <w:color w:val="000000"/>
          <w:kern w:val="0"/>
          <w:sz w:val="28"/>
          <w:szCs w:val="28"/>
          <w:lang w:eastAsia="pl-PL" w:bidi="pl-PL"/>
        </w:rPr>
        <w:t>;</w:t>
      </w:r>
    </w:p>
    <w:p w:rsidR="00FA47CD" w:rsidRPr="00C35B76" w:rsidRDefault="00FA47CD">
      <w:pPr>
        <w:pStyle w:val="Akapitzlist"/>
        <w:numPr>
          <w:ilvl w:val="0"/>
          <w:numId w:val="33"/>
        </w:numPr>
        <w:rPr>
          <w:rFonts w:ascii="Arial" w:eastAsia="Times New Roman" w:hAnsi="Arial" w:cs="Arial"/>
          <w:bCs/>
          <w:color w:val="000000"/>
          <w:kern w:val="0"/>
          <w:sz w:val="28"/>
          <w:szCs w:val="28"/>
          <w:lang w:eastAsia="pl-PL" w:bidi="pl-PL"/>
        </w:rPr>
      </w:pPr>
      <w:r w:rsidRPr="00C35B76">
        <w:rPr>
          <w:rFonts w:ascii="Arial" w:eastAsia="Times New Roman" w:hAnsi="Arial" w:cs="Arial"/>
          <w:bCs/>
          <w:color w:val="000000"/>
          <w:kern w:val="0"/>
          <w:sz w:val="28"/>
          <w:szCs w:val="28"/>
          <w:lang w:eastAsia="pl-PL" w:bidi="pl-PL"/>
        </w:rPr>
        <w:t>pracownik</w:t>
      </w:r>
      <w:r w:rsidR="00915CDB" w:rsidRPr="00C35B76">
        <w:rPr>
          <w:rFonts w:ascii="Arial" w:eastAsia="Times New Roman" w:hAnsi="Arial" w:cs="Arial"/>
          <w:bCs/>
          <w:color w:val="000000"/>
          <w:kern w:val="0"/>
          <w:sz w:val="28"/>
          <w:szCs w:val="28"/>
          <w:lang w:eastAsia="pl-PL" w:bidi="pl-PL"/>
        </w:rPr>
        <w:t>a</w:t>
      </w:r>
      <w:r w:rsidR="00C35B76" w:rsidRPr="00C35B76">
        <w:rPr>
          <w:rFonts w:ascii="Arial" w:eastAsia="Times New Roman" w:hAnsi="Arial" w:cs="Arial"/>
          <w:bCs/>
          <w:color w:val="000000"/>
          <w:kern w:val="0"/>
          <w:sz w:val="28"/>
          <w:szCs w:val="28"/>
          <w:lang w:eastAsia="pl-PL" w:bidi="pl-PL"/>
        </w:rPr>
        <w:t xml:space="preserve"> niepedagogicznego</w:t>
      </w:r>
      <w:r w:rsidR="00C35B76">
        <w:rPr>
          <w:rFonts w:ascii="Arial" w:eastAsia="Times New Roman" w:hAnsi="Arial" w:cs="Arial"/>
          <w:bCs/>
          <w:color w:val="000000"/>
          <w:kern w:val="0"/>
          <w:sz w:val="28"/>
          <w:szCs w:val="28"/>
          <w:lang w:eastAsia="pl-PL" w:bidi="pl-PL"/>
        </w:rPr>
        <w:t>.</w:t>
      </w:r>
    </w:p>
    <w:p w:rsidR="00FA47CD" w:rsidRPr="005941FF" w:rsidRDefault="00F24A36" w:rsidP="005941FF">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4</w:t>
      </w:r>
      <w:r w:rsidR="00FA47CD" w:rsidRPr="005941FF">
        <w:rPr>
          <w:rFonts w:ascii="Arial" w:eastAsia="Times New Roman" w:hAnsi="Arial" w:cs="Arial"/>
          <w:bCs/>
          <w:color w:val="000000"/>
          <w:kern w:val="0"/>
          <w:sz w:val="28"/>
          <w:szCs w:val="28"/>
          <w:lang w:eastAsia="pl-PL" w:bidi="pl-PL"/>
        </w:rPr>
        <w:t>. W sytuacjach</w:t>
      </w:r>
      <w:r w:rsidR="007B546E" w:rsidRPr="005941FF">
        <w:rPr>
          <w:rFonts w:ascii="Arial" w:eastAsia="Times New Roman" w:hAnsi="Arial" w:cs="Arial"/>
          <w:bCs/>
          <w:color w:val="000000"/>
          <w:kern w:val="0"/>
          <w:sz w:val="28"/>
          <w:szCs w:val="28"/>
          <w:lang w:eastAsia="pl-PL" w:bidi="pl-PL"/>
        </w:rPr>
        <w:t>, o których mowa w ust.</w:t>
      </w:r>
      <w:r w:rsidR="00553E38">
        <w:rPr>
          <w:rFonts w:ascii="Arial" w:eastAsia="Times New Roman" w:hAnsi="Arial" w:cs="Arial"/>
          <w:bCs/>
          <w:color w:val="000000"/>
          <w:kern w:val="0"/>
          <w:sz w:val="28"/>
          <w:szCs w:val="28"/>
          <w:lang w:eastAsia="pl-PL" w:bidi="pl-PL"/>
        </w:rPr>
        <w:t>2</w:t>
      </w:r>
      <w:r w:rsidR="007B546E" w:rsidRPr="005941FF">
        <w:rPr>
          <w:rFonts w:ascii="Arial" w:eastAsia="Times New Roman" w:hAnsi="Arial" w:cs="Arial"/>
          <w:bCs/>
          <w:color w:val="000000"/>
          <w:kern w:val="0"/>
          <w:sz w:val="28"/>
          <w:szCs w:val="28"/>
          <w:lang w:eastAsia="pl-PL" w:bidi="pl-PL"/>
        </w:rPr>
        <w:t>,</w:t>
      </w:r>
      <w:r w:rsidR="00C16226">
        <w:rPr>
          <w:rFonts w:ascii="Arial" w:eastAsia="Times New Roman" w:hAnsi="Arial" w:cs="Arial"/>
          <w:bCs/>
          <w:color w:val="000000"/>
          <w:kern w:val="0"/>
          <w:sz w:val="28"/>
          <w:szCs w:val="28"/>
          <w:lang w:eastAsia="pl-PL" w:bidi="pl-PL"/>
        </w:rPr>
        <w:t>dziecko</w:t>
      </w:r>
      <w:r w:rsidR="00FA47CD" w:rsidRPr="005941FF">
        <w:rPr>
          <w:rFonts w:ascii="Arial" w:eastAsia="Times New Roman" w:hAnsi="Arial" w:cs="Arial"/>
          <w:bCs/>
          <w:color w:val="000000"/>
          <w:kern w:val="0"/>
          <w:sz w:val="28"/>
          <w:szCs w:val="28"/>
          <w:lang w:eastAsia="pl-PL" w:bidi="pl-PL"/>
        </w:rPr>
        <w:t xml:space="preserve"> ma obowiązek podporządkować się do poleceń   p</w:t>
      </w:r>
      <w:r w:rsidR="00C35B76">
        <w:rPr>
          <w:rFonts w:ascii="Arial" w:eastAsia="Times New Roman" w:hAnsi="Arial" w:cs="Arial"/>
          <w:bCs/>
          <w:color w:val="000000"/>
          <w:kern w:val="0"/>
          <w:sz w:val="28"/>
          <w:szCs w:val="28"/>
          <w:lang w:eastAsia="pl-PL" w:bidi="pl-PL"/>
        </w:rPr>
        <w:t>ersonelu</w:t>
      </w:r>
      <w:r w:rsidR="00FA47CD" w:rsidRPr="005941FF">
        <w:rPr>
          <w:rFonts w:ascii="Arial" w:eastAsia="Times New Roman" w:hAnsi="Arial" w:cs="Arial"/>
          <w:bCs/>
          <w:color w:val="000000"/>
          <w:kern w:val="0"/>
          <w:sz w:val="28"/>
          <w:szCs w:val="28"/>
          <w:lang w:eastAsia="pl-PL" w:bidi="pl-PL"/>
        </w:rPr>
        <w:t>.</w:t>
      </w:r>
    </w:p>
    <w:p w:rsidR="00915CDB" w:rsidRPr="005941FF" w:rsidRDefault="00F24A36" w:rsidP="005941FF">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5</w:t>
      </w:r>
      <w:r w:rsidR="00915CDB" w:rsidRPr="005941FF">
        <w:rPr>
          <w:rFonts w:ascii="Arial" w:eastAsia="Times New Roman" w:hAnsi="Arial" w:cs="Arial"/>
          <w:bCs/>
          <w:color w:val="000000"/>
          <w:kern w:val="0"/>
          <w:sz w:val="28"/>
          <w:szCs w:val="28"/>
          <w:lang w:eastAsia="pl-PL" w:bidi="pl-PL"/>
        </w:rPr>
        <w:t>.</w:t>
      </w:r>
      <w:r w:rsidR="0022079D">
        <w:rPr>
          <w:rFonts w:ascii="Arial" w:eastAsia="Times New Roman" w:hAnsi="Arial" w:cs="Arial"/>
          <w:bCs/>
          <w:color w:val="000000"/>
          <w:kern w:val="0"/>
          <w:sz w:val="28"/>
          <w:szCs w:val="28"/>
          <w:lang w:eastAsia="pl-PL" w:bidi="pl-PL"/>
        </w:rPr>
        <w:t>W przypadku krzywdzenia dziecka</w:t>
      </w:r>
      <w:r w:rsidR="00915CDB" w:rsidRPr="005941FF">
        <w:rPr>
          <w:rFonts w:ascii="Arial" w:eastAsia="Times New Roman" w:hAnsi="Arial" w:cs="Arial"/>
          <w:bCs/>
          <w:color w:val="000000"/>
          <w:kern w:val="0"/>
          <w:sz w:val="28"/>
          <w:szCs w:val="28"/>
          <w:lang w:eastAsia="pl-PL" w:bidi="pl-PL"/>
        </w:rPr>
        <w:t xml:space="preserve"> przez inne</w:t>
      </w:r>
      <w:r w:rsidR="0022079D">
        <w:rPr>
          <w:rFonts w:ascii="Arial" w:eastAsia="Times New Roman" w:hAnsi="Arial" w:cs="Arial"/>
          <w:bCs/>
          <w:color w:val="000000"/>
          <w:kern w:val="0"/>
          <w:sz w:val="28"/>
          <w:szCs w:val="28"/>
          <w:lang w:eastAsia="pl-PL" w:bidi="pl-PL"/>
        </w:rPr>
        <w:t xml:space="preserve"> dziecko</w:t>
      </w:r>
      <w:r w:rsidR="00915CDB" w:rsidRPr="005941FF">
        <w:rPr>
          <w:rFonts w:ascii="Arial" w:eastAsia="Times New Roman" w:hAnsi="Arial" w:cs="Arial"/>
          <w:bCs/>
          <w:color w:val="000000"/>
          <w:kern w:val="0"/>
          <w:sz w:val="28"/>
          <w:szCs w:val="28"/>
          <w:lang w:eastAsia="pl-PL" w:bidi="pl-PL"/>
        </w:rPr>
        <w:t xml:space="preserve">na terenie </w:t>
      </w:r>
      <w:r w:rsidR="00C16226">
        <w:rPr>
          <w:rFonts w:ascii="Arial" w:eastAsia="Times New Roman" w:hAnsi="Arial" w:cs="Arial"/>
          <w:bCs/>
          <w:color w:val="000000"/>
          <w:kern w:val="0"/>
          <w:sz w:val="28"/>
          <w:szCs w:val="28"/>
          <w:lang w:eastAsia="pl-PL" w:bidi="pl-PL"/>
        </w:rPr>
        <w:t>przedszkola</w:t>
      </w:r>
      <w:r w:rsidR="0022079D">
        <w:rPr>
          <w:rFonts w:ascii="Arial" w:eastAsia="Times New Roman" w:hAnsi="Arial" w:cs="Arial"/>
          <w:bCs/>
          <w:color w:val="000000"/>
          <w:kern w:val="0"/>
          <w:sz w:val="28"/>
          <w:szCs w:val="28"/>
          <w:lang w:eastAsia="pl-PL" w:bidi="pl-PL"/>
        </w:rPr>
        <w:t>, pracownik przedszkola</w:t>
      </w:r>
      <w:r w:rsidR="00915CDB" w:rsidRPr="005941FF">
        <w:rPr>
          <w:rFonts w:ascii="Arial" w:eastAsia="Times New Roman" w:hAnsi="Arial" w:cs="Arial"/>
          <w:bCs/>
          <w:color w:val="000000"/>
          <w:kern w:val="0"/>
          <w:sz w:val="28"/>
          <w:szCs w:val="28"/>
          <w:lang w:eastAsia="pl-PL" w:bidi="pl-PL"/>
        </w:rPr>
        <w:t xml:space="preserve"> będący świadkiem zdarzenia zobowiązany jest:</w:t>
      </w:r>
    </w:p>
    <w:p w:rsidR="00915CDB" w:rsidRPr="005941FF" w:rsidRDefault="00915CDB" w:rsidP="005941FF">
      <w:pPr>
        <w:keepLines/>
        <w:spacing w:before="120" w:after="120" w:line="240" w:lineRule="auto"/>
        <w:jc w:val="both"/>
        <w:rPr>
          <w:rFonts w:ascii="Arial" w:eastAsia="Times New Roman" w:hAnsi="Arial" w:cs="Arial"/>
          <w:bCs/>
          <w:color w:val="000000"/>
          <w:kern w:val="0"/>
          <w:sz w:val="28"/>
          <w:szCs w:val="28"/>
          <w:lang w:eastAsia="pl-PL" w:bidi="pl-PL"/>
        </w:rPr>
      </w:pPr>
      <w:r w:rsidRPr="005941FF">
        <w:rPr>
          <w:rFonts w:ascii="Arial" w:eastAsia="Times New Roman" w:hAnsi="Arial" w:cs="Arial"/>
          <w:bCs/>
          <w:color w:val="000000"/>
          <w:kern w:val="0"/>
          <w:sz w:val="28"/>
          <w:szCs w:val="28"/>
          <w:lang w:eastAsia="pl-PL" w:bidi="pl-PL"/>
        </w:rPr>
        <w:t>a) zdecydowanie i stanowczo przerwać negatywne zachowania uczestników zajścia</w:t>
      </w:r>
      <w:r w:rsidR="005941FF">
        <w:rPr>
          <w:rFonts w:ascii="Arial" w:eastAsia="Times New Roman" w:hAnsi="Arial" w:cs="Arial"/>
          <w:bCs/>
          <w:color w:val="000000"/>
          <w:kern w:val="0"/>
          <w:sz w:val="28"/>
          <w:szCs w:val="28"/>
          <w:lang w:eastAsia="pl-PL" w:bidi="pl-PL"/>
        </w:rPr>
        <w:t>,</w:t>
      </w:r>
    </w:p>
    <w:p w:rsidR="00915CDB" w:rsidRPr="005941FF" w:rsidRDefault="00915CDB" w:rsidP="005941FF">
      <w:pPr>
        <w:keepLines/>
        <w:spacing w:before="120" w:after="120" w:line="240" w:lineRule="auto"/>
        <w:jc w:val="both"/>
        <w:rPr>
          <w:rFonts w:ascii="Arial" w:eastAsia="Times New Roman" w:hAnsi="Arial" w:cs="Arial"/>
          <w:bCs/>
          <w:color w:val="000000"/>
          <w:kern w:val="0"/>
          <w:sz w:val="28"/>
          <w:szCs w:val="28"/>
          <w:lang w:eastAsia="pl-PL" w:bidi="pl-PL"/>
        </w:rPr>
      </w:pPr>
      <w:r w:rsidRPr="005941FF">
        <w:rPr>
          <w:rFonts w:ascii="Arial" w:eastAsia="Times New Roman" w:hAnsi="Arial" w:cs="Arial"/>
          <w:bCs/>
          <w:color w:val="000000"/>
          <w:kern w:val="0"/>
          <w:sz w:val="28"/>
          <w:szCs w:val="28"/>
          <w:lang w:eastAsia="pl-PL" w:bidi="pl-PL"/>
        </w:rPr>
        <w:t xml:space="preserve">b) rozdzielić </w:t>
      </w:r>
      <w:r w:rsidR="00BF792F">
        <w:rPr>
          <w:rFonts w:ascii="Arial" w:eastAsia="Times New Roman" w:hAnsi="Arial" w:cs="Arial"/>
          <w:bCs/>
          <w:color w:val="000000"/>
          <w:kern w:val="0"/>
          <w:sz w:val="28"/>
          <w:szCs w:val="28"/>
          <w:lang w:eastAsia="pl-PL" w:bidi="pl-PL"/>
        </w:rPr>
        <w:t xml:space="preserve"> ewentualne </w:t>
      </w:r>
      <w:r w:rsidRPr="005941FF">
        <w:rPr>
          <w:rFonts w:ascii="Arial" w:eastAsia="Times New Roman" w:hAnsi="Arial" w:cs="Arial"/>
          <w:bCs/>
          <w:color w:val="000000"/>
          <w:kern w:val="0"/>
          <w:sz w:val="28"/>
          <w:szCs w:val="28"/>
          <w:lang w:eastAsia="pl-PL" w:bidi="pl-PL"/>
        </w:rPr>
        <w:t>strony konfliktu</w:t>
      </w:r>
      <w:r w:rsidR="005941FF">
        <w:rPr>
          <w:rFonts w:ascii="Arial" w:eastAsia="Times New Roman" w:hAnsi="Arial" w:cs="Arial"/>
          <w:bCs/>
          <w:color w:val="000000"/>
          <w:kern w:val="0"/>
          <w:sz w:val="28"/>
          <w:szCs w:val="28"/>
          <w:lang w:eastAsia="pl-PL" w:bidi="pl-PL"/>
        </w:rPr>
        <w:t>,</w:t>
      </w:r>
    </w:p>
    <w:p w:rsidR="00915CDB" w:rsidRPr="005941FF" w:rsidRDefault="00915CDB" w:rsidP="005941FF">
      <w:pPr>
        <w:keepLines/>
        <w:spacing w:before="120" w:after="120" w:line="240" w:lineRule="auto"/>
        <w:jc w:val="both"/>
        <w:rPr>
          <w:rFonts w:ascii="Arial" w:eastAsia="Times New Roman" w:hAnsi="Arial" w:cs="Arial"/>
          <w:bCs/>
          <w:color w:val="000000"/>
          <w:kern w:val="0"/>
          <w:sz w:val="28"/>
          <w:szCs w:val="28"/>
          <w:lang w:eastAsia="pl-PL" w:bidi="pl-PL"/>
        </w:rPr>
      </w:pPr>
      <w:r w:rsidRPr="005941FF">
        <w:rPr>
          <w:rFonts w:ascii="Arial" w:eastAsia="Times New Roman" w:hAnsi="Arial" w:cs="Arial"/>
          <w:bCs/>
          <w:color w:val="000000"/>
          <w:kern w:val="0"/>
          <w:sz w:val="28"/>
          <w:szCs w:val="28"/>
          <w:lang w:eastAsia="pl-PL" w:bidi="pl-PL"/>
        </w:rPr>
        <w:t>c) jeśli istnieje</w:t>
      </w:r>
      <w:r w:rsidR="00BF792F">
        <w:rPr>
          <w:rFonts w:ascii="Arial" w:eastAsia="Times New Roman" w:hAnsi="Arial" w:cs="Arial"/>
          <w:bCs/>
          <w:color w:val="000000"/>
          <w:kern w:val="0"/>
          <w:sz w:val="28"/>
          <w:szCs w:val="28"/>
          <w:lang w:eastAsia="pl-PL" w:bidi="pl-PL"/>
        </w:rPr>
        <w:t xml:space="preserve"> taka </w:t>
      </w:r>
      <w:r w:rsidR="0022079D">
        <w:rPr>
          <w:rFonts w:ascii="Arial" w:eastAsia="Times New Roman" w:hAnsi="Arial" w:cs="Arial"/>
          <w:bCs/>
          <w:color w:val="000000"/>
          <w:kern w:val="0"/>
          <w:sz w:val="28"/>
          <w:szCs w:val="28"/>
          <w:lang w:eastAsia="pl-PL" w:bidi="pl-PL"/>
        </w:rPr>
        <w:t xml:space="preserve"> potrzeba </w:t>
      </w:r>
      <w:r w:rsidRPr="005941FF">
        <w:rPr>
          <w:rFonts w:ascii="Arial" w:eastAsia="Times New Roman" w:hAnsi="Arial" w:cs="Arial"/>
          <w:bCs/>
          <w:color w:val="000000"/>
          <w:kern w:val="0"/>
          <w:sz w:val="28"/>
          <w:szCs w:val="28"/>
          <w:lang w:eastAsia="pl-PL" w:bidi="pl-PL"/>
        </w:rPr>
        <w:t xml:space="preserve"> samemu udzielić pierwszej pomocy.W przypadku poważniejszych obrażeń, </w:t>
      </w:r>
      <w:r w:rsidR="00C16226">
        <w:rPr>
          <w:rFonts w:ascii="Arial" w:eastAsia="Times New Roman" w:hAnsi="Arial" w:cs="Arial"/>
          <w:bCs/>
          <w:color w:val="000000"/>
          <w:kern w:val="0"/>
          <w:sz w:val="28"/>
          <w:szCs w:val="28"/>
          <w:lang w:eastAsia="pl-PL" w:bidi="pl-PL"/>
        </w:rPr>
        <w:t>d</w:t>
      </w:r>
      <w:r w:rsidRPr="005941FF">
        <w:rPr>
          <w:rFonts w:ascii="Arial" w:eastAsia="Times New Roman" w:hAnsi="Arial" w:cs="Arial"/>
          <w:bCs/>
          <w:color w:val="000000"/>
          <w:kern w:val="0"/>
          <w:sz w:val="28"/>
          <w:szCs w:val="28"/>
          <w:lang w:eastAsia="pl-PL" w:bidi="pl-PL"/>
        </w:rPr>
        <w:t>yrektor wzywa karetkę</w:t>
      </w:r>
      <w:r w:rsidR="005941FF">
        <w:rPr>
          <w:rFonts w:ascii="Arial" w:eastAsia="Times New Roman" w:hAnsi="Arial" w:cs="Arial"/>
          <w:bCs/>
          <w:color w:val="000000"/>
          <w:kern w:val="0"/>
          <w:sz w:val="28"/>
          <w:szCs w:val="28"/>
          <w:lang w:eastAsia="pl-PL" w:bidi="pl-PL"/>
        </w:rPr>
        <w:t xml:space="preserve"> pogotowia ratunkowego</w:t>
      </w:r>
      <w:r w:rsidR="00BF792F">
        <w:rPr>
          <w:rFonts w:ascii="Arial" w:eastAsia="Times New Roman" w:hAnsi="Arial" w:cs="Arial"/>
          <w:bCs/>
          <w:color w:val="000000"/>
          <w:kern w:val="0"/>
          <w:sz w:val="28"/>
          <w:szCs w:val="28"/>
          <w:lang w:eastAsia="pl-PL" w:bidi="pl-PL"/>
        </w:rPr>
        <w:t>,</w:t>
      </w:r>
    </w:p>
    <w:p w:rsidR="00915CDB" w:rsidRPr="005941FF" w:rsidRDefault="00915CDB" w:rsidP="005941FF">
      <w:pPr>
        <w:keepLines/>
        <w:spacing w:before="120" w:after="120" w:line="240" w:lineRule="auto"/>
        <w:jc w:val="both"/>
        <w:rPr>
          <w:rFonts w:ascii="Arial" w:eastAsia="Times New Roman" w:hAnsi="Arial" w:cs="Arial"/>
          <w:bCs/>
          <w:color w:val="000000"/>
          <w:kern w:val="0"/>
          <w:sz w:val="28"/>
          <w:szCs w:val="28"/>
          <w:lang w:eastAsia="pl-PL" w:bidi="pl-PL"/>
        </w:rPr>
      </w:pPr>
      <w:r w:rsidRPr="005941FF">
        <w:rPr>
          <w:rFonts w:ascii="Arial" w:eastAsia="Times New Roman" w:hAnsi="Arial" w:cs="Arial"/>
          <w:bCs/>
          <w:color w:val="000000"/>
          <w:kern w:val="0"/>
          <w:sz w:val="28"/>
          <w:szCs w:val="28"/>
          <w:lang w:eastAsia="pl-PL" w:bidi="pl-PL"/>
        </w:rPr>
        <w:t xml:space="preserve">d) poinformować wychowawcę o zdarzeniu,a w poważniejszych przypadkach również </w:t>
      </w:r>
      <w:r w:rsidR="00D55C53" w:rsidRPr="005941FF">
        <w:rPr>
          <w:rFonts w:ascii="Arial" w:eastAsia="Times New Roman" w:hAnsi="Arial" w:cs="Arial"/>
          <w:bCs/>
          <w:color w:val="000000"/>
          <w:kern w:val="0"/>
          <w:sz w:val="28"/>
          <w:szCs w:val="28"/>
          <w:lang w:eastAsia="pl-PL" w:bidi="pl-PL"/>
        </w:rPr>
        <w:t>d</w:t>
      </w:r>
      <w:r w:rsidRPr="005941FF">
        <w:rPr>
          <w:rFonts w:ascii="Arial" w:eastAsia="Times New Roman" w:hAnsi="Arial" w:cs="Arial"/>
          <w:bCs/>
          <w:color w:val="000000"/>
          <w:kern w:val="0"/>
          <w:sz w:val="28"/>
          <w:szCs w:val="28"/>
          <w:lang w:eastAsia="pl-PL" w:bidi="pl-PL"/>
        </w:rPr>
        <w:t>yrektora</w:t>
      </w:r>
      <w:r w:rsidR="00D55C53" w:rsidRPr="005941FF">
        <w:rPr>
          <w:rFonts w:ascii="Arial" w:eastAsia="Times New Roman" w:hAnsi="Arial" w:cs="Arial"/>
          <w:bCs/>
          <w:color w:val="000000"/>
          <w:kern w:val="0"/>
          <w:sz w:val="28"/>
          <w:szCs w:val="28"/>
          <w:lang w:eastAsia="pl-PL" w:bidi="pl-PL"/>
        </w:rPr>
        <w:t>.</w:t>
      </w:r>
    </w:p>
    <w:p w:rsidR="00915CDB" w:rsidRPr="005941FF" w:rsidRDefault="00F24A36" w:rsidP="005941FF">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lastRenderedPageBreak/>
        <w:t>6</w:t>
      </w:r>
      <w:r w:rsidR="00915CDB" w:rsidRPr="005941FF">
        <w:rPr>
          <w:rFonts w:ascii="Arial" w:eastAsia="Times New Roman" w:hAnsi="Arial" w:cs="Arial"/>
          <w:bCs/>
          <w:color w:val="000000"/>
          <w:kern w:val="0"/>
          <w:sz w:val="28"/>
          <w:szCs w:val="28"/>
          <w:lang w:eastAsia="pl-PL" w:bidi="pl-PL"/>
        </w:rPr>
        <w:t>.</w:t>
      </w:r>
      <w:r w:rsidR="005941FF">
        <w:rPr>
          <w:rFonts w:ascii="Arial" w:eastAsia="Times New Roman" w:hAnsi="Arial" w:cs="Arial"/>
          <w:bCs/>
          <w:color w:val="000000"/>
          <w:kern w:val="0"/>
          <w:sz w:val="28"/>
          <w:szCs w:val="28"/>
          <w:lang w:eastAsia="pl-PL" w:bidi="pl-PL"/>
        </w:rPr>
        <w:t>J</w:t>
      </w:r>
      <w:r w:rsidR="00915CDB" w:rsidRPr="005941FF">
        <w:rPr>
          <w:rFonts w:ascii="Arial" w:eastAsia="Times New Roman" w:hAnsi="Arial" w:cs="Arial"/>
          <w:bCs/>
          <w:color w:val="000000"/>
          <w:kern w:val="0"/>
          <w:sz w:val="28"/>
          <w:szCs w:val="28"/>
          <w:lang w:eastAsia="pl-PL" w:bidi="pl-PL"/>
        </w:rPr>
        <w:t>eżeli ofiara przemocy doznała dotkliwych obrażeń cielesnych, wymagających interwencji medycznej, lub następuje długotrwały proces przemocy (dręczenie), a wcześniej stosowane strategie naprawcze nie przyniosły oczekiwanych rezultatów i sprawca przemocy ukończył 13 lat dyrektor szkoły powiadamia o zdarzeniu Policję i/lub Sąd Rodzinny</w:t>
      </w:r>
      <w:r w:rsidR="005941FF">
        <w:rPr>
          <w:rFonts w:ascii="Arial" w:eastAsia="Times New Roman" w:hAnsi="Arial" w:cs="Arial"/>
          <w:bCs/>
          <w:color w:val="000000"/>
          <w:kern w:val="0"/>
          <w:sz w:val="28"/>
          <w:szCs w:val="28"/>
          <w:lang w:eastAsia="pl-PL" w:bidi="pl-PL"/>
        </w:rPr>
        <w:t>.</w:t>
      </w:r>
    </w:p>
    <w:p w:rsidR="00915CDB" w:rsidRPr="005941FF" w:rsidRDefault="00F24A36" w:rsidP="005941FF">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7</w:t>
      </w:r>
      <w:r w:rsidR="00915CDB" w:rsidRPr="005941FF">
        <w:rPr>
          <w:rFonts w:ascii="Arial" w:eastAsia="Times New Roman" w:hAnsi="Arial" w:cs="Arial"/>
          <w:bCs/>
          <w:color w:val="000000"/>
          <w:kern w:val="0"/>
          <w:sz w:val="28"/>
          <w:szCs w:val="28"/>
          <w:lang w:eastAsia="pl-PL" w:bidi="pl-PL"/>
        </w:rPr>
        <w:t xml:space="preserve">.  Wychowawca  przy współpracy z pedagogiem/psychologiem zobowiązany jest wyjaśnić okoliczności zajścia, powiadomić rodziców/opiekunów poszkodowanego </w:t>
      </w:r>
      <w:r w:rsidR="00C16226">
        <w:rPr>
          <w:rFonts w:ascii="Arial" w:eastAsia="Times New Roman" w:hAnsi="Arial" w:cs="Arial"/>
          <w:bCs/>
          <w:color w:val="000000"/>
          <w:kern w:val="0"/>
          <w:sz w:val="28"/>
          <w:szCs w:val="28"/>
          <w:lang w:eastAsia="pl-PL" w:bidi="pl-PL"/>
        </w:rPr>
        <w:t xml:space="preserve">dziecka </w:t>
      </w:r>
      <w:r w:rsidR="00915CDB" w:rsidRPr="005941FF">
        <w:rPr>
          <w:rFonts w:ascii="Arial" w:eastAsia="Times New Roman" w:hAnsi="Arial" w:cs="Arial"/>
          <w:bCs/>
          <w:color w:val="000000"/>
          <w:kern w:val="0"/>
          <w:sz w:val="28"/>
          <w:szCs w:val="28"/>
          <w:lang w:eastAsia="pl-PL" w:bidi="pl-PL"/>
        </w:rPr>
        <w:t xml:space="preserve"> oraz</w:t>
      </w:r>
      <w:r w:rsidR="00C16226">
        <w:rPr>
          <w:rFonts w:ascii="Arial" w:eastAsia="Times New Roman" w:hAnsi="Arial" w:cs="Arial"/>
          <w:bCs/>
          <w:color w:val="000000"/>
          <w:kern w:val="0"/>
          <w:sz w:val="28"/>
          <w:szCs w:val="28"/>
          <w:lang w:eastAsia="pl-PL" w:bidi="pl-PL"/>
        </w:rPr>
        <w:t xml:space="preserve"> rodziców/opiekunów </w:t>
      </w:r>
      <w:r w:rsidR="00915CDB" w:rsidRPr="005941FF">
        <w:rPr>
          <w:rFonts w:ascii="Arial" w:eastAsia="Times New Roman" w:hAnsi="Arial" w:cs="Arial"/>
          <w:bCs/>
          <w:color w:val="000000"/>
          <w:kern w:val="0"/>
          <w:sz w:val="28"/>
          <w:szCs w:val="28"/>
          <w:lang w:eastAsia="pl-PL" w:bidi="pl-PL"/>
        </w:rPr>
        <w:t>sprawcy.</w:t>
      </w:r>
    </w:p>
    <w:p w:rsidR="00915CDB" w:rsidRPr="005941FF" w:rsidRDefault="00F24A36" w:rsidP="005941FF">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8</w:t>
      </w:r>
      <w:r w:rsidR="00915CDB" w:rsidRPr="005941FF">
        <w:rPr>
          <w:rFonts w:ascii="Arial" w:eastAsia="Times New Roman" w:hAnsi="Arial" w:cs="Arial"/>
          <w:bCs/>
          <w:color w:val="000000"/>
          <w:kern w:val="0"/>
          <w:sz w:val="28"/>
          <w:szCs w:val="28"/>
          <w:lang w:eastAsia="pl-PL" w:bidi="pl-PL"/>
        </w:rPr>
        <w:t xml:space="preserve">. Z </w:t>
      </w:r>
      <w:r w:rsidR="00C16226">
        <w:rPr>
          <w:rFonts w:ascii="Arial" w:eastAsia="Times New Roman" w:hAnsi="Arial" w:cs="Arial"/>
          <w:bCs/>
          <w:color w:val="000000"/>
          <w:kern w:val="0"/>
          <w:sz w:val="28"/>
          <w:szCs w:val="28"/>
          <w:lang w:eastAsia="pl-PL" w:bidi="pl-PL"/>
        </w:rPr>
        <w:t>dzieckiem</w:t>
      </w:r>
      <w:r w:rsidR="00915CDB" w:rsidRPr="005941FF">
        <w:rPr>
          <w:rFonts w:ascii="Arial" w:eastAsia="Times New Roman" w:hAnsi="Arial" w:cs="Arial"/>
          <w:bCs/>
          <w:color w:val="000000"/>
          <w:kern w:val="0"/>
          <w:sz w:val="28"/>
          <w:szCs w:val="28"/>
          <w:lang w:eastAsia="pl-PL" w:bidi="pl-PL"/>
        </w:rPr>
        <w:t xml:space="preserve">-sprawcą przeprowadza rozmowę omawiającą jego zachowanie oraz powiadamia o konsekwencjach, zgodnych ze statutem </w:t>
      </w:r>
      <w:r w:rsidR="00C16226">
        <w:rPr>
          <w:rFonts w:ascii="Arial" w:eastAsia="Times New Roman" w:hAnsi="Arial" w:cs="Arial"/>
          <w:bCs/>
          <w:color w:val="000000"/>
          <w:kern w:val="0"/>
          <w:sz w:val="28"/>
          <w:szCs w:val="28"/>
          <w:lang w:eastAsia="pl-PL" w:bidi="pl-PL"/>
        </w:rPr>
        <w:t>przedszkola</w:t>
      </w:r>
      <w:r w:rsidR="00915CDB" w:rsidRPr="005941FF">
        <w:rPr>
          <w:rFonts w:ascii="Arial" w:eastAsia="Times New Roman" w:hAnsi="Arial" w:cs="Arial"/>
          <w:bCs/>
          <w:color w:val="000000"/>
          <w:kern w:val="0"/>
          <w:sz w:val="28"/>
          <w:szCs w:val="28"/>
          <w:lang w:eastAsia="pl-PL" w:bidi="pl-PL"/>
        </w:rPr>
        <w:t>.</w:t>
      </w:r>
    </w:p>
    <w:p w:rsidR="00013894" w:rsidRPr="00F24551" w:rsidRDefault="00F24A36" w:rsidP="00915CDB">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9</w:t>
      </w:r>
      <w:r w:rsidR="00915CDB" w:rsidRPr="005941FF">
        <w:rPr>
          <w:rFonts w:ascii="Arial" w:eastAsia="Times New Roman" w:hAnsi="Arial" w:cs="Arial"/>
          <w:bCs/>
          <w:color w:val="000000"/>
          <w:kern w:val="0"/>
          <w:sz w:val="28"/>
          <w:szCs w:val="28"/>
          <w:lang w:eastAsia="pl-PL" w:bidi="pl-PL"/>
        </w:rPr>
        <w:t>. Zarówno poszkodowany, jak i sprawca, objęci zostają wsparciem psychologiczno – pedagogicznym.</w:t>
      </w:r>
    </w:p>
    <w:p w:rsidR="00C16226" w:rsidRDefault="00C16226" w:rsidP="00DF07F5">
      <w:pPr>
        <w:keepLines/>
        <w:spacing w:before="120" w:after="120" w:line="240" w:lineRule="auto"/>
        <w:jc w:val="both"/>
        <w:rPr>
          <w:rFonts w:ascii="Arial" w:eastAsia="Times New Roman" w:hAnsi="Arial" w:cs="Arial"/>
          <w:bCs/>
          <w:color w:val="000000"/>
          <w:kern w:val="0"/>
          <w:sz w:val="28"/>
          <w:szCs w:val="28"/>
          <w:lang w:eastAsia="pl-PL" w:bidi="pl-PL"/>
        </w:rPr>
      </w:pPr>
    </w:p>
    <w:p w:rsidR="00C16226" w:rsidRPr="00DF07F5" w:rsidRDefault="00C16226" w:rsidP="00DF07F5">
      <w:pPr>
        <w:keepLines/>
        <w:spacing w:before="120" w:after="120" w:line="240" w:lineRule="auto"/>
        <w:jc w:val="both"/>
        <w:rPr>
          <w:rFonts w:ascii="Arial" w:eastAsia="Times New Roman" w:hAnsi="Arial" w:cs="Arial"/>
          <w:bCs/>
          <w:color w:val="000000"/>
          <w:kern w:val="0"/>
          <w:sz w:val="28"/>
          <w:szCs w:val="28"/>
          <w:lang w:eastAsia="pl-PL" w:bidi="pl-PL"/>
        </w:rPr>
      </w:pPr>
    </w:p>
    <w:p w:rsidR="00AC68B0" w:rsidRPr="00DF07F5" w:rsidRDefault="00AC68B0" w:rsidP="00DF07F5">
      <w:pPr>
        <w:keepLines/>
        <w:spacing w:before="120" w:after="120" w:line="240" w:lineRule="auto"/>
        <w:ind w:firstLine="340"/>
        <w:jc w:val="center"/>
        <w:rPr>
          <w:rFonts w:ascii="Arial" w:eastAsia="Times New Roman" w:hAnsi="Arial" w:cs="Arial"/>
          <w:color w:val="000000"/>
          <w:kern w:val="0"/>
          <w:sz w:val="28"/>
          <w:szCs w:val="28"/>
          <w:u w:color="000000"/>
          <w:lang w:eastAsia="pl-PL" w:bidi="pl-PL"/>
        </w:rPr>
      </w:pPr>
      <w:r w:rsidRPr="00DF07F5">
        <w:rPr>
          <w:rFonts w:ascii="Arial" w:eastAsia="Times New Roman" w:hAnsi="Arial" w:cs="Arial"/>
          <w:color w:val="000000"/>
          <w:kern w:val="0"/>
          <w:sz w:val="28"/>
          <w:szCs w:val="28"/>
          <w:u w:color="000000"/>
          <w:lang w:eastAsia="pl-PL" w:bidi="pl-PL"/>
        </w:rPr>
        <w:t>Rozdział 11</w:t>
      </w:r>
    </w:p>
    <w:p w:rsidR="00AC68B0" w:rsidRDefault="00AC68B0" w:rsidP="00A4489A">
      <w:pPr>
        <w:keepLines/>
        <w:spacing w:before="120" w:after="120" w:line="240" w:lineRule="auto"/>
        <w:ind w:firstLine="340"/>
        <w:jc w:val="center"/>
        <w:rPr>
          <w:rFonts w:ascii="Arial" w:eastAsia="Times New Roman" w:hAnsi="Arial" w:cs="Arial"/>
          <w:b/>
          <w:bCs/>
          <w:color w:val="000000"/>
          <w:kern w:val="0"/>
          <w:sz w:val="28"/>
          <w:szCs w:val="28"/>
          <w:u w:color="000000"/>
          <w:lang w:eastAsia="pl-PL" w:bidi="pl-PL"/>
        </w:rPr>
      </w:pPr>
      <w:r w:rsidRPr="00DF07F5">
        <w:rPr>
          <w:rFonts w:ascii="Arial" w:eastAsia="Times New Roman" w:hAnsi="Arial" w:cs="Arial"/>
          <w:b/>
          <w:bCs/>
          <w:color w:val="000000"/>
          <w:kern w:val="0"/>
          <w:sz w:val="28"/>
          <w:szCs w:val="28"/>
          <w:u w:color="000000"/>
          <w:lang w:eastAsia="pl-PL" w:bidi="pl-PL"/>
        </w:rPr>
        <w:t>Zasady korzystania z urządzeń elektronicznych z dostępem do sieci Internet</w:t>
      </w:r>
    </w:p>
    <w:p w:rsidR="00C16226" w:rsidRDefault="00C16226" w:rsidP="00C16226">
      <w:pPr>
        <w:keepLines/>
        <w:spacing w:before="120" w:after="120" w:line="240" w:lineRule="auto"/>
        <w:rPr>
          <w:rFonts w:ascii="Arial" w:eastAsia="Times New Roman" w:hAnsi="Arial" w:cs="Arial"/>
          <w:b/>
          <w:bCs/>
          <w:color w:val="000000"/>
          <w:kern w:val="0"/>
          <w:sz w:val="28"/>
          <w:szCs w:val="28"/>
          <w:u w:color="000000"/>
          <w:lang w:eastAsia="pl-PL" w:bidi="pl-PL"/>
        </w:rPr>
      </w:pPr>
    </w:p>
    <w:p w:rsidR="00C16226" w:rsidRPr="00DF07F5" w:rsidRDefault="00C16226" w:rsidP="00C16226">
      <w:pPr>
        <w:keepLines/>
        <w:spacing w:before="120" w:after="120" w:line="240" w:lineRule="auto"/>
        <w:ind w:firstLine="340"/>
        <w:jc w:val="both"/>
        <w:rPr>
          <w:rFonts w:ascii="Arial" w:eastAsia="Times New Roman" w:hAnsi="Arial" w:cs="Arial"/>
          <w:bCs/>
          <w:color w:val="000000"/>
          <w:kern w:val="0"/>
          <w:sz w:val="28"/>
          <w:szCs w:val="28"/>
          <w:lang w:eastAsia="pl-PL" w:bidi="pl-PL"/>
        </w:rPr>
      </w:pPr>
      <w:r w:rsidRPr="00DF07F5">
        <w:rPr>
          <w:rFonts w:ascii="Arial" w:eastAsia="Times New Roman" w:hAnsi="Arial" w:cs="Arial"/>
          <w:b/>
          <w:bCs/>
          <w:color w:val="000000"/>
          <w:kern w:val="0"/>
          <w:sz w:val="28"/>
          <w:szCs w:val="28"/>
          <w:lang w:eastAsia="pl-PL" w:bidi="pl-PL"/>
        </w:rPr>
        <w:t>§ 3</w:t>
      </w:r>
      <w:r>
        <w:rPr>
          <w:rFonts w:ascii="Arial" w:eastAsia="Times New Roman" w:hAnsi="Arial" w:cs="Arial"/>
          <w:b/>
          <w:bCs/>
          <w:color w:val="000000"/>
          <w:kern w:val="0"/>
          <w:sz w:val="28"/>
          <w:szCs w:val="28"/>
          <w:lang w:eastAsia="pl-PL" w:bidi="pl-PL"/>
        </w:rPr>
        <w:t>4</w:t>
      </w:r>
      <w:r w:rsidRPr="00DF07F5">
        <w:rPr>
          <w:rFonts w:ascii="Arial" w:eastAsia="Times New Roman" w:hAnsi="Arial" w:cs="Arial"/>
          <w:bCs/>
          <w:color w:val="000000"/>
          <w:kern w:val="0"/>
          <w:sz w:val="28"/>
          <w:szCs w:val="28"/>
          <w:lang w:eastAsia="pl-PL" w:bidi="pl-PL"/>
        </w:rPr>
        <w:t>.</w:t>
      </w:r>
      <w:r>
        <w:rPr>
          <w:rFonts w:ascii="Arial" w:hAnsi="Arial" w:cs="Arial"/>
          <w:sz w:val="28"/>
          <w:szCs w:val="28"/>
        </w:rPr>
        <w:t xml:space="preserve">1. </w:t>
      </w:r>
      <w:r>
        <w:rPr>
          <w:rFonts w:ascii="Arial" w:eastAsia="Times New Roman" w:hAnsi="Arial" w:cs="Arial"/>
          <w:bCs/>
          <w:color w:val="000000"/>
          <w:kern w:val="0"/>
          <w:sz w:val="28"/>
          <w:szCs w:val="28"/>
          <w:lang w:eastAsia="pl-PL" w:bidi="pl-PL"/>
        </w:rPr>
        <w:t xml:space="preserve">Przedszkole  </w:t>
      </w:r>
      <w:r w:rsidRPr="00DF07F5">
        <w:rPr>
          <w:rFonts w:ascii="Arial" w:eastAsia="Times New Roman" w:hAnsi="Arial" w:cs="Arial"/>
          <w:bCs/>
          <w:color w:val="000000"/>
          <w:kern w:val="0"/>
          <w:sz w:val="28"/>
          <w:szCs w:val="28"/>
          <w:lang w:eastAsia="pl-PL" w:bidi="pl-PL"/>
        </w:rPr>
        <w:t>zapewniając dostęp do Internetu  podejmuje działania zabezpieczające przed dostępem do treści, które mogą stanowić zagrożenie dlaprawidłowego rozwoju</w:t>
      </w:r>
      <w:r>
        <w:rPr>
          <w:rFonts w:ascii="Arial" w:eastAsia="Times New Roman" w:hAnsi="Arial" w:cs="Arial"/>
          <w:bCs/>
          <w:color w:val="000000"/>
          <w:kern w:val="0"/>
          <w:sz w:val="28"/>
          <w:szCs w:val="28"/>
          <w:lang w:eastAsia="pl-PL" w:bidi="pl-PL"/>
        </w:rPr>
        <w:t xml:space="preserve"> dzieci,</w:t>
      </w:r>
      <w:r w:rsidRPr="00DF07F5">
        <w:rPr>
          <w:rFonts w:ascii="Arial" w:eastAsia="Times New Roman" w:hAnsi="Arial" w:cs="Arial"/>
          <w:bCs/>
          <w:color w:val="000000"/>
          <w:kern w:val="0"/>
          <w:sz w:val="28"/>
          <w:szCs w:val="28"/>
          <w:lang w:eastAsia="pl-PL" w:bidi="pl-PL"/>
        </w:rPr>
        <w:t xml:space="preserve"> w szczególnościaktualiz</w:t>
      </w:r>
      <w:r>
        <w:rPr>
          <w:rFonts w:ascii="Arial" w:eastAsia="Times New Roman" w:hAnsi="Arial" w:cs="Arial"/>
          <w:bCs/>
          <w:color w:val="000000"/>
          <w:kern w:val="0"/>
          <w:sz w:val="28"/>
          <w:szCs w:val="28"/>
          <w:lang w:eastAsia="pl-PL" w:bidi="pl-PL"/>
        </w:rPr>
        <w:t xml:space="preserve">uje </w:t>
      </w:r>
      <w:r w:rsidRPr="00DF07F5">
        <w:rPr>
          <w:rFonts w:ascii="Arial" w:eastAsia="Times New Roman" w:hAnsi="Arial" w:cs="Arial"/>
          <w:bCs/>
          <w:color w:val="000000"/>
          <w:kern w:val="0"/>
          <w:sz w:val="28"/>
          <w:szCs w:val="28"/>
          <w:lang w:eastAsia="pl-PL" w:bidi="pl-PL"/>
        </w:rPr>
        <w:t xml:space="preserve"> oprogramowanie zabezpieczające przed złośliwym oprogramowaniem i filtrujące treści.</w:t>
      </w:r>
    </w:p>
    <w:p w:rsidR="00C16226" w:rsidRPr="00134B3B" w:rsidRDefault="00C16226" w:rsidP="00C16226">
      <w:pPr>
        <w:keepLines/>
        <w:spacing w:before="120" w:after="120" w:line="240" w:lineRule="auto"/>
        <w:jc w:val="both"/>
        <w:rPr>
          <w:rFonts w:ascii="Arial" w:eastAsia="Times New Roman" w:hAnsi="Arial" w:cs="Arial"/>
          <w:bCs/>
          <w:color w:val="000000"/>
          <w:kern w:val="0"/>
          <w:sz w:val="28"/>
          <w:szCs w:val="28"/>
          <w:lang w:eastAsia="pl-PL" w:bidi="pl-PL"/>
        </w:rPr>
      </w:pPr>
      <w:r w:rsidRPr="00DF07F5">
        <w:rPr>
          <w:rFonts w:ascii="Arial" w:eastAsia="Times New Roman" w:hAnsi="Arial" w:cs="Arial"/>
          <w:bCs/>
          <w:color w:val="000000"/>
          <w:kern w:val="0"/>
          <w:sz w:val="28"/>
          <w:szCs w:val="28"/>
          <w:lang w:eastAsia="pl-PL" w:bidi="pl-PL"/>
        </w:rPr>
        <w:t>2.</w:t>
      </w:r>
      <w:r>
        <w:rPr>
          <w:rFonts w:ascii="Arial" w:eastAsia="Times New Roman" w:hAnsi="Arial" w:cs="Arial"/>
          <w:bCs/>
          <w:color w:val="000000"/>
          <w:kern w:val="0"/>
          <w:sz w:val="28"/>
          <w:szCs w:val="28"/>
          <w:lang w:eastAsia="pl-PL" w:bidi="pl-PL"/>
        </w:rPr>
        <w:t xml:space="preserve"> Dla pracowników dostęp </w:t>
      </w:r>
      <w:r w:rsidRPr="00DF07F5">
        <w:rPr>
          <w:rFonts w:ascii="Arial" w:eastAsia="Times New Roman" w:hAnsi="Arial" w:cs="Arial"/>
          <w:bCs/>
          <w:color w:val="000000"/>
          <w:kern w:val="0"/>
          <w:sz w:val="28"/>
          <w:szCs w:val="28"/>
          <w:lang w:eastAsia="pl-PL" w:bidi="pl-PL"/>
        </w:rPr>
        <w:t>do Internetu</w:t>
      </w:r>
      <w:r>
        <w:rPr>
          <w:rFonts w:ascii="Arial" w:eastAsia="Times New Roman" w:hAnsi="Arial" w:cs="Arial"/>
          <w:bCs/>
          <w:color w:val="000000"/>
          <w:kern w:val="0"/>
          <w:sz w:val="28"/>
          <w:szCs w:val="28"/>
          <w:lang w:eastAsia="pl-PL" w:bidi="pl-PL"/>
        </w:rPr>
        <w:t xml:space="preserve">  poprzez sieć wi-fi  przedszkola </w:t>
      </w:r>
      <w:r w:rsidRPr="00DF07F5">
        <w:rPr>
          <w:rFonts w:ascii="Arial" w:eastAsia="Times New Roman" w:hAnsi="Arial" w:cs="Arial"/>
          <w:bCs/>
          <w:color w:val="000000"/>
          <w:kern w:val="0"/>
          <w:sz w:val="28"/>
          <w:szCs w:val="28"/>
          <w:lang w:eastAsia="pl-PL" w:bidi="pl-PL"/>
        </w:rPr>
        <w:t xml:space="preserve"> możliwy jest</w:t>
      </w:r>
      <w:r>
        <w:rPr>
          <w:rFonts w:ascii="Arial" w:eastAsia="Times New Roman" w:hAnsi="Arial" w:cs="Arial"/>
          <w:bCs/>
          <w:color w:val="000000"/>
          <w:kern w:val="0"/>
          <w:sz w:val="28"/>
          <w:szCs w:val="28"/>
          <w:lang w:eastAsia="pl-PL" w:bidi="pl-PL"/>
        </w:rPr>
        <w:t xml:space="preserve">  tylko po uzyskaniu zgody dyrektora i  </w:t>
      </w:r>
      <w:r w:rsidRPr="00134B3B">
        <w:rPr>
          <w:rFonts w:ascii="Arial" w:eastAsia="Times New Roman" w:hAnsi="Arial" w:cs="Arial"/>
          <w:bCs/>
          <w:color w:val="000000"/>
          <w:kern w:val="0"/>
          <w:sz w:val="28"/>
          <w:szCs w:val="28"/>
          <w:lang w:eastAsia="pl-PL" w:bidi="pl-PL"/>
        </w:rPr>
        <w:t>po podaniu hasła.</w:t>
      </w:r>
    </w:p>
    <w:p w:rsidR="00C16226" w:rsidRPr="00DF07F5" w:rsidRDefault="00C16226" w:rsidP="00C16226">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 xml:space="preserve">3.Przedszkole  </w:t>
      </w:r>
      <w:r w:rsidRPr="00DF07F5">
        <w:rPr>
          <w:rFonts w:ascii="Arial" w:eastAsia="Times New Roman" w:hAnsi="Arial" w:cs="Arial"/>
          <w:bCs/>
          <w:color w:val="000000"/>
          <w:kern w:val="0"/>
          <w:sz w:val="28"/>
          <w:szCs w:val="28"/>
          <w:lang w:eastAsia="pl-PL" w:bidi="pl-PL"/>
        </w:rPr>
        <w:t>w miarę możliwości zapewnia stały dostęp do materiałów edukacyjnych, dotyczących bezpiecznego korzystania z Internetu</w:t>
      </w:r>
      <w:r>
        <w:rPr>
          <w:rFonts w:ascii="Arial" w:eastAsia="Times New Roman" w:hAnsi="Arial" w:cs="Arial"/>
          <w:bCs/>
          <w:color w:val="000000"/>
          <w:kern w:val="0"/>
          <w:sz w:val="28"/>
          <w:szCs w:val="28"/>
          <w:lang w:eastAsia="pl-PL" w:bidi="pl-PL"/>
        </w:rPr>
        <w:t>.</w:t>
      </w:r>
    </w:p>
    <w:p w:rsidR="00C16226" w:rsidRPr="00DF07F5" w:rsidRDefault="00C16226" w:rsidP="00C16226">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4.</w:t>
      </w:r>
      <w:r w:rsidRPr="00DF07F5">
        <w:rPr>
          <w:rFonts w:ascii="Arial" w:eastAsia="Times New Roman" w:hAnsi="Arial" w:cs="Arial"/>
          <w:bCs/>
          <w:color w:val="000000"/>
          <w:kern w:val="0"/>
          <w:sz w:val="28"/>
          <w:szCs w:val="28"/>
          <w:lang w:eastAsia="pl-PL" w:bidi="pl-PL"/>
        </w:rPr>
        <w:t>.</w:t>
      </w:r>
      <w:r>
        <w:rPr>
          <w:rFonts w:ascii="Arial" w:eastAsia="Times New Roman" w:hAnsi="Arial" w:cs="Arial"/>
          <w:bCs/>
          <w:color w:val="000000"/>
          <w:kern w:val="0"/>
          <w:sz w:val="28"/>
          <w:szCs w:val="28"/>
          <w:lang w:eastAsia="pl-PL" w:bidi="pl-PL"/>
        </w:rPr>
        <w:t xml:space="preserve"> Pracownik </w:t>
      </w:r>
      <w:r w:rsidRPr="00DF07F5">
        <w:rPr>
          <w:rFonts w:ascii="Arial" w:eastAsia="Times New Roman" w:hAnsi="Arial" w:cs="Arial"/>
          <w:bCs/>
          <w:color w:val="000000"/>
          <w:kern w:val="0"/>
          <w:sz w:val="28"/>
          <w:szCs w:val="28"/>
          <w:lang w:eastAsia="pl-PL" w:bidi="pl-PL"/>
        </w:rPr>
        <w:t>może korzystać z Internetu na komputerze</w:t>
      </w:r>
      <w:r>
        <w:rPr>
          <w:rFonts w:ascii="Arial" w:eastAsia="Times New Roman" w:hAnsi="Arial" w:cs="Arial"/>
          <w:bCs/>
          <w:color w:val="000000"/>
          <w:kern w:val="0"/>
          <w:sz w:val="28"/>
          <w:szCs w:val="28"/>
          <w:lang w:eastAsia="pl-PL" w:bidi="pl-PL"/>
        </w:rPr>
        <w:t xml:space="preserve"> udostępnianym przez Przedszkole tylko </w:t>
      </w:r>
      <w:r w:rsidRPr="00DF07F5">
        <w:rPr>
          <w:rFonts w:ascii="Arial" w:eastAsia="Times New Roman" w:hAnsi="Arial" w:cs="Arial"/>
          <w:bCs/>
          <w:color w:val="000000"/>
          <w:kern w:val="0"/>
          <w:sz w:val="28"/>
          <w:szCs w:val="28"/>
          <w:lang w:eastAsia="pl-PL" w:bidi="pl-PL"/>
        </w:rPr>
        <w:t xml:space="preserve"> z zainstalowanym programemfiltrującym treści.</w:t>
      </w:r>
    </w:p>
    <w:p w:rsidR="00C16226" w:rsidRPr="00DF07F5" w:rsidRDefault="00C16226" w:rsidP="00C16226">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 xml:space="preserve">5. </w:t>
      </w:r>
      <w:r w:rsidRPr="00DF07F5">
        <w:rPr>
          <w:rFonts w:ascii="Arial" w:eastAsia="Times New Roman" w:hAnsi="Arial" w:cs="Arial"/>
          <w:bCs/>
          <w:color w:val="000000"/>
          <w:kern w:val="0"/>
          <w:sz w:val="28"/>
          <w:szCs w:val="28"/>
          <w:lang w:eastAsia="pl-PL" w:bidi="pl-PL"/>
        </w:rPr>
        <w:t>Użytkownicy komputera mają prawo do zapisywania swoich plików wyłączniew wyznaczonym miejscu (nie na pulpicie). Dane tymczasowe, utworzone w trakcie pracy,należy po jej zakończeniu usunąć.</w:t>
      </w:r>
    </w:p>
    <w:p w:rsidR="00C16226" w:rsidRPr="00DF07F5" w:rsidRDefault="00C16226" w:rsidP="00C16226">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6</w:t>
      </w:r>
      <w:r w:rsidRPr="00DF07F5">
        <w:rPr>
          <w:rFonts w:ascii="Arial" w:eastAsia="Times New Roman" w:hAnsi="Arial" w:cs="Arial"/>
          <w:bCs/>
          <w:color w:val="000000"/>
          <w:kern w:val="0"/>
          <w:sz w:val="28"/>
          <w:szCs w:val="28"/>
          <w:lang w:eastAsia="pl-PL" w:bidi="pl-PL"/>
        </w:rPr>
        <w:t>. Należy zrobić kopię zapasową ważnych dokumentów w miejscu innym niż oryginał.</w:t>
      </w:r>
    </w:p>
    <w:p w:rsidR="00C16226" w:rsidRDefault="00C16226" w:rsidP="00C16226">
      <w:pPr>
        <w:keepLines/>
        <w:spacing w:before="120" w:after="120" w:line="240" w:lineRule="auto"/>
        <w:jc w:val="both"/>
        <w:rPr>
          <w:rFonts w:ascii="Arial" w:eastAsia="Times New Roman" w:hAnsi="Arial" w:cs="Arial"/>
          <w:bCs/>
          <w:color w:val="000000"/>
          <w:kern w:val="0"/>
          <w:sz w:val="28"/>
          <w:szCs w:val="28"/>
          <w:lang w:eastAsia="pl-PL" w:bidi="pl-PL"/>
        </w:rPr>
      </w:pPr>
      <w:r w:rsidRPr="00DF07F5">
        <w:rPr>
          <w:rFonts w:ascii="Arial" w:eastAsia="Times New Roman" w:hAnsi="Arial" w:cs="Arial"/>
          <w:bCs/>
          <w:color w:val="000000"/>
          <w:kern w:val="0"/>
          <w:sz w:val="28"/>
          <w:szCs w:val="28"/>
          <w:lang w:eastAsia="pl-PL" w:bidi="pl-PL"/>
        </w:rPr>
        <w:t>12. Użytkownikowi komputera zabrania się:</w:t>
      </w:r>
    </w:p>
    <w:p w:rsidR="00C16226" w:rsidRDefault="00C16226">
      <w:pPr>
        <w:pStyle w:val="Akapitzlist"/>
        <w:keepLines/>
        <w:numPr>
          <w:ilvl w:val="0"/>
          <w:numId w:val="26"/>
        </w:numPr>
        <w:spacing w:before="120" w:after="120" w:line="240" w:lineRule="auto"/>
        <w:jc w:val="both"/>
        <w:rPr>
          <w:rFonts w:ascii="Arial" w:eastAsia="Times New Roman" w:hAnsi="Arial" w:cs="Arial"/>
          <w:bCs/>
          <w:color w:val="000000"/>
          <w:kern w:val="0"/>
          <w:sz w:val="28"/>
          <w:szCs w:val="28"/>
          <w:lang w:eastAsia="pl-PL" w:bidi="pl-PL"/>
        </w:rPr>
      </w:pPr>
      <w:r w:rsidRPr="00553E38">
        <w:rPr>
          <w:rFonts w:ascii="Arial" w:eastAsia="Times New Roman" w:hAnsi="Arial" w:cs="Arial"/>
          <w:bCs/>
          <w:color w:val="000000"/>
          <w:kern w:val="0"/>
          <w:sz w:val="28"/>
          <w:szCs w:val="28"/>
          <w:lang w:eastAsia="pl-PL" w:bidi="pl-PL"/>
        </w:rPr>
        <w:lastRenderedPageBreak/>
        <w:t>instalowania oprogramowania oraz dokonywania zmian w konfiguracji oprogramowania zainstalowanego w systemie;</w:t>
      </w:r>
    </w:p>
    <w:p w:rsidR="00C16226" w:rsidRDefault="00C16226">
      <w:pPr>
        <w:pStyle w:val="Akapitzlist"/>
        <w:keepLines/>
        <w:numPr>
          <w:ilvl w:val="0"/>
          <w:numId w:val="26"/>
        </w:numPr>
        <w:spacing w:before="120" w:after="120" w:line="240" w:lineRule="auto"/>
        <w:jc w:val="both"/>
        <w:rPr>
          <w:rFonts w:ascii="Arial" w:eastAsia="Times New Roman" w:hAnsi="Arial" w:cs="Arial"/>
          <w:bCs/>
          <w:color w:val="000000"/>
          <w:kern w:val="0"/>
          <w:sz w:val="28"/>
          <w:szCs w:val="28"/>
          <w:lang w:eastAsia="pl-PL" w:bidi="pl-PL"/>
        </w:rPr>
      </w:pPr>
      <w:r w:rsidRPr="00553E38">
        <w:rPr>
          <w:rFonts w:ascii="Arial" w:eastAsia="Times New Roman" w:hAnsi="Arial" w:cs="Arial"/>
          <w:bCs/>
          <w:color w:val="000000"/>
          <w:kern w:val="0"/>
          <w:sz w:val="28"/>
          <w:szCs w:val="28"/>
          <w:lang w:eastAsia="pl-PL" w:bidi="pl-PL"/>
        </w:rPr>
        <w:t>usuwania cudzych plików, odinstalowania programów, dekompletowania sprzętu;</w:t>
      </w:r>
    </w:p>
    <w:p w:rsidR="00C16226" w:rsidRPr="00553E38" w:rsidRDefault="00C16226">
      <w:pPr>
        <w:pStyle w:val="Akapitzlist"/>
        <w:keepLines/>
        <w:numPr>
          <w:ilvl w:val="0"/>
          <w:numId w:val="26"/>
        </w:numPr>
        <w:spacing w:before="120" w:after="120" w:line="240" w:lineRule="auto"/>
        <w:jc w:val="both"/>
        <w:rPr>
          <w:rFonts w:ascii="Arial" w:eastAsia="Times New Roman" w:hAnsi="Arial" w:cs="Arial"/>
          <w:bCs/>
          <w:color w:val="000000"/>
          <w:kern w:val="0"/>
          <w:sz w:val="28"/>
          <w:szCs w:val="28"/>
          <w:lang w:eastAsia="pl-PL" w:bidi="pl-PL"/>
        </w:rPr>
      </w:pPr>
      <w:r w:rsidRPr="00553E38">
        <w:rPr>
          <w:rFonts w:ascii="Arial" w:eastAsia="Times New Roman" w:hAnsi="Arial" w:cs="Arial"/>
          <w:bCs/>
          <w:color w:val="000000"/>
          <w:kern w:val="0"/>
          <w:sz w:val="28"/>
          <w:szCs w:val="28"/>
          <w:lang w:eastAsia="pl-PL" w:bidi="pl-PL"/>
        </w:rPr>
        <w:t>dotykania elementów z tyłu komputera, kabli zasilających, a także kabli sieciowych.</w:t>
      </w:r>
    </w:p>
    <w:p w:rsidR="00C16226" w:rsidRDefault="00C16226" w:rsidP="00C16226">
      <w:pPr>
        <w:keepLines/>
        <w:spacing w:before="120" w:after="120" w:line="240" w:lineRule="auto"/>
        <w:jc w:val="both"/>
        <w:rPr>
          <w:rFonts w:ascii="Arial" w:eastAsia="Times New Roman" w:hAnsi="Arial" w:cs="Arial"/>
          <w:bCs/>
          <w:color w:val="000000"/>
          <w:kern w:val="0"/>
          <w:sz w:val="28"/>
          <w:szCs w:val="28"/>
          <w:lang w:eastAsia="pl-PL" w:bidi="pl-PL"/>
        </w:rPr>
      </w:pPr>
    </w:p>
    <w:p w:rsidR="00C16226" w:rsidRDefault="00C16226" w:rsidP="00C16226">
      <w:pPr>
        <w:keepLines/>
        <w:spacing w:before="120" w:after="120" w:line="240" w:lineRule="auto"/>
        <w:jc w:val="both"/>
        <w:rPr>
          <w:rFonts w:ascii="Arial" w:eastAsia="Times New Roman" w:hAnsi="Arial" w:cs="Arial"/>
          <w:bCs/>
          <w:color w:val="000000"/>
          <w:kern w:val="0"/>
          <w:sz w:val="28"/>
          <w:szCs w:val="28"/>
          <w:lang w:eastAsia="pl-PL" w:bidi="pl-PL"/>
        </w:rPr>
      </w:pPr>
    </w:p>
    <w:p w:rsidR="00C16226" w:rsidRPr="00DF07F5" w:rsidRDefault="00C16226" w:rsidP="00C16226">
      <w:pPr>
        <w:keepLines/>
        <w:spacing w:before="120" w:after="120" w:line="240" w:lineRule="auto"/>
        <w:jc w:val="both"/>
        <w:rPr>
          <w:rFonts w:ascii="Arial" w:eastAsia="Times New Roman" w:hAnsi="Arial" w:cs="Arial"/>
          <w:bCs/>
          <w:color w:val="000000"/>
          <w:kern w:val="0"/>
          <w:sz w:val="28"/>
          <w:szCs w:val="28"/>
          <w:lang w:eastAsia="pl-PL" w:bidi="pl-PL"/>
        </w:rPr>
      </w:pPr>
    </w:p>
    <w:p w:rsidR="00C16226" w:rsidRPr="00553E38" w:rsidRDefault="00C16226" w:rsidP="00C16226">
      <w:pPr>
        <w:keepLines/>
        <w:spacing w:before="120" w:after="120" w:line="240" w:lineRule="auto"/>
        <w:jc w:val="both"/>
        <w:rPr>
          <w:rFonts w:ascii="Arial" w:eastAsia="Times New Roman" w:hAnsi="Arial" w:cs="Arial"/>
          <w:bCs/>
          <w:color w:val="000000"/>
          <w:kern w:val="0"/>
          <w:sz w:val="28"/>
          <w:szCs w:val="28"/>
          <w:lang w:eastAsia="pl-PL" w:bidi="pl-PL"/>
        </w:rPr>
      </w:pPr>
    </w:p>
    <w:p w:rsidR="00C16226" w:rsidRPr="00553E38" w:rsidRDefault="00C16226" w:rsidP="00C16226">
      <w:pPr>
        <w:keepLines/>
        <w:spacing w:before="120" w:after="120" w:line="240" w:lineRule="auto"/>
        <w:ind w:firstLine="340"/>
        <w:jc w:val="center"/>
        <w:rPr>
          <w:rFonts w:ascii="Arial" w:eastAsia="Times New Roman" w:hAnsi="Arial" w:cs="Arial"/>
          <w:color w:val="000000"/>
          <w:kern w:val="0"/>
          <w:sz w:val="28"/>
          <w:szCs w:val="28"/>
          <w:u w:color="000000"/>
          <w:lang w:eastAsia="pl-PL" w:bidi="pl-PL"/>
        </w:rPr>
      </w:pPr>
      <w:r w:rsidRPr="00553E38">
        <w:rPr>
          <w:rFonts w:ascii="Arial" w:eastAsia="Times New Roman" w:hAnsi="Arial" w:cs="Arial"/>
          <w:color w:val="000000"/>
          <w:kern w:val="0"/>
          <w:sz w:val="28"/>
          <w:szCs w:val="28"/>
          <w:u w:color="000000"/>
          <w:lang w:eastAsia="pl-PL" w:bidi="pl-PL"/>
        </w:rPr>
        <w:t>Rozdział 12</w:t>
      </w:r>
    </w:p>
    <w:p w:rsidR="00C16226" w:rsidRPr="00553E38" w:rsidRDefault="00C16226" w:rsidP="00C16226">
      <w:pPr>
        <w:keepLines/>
        <w:spacing w:before="120" w:after="120" w:line="240" w:lineRule="auto"/>
        <w:ind w:firstLine="340"/>
        <w:jc w:val="center"/>
        <w:rPr>
          <w:rFonts w:ascii="Arial" w:eastAsia="Times New Roman" w:hAnsi="Arial" w:cs="Arial"/>
          <w:b/>
          <w:bCs/>
          <w:color w:val="000000"/>
          <w:kern w:val="0"/>
          <w:sz w:val="28"/>
          <w:szCs w:val="28"/>
          <w:u w:color="000000"/>
          <w:lang w:eastAsia="pl-PL" w:bidi="pl-PL"/>
        </w:rPr>
      </w:pPr>
      <w:r w:rsidRPr="00553E38">
        <w:rPr>
          <w:rFonts w:ascii="Arial" w:eastAsia="Times New Roman" w:hAnsi="Arial" w:cs="Arial"/>
          <w:b/>
          <w:bCs/>
          <w:color w:val="000000"/>
          <w:kern w:val="0"/>
          <w:sz w:val="28"/>
          <w:szCs w:val="28"/>
          <w:u w:color="000000"/>
          <w:lang w:eastAsia="pl-PL" w:bidi="pl-PL"/>
        </w:rPr>
        <w:t>Procedury ochrony dziec</w:t>
      </w:r>
      <w:r>
        <w:rPr>
          <w:rFonts w:ascii="Arial" w:eastAsia="Times New Roman" w:hAnsi="Arial" w:cs="Arial"/>
          <w:b/>
          <w:bCs/>
          <w:color w:val="000000"/>
          <w:kern w:val="0"/>
          <w:sz w:val="28"/>
          <w:szCs w:val="28"/>
          <w:u w:color="000000"/>
          <w:lang w:eastAsia="pl-PL" w:bidi="pl-PL"/>
        </w:rPr>
        <w:t xml:space="preserve">i </w:t>
      </w:r>
      <w:r w:rsidRPr="00553E38">
        <w:rPr>
          <w:rFonts w:ascii="Arial" w:eastAsia="Times New Roman" w:hAnsi="Arial" w:cs="Arial"/>
          <w:b/>
          <w:bCs/>
          <w:color w:val="000000"/>
          <w:kern w:val="0"/>
          <w:sz w:val="28"/>
          <w:szCs w:val="28"/>
          <w:u w:color="000000"/>
          <w:lang w:eastAsia="pl-PL" w:bidi="pl-PL"/>
        </w:rPr>
        <w:t>przed treściami szkodliwymi i zagrożeniami w sieci Internet oraz utrwalonymi w innej formie</w:t>
      </w:r>
    </w:p>
    <w:p w:rsidR="00C16226" w:rsidRPr="00553E38" w:rsidRDefault="00C16226" w:rsidP="00C16226">
      <w:pPr>
        <w:keepLines/>
        <w:spacing w:before="120" w:after="120" w:line="240" w:lineRule="auto"/>
        <w:ind w:firstLine="340"/>
        <w:jc w:val="both"/>
        <w:rPr>
          <w:rFonts w:ascii="Arial" w:eastAsia="Times New Roman" w:hAnsi="Arial" w:cs="Arial"/>
          <w:b/>
          <w:bCs/>
          <w:color w:val="000000"/>
          <w:kern w:val="0"/>
          <w:sz w:val="28"/>
          <w:szCs w:val="28"/>
          <w:u w:color="000000"/>
          <w:lang w:eastAsia="pl-PL" w:bidi="pl-PL"/>
        </w:rPr>
      </w:pPr>
    </w:p>
    <w:p w:rsidR="00C16226" w:rsidRPr="002952B7" w:rsidRDefault="00C16226" w:rsidP="00C16226">
      <w:pPr>
        <w:keepLines/>
        <w:spacing w:before="120" w:after="120" w:line="240" w:lineRule="auto"/>
        <w:jc w:val="both"/>
        <w:rPr>
          <w:rFonts w:ascii="Arial" w:hAnsi="Arial" w:cs="Arial"/>
          <w:sz w:val="28"/>
          <w:szCs w:val="28"/>
        </w:rPr>
      </w:pPr>
      <w:r w:rsidRPr="002952B7">
        <w:rPr>
          <w:rFonts w:ascii="Arial" w:eastAsia="Times New Roman" w:hAnsi="Arial" w:cs="Arial"/>
          <w:b/>
          <w:bCs/>
          <w:color w:val="000000"/>
          <w:kern w:val="0"/>
          <w:sz w:val="28"/>
          <w:szCs w:val="28"/>
          <w:lang w:eastAsia="pl-PL" w:bidi="pl-PL"/>
        </w:rPr>
        <w:t>§ 35</w:t>
      </w:r>
      <w:r w:rsidRPr="002952B7">
        <w:rPr>
          <w:rFonts w:ascii="Arial" w:eastAsia="Times New Roman" w:hAnsi="Arial" w:cs="Arial"/>
          <w:bCs/>
          <w:color w:val="000000"/>
          <w:kern w:val="0"/>
          <w:sz w:val="28"/>
          <w:szCs w:val="28"/>
          <w:lang w:eastAsia="pl-PL" w:bidi="pl-PL"/>
        </w:rPr>
        <w:t>.1.</w:t>
      </w:r>
      <w:r w:rsidRPr="002952B7">
        <w:rPr>
          <w:rFonts w:ascii="Arial" w:hAnsi="Arial" w:cs="Arial"/>
          <w:sz w:val="28"/>
          <w:szCs w:val="28"/>
        </w:rPr>
        <w:t xml:space="preserve"> Korzystanie z Internetu przez </w:t>
      </w:r>
      <w:r>
        <w:rPr>
          <w:rFonts w:ascii="Arial" w:hAnsi="Arial" w:cs="Arial"/>
          <w:sz w:val="28"/>
          <w:szCs w:val="28"/>
        </w:rPr>
        <w:t xml:space="preserve">dzieci </w:t>
      </w:r>
      <w:r w:rsidRPr="002952B7">
        <w:rPr>
          <w:rFonts w:ascii="Arial" w:hAnsi="Arial" w:cs="Arial"/>
          <w:sz w:val="28"/>
          <w:szCs w:val="28"/>
        </w:rPr>
        <w:t>może wiązać się z następującymi kategoriami zagrożeń:</w:t>
      </w:r>
    </w:p>
    <w:p w:rsidR="00C16226" w:rsidRPr="002952B7" w:rsidRDefault="00C16226">
      <w:pPr>
        <w:pStyle w:val="Akapitzlist"/>
        <w:keepLines/>
        <w:numPr>
          <w:ilvl w:val="0"/>
          <w:numId w:val="37"/>
        </w:numPr>
        <w:spacing w:before="120" w:after="120" w:line="240" w:lineRule="auto"/>
        <w:jc w:val="both"/>
        <w:rPr>
          <w:rFonts w:ascii="Arial" w:hAnsi="Arial" w:cs="Arial"/>
          <w:sz w:val="28"/>
          <w:szCs w:val="28"/>
        </w:rPr>
      </w:pPr>
      <w:r w:rsidRPr="002952B7">
        <w:rPr>
          <w:rFonts w:ascii="Arial" w:hAnsi="Arial" w:cs="Arial"/>
          <w:sz w:val="28"/>
          <w:szCs w:val="28"/>
        </w:rPr>
        <w:t>kontakt z niebezpiecznymi treściami;</w:t>
      </w:r>
    </w:p>
    <w:p w:rsidR="00C16226" w:rsidRDefault="00C16226">
      <w:pPr>
        <w:pStyle w:val="Akapitzlist"/>
        <w:keepLines/>
        <w:numPr>
          <w:ilvl w:val="0"/>
          <w:numId w:val="37"/>
        </w:numPr>
        <w:spacing w:before="120" w:after="120" w:line="240" w:lineRule="auto"/>
        <w:jc w:val="both"/>
        <w:rPr>
          <w:rFonts w:ascii="Arial" w:hAnsi="Arial" w:cs="Arial"/>
          <w:sz w:val="28"/>
          <w:szCs w:val="28"/>
        </w:rPr>
      </w:pPr>
      <w:r w:rsidRPr="002952B7">
        <w:rPr>
          <w:rFonts w:ascii="Arial" w:hAnsi="Arial" w:cs="Arial"/>
          <w:sz w:val="28"/>
          <w:szCs w:val="28"/>
        </w:rPr>
        <w:t>kontakty z niebezpiecznymi osobami</w:t>
      </w:r>
      <w:r>
        <w:rPr>
          <w:rFonts w:ascii="Arial" w:hAnsi="Arial" w:cs="Arial"/>
          <w:sz w:val="28"/>
          <w:szCs w:val="28"/>
        </w:rPr>
        <w:t>;</w:t>
      </w:r>
    </w:p>
    <w:p w:rsidR="00C16226" w:rsidRDefault="00C16226">
      <w:pPr>
        <w:pStyle w:val="Akapitzlist"/>
        <w:keepLines/>
        <w:numPr>
          <w:ilvl w:val="0"/>
          <w:numId w:val="37"/>
        </w:numPr>
        <w:spacing w:before="120" w:after="120" w:line="240" w:lineRule="auto"/>
        <w:jc w:val="both"/>
        <w:rPr>
          <w:rFonts w:ascii="Arial" w:hAnsi="Arial" w:cs="Arial"/>
          <w:sz w:val="28"/>
          <w:szCs w:val="28"/>
        </w:rPr>
      </w:pPr>
      <w:r w:rsidRPr="002952B7">
        <w:rPr>
          <w:rFonts w:ascii="Arial" w:hAnsi="Arial" w:cs="Arial"/>
          <w:sz w:val="28"/>
          <w:szCs w:val="28"/>
        </w:rPr>
        <w:t>przemoc rówieśnicza (cyberprzemoc)</w:t>
      </w:r>
      <w:r>
        <w:rPr>
          <w:rFonts w:ascii="Arial" w:hAnsi="Arial" w:cs="Arial"/>
          <w:sz w:val="28"/>
          <w:szCs w:val="28"/>
        </w:rPr>
        <w:t>;</w:t>
      </w:r>
    </w:p>
    <w:p w:rsidR="00C16226" w:rsidRPr="002952B7" w:rsidRDefault="00C16226">
      <w:pPr>
        <w:pStyle w:val="Akapitzlist"/>
        <w:keepLines/>
        <w:numPr>
          <w:ilvl w:val="0"/>
          <w:numId w:val="37"/>
        </w:numPr>
        <w:spacing w:before="120" w:after="120" w:line="240" w:lineRule="auto"/>
        <w:jc w:val="both"/>
        <w:rPr>
          <w:rFonts w:ascii="Arial" w:hAnsi="Arial" w:cs="Arial"/>
          <w:sz w:val="28"/>
          <w:szCs w:val="28"/>
        </w:rPr>
      </w:pPr>
      <w:r w:rsidRPr="002952B7">
        <w:rPr>
          <w:rFonts w:ascii="Arial" w:hAnsi="Arial" w:cs="Arial"/>
          <w:sz w:val="28"/>
          <w:szCs w:val="28"/>
        </w:rPr>
        <w:t>uzależnienie od Internetu.</w:t>
      </w:r>
    </w:p>
    <w:p w:rsidR="00C16226" w:rsidRDefault="00C16226" w:rsidP="00C16226">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 xml:space="preserve">2. </w:t>
      </w:r>
      <w:r w:rsidRPr="00C008FC">
        <w:rPr>
          <w:rFonts w:ascii="Arial" w:eastAsia="Times New Roman" w:hAnsi="Arial" w:cs="Arial"/>
          <w:bCs/>
          <w:color w:val="000000"/>
          <w:kern w:val="0"/>
          <w:sz w:val="28"/>
          <w:szCs w:val="28"/>
          <w:lang w:eastAsia="pl-PL" w:bidi="pl-PL"/>
        </w:rPr>
        <w:t>Pod pojęciem „treści szkodliwe i zagrożenia z sieci” rozumi</w:t>
      </w:r>
      <w:r>
        <w:rPr>
          <w:rFonts w:ascii="Arial" w:eastAsia="Times New Roman" w:hAnsi="Arial" w:cs="Arial"/>
          <w:bCs/>
          <w:color w:val="000000"/>
          <w:kern w:val="0"/>
          <w:sz w:val="28"/>
          <w:szCs w:val="28"/>
          <w:lang w:eastAsia="pl-PL" w:bidi="pl-PL"/>
        </w:rPr>
        <w:t>e się</w:t>
      </w:r>
      <w:r w:rsidRPr="00C008FC">
        <w:rPr>
          <w:rFonts w:ascii="Arial" w:eastAsia="Times New Roman" w:hAnsi="Arial" w:cs="Arial"/>
          <w:bCs/>
          <w:color w:val="000000"/>
          <w:kern w:val="0"/>
          <w:sz w:val="28"/>
          <w:szCs w:val="28"/>
          <w:lang w:eastAsia="pl-PL" w:bidi="pl-PL"/>
        </w:rPr>
        <w:t>:</w:t>
      </w:r>
    </w:p>
    <w:p w:rsidR="00C16226" w:rsidRDefault="00C16226">
      <w:pPr>
        <w:pStyle w:val="Akapitzlist"/>
        <w:keepLines/>
        <w:numPr>
          <w:ilvl w:val="0"/>
          <w:numId w:val="27"/>
        </w:numPr>
        <w:spacing w:before="120" w:after="120" w:line="240" w:lineRule="auto"/>
        <w:jc w:val="both"/>
        <w:rPr>
          <w:rFonts w:ascii="Arial" w:eastAsia="Times New Roman" w:hAnsi="Arial" w:cs="Arial"/>
          <w:bCs/>
          <w:color w:val="000000"/>
          <w:kern w:val="0"/>
          <w:sz w:val="28"/>
          <w:szCs w:val="28"/>
          <w:lang w:eastAsia="pl-PL" w:bidi="pl-PL"/>
        </w:rPr>
      </w:pPr>
      <w:r w:rsidRPr="00C008FC">
        <w:rPr>
          <w:rFonts w:ascii="Arial" w:eastAsia="Times New Roman" w:hAnsi="Arial" w:cs="Arial"/>
          <w:bCs/>
          <w:color w:val="000000"/>
          <w:kern w:val="0"/>
          <w:sz w:val="28"/>
          <w:szCs w:val="28"/>
          <w:lang w:eastAsia="pl-PL" w:bidi="pl-PL"/>
        </w:rPr>
        <w:t xml:space="preserve">treści </w:t>
      </w:r>
      <w:r>
        <w:rPr>
          <w:rFonts w:ascii="Arial" w:eastAsia="Times New Roman" w:hAnsi="Arial" w:cs="Arial"/>
          <w:bCs/>
          <w:color w:val="000000"/>
          <w:kern w:val="0"/>
          <w:sz w:val="28"/>
          <w:szCs w:val="28"/>
          <w:lang w:eastAsia="pl-PL" w:bidi="pl-PL"/>
        </w:rPr>
        <w:t xml:space="preserve">niedozwolone, </w:t>
      </w:r>
      <w:r w:rsidRPr="00C008FC">
        <w:rPr>
          <w:rFonts w:ascii="Arial" w:eastAsia="Times New Roman" w:hAnsi="Arial" w:cs="Arial"/>
          <w:bCs/>
          <w:color w:val="000000"/>
          <w:kern w:val="0"/>
          <w:sz w:val="28"/>
          <w:szCs w:val="28"/>
          <w:lang w:eastAsia="pl-PL" w:bidi="pl-PL"/>
        </w:rPr>
        <w:t>nielegalne i niebezpieczne dla zdrowia (pornografia, treści obra</w:t>
      </w:r>
      <w:r>
        <w:rPr>
          <w:rFonts w:ascii="Arial" w:eastAsia="Times New Roman" w:hAnsi="Arial" w:cs="Arial"/>
          <w:bCs/>
          <w:color w:val="000000"/>
          <w:kern w:val="0"/>
          <w:sz w:val="28"/>
          <w:szCs w:val="28"/>
          <w:lang w:eastAsia="pl-PL" w:bidi="pl-PL"/>
        </w:rPr>
        <w:t>z</w:t>
      </w:r>
      <w:r w:rsidRPr="00C008FC">
        <w:rPr>
          <w:rFonts w:ascii="Arial" w:eastAsia="Times New Roman" w:hAnsi="Arial" w:cs="Arial"/>
          <w:bCs/>
          <w:color w:val="000000"/>
          <w:kern w:val="0"/>
          <w:sz w:val="28"/>
          <w:szCs w:val="28"/>
          <w:lang w:eastAsia="pl-PL" w:bidi="pl-PL"/>
        </w:rPr>
        <w:t>ujące przemoc, promujące działania szkodliwe dla zdrowia i życia dzieci, popularyzujące ideologię faszystowską i działalność niezgodną z prawem, nawołujące do samookaleczeń i samobójstw, korzystania z narkotyków;</w:t>
      </w:r>
    </w:p>
    <w:p w:rsidR="00C16226" w:rsidRDefault="00C16226">
      <w:pPr>
        <w:pStyle w:val="Akapitzlist"/>
        <w:keepLines/>
        <w:numPr>
          <w:ilvl w:val="0"/>
          <w:numId w:val="27"/>
        </w:numPr>
        <w:spacing w:before="120" w:after="120" w:line="240" w:lineRule="auto"/>
        <w:jc w:val="both"/>
        <w:rPr>
          <w:rFonts w:ascii="Arial" w:eastAsia="Times New Roman" w:hAnsi="Arial" w:cs="Arial"/>
          <w:bCs/>
          <w:color w:val="000000"/>
          <w:kern w:val="0"/>
          <w:sz w:val="28"/>
          <w:szCs w:val="28"/>
          <w:lang w:eastAsia="pl-PL" w:bidi="pl-PL"/>
        </w:rPr>
      </w:pPr>
      <w:r w:rsidRPr="00C008FC">
        <w:rPr>
          <w:rFonts w:ascii="Arial" w:eastAsia="Times New Roman" w:hAnsi="Arial" w:cs="Arial"/>
          <w:bCs/>
          <w:color w:val="000000"/>
          <w:kern w:val="0"/>
          <w:sz w:val="28"/>
          <w:szCs w:val="28"/>
          <w:lang w:eastAsia="pl-PL" w:bidi="pl-PL"/>
        </w:rPr>
        <w:t>treści stwarzające niebezpieczeństwo werbunku dzieci do organizacji nielegalnych i terrory</w:t>
      </w:r>
      <w:r>
        <w:rPr>
          <w:rFonts w:ascii="Arial" w:eastAsia="Times New Roman" w:hAnsi="Arial" w:cs="Arial"/>
          <w:bCs/>
          <w:color w:val="000000"/>
          <w:kern w:val="0"/>
          <w:sz w:val="28"/>
          <w:szCs w:val="28"/>
          <w:lang w:eastAsia="pl-PL" w:bidi="pl-PL"/>
        </w:rPr>
        <w:t>s</w:t>
      </w:r>
      <w:r w:rsidRPr="00C008FC">
        <w:rPr>
          <w:rFonts w:ascii="Arial" w:eastAsia="Times New Roman" w:hAnsi="Arial" w:cs="Arial"/>
          <w:bCs/>
          <w:color w:val="000000"/>
          <w:kern w:val="0"/>
          <w:sz w:val="28"/>
          <w:szCs w:val="28"/>
          <w:lang w:eastAsia="pl-PL" w:bidi="pl-PL"/>
        </w:rPr>
        <w:t>tycznych;</w:t>
      </w:r>
    </w:p>
    <w:p w:rsidR="00C16226" w:rsidRPr="00BF792F" w:rsidRDefault="00C16226">
      <w:pPr>
        <w:pStyle w:val="Akapitzlist"/>
        <w:keepLines/>
        <w:numPr>
          <w:ilvl w:val="0"/>
          <w:numId w:val="27"/>
        </w:numPr>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 xml:space="preserve">wszelkie </w:t>
      </w:r>
      <w:r w:rsidRPr="00C008FC">
        <w:rPr>
          <w:rFonts w:ascii="Arial" w:eastAsia="Times New Roman" w:hAnsi="Arial" w:cs="Arial"/>
          <w:bCs/>
          <w:color w:val="000000"/>
          <w:kern w:val="0"/>
          <w:sz w:val="28"/>
          <w:szCs w:val="28"/>
          <w:lang w:eastAsia="pl-PL" w:bidi="pl-PL"/>
        </w:rPr>
        <w:t>formy cyberprzemocy, np. nękanie, straszenie, szantażowanie z użyciem sieci, publikowanie lub rozsyłanie ośmieszających, kompromitujących informacji, zdjęć, filmów z użyciem sieci oraz podszywanie się w sieci pod kogoś wbrew jego woli.</w:t>
      </w:r>
    </w:p>
    <w:p w:rsidR="00C16226" w:rsidRPr="00553E38" w:rsidRDefault="00C16226" w:rsidP="00C16226">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 xml:space="preserve">3. Przedszkole </w:t>
      </w:r>
      <w:r w:rsidRPr="00553E38">
        <w:rPr>
          <w:rFonts w:ascii="Arial" w:eastAsia="Times New Roman" w:hAnsi="Arial" w:cs="Arial"/>
          <w:bCs/>
          <w:color w:val="000000"/>
          <w:kern w:val="0"/>
          <w:sz w:val="28"/>
          <w:szCs w:val="28"/>
          <w:lang w:eastAsia="pl-PL" w:bidi="pl-PL"/>
        </w:rPr>
        <w:t>zapewnia</w:t>
      </w:r>
      <w:r>
        <w:rPr>
          <w:rFonts w:ascii="Arial" w:eastAsia="Times New Roman" w:hAnsi="Arial" w:cs="Arial"/>
          <w:bCs/>
          <w:color w:val="000000"/>
          <w:kern w:val="0"/>
          <w:sz w:val="28"/>
          <w:szCs w:val="28"/>
          <w:lang w:eastAsia="pl-PL" w:bidi="pl-PL"/>
        </w:rPr>
        <w:t xml:space="preserve"> zabezpieczenie </w:t>
      </w:r>
      <w:r w:rsidRPr="00553E38">
        <w:rPr>
          <w:rFonts w:ascii="Arial" w:eastAsia="Times New Roman" w:hAnsi="Arial" w:cs="Arial"/>
          <w:bCs/>
          <w:color w:val="000000"/>
          <w:kern w:val="0"/>
          <w:sz w:val="28"/>
          <w:szCs w:val="28"/>
          <w:lang w:eastAsia="pl-PL" w:bidi="pl-PL"/>
        </w:rPr>
        <w:t xml:space="preserve"> sie</w:t>
      </w:r>
      <w:r>
        <w:rPr>
          <w:rFonts w:ascii="Arial" w:eastAsia="Times New Roman" w:hAnsi="Arial" w:cs="Arial"/>
          <w:bCs/>
          <w:color w:val="000000"/>
          <w:kern w:val="0"/>
          <w:sz w:val="28"/>
          <w:szCs w:val="28"/>
          <w:lang w:eastAsia="pl-PL" w:bidi="pl-PL"/>
        </w:rPr>
        <w:t xml:space="preserve">ci </w:t>
      </w:r>
      <w:r w:rsidRPr="00553E38">
        <w:rPr>
          <w:rFonts w:ascii="Arial" w:eastAsia="Times New Roman" w:hAnsi="Arial" w:cs="Arial"/>
          <w:bCs/>
          <w:color w:val="000000"/>
          <w:kern w:val="0"/>
          <w:sz w:val="28"/>
          <w:szCs w:val="28"/>
          <w:lang w:eastAsia="pl-PL" w:bidi="pl-PL"/>
        </w:rPr>
        <w:t xml:space="preserve"> internetow</w:t>
      </w:r>
      <w:r>
        <w:rPr>
          <w:rFonts w:ascii="Arial" w:eastAsia="Times New Roman" w:hAnsi="Arial" w:cs="Arial"/>
          <w:bCs/>
          <w:color w:val="000000"/>
          <w:kern w:val="0"/>
          <w:sz w:val="28"/>
          <w:szCs w:val="28"/>
          <w:lang w:eastAsia="pl-PL" w:bidi="pl-PL"/>
        </w:rPr>
        <w:t xml:space="preserve">ej </w:t>
      </w:r>
      <w:r w:rsidRPr="00553E38">
        <w:rPr>
          <w:rFonts w:ascii="Arial" w:eastAsia="Times New Roman" w:hAnsi="Arial" w:cs="Arial"/>
          <w:bCs/>
          <w:color w:val="000000"/>
          <w:kern w:val="0"/>
          <w:sz w:val="28"/>
          <w:szCs w:val="28"/>
          <w:lang w:eastAsia="pl-PL" w:bidi="pl-PL"/>
        </w:rPr>
        <w:t>przed niebezpiecznymi treściami, instalując i aktualizując odpowiednie, nowoczesne oprogramowanie.</w:t>
      </w:r>
    </w:p>
    <w:p w:rsidR="00C16226" w:rsidRPr="00553E38" w:rsidRDefault="00C16226" w:rsidP="00C16226">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lastRenderedPageBreak/>
        <w:t>4</w:t>
      </w:r>
      <w:r w:rsidRPr="00553E38">
        <w:rPr>
          <w:rFonts w:ascii="Arial" w:eastAsia="Times New Roman" w:hAnsi="Arial" w:cs="Arial"/>
          <w:bCs/>
          <w:color w:val="000000"/>
          <w:kern w:val="0"/>
          <w:sz w:val="28"/>
          <w:szCs w:val="28"/>
          <w:lang w:eastAsia="pl-PL" w:bidi="pl-PL"/>
        </w:rPr>
        <w:t>.Oprogramowanie jest aktualizowane w miarę potrzeb, przynajmniej raz w miesiąc</w:t>
      </w:r>
      <w:r>
        <w:rPr>
          <w:rFonts w:ascii="Arial" w:eastAsia="Times New Roman" w:hAnsi="Arial" w:cs="Arial"/>
          <w:bCs/>
          <w:color w:val="000000"/>
          <w:kern w:val="0"/>
          <w:sz w:val="28"/>
          <w:szCs w:val="28"/>
          <w:lang w:eastAsia="pl-PL" w:bidi="pl-PL"/>
        </w:rPr>
        <w:t xml:space="preserve">u i </w:t>
      </w:r>
      <w:r w:rsidRPr="00553E38">
        <w:rPr>
          <w:rFonts w:ascii="Arial" w:eastAsia="Times New Roman" w:hAnsi="Arial" w:cs="Arial"/>
          <w:bCs/>
          <w:color w:val="000000"/>
          <w:kern w:val="0"/>
          <w:sz w:val="28"/>
          <w:szCs w:val="28"/>
          <w:lang w:eastAsia="pl-PL" w:bidi="pl-PL"/>
        </w:rPr>
        <w:t xml:space="preserve"> przynajmniej raz w miesiącu sprawdz</w:t>
      </w:r>
      <w:r>
        <w:rPr>
          <w:rFonts w:ascii="Arial" w:eastAsia="Times New Roman" w:hAnsi="Arial" w:cs="Arial"/>
          <w:bCs/>
          <w:color w:val="000000"/>
          <w:kern w:val="0"/>
          <w:sz w:val="28"/>
          <w:szCs w:val="28"/>
          <w:lang w:eastAsia="pl-PL" w:bidi="pl-PL"/>
        </w:rPr>
        <w:t xml:space="preserve">a się, </w:t>
      </w:r>
      <w:r w:rsidRPr="00553E38">
        <w:rPr>
          <w:rFonts w:ascii="Arial" w:eastAsia="Times New Roman" w:hAnsi="Arial" w:cs="Arial"/>
          <w:bCs/>
          <w:color w:val="000000"/>
          <w:kern w:val="0"/>
          <w:sz w:val="28"/>
          <w:szCs w:val="28"/>
          <w:lang w:eastAsia="pl-PL" w:bidi="pl-PL"/>
        </w:rPr>
        <w:t xml:space="preserve"> czy na komputerach podłączonych do Internetu nie znajdują się niebezpieczne treści. </w:t>
      </w:r>
    </w:p>
    <w:p w:rsidR="00C16226" w:rsidRPr="00553E38" w:rsidRDefault="00C16226" w:rsidP="00C16226">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5</w:t>
      </w:r>
      <w:r w:rsidRPr="00553E38">
        <w:rPr>
          <w:rFonts w:ascii="Arial" w:eastAsia="Times New Roman" w:hAnsi="Arial" w:cs="Arial"/>
          <w:bCs/>
          <w:color w:val="000000"/>
          <w:kern w:val="0"/>
          <w:sz w:val="28"/>
          <w:szCs w:val="28"/>
          <w:lang w:eastAsia="pl-PL" w:bidi="pl-PL"/>
        </w:rPr>
        <w:t xml:space="preserve">.W przypadku znalezienia niebezpiecznych treści, </w:t>
      </w:r>
      <w:r>
        <w:rPr>
          <w:rFonts w:ascii="Arial" w:eastAsia="Times New Roman" w:hAnsi="Arial" w:cs="Arial"/>
          <w:bCs/>
          <w:color w:val="000000"/>
          <w:kern w:val="0"/>
          <w:sz w:val="28"/>
          <w:szCs w:val="28"/>
          <w:lang w:eastAsia="pl-PL" w:bidi="pl-PL"/>
        </w:rPr>
        <w:t xml:space="preserve">dyrektor </w:t>
      </w:r>
      <w:r w:rsidRPr="00553E38">
        <w:rPr>
          <w:rFonts w:ascii="Arial" w:eastAsia="Times New Roman" w:hAnsi="Arial" w:cs="Arial"/>
          <w:bCs/>
          <w:color w:val="000000"/>
          <w:kern w:val="0"/>
          <w:sz w:val="28"/>
          <w:szCs w:val="28"/>
          <w:lang w:eastAsia="pl-PL" w:bidi="pl-PL"/>
        </w:rPr>
        <w:t xml:space="preserve"> stara się ustalić kto korzystał z komputera w czasie ich wprowadzenia.</w:t>
      </w:r>
    </w:p>
    <w:p w:rsidR="00C16226" w:rsidRDefault="00C16226" w:rsidP="00C16226">
      <w:pPr>
        <w:keepLines/>
        <w:spacing w:before="120" w:after="120" w:line="240" w:lineRule="auto"/>
        <w:jc w:val="both"/>
        <w:rPr>
          <w:rFonts w:ascii="Arial" w:eastAsia="Times New Roman" w:hAnsi="Arial" w:cs="Arial"/>
          <w:bCs/>
          <w:color w:val="000000"/>
          <w:kern w:val="0"/>
          <w:sz w:val="28"/>
          <w:szCs w:val="28"/>
          <w:lang w:eastAsia="pl-PL" w:bidi="pl-PL"/>
        </w:rPr>
      </w:pPr>
      <w:r>
        <w:rPr>
          <w:rFonts w:ascii="Arial" w:eastAsia="Times New Roman" w:hAnsi="Arial" w:cs="Arial"/>
          <w:bCs/>
          <w:color w:val="000000"/>
          <w:kern w:val="0"/>
          <w:sz w:val="28"/>
          <w:szCs w:val="28"/>
          <w:lang w:eastAsia="pl-PL" w:bidi="pl-PL"/>
        </w:rPr>
        <w:t>6</w:t>
      </w:r>
      <w:r w:rsidRPr="00553E38">
        <w:rPr>
          <w:rFonts w:ascii="Arial" w:eastAsia="Times New Roman" w:hAnsi="Arial" w:cs="Arial"/>
          <w:bCs/>
          <w:color w:val="000000"/>
          <w:kern w:val="0"/>
          <w:sz w:val="28"/>
          <w:szCs w:val="28"/>
          <w:lang w:eastAsia="pl-PL" w:bidi="pl-PL"/>
        </w:rPr>
        <w:t xml:space="preserve">.Jeżeli w wyniku przeprowadzonej rozmowy </w:t>
      </w:r>
      <w:r>
        <w:rPr>
          <w:rFonts w:ascii="Arial" w:eastAsia="Times New Roman" w:hAnsi="Arial" w:cs="Arial"/>
          <w:bCs/>
          <w:color w:val="000000"/>
          <w:kern w:val="0"/>
          <w:sz w:val="28"/>
          <w:szCs w:val="28"/>
          <w:lang w:eastAsia="pl-PL" w:bidi="pl-PL"/>
        </w:rPr>
        <w:t xml:space="preserve">dyrektor </w:t>
      </w:r>
      <w:r w:rsidRPr="00553E38">
        <w:rPr>
          <w:rFonts w:ascii="Arial" w:eastAsia="Times New Roman" w:hAnsi="Arial" w:cs="Arial"/>
          <w:bCs/>
          <w:color w:val="000000"/>
          <w:kern w:val="0"/>
          <w:sz w:val="28"/>
          <w:szCs w:val="28"/>
          <w:lang w:eastAsia="pl-PL" w:bidi="pl-PL"/>
        </w:rPr>
        <w:t>uzyska informacje, że dziecko jest krzywdzone, podejmuje działania opisane w  niniejszym dokumencie.</w:t>
      </w:r>
    </w:p>
    <w:p w:rsidR="00C16226" w:rsidRDefault="00C16226" w:rsidP="00C16226">
      <w:pPr>
        <w:keepLines/>
        <w:spacing w:before="120" w:after="120" w:line="240" w:lineRule="auto"/>
        <w:jc w:val="both"/>
        <w:rPr>
          <w:rFonts w:ascii="Arial" w:eastAsia="Times New Roman" w:hAnsi="Arial" w:cs="Arial"/>
          <w:bCs/>
          <w:color w:val="000000"/>
          <w:kern w:val="0"/>
          <w:sz w:val="28"/>
          <w:szCs w:val="28"/>
          <w:lang w:eastAsia="pl-PL" w:bidi="pl-PL"/>
        </w:rPr>
      </w:pPr>
    </w:p>
    <w:p w:rsidR="00C16226" w:rsidRDefault="00C16226" w:rsidP="00C16226">
      <w:pPr>
        <w:keepLines/>
        <w:spacing w:before="120" w:after="120" w:line="240" w:lineRule="auto"/>
        <w:jc w:val="both"/>
        <w:rPr>
          <w:rFonts w:ascii="Arial" w:eastAsia="Times New Roman" w:hAnsi="Arial" w:cs="Arial"/>
          <w:bCs/>
          <w:color w:val="000000"/>
          <w:kern w:val="0"/>
          <w:sz w:val="28"/>
          <w:szCs w:val="28"/>
          <w:lang w:eastAsia="pl-PL" w:bidi="pl-PL"/>
        </w:rPr>
      </w:pPr>
    </w:p>
    <w:p w:rsidR="00AC68B0" w:rsidRDefault="00AC68B0" w:rsidP="00C16226">
      <w:pPr>
        <w:keepLines/>
        <w:spacing w:before="120" w:after="120" w:line="240" w:lineRule="auto"/>
        <w:jc w:val="both"/>
        <w:rPr>
          <w:rFonts w:ascii="Arial" w:eastAsia="Times New Roman" w:hAnsi="Arial" w:cs="Arial"/>
          <w:bCs/>
          <w:color w:val="000000"/>
          <w:kern w:val="0"/>
          <w:sz w:val="28"/>
          <w:szCs w:val="28"/>
          <w:lang w:eastAsia="pl-PL" w:bidi="pl-PL"/>
        </w:rPr>
      </w:pPr>
    </w:p>
    <w:p w:rsidR="00C16226" w:rsidRPr="00C008FC" w:rsidRDefault="00C16226" w:rsidP="00C16226">
      <w:pPr>
        <w:keepLines/>
        <w:spacing w:before="120" w:after="120" w:line="240" w:lineRule="auto"/>
        <w:jc w:val="both"/>
        <w:rPr>
          <w:rFonts w:ascii="Arial" w:eastAsia="Times New Roman" w:hAnsi="Arial" w:cs="Arial"/>
          <w:bCs/>
          <w:color w:val="000000"/>
          <w:kern w:val="0"/>
          <w:sz w:val="28"/>
          <w:szCs w:val="28"/>
          <w:lang w:eastAsia="pl-PL" w:bidi="pl-PL"/>
        </w:rPr>
      </w:pPr>
    </w:p>
    <w:p w:rsidR="00AC68B0" w:rsidRPr="00C008FC" w:rsidRDefault="00AC68B0" w:rsidP="00C008FC">
      <w:pPr>
        <w:keepLines/>
        <w:spacing w:before="120" w:after="120" w:line="240" w:lineRule="auto"/>
        <w:ind w:firstLine="340"/>
        <w:jc w:val="center"/>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Rozdział 13</w:t>
      </w:r>
    </w:p>
    <w:p w:rsidR="00A4489A" w:rsidRDefault="00A4489A" w:rsidP="00C008FC">
      <w:pPr>
        <w:keepLines/>
        <w:spacing w:before="120" w:after="120" w:line="240" w:lineRule="auto"/>
        <w:ind w:firstLine="340"/>
        <w:jc w:val="center"/>
        <w:rPr>
          <w:rFonts w:ascii="Arial" w:eastAsia="Times New Roman" w:hAnsi="Arial" w:cs="Arial"/>
          <w:b/>
          <w:bCs/>
          <w:color w:val="000000"/>
          <w:kern w:val="0"/>
          <w:sz w:val="28"/>
          <w:szCs w:val="28"/>
          <w:u w:color="000000"/>
          <w:lang w:eastAsia="pl-PL" w:bidi="pl-PL"/>
        </w:rPr>
      </w:pPr>
      <w:bookmarkStart w:id="19" w:name="_Hlk158641663"/>
      <w:r w:rsidRPr="00A4489A">
        <w:rPr>
          <w:rFonts w:ascii="Arial" w:eastAsia="Times New Roman" w:hAnsi="Arial" w:cs="Arial"/>
          <w:b/>
          <w:bCs/>
          <w:color w:val="000000"/>
          <w:kern w:val="0"/>
          <w:sz w:val="28"/>
          <w:szCs w:val="28"/>
          <w:u w:color="000000"/>
          <w:lang w:eastAsia="pl-PL" w:bidi="pl-PL"/>
        </w:rPr>
        <w:t>Zakres zadań p</w:t>
      </w:r>
      <w:r w:rsidR="00A15CE1">
        <w:rPr>
          <w:rFonts w:ascii="Arial" w:eastAsia="Times New Roman" w:hAnsi="Arial" w:cs="Arial"/>
          <w:b/>
          <w:bCs/>
          <w:color w:val="000000"/>
          <w:kern w:val="0"/>
          <w:sz w:val="28"/>
          <w:szCs w:val="28"/>
          <w:u w:color="000000"/>
          <w:lang w:eastAsia="pl-PL" w:bidi="pl-PL"/>
        </w:rPr>
        <w:t>oszczególnych pracowników przedszkola</w:t>
      </w:r>
      <w:r w:rsidRPr="00A4489A">
        <w:rPr>
          <w:rFonts w:ascii="Arial" w:eastAsia="Times New Roman" w:hAnsi="Arial" w:cs="Arial"/>
          <w:b/>
          <w:bCs/>
          <w:color w:val="000000"/>
          <w:kern w:val="0"/>
          <w:sz w:val="28"/>
          <w:szCs w:val="28"/>
          <w:u w:color="000000"/>
          <w:lang w:eastAsia="pl-PL" w:bidi="pl-PL"/>
        </w:rPr>
        <w:t xml:space="preserve"> w przypadku podejrzenia lub uzyskania informacji, że dziecko jest krzywdzone </w:t>
      </w:r>
    </w:p>
    <w:bookmarkEnd w:id="19"/>
    <w:p w:rsidR="00CB6B4C" w:rsidRPr="00C008FC" w:rsidRDefault="00CB6B4C" w:rsidP="00A4489A">
      <w:pPr>
        <w:keepLines/>
        <w:spacing w:before="120" w:after="120" w:line="240" w:lineRule="auto"/>
        <w:jc w:val="both"/>
        <w:rPr>
          <w:rFonts w:ascii="Arial" w:eastAsia="Times New Roman" w:hAnsi="Arial" w:cs="Arial"/>
          <w:b/>
          <w:bCs/>
          <w:color w:val="000000"/>
          <w:kern w:val="0"/>
          <w:sz w:val="28"/>
          <w:szCs w:val="28"/>
          <w:u w:color="000000"/>
          <w:lang w:eastAsia="pl-PL" w:bidi="pl-PL"/>
        </w:rPr>
      </w:pPr>
    </w:p>
    <w:p w:rsidR="00CB6B4C" w:rsidRPr="00C008FC" w:rsidRDefault="00CB6B4C" w:rsidP="00C008FC">
      <w:pPr>
        <w:keepLines/>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b/>
          <w:bCs/>
          <w:color w:val="000000"/>
          <w:kern w:val="0"/>
          <w:sz w:val="28"/>
          <w:szCs w:val="28"/>
          <w:u w:color="000000"/>
          <w:lang w:eastAsia="pl-PL" w:bidi="pl-PL"/>
        </w:rPr>
        <w:t xml:space="preserve">§ </w:t>
      </w:r>
      <w:r w:rsidR="004235A5" w:rsidRPr="00C008FC">
        <w:rPr>
          <w:rFonts w:ascii="Arial" w:eastAsia="Times New Roman" w:hAnsi="Arial" w:cs="Arial"/>
          <w:b/>
          <w:bCs/>
          <w:color w:val="000000"/>
          <w:kern w:val="0"/>
          <w:sz w:val="28"/>
          <w:szCs w:val="28"/>
          <w:u w:color="000000"/>
          <w:lang w:eastAsia="pl-PL" w:bidi="pl-PL"/>
        </w:rPr>
        <w:t>3</w:t>
      </w:r>
      <w:r w:rsidR="00C008FC">
        <w:rPr>
          <w:rFonts w:ascii="Arial" w:eastAsia="Times New Roman" w:hAnsi="Arial" w:cs="Arial"/>
          <w:b/>
          <w:bCs/>
          <w:color w:val="000000"/>
          <w:kern w:val="0"/>
          <w:sz w:val="28"/>
          <w:szCs w:val="28"/>
          <w:u w:color="000000"/>
          <w:lang w:eastAsia="pl-PL" w:bidi="pl-PL"/>
        </w:rPr>
        <w:t>6</w:t>
      </w:r>
      <w:r w:rsidRPr="00C008FC">
        <w:rPr>
          <w:rFonts w:ascii="Arial" w:eastAsia="Times New Roman" w:hAnsi="Arial" w:cs="Arial"/>
          <w:b/>
          <w:bCs/>
          <w:color w:val="000000"/>
          <w:kern w:val="0"/>
          <w:sz w:val="28"/>
          <w:szCs w:val="28"/>
          <w:u w:color="000000"/>
          <w:lang w:eastAsia="pl-PL" w:bidi="pl-PL"/>
        </w:rPr>
        <w:t>.</w:t>
      </w:r>
      <w:r w:rsidRPr="00C008FC">
        <w:rPr>
          <w:rFonts w:ascii="Arial" w:eastAsia="Times New Roman" w:hAnsi="Arial" w:cs="Arial"/>
          <w:color w:val="000000"/>
          <w:kern w:val="0"/>
          <w:sz w:val="28"/>
          <w:szCs w:val="28"/>
          <w:u w:color="000000"/>
          <w:lang w:eastAsia="pl-PL" w:bidi="pl-PL"/>
        </w:rPr>
        <w:t xml:space="preserve"> 1.</w:t>
      </w:r>
      <w:bookmarkStart w:id="20" w:name="_Hlk158639914"/>
      <w:r w:rsidR="00A4489A">
        <w:rPr>
          <w:rFonts w:ascii="Arial" w:eastAsia="Times New Roman" w:hAnsi="Arial" w:cs="Arial"/>
          <w:color w:val="000000"/>
          <w:kern w:val="0"/>
          <w:sz w:val="28"/>
          <w:szCs w:val="28"/>
          <w:u w:color="000000"/>
          <w:lang w:eastAsia="pl-PL" w:bidi="pl-PL"/>
        </w:rPr>
        <w:t xml:space="preserve">W </w:t>
      </w:r>
      <w:r w:rsidRPr="00C008FC">
        <w:rPr>
          <w:rFonts w:ascii="Arial" w:eastAsia="Times New Roman" w:hAnsi="Arial" w:cs="Arial"/>
          <w:color w:val="000000"/>
          <w:kern w:val="0"/>
          <w:sz w:val="28"/>
          <w:szCs w:val="28"/>
          <w:u w:color="000000"/>
          <w:lang w:eastAsia="pl-PL" w:bidi="pl-PL"/>
        </w:rPr>
        <w:t>przypadku podejrzenia lub uzyskania informacji, że dziecko jest krzywdzone</w:t>
      </w:r>
      <w:bookmarkEnd w:id="20"/>
      <w:r w:rsidR="00A4489A" w:rsidRPr="00A4489A">
        <w:rPr>
          <w:rFonts w:ascii="Arial" w:eastAsia="Times New Roman" w:hAnsi="Arial" w:cs="Arial"/>
          <w:b/>
          <w:bCs/>
          <w:color w:val="000000"/>
          <w:kern w:val="0"/>
          <w:sz w:val="28"/>
          <w:szCs w:val="28"/>
          <w:u w:color="000000"/>
          <w:lang w:eastAsia="pl-PL" w:bidi="pl-PL"/>
        </w:rPr>
        <w:t>d</w:t>
      </w:r>
      <w:r w:rsidRPr="00A4489A">
        <w:rPr>
          <w:rFonts w:ascii="Arial" w:eastAsia="Times New Roman" w:hAnsi="Arial" w:cs="Arial"/>
          <w:b/>
          <w:bCs/>
          <w:color w:val="000000"/>
          <w:kern w:val="0"/>
          <w:sz w:val="28"/>
          <w:szCs w:val="28"/>
          <w:u w:color="000000"/>
          <w:lang w:eastAsia="pl-PL" w:bidi="pl-PL"/>
        </w:rPr>
        <w:t>yrektor</w:t>
      </w:r>
      <w:r w:rsidRPr="00C008FC">
        <w:rPr>
          <w:rFonts w:ascii="Arial" w:eastAsia="Times New Roman" w:hAnsi="Arial" w:cs="Arial"/>
          <w:color w:val="000000"/>
          <w:kern w:val="0"/>
          <w:sz w:val="28"/>
          <w:szCs w:val="28"/>
          <w:u w:color="000000"/>
          <w:lang w:eastAsia="pl-PL" w:bidi="pl-PL"/>
        </w:rPr>
        <w:t>:</w:t>
      </w:r>
    </w:p>
    <w:p w:rsidR="00CB6B4C" w:rsidRPr="00C008FC" w:rsidRDefault="00D55C53" w:rsidP="00C008FC">
      <w:pPr>
        <w:pStyle w:val="Akapitzlist"/>
        <w:keepLines/>
        <w:numPr>
          <w:ilvl w:val="0"/>
          <w:numId w:val="5"/>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p</w:t>
      </w:r>
      <w:r w:rsidR="00CB6B4C" w:rsidRPr="00C008FC">
        <w:rPr>
          <w:rFonts w:ascii="Arial" w:eastAsia="Times New Roman" w:hAnsi="Arial" w:cs="Arial"/>
          <w:color w:val="000000"/>
          <w:kern w:val="0"/>
          <w:sz w:val="28"/>
          <w:szCs w:val="28"/>
          <w:u w:color="000000"/>
          <w:lang w:eastAsia="pl-PL" w:bidi="pl-PL"/>
        </w:rPr>
        <w:t>rzyjmuje zgłoszenie o krzywdzeniu lub podejrzeniu krzywdzenia dziecka</w:t>
      </w:r>
      <w:r w:rsidRPr="00C008FC">
        <w:rPr>
          <w:rFonts w:ascii="Arial" w:eastAsia="Times New Roman" w:hAnsi="Arial" w:cs="Arial"/>
          <w:color w:val="000000"/>
          <w:kern w:val="0"/>
          <w:sz w:val="28"/>
          <w:szCs w:val="28"/>
          <w:u w:color="000000"/>
          <w:lang w:eastAsia="pl-PL" w:bidi="pl-PL"/>
        </w:rPr>
        <w:t>;</w:t>
      </w:r>
    </w:p>
    <w:p w:rsidR="00CB6B4C" w:rsidRPr="00C008FC" w:rsidRDefault="00D55C53" w:rsidP="00C008FC">
      <w:pPr>
        <w:pStyle w:val="Akapitzlist"/>
        <w:keepLines/>
        <w:numPr>
          <w:ilvl w:val="0"/>
          <w:numId w:val="5"/>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b</w:t>
      </w:r>
      <w:r w:rsidR="00CB6B4C" w:rsidRPr="00C008FC">
        <w:rPr>
          <w:rFonts w:ascii="Arial" w:eastAsia="Times New Roman" w:hAnsi="Arial" w:cs="Arial"/>
          <w:color w:val="000000"/>
          <w:kern w:val="0"/>
          <w:sz w:val="28"/>
          <w:szCs w:val="28"/>
          <w:u w:color="000000"/>
          <w:lang w:eastAsia="pl-PL" w:bidi="pl-PL"/>
        </w:rPr>
        <w:t>ierze udział w rozmowie z rodzicami lub opiekunami prawnymi</w:t>
      </w:r>
      <w:r w:rsidRPr="00C008FC">
        <w:rPr>
          <w:rFonts w:ascii="Arial" w:eastAsia="Times New Roman" w:hAnsi="Arial" w:cs="Arial"/>
          <w:color w:val="000000"/>
          <w:kern w:val="0"/>
          <w:sz w:val="28"/>
          <w:szCs w:val="28"/>
          <w:u w:color="000000"/>
          <w:lang w:eastAsia="pl-PL" w:bidi="pl-PL"/>
        </w:rPr>
        <w:t>;</w:t>
      </w:r>
    </w:p>
    <w:p w:rsidR="00CB6B4C" w:rsidRPr="00C008FC" w:rsidRDefault="00D55C53" w:rsidP="00C008FC">
      <w:pPr>
        <w:pStyle w:val="Akapitzlist"/>
        <w:keepLines/>
        <w:numPr>
          <w:ilvl w:val="0"/>
          <w:numId w:val="5"/>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w</w:t>
      </w:r>
      <w:r w:rsidR="00CB6B4C" w:rsidRPr="00C008FC">
        <w:rPr>
          <w:rFonts w:ascii="Arial" w:eastAsia="Times New Roman" w:hAnsi="Arial" w:cs="Arial"/>
          <w:color w:val="000000"/>
          <w:kern w:val="0"/>
          <w:sz w:val="28"/>
          <w:szCs w:val="28"/>
          <w:u w:color="000000"/>
          <w:lang w:eastAsia="pl-PL" w:bidi="pl-PL"/>
        </w:rPr>
        <w:t xml:space="preserve"> sytuacjach podejrzenia przemocy domowej wobec dziecka podejmuje decyzjęo uruchomieniu procedury „ Niebieska Karta”</w:t>
      </w:r>
      <w:r w:rsidRPr="00C008FC">
        <w:rPr>
          <w:rFonts w:ascii="Arial" w:eastAsia="Times New Roman" w:hAnsi="Arial" w:cs="Arial"/>
          <w:color w:val="000000"/>
          <w:kern w:val="0"/>
          <w:sz w:val="28"/>
          <w:szCs w:val="28"/>
          <w:u w:color="000000"/>
          <w:lang w:eastAsia="pl-PL" w:bidi="pl-PL"/>
        </w:rPr>
        <w:t>;</w:t>
      </w:r>
    </w:p>
    <w:p w:rsidR="00CB6B4C" w:rsidRPr="00C008FC" w:rsidRDefault="000269FF" w:rsidP="00C008FC">
      <w:pPr>
        <w:pStyle w:val="Akapitzlist"/>
        <w:keepLines/>
        <w:numPr>
          <w:ilvl w:val="0"/>
          <w:numId w:val="5"/>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w</w:t>
      </w:r>
      <w:r w:rsidR="00CB6B4C" w:rsidRPr="00C008FC">
        <w:rPr>
          <w:rFonts w:ascii="Arial" w:eastAsia="Times New Roman" w:hAnsi="Arial" w:cs="Arial"/>
          <w:color w:val="000000"/>
          <w:kern w:val="0"/>
          <w:sz w:val="28"/>
          <w:szCs w:val="28"/>
          <w:u w:color="000000"/>
          <w:lang w:eastAsia="pl-PL" w:bidi="pl-PL"/>
        </w:rPr>
        <w:t xml:space="preserve"> przypadku, gdy dziecko doświadcza przemocy domowej lub jeżeli rodziceodmawiają współpracy z</w:t>
      </w:r>
      <w:r w:rsidR="00C16226">
        <w:rPr>
          <w:rFonts w:ascii="Arial" w:eastAsia="Times New Roman" w:hAnsi="Arial" w:cs="Arial"/>
          <w:color w:val="000000"/>
          <w:kern w:val="0"/>
          <w:sz w:val="28"/>
          <w:szCs w:val="28"/>
          <w:u w:color="000000"/>
          <w:lang w:eastAsia="pl-PL" w:bidi="pl-PL"/>
        </w:rPr>
        <w:t xml:space="preserve"> przedszkolem </w:t>
      </w:r>
      <w:r w:rsidR="00CB6B4C" w:rsidRPr="00C008FC">
        <w:rPr>
          <w:rFonts w:ascii="Arial" w:eastAsia="Times New Roman" w:hAnsi="Arial" w:cs="Arial"/>
          <w:color w:val="000000"/>
          <w:kern w:val="0"/>
          <w:sz w:val="28"/>
          <w:szCs w:val="28"/>
          <w:u w:color="000000"/>
          <w:lang w:eastAsia="pl-PL" w:bidi="pl-PL"/>
        </w:rPr>
        <w:t xml:space="preserve"> składa </w:t>
      </w:r>
      <w:r w:rsidR="00A8041B">
        <w:rPr>
          <w:rFonts w:ascii="Arial" w:eastAsia="Times New Roman" w:hAnsi="Arial" w:cs="Arial"/>
          <w:color w:val="000000"/>
          <w:kern w:val="0"/>
          <w:sz w:val="28"/>
          <w:szCs w:val="28"/>
          <w:u w:color="000000"/>
          <w:lang w:eastAsia="pl-PL" w:bidi="pl-PL"/>
        </w:rPr>
        <w:t xml:space="preserve">odpowiednio </w:t>
      </w:r>
      <w:r w:rsidR="00CB6B4C" w:rsidRPr="00C008FC">
        <w:rPr>
          <w:rFonts w:ascii="Arial" w:eastAsia="Times New Roman" w:hAnsi="Arial" w:cs="Arial"/>
          <w:color w:val="000000"/>
          <w:kern w:val="0"/>
          <w:sz w:val="28"/>
          <w:szCs w:val="28"/>
          <w:u w:color="000000"/>
          <w:lang w:eastAsia="pl-PL" w:bidi="pl-PL"/>
        </w:rPr>
        <w:t>wniosek o wglądw sytuację rodziny do sądu lub zawiadamia prokuraturę o podejrzeniu przestępstwa</w:t>
      </w:r>
      <w:r w:rsidR="00D55C53" w:rsidRPr="00C008FC">
        <w:rPr>
          <w:rFonts w:ascii="Arial" w:eastAsia="Times New Roman" w:hAnsi="Arial" w:cs="Arial"/>
          <w:color w:val="000000"/>
          <w:kern w:val="0"/>
          <w:sz w:val="28"/>
          <w:szCs w:val="28"/>
          <w:u w:color="000000"/>
          <w:lang w:eastAsia="pl-PL" w:bidi="pl-PL"/>
        </w:rPr>
        <w:t>;</w:t>
      </w:r>
    </w:p>
    <w:p w:rsidR="00CB6B4C" w:rsidRPr="00C008FC" w:rsidRDefault="00CB6B4C" w:rsidP="00C008FC">
      <w:pPr>
        <w:pStyle w:val="Akapitzlist"/>
        <w:keepLines/>
        <w:numPr>
          <w:ilvl w:val="0"/>
          <w:numId w:val="5"/>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w przypadku zagrożenia zdrowia lub życia dziecka natychmiast zawiadamia policję;</w:t>
      </w:r>
    </w:p>
    <w:p w:rsidR="000269FF" w:rsidRPr="00C008FC" w:rsidRDefault="00CB6B4C" w:rsidP="00C008FC">
      <w:pPr>
        <w:pStyle w:val="Akapitzlist"/>
        <w:keepLines/>
        <w:numPr>
          <w:ilvl w:val="0"/>
          <w:numId w:val="5"/>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w sytuacji gdy sprawcą przemocy jest osoba dorosła spoza rodziny zawiadamiapolicję;</w:t>
      </w:r>
    </w:p>
    <w:p w:rsidR="00CB6B4C" w:rsidRPr="00C008FC" w:rsidRDefault="00CB6B4C" w:rsidP="00C008FC">
      <w:pPr>
        <w:pStyle w:val="Akapitzlist"/>
        <w:keepLines/>
        <w:numPr>
          <w:ilvl w:val="0"/>
          <w:numId w:val="5"/>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 xml:space="preserve"> w przypadku, gdy sprawcą przemocy jest nieletni(a wcześniejsze metodypostępowania </w:t>
      </w:r>
      <w:r w:rsidR="00C16226">
        <w:rPr>
          <w:rFonts w:ascii="Arial" w:eastAsia="Times New Roman" w:hAnsi="Arial" w:cs="Arial"/>
          <w:color w:val="000000"/>
          <w:kern w:val="0"/>
          <w:sz w:val="28"/>
          <w:szCs w:val="28"/>
          <w:u w:color="000000"/>
          <w:lang w:eastAsia="pl-PL" w:bidi="pl-PL"/>
        </w:rPr>
        <w:t xml:space="preserve">w przedszkolu </w:t>
      </w:r>
      <w:r w:rsidRPr="00C008FC">
        <w:rPr>
          <w:rFonts w:ascii="Arial" w:eastAsia="Times New Roman" w:hAnsi="Arial" w:cs="Arial"/>
          <w:color w:val="000000"/>
          <w:kern w:val="0"/>
          <w:sz w:val="28"/>
          <w:szCs w:val="28"/>
          <w:u w:color="000000"/>
          <w:lang w:eastAsia="pl-PL" w:bidi="pl-PL"/>
        </w:rPr>
        <w:t xml:space="preserve"> okazały się nieskuteczne) zawiadamia sąd</w:t>
      </w:r>
      <w:r w:rsidR="000269FF" w:rsidRPr="00C008FC">
        <w:rPr>
          <w:rFonts w:ascii="Arial" w:eastAsia="Times New Roman" w:hAnsi="Arial" w:cs="Arial"/>
          <w:color w:val="000000"/>
          <w:kern w:val="0"/>
          <w:sz w:val="28"/>
          <w:szCs w:val="28"/>
          <w:u w:color="000000"/>
          <w:lang w:eastAsia="pl-PL" w:bidi="pl-PL"/>
        </w:rPr>
        <w:t>;</w:t>
      </w:r>
    </w:p>
    <w:p w:rsidR="00CB6B4C" w:rsidRPr="00C008FC" w:rsidRDefault="00D55C53" w:rsidP="00C008FC">
      <w:pPr>
        <w:pStyle w:val="Akapitzlist"/>
        <w:keepLines/>
        <w:numPr>
          <w:ilvl w:val="0"/>
          <w:numId w:val="5"/>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i</w:t>
      </w:r>
      <w:r w:rsidR="00CB6B4C" w:rsidRPr="00C008FC">
        <w:rPr>
          <w:rFonts w:ascii="Arial" w:eastAsia="Times New Roman" w:hAnsi="Arial" w:cs="Arial"/>
          <w:color w:val="000000"/>
          <w:kern w:val="0"/>
          <w:sz w:val="28"/>
          <w:szCs w:val="28"/>
          <w:u w:color="000000"/>
          <w:lang w:eastAsia="pl-PL" w:bidi="pl-PL"/>
        </w:rPr>
        <w:t>nformuje o konsekwencjach prawnych stosowania przemocy</w:t>
      </w:r>
      <w:r w:rsidR="000269FF" w:rsidRPr="00C008FC">
        <w:rPr>
          <w:rFonts w:ascii="Arial" w:eastAsia="Times New Roman" w:hAnsi="Arial" w:cs="Arial"/>
          <w:color w:val="000000"/>
          <w:kern w:val="0"/>
          <w:sz w:val="28"/>
          <w:szCs w:val="28"/>
          <w:u w:color="000000"/>
          <w:lang w:eastAsia="pl-PL" w:bidi="pl-PL"/>
        </w:rPr>
        <w:t>;</w:t>
      </w:r>
    </w:p>
    <w:p w:rsidR="00CB6B4C" w:rsidRPr="00C008FC" w:rsidRDefault="00D55C53" w:rsidP="00C008FC">
      <w:pPr>
        <w:pStyle w:val="Akapitzlist"/>
        <w:keepLines/>
        <w:numPr>
          <w:ilvl w:val="0"/>
          <w:numId w:val="5"/>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o</w:t>
      </w:r>
      <w:r w:rsidR="00CB6B4C" w:rsidRPr="00C008FC">
        <w:rPr>
          <w:rFonts w:ascii="Arial" w:eastAsia="Times New Roman" w:hAnsi="Arial" w:cs="Arial"/>
          <w:color w:val="000000"/>
          <w:kern w:val="0"/>
          <w:sz w:val="28"/>
          <w:szCs w:val="28"/>
          <w:u w:color="000000"/>
          <w:lang w:eastAsia="pl-PL" w:bidi="pl-PL"/>
        </w:rPr>
        <w:t>rganizuje pomoc psychologiczno-pedagogiczną dla dziecka</w:t>
      </w:r>
      <w:r w:rsidR="000269FF" w:rsidRPr="00C008FC">
        <w:rPr>
          <w:rFonts w:ascii="Arial" w:eastAsia="Times New Roman" w:hAnsi="Arial" w:cs="Arial"/>
          <w:color w:val="000000"/>
          <w:kern w:val="0"/>
          <w:sz w:val="28"/>
          <w:szCs w:val="28"/>
          <w:u w:color="000000"/>
          <w:lang w:eastAsia="pl-PL" w:bidi="pl-PL"/>
        </w:rPr>
        <w:t>;</w:t>
      </w:r>
    </w:p>
    <w:p w:rsidR="00CB6B4C" w:rsidRPr="00C008FC" w:rsidRDefault="00D55C53" w:rsidP="00A4489A">
      <w:pPr>
        <w:pStyle w:val="Akapitzlist"/>
        <w:keepLines/>
        <w:numPr>
          <w:ilvl w:val="0"/>
          <w:numId w:val="5"/>
        </w:numPr>
        <w:spacing w:before="120" w:after="120" w:line="240" w:lineRule="auto"/>
        <w:ind w:hanging="473"/>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p</w:t>
      </w:r>
      <w:r w:rsidR="00CB6B4C" w:rsidRPr="00C008FC">
        <w:rPr>
          <w:rFonts w:ascii="Arial" w:eastAsia="Times New Roman" w:hAnsi="Arial" w:cs="Arial"/>
          <w:color w:val="000000"/>
          <w:kern w:val="0"/>
          <w:sz w:val="28"/>
          <w:szCs w:val="28"/>
          <w:u w:color="000000"/>
          <w:lang w:eastAsia="pl-PL" w:bidi="pl-PL"/>
        </w:rPr>
        <w:t>rowadzi nadzór nad prowadzeniem przypadku ucznia krzywdzonego</w:t>
      </w:r>
      <w:r w:rsidR="000269FF" w:rsidRPr="00C008FC">
        <w:rPr>
          <w:rFonts w:ascii="Arial" w:eastAsia="Times New Roman" w:hAnsi="Arial" w:cs="Arial"/>
          <w:color w:val="000000"/>
          <w:kern w:val="0"/>
          <w:sz w:val="28"/>
          <w:szCs w:val="28"/>
          <w:u w:color="000000"/>
          <w:lang w:eastAsia="pl-PL" w:bidi="pl-PL"/>
        </w:rPr>
        <w:t>;</w:t>
      </w:r>
    </w:p>
    <w:p w:rsidR="00CB6B4C" w:rsidRPr="00C008FC" w:rsidRDefault="00D55C53" w:rsidP="00A4489A">
      <w:pPr>
        <w:pStyle w:val="Akapitzlist"/>
        <w:keepLines/>
        <w:numPr>
          <w:ilvl w:val="0"/>
          <w:numId w:val="5"/>
        </w:numPr>
        <w:spacing w:before="120" w:after="120" w:line="240" w:lineRule="auto"/>
        <w:ind w:hanging="473"/>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lastRenderedPageBreak/>
        <w:t xml:space="preserve"> z</w:t>
      </w:r>
      <w:r w:rsidR="00CB6B4C" w:rsidRPr="00C008FC">
        <w:rPr>
          <w:rFonts w:ascii="Arial" w:eastAsia="Times New Roman" w:hAnsi="Arial" w:cs="Arial"/>
          <w:color w:val="000000"/>
          <w:kern w:val="0"/>
          <w:sz w:val="28"/>
          <w:szCs w:val="28"/>
          <w:u w:color="000000"/>
          <w:lang w:eastAsia="pl-PL" w:bidi="pl-PL"/>
        </w:rPr>
        <w:t>apewnia pomoc nauczycielom w realizacji ich zadań np. ułatwia konsultacjetrudnych spraw ze specjalistami, organizuje szkolenia w zakresie reagowaniana przemoc wobec dzieci</w:t>
      </w:r>
      <w:r w:rsidR="00A8041B">
        <w:rPr>
          <w:rFonts w:ascii="Arial" w:eastAsia="Times New Roman" w:hAnsi="Arial" w:cs="Arial"/>
          <w:color w:val="000000"/>
          <w:kern w:val="0"/>
          <w:sz w:val="28"/>
          <w:szCs w:val="28"/>
          <w:u w:color="000000"/>
          <w:lang w:eastAsia="pl-PL" w:bidi="pl-PL"/>
        </w:rPr>
        <w:t>;</w:t>
      </w:r>
    </w:p>
    <w:p w:rsidR="00CB6B4C" w:rsidRPr="00C008FC" w:rsidRDefault="00D55C53" w:rsidP="00A4489A">
      <w:pPr>
        <w:pStyle w:val="Akapitzlist"/>
        <w:keepLines/>
        <w:numPr>
          <w:ilvl w:val="0"/>
          <w:numId w:val="5"/>
        </w:numPr>
        <w:spacing w:before="120" w:after="120" w:line="240" w:lineRule="auto"/>
        <w:ind w:hanging="473"/>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u</w:t>
      </w:r>
      <w:r w:rsidR="00CB6B4C" w:rsidRPr="00C008FC">
        <w:rPr>
          <w:rFonts w:ascii="Arial" w:eastAsia="Times New Roman" w:hAnsi="Arial" w:cs="Arial"/>
          <w:color w:val="000000"/>
          <w:kern w:val="0"/>
          <w:sz w:val="28"/>
          <w:szCs w:val="28"/>
          <w:u w:color="000000"/>
          <w:lang w:eastAsia="pl-PL" w:bidi="pl-PL"/>
        </w:rPr>
        <w:t>zyskuje od rodziców i opiekunów informacje zwrotne nt. realizacji w placówce</w:t>
      </w:r>
      <w:r w:rsidR="000269FF" w:rsidRPr="00C008FC">
        <w:rPr>
          <w:rFonts w:ascii="Arial" w:eastAsia="Times New Roman" w:hAnsi="Arial" w:cs="Arial"/>
          <w:color w:val="000000"/>
          <w:kern w:val="0"/>
          <w:sz w:val="28"/>
          <w:szCs w:val="28"/>
          <w:u w:color="000000"/>
          <w:lang w:eastAsia="pl-PL" w:bidi="pl-PL"/>
        </w:rPr>
        <w:t xml:space="preserve"> Standardów </w:t>
      </w:r>
      <w:r w:rsidR="00CB6B4C" w:rsidRPr="00C008FC">
        <w:rPr>
          <w:rFonts w:ascii="Arial" w:eastAsia="Times New Roman" w:hAnsi="Arial" w:cs="Arial"/>
          <w:color w:val="000000"/>
          <w:kern w:val="0"/>
          <w:sz w:val="28"/>
          <w:szCs w:val="28"/>
          <w:u w:color="000000"/>
          <w:lang w:eastAsia="pl-PL" w:bidi="pl-PL"/>
        </w:rPr>
        <w:t xml:space="preserve"> ochrony dzieci przed krzywdzeniem</w:t>
      </w:r>
      <w:r w:rsidR="000269FF" w:rsidRPr="00C008FC">
        <w:rPr>
          <w:rFonts w:ascii="Arial" w:eastAsia="Times New Roman" w:hAnsi="Arial" w:cs="Arial"/>
          <w:color w:val="000000"/>
          <w:kern w:val="0"/>
          <w:sz w:val="28"/>
          <w:szCs w:val="28"/>
          <w:u w:color="000000"/>
          <w:lang w:eastAsia="pl-PL" w:bidi="pl-PL"/>
        </w:rPr>
        <w:t>.</w:t>
      </w:r>
    </w:p>
    <w:p w:rsidR="00CB6B4C" w:rsidRPr="00A4489A" w:rsidRDefault="000269FF" w:rsidP="00C008FC">
      <w:pPr>
        <w:keepLines/>
        <w:spacing w:before="120" w:after="120" w:line="240" w:lineRule="auto"/>
        <w:ind w:firstLine="340"/>
        <w:jc w:val="both"/>
        <w:rPr>
          <w:rFonts w:ascii="Arial" w:eastAsia="Times New Roman" w:hAnsi="Arial" w:cs="Arial"/>
          <w:b/>
          <w:bCs/>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 xml:space="preserve">3. </w:t>
      </w:r>
      <w:r w:rsidR="00A4489A" w:rsidRPr="00A4489A">
        <w:rPr>
          <w:rFonts w:ascii="Arial" w:eastAsia="Times New Roman" w:hAnsi="Arial" w:cs="Arial"/>
          <w:color w:val="000000"/>
          <w:kern w:val="0"/>
          <w:sz w:val="28"/>
          <w:szCs w:val="28"/>
          <w:u w:color="000000"/>
          <w:lang w:eastAsia="pl-PL" w:bidi="pl-PL"/>
        </w:rPr>
        <w:t xml:space="preserve">W przypadku podejrzenia lub uzyskania informacji, że dziecko jest krzywdzone </w:t>
      </w:r>
      <w:r w:rsidR="00A4489A" w:rsidRPr="00A4489A">
        <w:rPr>
          <w:rFonts w:ascii="Arial" w:eastAsia="Times New Roman" w:hAnsi="Arial" w:cs="Arial"/>
          <w:b/>
          <w:bCs/>
          <w:color w:val="000000"/>
          <w:kern w:val="0"/>
          <w:sz w:val="28"/>
          <w:szCs w:val="28"/>
          <w:u w:color="000000"/>
          <w:lang w:eastAsia="pl-PL" w:bidi="pl-PL"/>
        </w:rPr>
        <w:t>p</w:t>
      </w:r>
      <w:r w:rsidR="00CB6B4C" w:rsidRPr="00A4489A">
        <w:rPr>
          <w:rFonts w:ascii="Arial" w:eastAsia="Times New Roman" w:hAnsi="Arial" w:cs="Arial"/>
          <w:b/>
          <w:bCs/>
          <w:color w:val="000000"/>
          <w:kern w:val="0"/>
          <w:sz w:val="28"/>
          <w:szCs w:val="28"/>
          <w:u w:color="000000"/>
          <w:lang w:eastAsia="pl-PL" w:bidi="pl-PL"/>
        </w:rPr>
        <w:t>edagog:</w:t>
      </w:r>
    </w:p>
    <w:p w:rsidR="00CB6B4C" w:rsidRPr="00C008FC" w:rsidRDefault="002A28D5" w:rsidP="00C008FC">
      <w:pPr>
        <w:pStyle w:val="Akapitzlist"/>
        <w:keepLines/>
        <w:numPr>
          <w:ilvl w:val="0"/>
          <w:numId w:val="6"/>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p</w:t>
      </w:r>
      <w:r w:rsidR="00CB6B4C" w:rsidRPr="00C008FC">
        <w:rPr>
          <w:rFonts w:ascii="Arial" w:eastAsia="Times New Roman" w:hAnsi="Arial" w:cs="Arial"/>
          <w:color w:val="000000"/>
          <w:kern w:val="0"/>
          <w:sz w:val="28"/>
          <w:szCs w:val="28"/>
          <w:u w:color="000000"/>
          <w:lang w:eastAsia="pl-PL" w:bidi="pl-PL"/>
        </w:rPr>
        <w:t>rzyjmuje i odnotowuje sprawę zgłoszenia przemocy w rodzinie</w:t>
      </w:r>
      <w:r w:rsidR="000269FF" w:rsidRPr="00C008FC">
        <w:rPr>
          <w:rFonts w:ascii="Arial" w:eastAsia="Times New Roman" w:hAnsi="Arial" w:cs="Arial"/>
          <w:color w:val="000000"/>
          <w:kern w:val="0"/>
          <w:sz w:val="28"/>
          <w:szCs w:val="28"/>
          <w:u w:color="000000"/>
          <w:lang w:eastAsia="pl-PL" w:bidi="pl-PL"/>
        </w:rPr>
        <w:t>;</w:t>
      </w:r>
    </w:p>
    <w:p w:rsidR="00CB6B4C" w:rsidRPr="00C008FC" w:rsidRDefault="002A28D5" w:rsidP="00C008FC">
      <w:pPr>
        <w:pStyle w:val="Akapitzlist"/>
        <w:keepLines/>
        <w:numPr>
          <w:ilvl w:val="0"/>
          <w:numId w:val="6"/>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d</w:t>
      </w:r>
      <w:r w:rsidR="00CB6B4C" w:rsidRPr="00C008FC">
        <w:rPr>
          <w:rFonts w:ascii="Arial" w:eastAsia="Times New Roman" w:hAnsi="Arial" w:cs="Arial"/>
          <w:color w:val="000000"/>
          <w:kern w:val="0"/>
          <w:sz w:val="28"/>
          <w:szCs w:val="28"/>
          <w:u w:color="000000"/>
          <w:lang w:eastAsia="pl-PL" w:bidi="pl-PL"/>
        </w:rPr>
        <w:t xml:space="preserve">iagnozuje sytuację </w:t>
      </w:r>
      <w:r w:rsidR="00C16226">
        <w:rPr>
          <w:rFonts w:ascii="Arial" w:eastAsia="Times New Roman" w:hAnsi="Arial" w:cs="Arial"/>
          <w:color w:val="000000"/>
          <w:kern w:val="0"/>
          <w:sz w:val="28"/>
          <w:szCs w:val="28"/>
          <w:u w:color="000000"/>
          <w:lang w:eastAsia="pl-PL" w:bidi="pl-PL"/>
        </w:rPr>
        <w:t xml:space="preserve">dziecka </w:t>
      </w:r>
      <w:r w:rsidR="00CB6B4C" w:rsidRPr="00C008FC">
        <w:rPr>
          <w:rFonts w:ascii="Arial" w:eastAsia="Times New Roman" w:hAnsi="Arial" w:cs="Arial"/>
          <w:color w:val="000000"/>
          <w:kern w:val="0"/>
          <w:sz w:val="28"/>
          <w:szCs w:val="28"/>
          <w:u w:color="000000"/>
          <w:lang w:eastAsia="pl-PL" w:bidi="pl-PL"/>
        </w:rPr>
        <w:t>i jego rodziny</w:t>
      </w:r>
      <w:r w:rsidR="000269FF" w:rsidRPr="00C008FC">
        <w:rPr>
          <w:rFonts w:ascii="Arial" w:eastAsia="Times New Roman" w:hAnsi="Arial" w:cs="Arial"/>
          <w:color w:val="000000"/>
          <w:kern w:val="0"/>
          <w:sz w:val="28"/>
          <w:szCs w:val="28"/>
          <w:u w:color="000000"/>
          <w:lang w:eastAsia="pl-PL" w:bidi="pl-PL"/>
        </w:rPr>
        <w:t>;</w:t>
      </w:r>
    </w:p>
    <w:p w:rsidR="00CB6B4C" w:rsidRPr="00C008FC" w:rsidRDefault="002A28D5" w:rsidP="00C008FC">
      <w:pPr>
        <w:pStyle w:val="Akapitzlist"/>
        <w:keepLines/>
        <w:numPr>
          <w:ilvl w:val="0"/>
          <w:numId w:val="6"/>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je</w:t>
      </w:r>
      <w:r w:rsidR="00CB6B4C" w:rsidRPr="00C008FC">
        <w:rPr>
          <w:rFonts w:ascii="Arial" w:eastAsia="Times New Roman" w:hAnsi="Arial" w:cs="Arial"/>
          <w:color w:val="000000"/>
          <w:kern w:val="0"/>
          <w:sz w:val="28"/>
          <w:szCs w:val="28"/>
          <w:u w:color="000000"/>
          <w:lang w:eastAsia="pl-PL" w:bidi="pl-PL"/>
        </w:rPr>
        <w:t>st koordynatorem pomocy dziecku oraz jego rodzinie</w:t>
      </w:r>
      <w:r w:rsidR="000269FF" w:rsidRPr="00C008FC">
        <w:rPr>
          <w:rFonts w:ascii="Arial" w:eastAsia="Times New Roman" w:hAnsi="Arial" w:cs="Arial"/>
          <w:color w:val="000000"/>
          <w:kern w:val="0"/>
          <w:sz w:val="28"/>
          <w:szCs w:val="28"/>
          <w:u w:color="000000"/>
          <w:lang w:eastAsia="pl-PL" w:bidi="pl-PL"/>
        </w:rPr>
        <w:t>;</w:t>
      </w:r>
    </w:p>
    <w:p w:rsidR="00CB6B4C" w:rsidRPr="00C008FC" w:rsidRDefault="002A28D5" w:rsidP="00C008FC">
      <w:pPr>
        <w:pStyle w:val="Akapitzlist"/>
        <w:keepLines/>
        <w:numPr>
          <w:ilvl w:val="0"/>
          <w:numId w:val="6"/>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p</w:t>
      </w:r>
      <w:r w:rsidR="00CB6B4C" w:rsidRPr="00C008FC">
        <w:rPr>
          <w:rFonts w:ascii="Arial" w:eastAsia="Times New Roman" w:hAnsi="Arial" w:cs="Arial"/>
          <w:color w:val="000000"/>
          <w:kern w:val="0"/>
          <w:sz w:val="28"/>
          <w:szCs w:val="28"/>
          <w:u w:color="000000"/>
          <w:lang w:eastAsia="pl-PL" w:bidi="pl-PL"/>
        </w:rPr>
        <w:t>rzeprowadza rozmowy z dzieckiem oraz jego rodzicami lub prawnymi opiekunami</w:t>
      </w:r>
      <w:r w:rsidR="000269FF" w:rsidRPr="00C008FC">
        <w:rPr>
          <w:rFonts w:ascii="Arial" w:eastAsia="Times New Roman" w:hAnsi="Arial" w:cs="Arial"/>
          <w:color w:val="000000"/>
          <w:kern w:val="0"/>
          <w:sz w:val="28"/>
          <w:szCs w:val="28"/>
          <w:u w:color="000000"/>
          <w:lang w:eastAsia="pl-PL" w:bidi="pl-PL"/>
        </w:rPr>
        <w:t>;</w:t>
      </w:r>
    </w:p>
    <w:p w:rsidR="00CB6B4C" w:rsidRPr="00C008FC" w:rsidRDefault="002A28D5" w:rsidP="00C008FC">
      <w:pPr>
        <w:pStyle w:val="Akapitzlist"/>
        <w:keepLines/>
        <w:numPr>
          <w:ilvl w:val="0"/>
          <w:numId w:val="6"/>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p</w:t>
      </w:r>
      <w:r w:rsidR="00CB6B4C" w:rsidRPr="00C008FC">
        <w:rPr>
          <w:rFonts w:ascii="Arial" w:eastAsia="Times New Roman" w:hAnsi="Arial" w:cs="Arial"/>
          <w:color w:val="000000"/>
          <w:kern w:val="0"/>
          <w:sz w:val="28"/>
          <w:szCs w:val="28"/>
          <w:u w:color="000000"/>
          <w:lang w:eastAsia="pl-PL" w:bidi="pl-PL"/>
        </w:rPr>
        <w:t>ozostaje w ciągłym kontakcie z wychowawcą i dyrektorem w sprawach dotyczącychdziecka</w:t>
      </w:r>
      <w:r w:rsidR="000269FF" w:rsidRPr="00C008FC">
        <w:rPr>
          <w:rFonts w:ascii="Arial" w:eastAsia="Times New Roman" w:hAnsi="Arial" w:cs="Arial"/>
          <w:color w:val="000000"/>
          <w:kern w:val="0"/>
          <w:sz w:val="28"/>
          <w:szCs w:val="28"/>
          <w:u w:color="000000"/>
          <w:lang w:eastAsia="pl-PL" w:bidi="pl-PL"/>
        </w:rPr>
        <w:t>;</w:t>
      </w:r>
    </w:p>
    <w:p w:rsidR="00CB6B4C" w:rsidRPr="00C008FC" w:rsidRDefault="002A28D5" w:rsidP="00C008FC">
      <w:pPr>
        <w:pStyle w:val="Akapitzlist"/>
        <w:keepLines/>
        <w:numPr>
          <w:ilvl w:val="0"/>
          <w:numId w:val="6"/>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p</w:t>
      </w:r>
      <w:r w:rsidR="00CB6B4C" w:rsidRPr="00C008FC">
        <w:rPr>
          <w:rFonts w:ascii="Arial" w:eastAsia="Times New Roman" w:hAnsi="Arial" w:cs="Arial"/>
          <w:color w:val="000000"/>
          <w:kern w:val="0"/>
          <w:sz w:val="28"/>
          <w:szCs w:val="28"/>
          <w:u w:color="000000"/>
          <w:lang w:eastAsia="pl-PL" w:bidi="pl-PL"/>
        </w:rPr>
        <w:t>omaga pracownikom we właściwym postępowaniu względem ofiaryprzemocy</w:t>
      </w:r>
      <w:r w:rsidR="000269FF" w:rsidRPr="00C008FC">
        <w:rPr>
          <w:rFonts w:ascii="Arial" w:eastAsia="Times New Roman" w:hAnsi="Arial" w:cs="Arial"/>
          <w:color w:val="000000"/>
          <w:kern w:val="0"/>
          <w:sz w:val="28"/>
          <w:szCs w:val="28"/>
          <w:u w:color="000000"/>
          <w:lang w:eastAsia="pl-PL" w:bidi="pl-PL"/>
        </w:rPr>
        <w:t>;</w:t>
      </w:r>
    </w:p>
    <w:p w:rsidR="00CB6B4C" w:rsidRPr="00C008FC" w:rsidRDefault="002A28D5" w:rsidP="00C008FC">
      <w:pPr>
        <w:pStyle w:val="Akapitzlist"/>
        <w:keepLines/>
        <w:numPr>
          <w:ilvl w:val="0"/>
          <w:numId w:val="6"/>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i</w:t>
      </w:r>
      <w:r w:rsidR="00CB6B4C" w:rsidRPr="00C008FC">
        <w:rPr>
          <w:rFonts w:ascii="Arial" w:eastAsia="Times New Roman" w:hAnsi="Arial" w:cs="Arial"/>
          <w:color w:val="000000"/>
          <w:kern w:val="0"/>
          <w:sz w:val="28"/>
          <w:szCs w:val="28"/>
          <w:u w:color="000000"/>
          <w:lang w:eastAsia="pl-PL" w:bidi="pl-PL"/>
        </w:rPr>
        <w:t xml:space="preserve">nformuje rodziców o możliwych kierunkach wsparcia </w:t>
      </w:r>
      <w:r w:rsidR="00C16226">
        <w:rPr>
          <w:rFonts w:ascii="Arial" w:eastAsia="Times New Roman" w:hAnsi="Arial" w:cs="Arial"/>
          <w:color w:val="000000"/>
          <w:kern w:val="0"/>
          <w:sz w:val="28"/>
          <w:szCs w:val="28"/>
          <w:u w:color="000000"/>
          <w:lang w:eastAsia="pl-PL" w:bidi="pl-PL"/>
        </w:rPr>
        <w:t>dziecka</w:t>
      </w:r>
      <w:r w:rsidR="000269FF" w:rsidRPr="00C008FC">
        <w:rPr>
          <w:rFonts w:ascii="Arial" w:eastAsia="Times New Roman" w:hAnsi="Arial" w:cs="Arial"/>
          <w:color w:val="000000"/>
          <w:kern w:val="0"/>
          <w:sz w:val="28"/>
          <w:szCs w:val="28"/>
          <w:u w:color="000000"/>
          <w:lang w:eastAsia="pl-PL" w:bidi="pl-PL"/>
        </w:rPr>
        <w:t>;</w:t>
      </w:r>
    </w:p>
    <w:p w:rsidR="00CB6B4C" w:rsidRPr="00C008FC" w:rsidRDefault="002A28D5" w:rsidP="00C008FC">
      <w:pPr>
        <w:pStyle w:val="Akapitzlist"/>
        <w:keepLines/>
        <w:numPr>
          <w:ilvl w:val="0"/>
          <w:numId w:val="6"/>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p</w:t>
      </w:r>
      <w:r w:rsidR="00CB6B4C" w:rsidRPr="00C008FC">
        <w:rPr>
          <w:rFonts w:ascii="Arial" w:eastAsia="Times New Roman" w:hAnsi="Arial" w:cs="Arial"/>
          <w:color w:val="000000"/>
          <w:kern w:val="0"/>
          <w:sz w:val="28"/>
          <w:szCs w:val="28"/>
          <w:u w:color="000000"/>
          <w:lang w:eastAsia="pl-PL" w:bidi="pl-PL"/>
        </w:rPr>
        <w:t>omaga rodzicom w zrozumieniu typowych reakcji dzieci na różnorodne sytuacje</w:t>
      </w:r>
      <w:r w:rsidR="000269FF" w:rsidRPr="00C008FC">
        <w:rPr>
          <w:rFonts w:ascii="Arial" w:eastAsia="Times New Roman" w:hAnsi="Arial" w:cs="Arial"/>
          <w:color w:val="000000"/>
          <w:kern w:val="0"/>
          <w:sz w:val="28"/>
          <w:szCs w:val="28"/>
          <w:u w:color="000000"/>
          <w:lang w:eastAsia="pl-PL" w:bidi="pl-PL"/>
        </w:rPr>
        <w:t>;</w:t>
      </w:r>
    </w:p>
    <w:p w:rsidR="00CB6B4C" w:rsidRPr="00C008FC" w:rsidRDefault="002A28D5" w:rsidP="00C008FC">
      <w:pPr>
        <w:pStyle w:val="Akapitzlist"/>
        <w:keepLines/>
        <w:numPr>
          <w:ilvl w:val="0"/>
          <w:numId w:val="6"/>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ki</w:t>
      </w:r>
      <w:r w:rsidR="00CB6B4C" w:rsidRPr="00C008FC">
        <w:rPr>
          <w:rFonts w:ascii="Arial" w:eastAsia="Times New Roman" w:hAnsi="Arial" w:cs="Arial"/>
          <w:color w:val="000000"/>
          <w:kern w:val="0"/>
          <w:sz w:val="28"/>
          <w:szCs w:val="28"/>
          <w:u w:color="000000"/>
          <w:lang w:eastAsia="pl-PL" w:bidi="pl-PL"/>
        </w:rPr>
        <w:t>eruje dziecko oraz rodziców do placówek specjalistycznych</w:t>
      </w:r>
    </w:p>
    <w:p w:rsidR="00CB6B4C" w:rsidRPr="00C008FC" w:rsidRDefault="002A28D5" w:rsidP="00C008FC">
      <w:pPr>
        <w:pStyle w:val="Akapitzlist"/>
        <w:keepLines/>
        <w:numPr>
          <w:ilvl w:val="0"/>
          <w:numId w:val="6"/>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w</w:t>
      </w:r>
      <w:r w:rsidR="00CB6B4C" w:rsidRPr="00C008FC">
        <w:rPr>
          <w:rFonts w:ascii="Arial" w:eastAsia="Times New Roman" w:hAnsi="Arial" w:cs="Arial"/>
          <w:color w:val="000000"/>
          <w:kern w:val="0"/>
          <w:sz w:val="28"/>
          <w:szCs w:val="28"/>
          <w:u w:color="000000"/>
          <w:lang w:eastAsia="pl-PL" w:bidi="pl-PL"/>
        </w:rPr>
        <w:t>spółpracuje ze specjalistami pomagającymi dziecku i jego rodzinie</w:t>
      </w:r>
      <w:r w:rsidR="000269FF" w:rsidRPr="00C008FC">
        <w:rPr>
          <w:rFonts w:ascii="Arial" w:eastAsia="Times New Roman" w:hAnsi="Arial" w:cs="Arial"/>
          <w:color w:val="000000"/>
          <w:kern w:val="0"/>
          <w:sz w:val="28"/>
          <w:szCs w:val="28"/>
          <w:u w:color="000000"/>
          <w:lang w:eastAsia="pl-PL" w:bidi="pl-PL"/>
        </w:rPr>
        <w:t>;</w:t>
      </w:r>
    </w:p>
    <w:p w:rsidR="00CB6B4C" w:rsidRPr="00C008FC" w:rsidRDefault="002A28D5" w:rsidP="00C008FC">
      <w:pPr>
        <w:pStyle w:val="Akapitzlist"/>
        <w:keepLines/>
        <w:numPr>
          <w:ilvl w:val="0"/>
          <w:numId w:val="6"/>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m</w:t>
      </w:r>
      <w:r w:rsidR="00CB6B4C" w:rsidRPr="00C008FC">
        <w:rPr>
          <w:rFonts w:ascii="Arial" w:eastAsia="Times New Roman" w:hAnsi="Arial" w:cs="Arial"/>
          <w:color w:val="000000"/>
          <w:kern w:val="0"/>
          <w:sz w:val="28"/>
          <w:szCs w:val="28"/>
          <w:u w:color="000000"/>
          <w:lang w:eastAsia="pl-PL" w:bidi="pl-PL"/>
        </w:rPr>
        <w:t>oże być osobą, która uruchamia procedurę „ Niebieskiej Karty” poprzezwypełnienie formularza</w:t>
      </w:r>
      <w:r w:rsidR="00A8041B">
        <w:rPr>
          <w:rFonts w:ascii="Arial" w:eastAsia="Times New Roman" w:hAnsi="Arial" w:cs="Arial"/>
          <w:color w:val="000000"/>
          <w:kern w:val="0"/>
          <w:sz w:val="28"/>
          <w:szCs w:val="28"/>
          <w:u w:color="000000"/>
          <w:lang w:eastAsia="pl-PL" w:bidi="pl-PL"/>
        </w:rPr>
        <w:t xml:space="preserve"> A</w:t>
      </w:r>
      <w:r w:rsidR="00CB6B4C" w:rsidRPr="00C008FC">
        <w:rPr>
          <w:rFonts w:ascii="Arial" w:eastAsia="Times New Roman" w:hAnsi="Arial" w:cs="Arial"/>
          <w:color w:val="000000"/>
          <w:kern w:val="0"/>
          <w:sz w:val="28"/>
          <w:szCs w:val="28"/>
          <w:u w:color="000000"/>
          <w:lang w:eastAsia="pl-PL" w:bidi="pl-PL"/>
        </w:rPr>
        <w:t xml:space="preserve"> „Niebieska Karta”</w:t>
      </w:r>
      <w:r w:rsidR="00A8041B">
        <w:rPr>
          <w:rFonts w:ascii="Arial" w:eastAsia="Times New Roman" w:hAnsi="Arial" w:cs="Arial"/>
          <w:color w:val="000000"/>
          <w:kern w:val="0"/>
          <w:sz w:val="28"/>
          <w:szCs w:val="28"/>
          <w:u w:color="000000"/>
          <w:lang w:eastAsia="pl-PL" w:bidi="pl-PL"/>
        </w:rPr>
        <w:t>;</w:t>
      </w:r>
    </w:p>
    <w:p w:rsidR="00CB6B4C" w:rsidRPr="00C008FC" w:rsidRDefault="002A28D5" w:rsidP="00C008FC">
      <w:pPr>
        <w:pStyle w:val="Akapitzlist"/>
        <w:keepLines/>
        <w:numPr>
          <w:ilvl w:val="0"/>
          <w:numId w:val="6"/>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b</w:t>
      </w:r>
      <w:r w:rsidR="00CB6B4C" w:rsidRPr="00C008FC">
        <w:rPr>
          <w:rFonts w:ascii="Arial" w:eastAsia="Times New Roman" w:hAnsi="Arial" w:cs="Arial"/>
          <w:color w:val="000000"/>
          <w:kern w:val="0"/>
          <w:sz w:val="28"/>
          <w:szCs w:val="28"/>
          <w:u w:color="000000"/>
          <w:lang w:eastAsia="pl-PL" w:bidi="pl-PL"/>
        </w:rPr>
        <w:t>ierze udział w pracach zespołu interdyscyplinarnego opracowującego strategiedziałań względem całej rodziny, a w szczególności względem ofiary i sprawcyprzemocy</w:t>
      </w:r>
      <w:r w:rsidR="000269FF" w:rsidRPr="00C008FC">
        <w:rPr>
          <w:rFonts w:ascii="Arial" w:eastAsia="Times New Roman" w:hAnsi="Arial" w:cs="Arial"/>
          <w:color w:val="000000"/>
          <w:kern w:val="0"/>
          <w:sz w:val="28"/>
          <w:szCs w:val="28"/>
          <w:u w:color="000000"/>
          <w:lang w:eastAsia="pl-PL" w:bidi="pl-PL"/>
        </w:rPr>
        <w:t>;</w:t>
      </w:r>
    </w:p>
    <w:p w:rsidR="00CB6B4C" w:rsidRPr="00C008FC" w:rsidRDefault="002A28D5" w:rsidP="00C008FC">
      <w:pPr>
        <w:pStyle w:val="Akapitzlist"/>
        <w:keepLines/>
        <w:numPr>
          <w:ilvl w:val="0"/>
          <w:numId w:val="6"/>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d</w:t>
      </w:r>
      <w:r w:rsidR="00CB6B4C" w:rsidRPr="00C008FC">
        <w:rPr>
          <w:rFonts w:ascii="Arial" w:eastAsia="Times New Roman" w:hAnsi="Arial" w:cs="Arial"/>
          <w:color w:val="000000"/>
          <w:kern w:val="0"/>
          <w:sz w:val="28"/>
          <w:szCs w:val="28"/>
          <w:u w:color="000000"/>
          <w:lang w:eastAsia="pl-PL" w:bidi="pl-PL"/>
        </w:rPr>
        <w:t>okumentuje podejmowane działania względem dziecka i jego rodziny</w:t>
      </w:r>
      <w:r w:rsidR="000269FF" w:rsidRPr="00C008FC">
        <w:rPr>
          <w:rFonts w:ascii="Arial" w:eastAsia="Times New Roman" w:hAnsi="Arial" w:cs="Arial"/>
          <w:color w:val="000000"/>
          <w:kern w:val="0"/>
          <w:sz w:val="28"/>
          <w:szCs w:val="28"/>
          <w:u w:color="000000"/>
          <w:lang w:eastAsia="pl-PL" w:bidi="pl-PL"/>
        </w:rPr>
        <w:t>;</w:t>
      </w:r>
    </w:p>
    <w:p w:rsidR="00CB6B4C" w:rsidRPr="00C008FC" w:rsidRDefault="002A28D5" w:rsidP="00C008FC">
      <w:pPr>
        <w:pStyle w:val="Akapitzlist"/>
        <w:keepLines/>
        <w:numPr>
          <w:ilvl w:val="0"/>
          <w:numId w:val="6"/>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o</w:t>
      </w:r>
      <w:r w:rsidR="00CB6B4C" w:rsidRPr="00C008FC">
        <w:rPr>
          <w:rFonts w:ascii="Arial" w:eastAsia="Times New Roman" w:hAnsi="Arial" w:cs="Arial"/>
          <w:color w:val="000000"/>
          <w:kern w:val="0"/>
          <w:sz w:val="28"/>
          <w:szCs w:val="28"/>
          <w:u w:color="000000"/>
          <w:lang w:eastAsia="pl-PL" w:bidi="pl-PL"/>
        </w:rPr>
        <w:t>pracowuje w zespole interwencyjnym plan pomocy dziecku krzywdzonemu</w:t>
      </w:r>
      <w:r w:rsidR="00A8041B">
        <w:rPr>
          <w:rFonts w:ascii="Arial" w:eastAsia="Times New Roman" w:hAnsi="Arial" w:cs="Arial"/>
          <w:color w:val="000000"/>
          <w:kern w:val="0"/>
          <w:sz w:val="28"/>
          <w:szCs w:val="28"/>
          <w:u w:color="000000"/>
          <w:lang w:eastAsia="pl-PL" w:bidi="pl-PL"/>
        </w:rPr>
        <w:t>;</w:t>
      </w:r>
    </w:p>
    <w:p w:rsidR="00CB6B4C" w:rsidRPr="00C008FC" w:rsidRDefault="002A28D5" w:rsidP="00C008FC">
      <w:pPr>
        <w:pStyle w:val="Akapitzlist"/>
        <w:keepLines/>
        <w:numPr>
          <w:ilvl w:val="0"/>
          <w:numId w:val="6"/>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u</w:t>
      </w:r>
      <w:r w:rsidR="00CB6B4C" w:rsidRPr="00C008FC">
        <w:rPr>
          <w:rFonts w:ascii="Arial" w:eastAsia="Times New Roman" w:hAnsi="Arial" w:cs="Arial"/>
          <w:color w:val="000000"/>
          <w:kern w:val="0"/>
          <w:sz w:val="28"/>
          <w:szCs w:val="28"/>
          <w:u w:color="000000"/>
          <w:lang w:eastAsia="pl-PL" w:bidi="pl-PL"/>
        </w:rPr>
        <w:t>możliwia poszerzanie wiedzy i umiejętności związanych z ochroną dziecka przedzagrożeniami oraz pozytywnymi metodami wychowawczymi</w:t>
      </w:r>
      <w:r w:rsidR="000269FF" w:rsidRPr="00C008FC">
        <w:rPr>
          <w:rFonts w:ascii="Arial" w:eastAsia="Times New Roman" w:hAnsi="Arial" w:cs="Arial"/>
          <w:color w:val="000000"/>
          <w:kern w:val="0"/>
          <w:sz w:val="28"/>
          <w:szCs w:val="28"/>
          <w:u w:color="000000"/>
          <w:lang w:eastAsia="pl-PL" w:bidi="pl-PL"/>
        </w:rPr>
        <w:t>;</w:t>
      </w:r>
    </w:p>
    <w:p w:rsidR="000269FF" w:rsidRPr="00C008FC" w:rsidRDefault="002A28D5" w:rsidP="00C008FC">
      <w:pPr>
        <w:pStyle w:val="Akapitzlist"/>
        <w:keepLines/>
        <w:numPr>
          <w:ilvl w:val="0"/>
          <w:numId w:val="6"/>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u</w:t>
      </w:r>
      <w:r w:rsidR="00CB6B4C" w:rsidRPr="00C008FC">
        <w:rPr>
          <w:rFonts w:ascii="Arial" w:eastAsia="Times New Roman" w:hAnsi="Arial" w:cs="Arial"/>
          <w:color w:val="000000"/>
          <w:kern w:val="0"/>
          <w:sz w:val="28"/>
          <w:szCs w:val="28"/>
          <w:u w:color="000000"/>
          <w:lang w:eastAsia="pl-PL" w:bidi="pl-PL"/>
        </w:rPr>
        <w:t xml:space="preserve">zyskuje od rodziców i opiekunów informacje zwrotne nt. realizacji w </w:t>
      </w:r>
      <w:r w:rsidR="00C16226">
        <w:rPr>
          <w:rFonts w:ascii="Arial" w:eastAsia="Times New Roman" w:hAnsi="Arial" w:cs="Arial"/>
          <w:color w:val="000000"/>
          <w:kern w:val="0"/>
          <w:sz w:val="28"/>
          <w:szCs w:val="28"/>
          <w:u w:color="000000"/>
          <w:lang w:eastAsia="pl-PL" w:bidi="pl-PL"/>
        </w:rPr>
        <w:t>Przedszkolu</w:t>
      </w:r>
      <w:r w:rsidR="000269FF" w:rsidRPr="00C008FC">
        <w:rPr>
          <w:rFonts w:ascii="Arial" w:eastAsia="Times New Roman" w:hAnsi="Arial" w:cs="Arial"/>
          <w:color w:val="000000"/>
          <w:kern w:val="0"/>
          <w:sz w:val="28"/>
          <w:szCs w:val="28"/>
          <w:u w:color="000000"/>
          <w:lang w:eastAsia="pl-PL" w:bidi="pl-PL"/>
        </w:rPr>
        <w:t xml:space="preserve">  Standardów ochrony dzieci przed krzywdzeniem</w:t>
      </w:r>
      <w:r w:rsidR="00C16226">
        <w:rPr>
          <w:rFonts w:ascii="Arial" w:eastAsia="Times New Roman" w:hAnsi="Arial" w:cs="Arial"/>
          <w:color w:val="000000"/>
          <w:kern w:val="0"/>
          <w:sz w:val="28"/>
          <w:szCs w:val="28"/>
          <w:u w:color="000000"/>
          <w:lang w:eastAsia="pl-PL" w:bidi="pl-PL"/>
        </w:rPr>
        <w:t>;</w:t>
      </w:r>
    </w:p>
    <w:p w:rsidR="002A28D5" w:rsidRPr="00111269" w:rsidRDefault="002A28D5" w:rsidP="00C008FC">
      <w:pPr>
        <w:pStyle w:val="Akapitzlist"/>
        <w:keepLines/>
        <w:numPr>
          <w:ilvl w:val="0"/>
          <w:numId w:val="6"/>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d</w:t>
      </w:r>
      <w:r w:rsidR="00CB6B4C" w:rsidRPr="00C008FC">
        <w:rPr>
          <w:rFonts w:ascii="Arial" w:eastAsia="Times New Roman" w:hAnsi="Arial" w:cs="Arial"/>
          <w:color w:val="000000"/>
          <w:kern w:val="0"/>
          <w:sz w:val="28"/>
          <w:szCs w:val="28"/>
          <w:u w:color="000000"/>
          <w:lang w:eastAsia="pl-PL" w:bidi="pl-PL"/>
        </w:rPr>
        <w:t xml:space="preserve">ba o to, by na terenie </w:t>
      </w:r>
      <w:r w:rsidR="00C16226">
        <w:rPr>
          <w:rFonts w:ascii="Arial" w:eastAsia="Times New Roman" w:hAnsi="Arial" w:cs="Arial"/>
          <w:color w:val="000000"/>
          <w:kern w:val="0"/>
          <w:sz w:val="28"/>
          <w:szCs w:val="28"/>
          <w:u w:color="000000"/>
          <w:lang w:eastAsia="pl-PL" w:bidi="pl-PL"/>
        </w:rPr>
        <w:t xml:space="preserve">przedszkola </w:t>
      </w:r>
      <w:r w:rsidR="00CB6B4C" w:rsidRPr="00C008FC">
        <w:rPr>
          <w:rFonts w:ascii="Arial" w:eastAsia="Times New Roman" w:hAnsi="Arial" w:cs="Arial"/>
          <w:color w:val="000000"/>
          <w:kern w:val="0"/>
          <w:sz w:val="28"/>
          <w:szCs w:val="28"/>
          <w:u w:color="000000"/>
          <w:lang w:eastAsia="pl-PL" w:bidi="pl-PL"/>
        </w:rPr>
        <w:t xml:space="preserve"> znajdowały się powszechnie dostępne informacjeo organizacjach i instytucjach pomagających ofiarom przemocy (adresy, telefony itp.)</w:t>
      </w:r>
      <w:r w:rsidR="00F74EB7" w:rsidRPr="00C008FC">
        <w:rPr>
          <w:rFonts w:ascii="Arial" w:eastAsia="Times New Roman" w:hAnsi="Arial" w:cs="Arial"/>
          <w:color w:val="000000"/>
          <w:kern w:val="0"/>
          <w:sz w:val="28"/>
          <w:szCs w:val="28"/>
          <w:u w:color="000000"/>
          <w:lang w:eastAsia="pl-PL" w:bidi="pl-PL"/>
        </w:rPr>
        <w:t>.</w:t>
      </w:r>
    </w:p>
    <w:p w:rsidR="00CB6B4C" w:rsidRPr="00C008FC" w:rsidRDefault="000269FF" w:rsidP="00C008FC">
      <w:pPr>
        <w:keepLines/>
        <w:spacing w:before="120" w:after="120" w:line="240" w:lineRule="auto"/>
        <w:ind w:firstLine="340"/>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 xml:space="preserve">4. </w:t>
      </w:r>
      <w:r w:rsidR="00A4489A" w:rsidRPr="00A4489A">
        <w:rPr>
          <w:rFonts w:ascii="Arial" w:eastAsia="Times New Roman" w:hAnsi="Arial" w:cs="Arial"/>
          <w:color w:val="000000"/>
          <w:kern w:val="0"/>
          <w:sz w:val="28"/>
          <w:szCs w:val="28"/>
          <w:u w:color="000000"/>
          <w:lang w:eastAsia="pl-PL" w:bidi="pl-PL"/>
        </w:rPr>
        <w:t xml:space="preserve">W przypadku podejrzenia lub uzyskania informacji, że dziecko jest krzywdzone </w:t>
      </w:r>
      <w:r w:rsidR="00C16226" w:rsidRPr="00F75706">
        <w:rPr>
          <w:rFonts w:ascii="Arial" w:eastAsia="Times New Roman" w:hAnsi="Arial" w:cs="Arial"/>
          <w:b/>
          <w:bCs/>
          <w:color w:val="000000"/>
          <w:kern w:val="0"/>
          <w:sz w:val="28"/>
          <w:szCs w:val="28"/>
          <w:u w:color="000000"/>
          <w:lang w:eastAsia="pl-PL" w:bidi="pl-PL"/>
        </w:rPr>
        <w:t xml:space="preserve">nauczyciel </w:t>
      </w:r>
      <w:r w:rsidR="00A4489A" w:rsidRPr="00F75706">
        <w:rPr>
          <w:rFonts w:ascii="Arial" w:eastAsia="Times New Roman" w:hAnsi="Arial" w:cs="Arial"/>
          <w:b/>
          <w:bCs/>
          <w:color w:val="000000"/>
          <w:kern w:val="0"/>
          <w:sz w:val="28"/>
          <w:szCs w:val="28"/>
          <w:u w:color="000000"/>
          <w:lang w:eastAsia="pl-PL" w:bidi="pl-PL"/>
        </w:rPr>
        <w:t>w</w:t>
      </w:r>
      <w:r w:rsidR="00CB6B4C" w:rsidRPr="00F75706">
        <w:rPr>
          <w:rFonts w:ascii="Arial" w:eastAsia="Times New Roman" w:hAnsi="Arial" w:cs="Arial"/>
          <w:b/>
          <w:bCs/>
          <w:color w:val="000000"/>
          <w:kern w:val="0"/>
          <w:sz w:val="28"/>
          <w:szCs w:val="28"/>
          <w:u w:color="000000"/>
          <w:lang w:eastAsia="pl-PL" w:bidi="pl-PL"/>
        </w:rPr>
        <w:t>ychowawca</w:t>
      </w:r>
      <w:r w:rsidR="00CB6B4C" w:rsidRPr="00A4489A">
        <w:rPr>
          <w:rFonts w:ascii="Arial" w:eastAsia="Times New Roman" w:hAnsi="Arial" w:cs="Arial"/>
          <w:b/>
          <w:bCs/>
          <w:color w:val="000000"/>
          <w:kern w:val="0"/>
          <w:sz w:val="28"/>
          <w:szCs w:val="28"/>
          <w:u w:color="000000"/>
          <w:lang w:eastAsia="pl-PL" w:bidi="pl-PL"/>
        </w:rPr>
        <w:t>:</w:t>
      </w:r>
    </w:p>
    <w:p w:rsidR="00CB6B4C" w:rsidRPr="00C008FC" w:rsidRDefault="002A28D5" w:rsidP="00C008FC">
      <w:pPr>
        <w:pStyle w:val="Akapitzlist"/>
        <w:keepLines/>
        <w:numPr>
          <w:ilvl w:val="0"/>
          <w:numId w:val="7"/>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lastRenderedPageBreak/>
        <w:t>p</w:t>
      </w:r>
      <w:r w:rsidR="00CB6B4C" w:rsidRPr="00C008FC">
        <w:rPr>
          <w:rFonts w:ascii="Arial" w:eastAsia="Times New Roman" w:hAnsi="Arial" w:cs="Arial"/>
          <w:color w:val="000000"/>
          <w:kern w:val="0"/>
          <w:sz w:val="28"/>
          <w:szCs w:val="28"/>
          <w:u w:color="000000"/>
          <w:lang w:eastAsia="pl-PL" w:bidi="pl-PL"/>
        </w:rPr>
        <w:t xml:space="preserve">rzyjmuje zgłoszenie o podejrzeniu przemocy w rodzinie </w:t>
      </w:r>
      <w:r w:rsidR="00F75706">
        <w:rPr>
          <w:rFonts w:ascii="Arial" w:eastAsia="Times New Roman" w:hAnsi="Arial" w:cs="Arial"/>
          <w:color w:val="000000"/>
          <w:kern w:val="0"/>
          <w:sz w:val="28"/>
          <w:szCs w:val="28"/>
          <w:u w:color="000000"/>
          <w:lang w:eastAsia="pl-PL" w:bidi="pl-PL"/>
        </w:rPr>
        <w:t>dziecka</w:t>
      </w:r>
      <w:r w:rsidR="00CB6B4C" w:rsidRPr="00C008FC">
        <w:rPr>
          <w:rFonts w:ascii="Arial" w:eastAsia="Times New Roman" w:hAnsi="Arial" w:cs="Arial"/>
          <w:color w:val="000000"/>
          <w:kern w:val="0"/>
          <w:sz w:val="28"/>
          <w:szCs w:val="28"/>
          <w:u w:color="000000"/>
          <w:lang w:eastAsia="pl-PL" w:bidi="pl-PL"/>
        </w:rPr>
        <w:t>, sporządza notatkęsłużbową</w:t>
      </w:r>
      <w:r w:rsidR="000269FF" w:rsidRPr="00C008FC">
        <w:rPr>
          <w:rFonts w:ascii="Arial" w:eastAsia="Times New Roman" w:hAnsi="Arial" w:cs="Arial"/>
          <w:color w:val="000000"/>
          <w:kern w:val="0"/>
          <w:sz w:val="28"/>
          <w:szCs w:val="28"/>
          <w:u w:color="000000"/>
          <w:lang w:eastAsia="pl-PL" w:bidi="pl-PL"/>
        </w:rPr>
        <w:t>;</w:t>
      </w:r>
    </w:p>
    <w:p w:rsidR="00CB6B4C" w:rsidRPr="00C008FC" w:rsidRDefault="002A28D5" w:rsidP="00C008FC">
      <w:pPr>
        <w:pStyle w:val="Akapitzlist"/>
        <w:keepLines/>
        <w:numPr>
          <w:ilvl w:val="0"/>
          <w:numId w:val="7"/>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p</w:t>
      </w:r>
      <w:r w:rsidR="00CB6B4C" w:rsidRPr="00C008FC">
        <w:rPr>
          <w:rFonts w:ascii="Arial" w:eastAsia="Times New Roman" w:hAnsi="Arial" w:cs="Arial"/>
          <w:color w:val="000000"/>
          <w:kern w:val="0"/>
          <w:sz w:val="28"/>
          <w:szCs w:val="28"/>
          <w:u w:color="000000"/>
          <w:lang w:eastAsia="pl-PL" w:bidi="pl-PL"/>
        </w:rPr>
        <w:t>owiadamia dyrektora  i pedagoga</w:t>
      </w:r>
      <w:r w:rsidR="000269FF" w:rsidRPr="00C008FC">
        <w:rPr>
          <w:rFonts w:ascii="Arial" w:eastAsia="Times New Roman" w:hAnsi="Arial" w:cs="Arial"/>
          <w:color w:val="000000"/>
          <w:kern w:val="0"/>
          <w:sz w:val="28"/>
          <w:szCs w:val="28"/>
          <w:u w:color="000000"/>
          <w:lang w:eastAsia="pl-PL" w:bidi="pl-PL"/>
        </w:rPr>
        <w:t>;</w:t>
      </w:r>
    </w:p>
    <w:p w:rsidR="00CB6B4C" w:rsidRPr="00C008FC" w:rsidRDefault="002A28D5" w:rsidP="00C008FC">
      <w:pPr>
        <w:pStyle w:val="Akapitzlist"/>
        <w:keepLines/>
        <w:numPr>
          <w:ilvl w:val="0"/>
          <w:numId w:val="7"/>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m</w:t>
      </w:r>
      <w:r w:rsidR="00CB6B4C" w:rsidRPr="00C008FC">
        <w:rPr>
          <w:rFonts w:ascii="Arial" w:eastAsia="Times New Roman" w:hAnsi="Arial" w:cs="Arial"/>
          <w:color w:val="000000"/>
          <w:kern w:val="0"/>
          <w:sz w:val="28"/>
          <w:szCs w:val="28"/>
          <w:u w:color="000000"/>
          <w:lang w:eastAsia="pl-PL" w:bidi="pl-PL"/>
        </w:rPr>
        <w:t>oże być osobą, która uruchamia procedurę „ Niebieskiej Karty” poprzezwypełnienie formularza „Niebieska Karta”</w:t>
      </w:r>
      <w:r w:rsidR="000269FF" w:rsidRPr="00C008FC">
        <w:rPr>
          <w:rFonts w:ascii="Arial" w:eastAsia="Times New Roman" w:hAnsi="Arial" w:cs="Arial"/>
          <w:color w:val="000000"/>
          <w:kern w:val="0"/>
          <w:sz w:val="28"/>
          <w:szCs w:val="28"/>
          <w:u w:color="000000"/>
          <w:lang w:eastAsia="pl-PL" w:bidi="pl-PL"/>
        </w:rPr>
        <w:t>;</w:t>
      </w:r>
    </w:p>
    <w:p w:rsidR="00CB6B4C" w:rsidRPr="00C008FC" w:rsidRDefault="002A28D5" w:rsidP="00C008FC">
      <w:pPr>
        <w:pStyle w:val="Akapitzlist"/>
        <w:keepLines/>
        <w:numPr>
          <w:ilvl w:val="0"/>
          <w:numId w:val="7"/>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w</w:t>
      </w:r>
      <w:r w:rsidR="00CB6B4C" w:rsidRPr="00C008FC">
        <w:rPr>
          <w:rFonts w:ascii="Arial" w:eastAsia="Times New Roman" w:hAnsi="Arial" w:cs="Arial"/>
          <w:color w:val="000000"/>
          <w:kern w:val="0"/>
          <w:sz w:val="28"/>
          <w:szCs w:val="28"/>
          <w:u w:color="000000"/>
          <w:lang w:eastAsia="pl-PL" w:bidi="pl-PL"/>
        </w:rPr>
        <w:t xml:space="preserve"> przypadku, gdy </w:t>
      </w:r>
      <w:r w:rsidR="00F75706">
        <w:rPr>
          <w:rFonts w:ascii="Arial" w:eastAsia="Times New Roman" w:hAnsi="Arial" w:cs="Arial"/>
          <w:color w:val="000000"/>
          <w:kern w:val="0"/>
          <w:sz w:val="28"/>
          <w:szCs w:val="28"/>
          <w:u w:color="000000"/>
          <w:lang w:eastAsia="pl-PL" w:bidi="pl-PL"/>
        </w:rPr>
        <w:t xml:space="preserve">dziecko </w:t>
      </w:r>
      <w:r w:rsidR="00CB6B4C" w:rsidRPr="00C008FC">
        <w:rPr>
          <w:rFonts w:ascii="Arial" w:eastAsia="Times New Roman" w:hAnsi="Arial" w:cs="Arial"/>
          <w:color w:val="000000"/>
          <w:kern w:val="0"/>
          <w:sz w:val="28"/>
          <w:szCs w:val="28"/>
          <w:u w:color="000000"/>
          <w:lang w:eastAsia="pl-PL" w:bidi="pl-PL"/>
        </w:rPr>
        <w:t>ma obrażenia przeprowadza go do miejsca udzielaniapomocy</w:t>
      </w:r>
      <w:r w:rsidR="000269FF" w:rsidRPr="00C008FC">
        <w:rPr>
          <w:rFonts w:ascii="Arial" w:eastAsia="Times New Roman" w:hAnsi="Arial" w:cs="Arial"/>
          <w:color w:val="000000"/>
          <w:kern w:val="0"/>
          <w:sz w:val="28"/>
          <w:szCs w:val="28"/>
          <w:u w:color="000000"/>
          <w:lang w:eastAsia="pl-PL" w:bidi="pl-PL"/>
        </w:rPr>
        <w:t>;</w:t>
      </w:r>
    </w:p>
    <w:p w:rsidR="00CB6B4C" w:rsidRPr="00C008FC" w:rsidRDefault="002A28D5" w:rsidP="00C008FC">
      <w:pPr>
        <w:pStyle w:val="Akapitzlist"/>
        <w:keepLines/>
        <w:numPr>
          <w:ilvl w:val="0"/>
          <w:numId w:val="7"/>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u</w:t>
      </w:r>
      <w:r w:rsidR="00CB6B4C" w:rsidRPr="00C008FC">
        <w:rPr>
          <w:rFonts w:ascii="Arial" w:eastAsia="Times New Roman" w:hAnsi="Arial" w:cs="Arial"/>
          <w:color w:val="000000"/>
          <w:kern w:val="0"/>
          <w:sz w:val="28"/>
          <w:szCs w:val="28"/>
          <w:u w:color="000000"/>
          <w:lang w:eastAsia="pl-PL" w:bidi="pl-PL"/>
        </w:rPr>
        <w:t>ważnie wsłuchuje się w relację dziecka, dba, by ofiara przemocy czułasię bezpiecznie</w:t>
      </w:r>
      <w:r w:rsidR="000269FF" w:rsidRPr="00C008FC">
        <w:rPr>
          <w:rFonts w:ascii="Arial" w:eastAsia="Times New Roman" w:hAnsi="Arial" w:cs="Arial"/>
          <w:color w:val="000000"/>
          <w:kern w:val="0"/>
          <w:sz w:val="28"/>
          <w:szCs w:val="28"/>
          <w:u w:color="000000"/>
          <w:lang w:eastAsia="pl-PL" w:bidi="pl-PL"/>
        </w:rPr>
        <w:t>;</w:t>
      </w:r>
    </w:p>
    <w:p w:rsidR="00CB6B4C" w:rsidRPr="00C008FC" w:rsidRDefault="002A28D5" w:rsidP="00C008FC">
      <w:pPr>
        <w:pStyle w:val="Akapitzlist"/>
        <w:keepLines/>
        <w:numPr>
          <w:ilvl w:val="0"/>
          <w:numId w:val="7"/>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w</w:t>
      </w:r>
      <w:r w:rsidR="00CB6B4C" w:rsidRPr="00C008FC">
        <w:rPr>
          <w:rFonts w:ascii="Arial" w:eastAsia="Times New Roman" w:hAnsi="Arial" w:cs="Arial"/>
          <w:color w:val="000000"/>
          <w:kern w:val="0"/>
          <w:sz w:val="28"/>
          <w:szCs w:val="28"/>
          <w:u w:color="000000"/>
          <w:lang w:eastAsia="pl-PL" w:bidi="pl-PL"/>
        </w:rPr>
        <w:t>zywa rodziców</w:t>
      </w:r>
      <w:r w:rsidR="000269FF" w:rsidRPr="00C008FC">
        <w:rPr>
          <w:rFonts w:ascii="Arial" w:eastAsia="Times New Roman" w:hAnsi="Arial" w:cs="Arial"/>
          <w:color w:val="000000"/>
          <w:kern w:val="0"/>
          <w:sz w:val="28"/>
          <w:szCs w:val="28"/>
          <w:u w:color="000000"/>
          <w:lang w:eastAsia="pl-PL" w:bidi="pl-PL"/>
        </w:rPr>
        <w:t>;</w:t>
      </w:r>
    </w:p>
    <w:p w:rsidR="00CB6B4C" w:rsidRPr="00C008FC" w:rsidRDefault="002A28D5" w:rsidP="00C008FC">
      <w:pPr>
        <w:pStyle w:val="Akapitzlist"/>
        <w:keepLines/>
        <w:numPr>
          <w:ilvl w:val="0"/>
          <w:numId w:val="7"/>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o</w:t>
      </w:r>
      <w:r w:rsidR="00CB6B4C" w:rsidRPr="00C008FC">
        <w:rPr>
          <w:rFonts w:ascii="Arial" w:eastAsia="Times New Roman" w:hAnsi="Arial" w:cs="Arial"/>
          <w:color w:val="000000"/>
          <w:kern w:val="0"/>
          <w:sz w:val="28"/>
          <w:szCs w:val="28"/>
          <w:u w:color="000000"/>
          <w:lang w:eastAsia="pl-PL" w:bidi="pl-PL"/>
        </w:rPr>
        <w:t>pracowuje w zespole interwencyjnym plan pomocy dziecku krzywdzonemu</w:t>
      </w:r>
      <w:r w:rsidR="000269FF" w:rsidRPr="00C008FC">
        <w:rPr>
          <w:rFonts w:ascii="Arial" w:eastAsia="Times New Roman" w:hAnsi="Arial" w:cs="Arial"/>
          <w:color w:val="000000"/>
          <w:kern w:val="0"/>
          <w:sz w:val="28"/>
          <w:szCs w:val="28"/>
          <w:u w:color="000000"/>
          <w:lang w:eastAsia="pl-PL" w:bidi="pl-PL"/>
        </w:rPr>
        <w:t>;</w:t>
      </w:r>
    </w:p>
    <w:p w:rsidR="00CB6B4C" w:rsidRPr="00C008FC" w:rsidRDefault="00CB6B4C" w:rsidP="00C008FC">
      <w:pPr>
        <w:pStyle w:val="Akapitzlist"/>
        <w:keepLines/>
        <w:numPr>
          <w:ilvl w:val="0"/>
          <w:numId w:val="7"/>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Udziela stałego wsparcia dziecku oraz dyskretnie monitoruje jego sytuację w okresiepóźniejszym</w:t>
      </w:r>
      <w:r w:rsidR="000269FF" w:rsidRPr="00C008FC">
        <w:rPr>
          <w:rFonts w:ascii="Arial" w:eastAsia="Times New Roman" w:hAnsi="Arial" w:cs="Arial"/>
          <w:color w:val="000000"/>
          <w:kern w:val="0"/>
          <w:sz w:val="28"/>
          <w:szCs w:val="28"/>
          <w:u w:color="000000"/>
          <w:lang w:eastAsia="pl-PL" w:bidi="pl-PL"/>
        </w:rPr>
        <w:t>;</w:t>
      </w:r>
    </w:p>
    <w:p w:rsidR="00CB6B4C" w:rsidRPr="00C008FC" w:rsidRDefault="002A28D5" w:rsidP="00C008FC">
      <w:pPr>
        <w:pStyle w:val="Akapitzlist"/>
        <w:keepLines/>
        <w:numPr>
          <w:ilvl w:val="0"/>
          <w:numId w:val="7"/>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m</w:t>
      </w:r>
      <w:r w:rsidR="00CB6B4C" w:rsidRPr="00C008FC">
        <w:rPr>
          <w:rFonts w:ascii="Arial" w:eastAsia="Times New Roman" w:hAnsi="Arial" w:cs="Arial"/>
          <w:color w:val="000000"/>
          <w:kern w:val="0"/>
          <w:sz w:val="28"/>
          <w:szCs w:val="28"/>
          <w:u w:color="000000"/>
          <w:lang w:eastAsia="pl-PL" w:bidi="pl-PL"/>
        </w:rPr>
        <w:t xml:space="preserve">onitoruje </w:t>
      </w:r>
      <w:r w:rsidR="00F75706">
        <w:rPr>
          <w:rFonts w:ascii="Arial" w:eastAsia="Times New Roman" w:hAnsi="Arial" w:cs="Arial"/>
          <w:color w:val="000000"/>
          <w:kern w:val="0"/>
          <w:sz w:val="28"/>
          <w:szCs w:val="28"/>
          <w:u w:color="000000"/>
          <w:lang w:eastAsia="pl-PL" w:bidi="pl-PL"/>
        </w:rPr>
        <w:t>grupę przedszkolną</w:t>
      </w:r>
      <w:r w:rsidR="00CB6B4C" w:rsidRPr="00C008FC">
        <w:rPr>
          <w:rFonts w:ascii="Arial" w:eastAsia="Times New Roman" w:hAnsi="Arial" w:cs="Arial"/>
          <w:color w:val="000000"/>
          <w:kern w:val="0"/>
          <w:sz w:val="28"/>
          <w:szCs w:val="28"/>
          <w:u w:color="000000"/>
          <w:lang w:eastAsia="pl-PL" w:bidi="pl-PL"/>
        </w:rPr>
        <w:t>, by skutki przemocy nie wpływały na sytuację dziecka</w:t>
      </w:r>
      <w:r w:rsidR="000269FF" w:rsidRPr="00C008FC">
        <w:rPr>
          <w:rFonts w:ascii="Arial" w:eastAsia="Times New Roman" w:hAnsi="Arial" w:cs="Arial"/>
          <w:color w:val="000000"/>
          <w:kern w:val="0"/>
          <w:sz w:val="28"/>
          <w:szCs w:val="28"/>
          <w:u w:color="000000"/>
          <w:lang w:eastAsia="pl-PL" w:bidi="pl-PL"/>
        </w:rPr>
        <w:t>;</w:t>
      </w:r>
    </w:p>
    <w:p w:rsidR="00CB6B4C" w:rsidRPr="00C008FC" w:rsidRDefault="002A28D5" w:rsidP="006B6A68">
      <w:pPr>
        <w:pStyle w:val="Akapitzlist"/>
        <w:keepLines/>
        <w:numPr>
          <w:ilvl w:val="0"/>
          <w:numId w:val="7"/>
        </w:numPr>
        <w:spacing w:before="120" w:after="120" w:line="240" w:lineRule="auto"/>
        <w:ind w:hanging="614"/>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d</w:t>
      </w:r>
      <w:r w:rsidR="00CB6B4C" w:rsidRPr="00C008FC">
        <w:rPr>
          <w:rFonts w:ascii="Arial" w:eastAsia="Times New Roman" w:hAnsi="Arial" w:cs="Arial"/>
          <w:color w:val="000000"/>
          <w:kern w:val="0"/>
          <w:sz w:val="28"/>
          <w:szCs w:val="28"/>
          <w:u w:color="000000"/>
          <w:lang w:eastAsia="pl-PL" w:bidi="pl-PL"/>
        </w:rPr>
        <w:t xml:space="preserve">ba o realizację treści z zakresu bezpieczeństwa i profilaktyki w bieżącej pracyz </w:t>
      </w:r>
      <w:r w:rsidR="00F75706">
        <w:rPr>
          <w:rFonts w:ascii="Arial" w:eastAsia="Times New Roman" w:hAnsi="Arial" w:cs="Arial"/>
          <w:color w:val="000000"/>
          <w:kern w:val="0"/>
          <w:sz w:val="28"/>
          <w:szCs w:val="28"/>
          <w:u w:color="000000"/>
          <w:lang w:eastAsia="pl-PL" w:bidi="pl-PL"/>
        </w:rPr>
        <w:t>dziećmi</w:t>
      </w:r>
      <w:r w:rsidR="000269FF" w:rsidRPr="00C008FC">
        <w:rPr>
          <w:rFonts w:ascii="Arial" w:eastAsia="Times New Roman" w:hAnsi="Arial" w:cs="Arial"/>
          <w:color w:val="000000"/>
          <w:kern w:val="0"/>
          <w:sz w:val="28"/>
          <w:szCs w:val="28"/>
          <w:u w:color="000000"/>
          <w:lang w:eastAsia="pl-PL" w:bidi="pl-PL"/>
        </w:rPr>
        <w:t>;</w:t>
      </w:r>
    </w:p>
    <w:p w:rsidR="00CB6B4C" w:rsidRPr="00C008FC" w:rsidRDefault="002A28D5" w:rsidP="006B6A68">
      <w:pPr>
        <w:pStyle w:val="Akapitzlist"/>
        <w:keepLines/>
        <w:numPr>
          <w:ilvl w:val="0"/>
          <w:numId w:val="7"/>
        </w:numPr>
        <w:spacing w:before="120" w:after="120" w:line="240" w:lineRule="auto"/>
        <w:ind w:hanging="614"/>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d</w:t>
      </w:r>
      <w:r w:rsidR="00CB6B4C" w:rsidRPr="00C008FC">
        <w:rPr>
          <w:rFonts w:ascii="Arial" w:eastAsia="Times New Roman" w:hAnsi="Arial" w:cs="Arial"/>
          <w:color w:val="000000"/>
          <w:kern w:val="0"/>
          <w:sz w:val="28"/>
          <w:szCs w:val="28"/>
          <w:u w:color="000000"/>
          <w:lang w:eastAsia="pl-PL" w:bidi="pl-PL"/>
        </w:rPr>
        <w:t>ba o to, żeby rodzice znali obowiązując</w:t>
      </w:r>
      <w:r w:rsidR="00A316A1" w:rsidRPr="00C008FC">
        <w:rPr>
          <w:rFonts w:ascii="Arial" w:eastAsia="Times New Roman" w:hAnsi="Arial" w:cs="Arial"/>
          <w:color w:val="000000"/>
          <w:kern w:val="0"/>
          <w:sz w:val="28"/>
          <w:szCs w:val="28"/>
          <w:u w:color="000000"/>
          <w:lang w:eastAsia="pl-PL" w:bidi="pl-PL"/>
        </w:rPr>
        <w:t xml:space="preserve">e </w:t>
      </w:r>
      <w:r w:rsidR="00CB6B4C" w:rsidRPr="00C008FC">
        <w:rPr>
          <w:rFonts w:ascii="Arial" w:eastAsia="Times New Roman" w:hAnsi="Arial" w:cs="Arial"/>
          <w:color w:val="000000"/>
          <w:kern w:val="0"/>
          <w:sz w:val="28"/>
          <w:szCs w:val="28"/>
          <w:u w:color="000000"/>
          <w:lang w:eastAsia="pl-PL" w:bidi="pl-PL"/>
        </w:rPr>
        <w:t xml:space="preserve">w </w:t>
      </w:r>
      <w:r w:rsidR="00F75706">
        <w:rPr>
          <w:rFonts w:ascii="Arial" w:eastAsia="Times New Roman" w:hAnsi="Arial" w:cs="Arial"/>
          <w:color w:val="000000"/>
          <w:kern w:val="0"/>
          <w:sz w:val="28"/>
          <w:szCs w:val="28"/>
          <w:u w:color="000000"/>
          <w:lang w:eastAsia="pl-PL" w:bidi="pl-PL"/>
        </w:rPr>
        <w:t xml:space="preserve">Przedszkolu </w:t>
      </w:r>
      <w:r w:rsidR="00A316A1" w:rsidRPr="00C008FC">
        <w:rPr>
          <w:rFonts w:ascii="Arial" w:eastAsia="Times New Roman" w:hAnsi="Arial" w:cs="Arial"/>
          <w:color w:val="000000"/>
          <w:kern w:val="0"/>
          <w:sz w:val="28"/>
          <w:szCs w:val="28"/>
          <w:u w:color="000000"/>
          <w:lang w:eastAsia="pl-PL" w:bidi="pl-PL"/>
        </w:rPr>
        <w:t xml:space="preserve">Standardy ochrony małoletnich, w tym </w:t>
      </w:r>
      <w:r w:rsidR="00CB6B4C" w:rsidRPr="00C008FC">
        <w:rPr>
          <w:rFonts w:ascii="Arial" w:eastAsia="Times New Roman" w:hAnsi="Arial" w:cs="Arial"/>
          <w:color w:val="000000"/>
          <w:kern w:val="0"/>
          <w:sz w:val="28"/>
          <w:szCs w:val="28"/>
          <w:u w:color="000000"/>
          <w:lang w:eastAsia="pl-PL" w:bidi="pl-PL"/>
        </w:rPr>
        <w:t xml:space="preserve">  procedury zgłaszania zagrożeń, zachęca rodziców/opiekunów dziecido angażowania się w działania na rzecz ochrony dzieci</w:t>
      </w:r>
      <w:r w:rsidR="00A8041B">
        <w:rPr>
          <w:rFonts w:ascii="Arial" w:eastAsia="Times New Roman" w:hAnsi="Arial" w:cs="Arial"/>
          <w:color w:val="000000"/>
          <w:kern w:val="0"/>
          <w:sz w:val="28"/>
          <w:szCs w:val="28"/>
          <w:u w:color="000000"/>
          <w:lang w:eastAsia="pl-PL" w:bidi="pl-PL"/>
        </w:rPr>
        <w:t>;</w:t>
      </w:r>
    </w:p>
    <w:p w:rsidR="00CB6B4C" w:rsidRPr="00C008FC" w:rsidRDefault="002A28D5" w:rsidP="006B6A68">
      <w:pPr>
        <w:pStyle w:val="Akapitzlist"/>
        <w:keepLines/>
        <w:numPr>
          <w:ilvl w:val="0"/>
          <w:numId w:val="7"/>
        </w:numPr>
        <w:spacing w:before="120" w:after="120" w:line="240" w:lineRule="auto"/>
        <w:ind w:hanging="473"/>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u</w:t>
      </w:r>
      <w:r w:rsidR="00CB6B4C" w:rsidRPr="00C008FC">
        <w:rPr>
          <w:rFonts w:ascii="Arial" w:eastAsia="Times New Roman" w:hAnsi="Arial" w:cs="Arial"/>
          <w:color w:val="000000"/>
          <w:kern w:val="0"/>
          <w:sz w:val="28"/>
          <w:szCs w:val="28"/>
          <w:u w:color="000000"/>
          <w:lang w:eastAsia="pl-PL" w:bidi="pl-PL"/>
        </w:rPr>
        <w:t>możliwia rodzicom oraz opiekunom prawnym poszerzanie wiedzy i umiejętnościzwiązanych z ochroną dziecka przed zagrożeniami oraz pozytywnymi metodamiwychowawczymi</w:t>
      </w:r>
      <w:r w:rsidR="00F74EB7" w:rsidRPr="00C008FC">
        <w:rPr>
          <w:rFonts w:ascii="Arial" w:eastAsia="Times New Roman" w:hAnsi="Arial" w:cs="Arial"/>
          <w:color w:val="000000"/>
          <w:kern w:val="0"/>
          <w:sz w:val="28"/>
          <w:szCs w:val="28"/>
          <w:u w:color="000000"/>
          <w:lang w:eastAsia="pl-PL" w:bidi="pl-PL"/>
        </w:rPr>
        <w:t>;</w:t>
      </w:r>
    </w:p>
    <w:p w:rsidR="00CB6B4C" w:rsidRPr="00C008FC" w:rsidRDefault="00200DD7" w:rsidP="006B6A68">
      <w:pPr>
        <w:pStyle w:val="Akapitzlist"/>
        <w:keepLines/>
        <w:numPr>
          <w:ilvl w:val="0"/>
          <w:numId w:val="7"/>
        </w:numPr>
        <w:spacing w:before="120" w:after="120" w:line="240" w:lineRule="auto"/>
        <w:ind w:hanging="473"/>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u</w:t>
      </w:r>
      <w:r w:rsidR="00CB6B4C" w:rsidRPr="00C008FC">
        <w:rPr>
          <w:rFonts w:ascii="Arial" w:eastAsia="Times New Roman" w:hAnsi="Arial" w:cs="Arial"/>
          <w:color w:val="000000"/>
          <w:kern w:val="0"/>
          <w:sz w:val="28"/>
          <w:szCs w:val="28"/>
          <w:u w:color="000000"/>
          <w:lang w:eastAsia="pl-PL" w:bidi="pl-PL"/>
        </w:rPr>
        <w:t>zyskuje od rodziców i opiekunów informacje zwrotne nt. realizacji w placówce</w:t>
      </w:r>
      <w:r w:rsidR="00A316A1" w:rsidRPr="00C008FC">
        <w:rPr>
          <w:rFonts w:ascii="Arial" w:eastAsia="Times New Roman" w:hAnsi="Arial" w:cs="Arial"/>
          <w:color w:val="000000"/>
          <w:kern w:val="0"/>
          <w:sz w:val="28"/>
          <w:szCs w:val="28"/>
          <w:u w:color="000000"/>
          <w:lang w:eastAsia="pl-PL" w:bidi="pl-PL"/>
        </w:rPr>
        <w:t>Standardów ochrony małoletnich.</w:t>
      </w:r>
    </w:p>
    <w:p w:rsidR="00CB6B4C" w:rsidRPr="00C008FC" w:rsidRDefault="00F74EB7" w:rsidP="00C008FC">
      <w:pPr>
        <w:keepLines/>
        <w:spacing w:before="120" w:after="120" w:line="240" w:lineRule="auto"/>
        <w:ind w:firstLine="340"/>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 xml:space="preserve">5. </w:t>
      </w:r>
      <w:r w:rsidR="00A4489A" w:rsidRPr="00A4489A">
        <w:rPr>
          <w:rFonts w:ascii="Arial" w:eastAsia="Times New Roman" w:hAnsi="Arial" w:cs="Arial"/>
          <w:color w:val="000000"/>
          <w:kern w:val="0"/>
          <w:sz w:val="28"/>
          <w:szCs w:val="28"/>
          <w:u w:color="000000"/>
          <w:lang w:eastAsia="pl-PL" w:bidi="pl-PL"/>
        </w:rPr>
        <w:t xml:space="preserve">W przypadku podejrzenia lub uzyskania informacji, że dziecko jest krzywdzone </w:t>
      </w:r>
      <w:r w:rsidR="00A4489A" w:rsidRPr="00A4489A">
        <w:rPr>
          <w:rFonts w:ascii="Arial" w:eastAsia="Times New Roman" w:hAnsi="Arial" w:cs="Arial"/>
          <w:b/>
          <w:bCs/>
          <w:color w:val="000000"/>
          <w:kern w:val="0"/>
          <w:sz w:val="28"/>
          <w:szCs w:val="28"/>
          <w:u w:color="000000"/>
          <w:lang w:eastAsia="pl-PL" w:bidi="pl-PL"/>
        </w:rPr>
        <w:t>n</w:t>
      </w:r>
      <w:r w:rsidR="00CB6B4C" w:rsidRPr="00A4489A">
        <w:rPr>
          <w:rFonts w:ascii="Arial" w:eastAsia="Times New Roman" w:hAnsi="Arial" w:cs="Arial"/>
          <w:b/>
          <w:bCs/>
          <w:color w:val="000000"/>
          <w:kern w:val="0"/>
          <w:sz w:val="28"/>
          <w:szCs w:val="28"/>
          <w:u w:color="000000"/>
          <w:lang w:eastAsia="pl-PL" w:bidi="pl-PL"/>
        </w:rPr>
        <w:t>auczyciele:</w:t>
      </w:r>
    </w:p>
    <w:p w:rsidR="00CB6B4C" w:rsidRPr="00C008FC" w:rsidRDefault="00200DD7">
      <w:pPr>
        <w:pStyle w:val="Akapitzlist"/>
        <w:keepLines/>
        <w:numPr>
          <w:ilvl w:val="0"/>
          <w:numId w:val="8"/>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p</w:t>
      </w:r>
      <w:r w:rsidR="00CB6B4C" w:rsidRPr="00C008FC">
        <w:rPr>
          <w:rFonts w:ascii="Arial" w:eastAsia="Times New Roman" w:hAnsi="Arial" w:cs="Arial"/>
          <w:color w:val="000000"/>
          <w:kern w:val="0"/>
          <w:sz w:val="28"/>
          <w:szCs w:val="28"/>
          <w:u w:color="000000"/>
          <w:lang w:eastAsia="pl-PL" w:bidi="pl-PL"/>
        </w:rPr>
        <w:t>rzekazują wychowawcy i pedagogowi informacje o tym, że podejrzewająprzemoc wobec dziecka</w:t>
      </w:r>
      <w:r w:rsidR="00F74EB7" w:rsidRPr="00C008FC">
        <w:rPr>
          <w:rFonts w:ascii="Arial" w:eastAsia="Times New Roman" w:hAnsi="Arial" w:cs="Arial"/>
          <w:color w:val="000000"/>
          <w:kern w:val="0"/>
          <w:sz w:val="28"/>
          <w:szCs w:val="28"/>
          <w:u w:color="000000"/>
          <w:lang w:eastAsia="pl-PL" w:bidi="pl-PL"/>
        </w:rPr>
        <w:t>;</w:t>
      </w:r>
    </w:p>
    <w:p w:rsidR="00CB6B4C" w:rsidRPr="00C008FC" w:rsidRDefault="00200DD7">
      <w:pPr>
        <w:pStyle w:val="Akapitzlist"/>
        <w:keepLines/>
        <w:numPr>
          <w:ilvl w:val="0"/>
          <w:numId w:val="8"/>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s</w:t>
      </w:r>
      <w:r w:rsidR="00CB6B4C" w:rsidRPr="00C008FC">
        <w:rPr>
          <w:rFonts w:ascii="Arial" w:eastAsia="Times New Roman" w:hAnsi="Arial" w:cs="Arial"/>
          <w:color w:val="000000"/>
          <w:kern w:val="0"/>
          <w:sz w:val="28"/>
          <w:szCs w:val="28"/>
          <w:u w:color="000000"/>
          <w:lang w:eastAsia="pl-PL" w:bidi="pl-PL"/>
        </w:rPr>
        <w:t>porządzają notatkę służbową</w:t>
      </w:r>
      <w:r w:rsidR="00F74EB7" w:rsidRPr="00C008FC">
        <w:rPr>
          <w:rFonts w:ascii="Arial" w:eastAsia="Times New Roman" w:hAnsi="Arial" w:cs="Arial"/>
          <w:color w:val="000000"/>
          <w:kern w:val="0"/>
          <w:sz w:val="28"/>
          <w:szCs w:val="28"/>
          <w:u w:color="000000"/>
          <w:lang w:eastAsia="pl-PL" w:bidi="pl-PL"/>
        </w:rPr>
        <w:t>;</w:t>
      </w:r>
    </w:p>
    <w:p w:rsidR="00CB6B4C" w:rsidRPr="00C008FC" w:rsidRDefault="00200DD7">
      <w:pPr>
        <w:pStyle w:val="Akapitzlist"/>
        <w:keepLines/>
        <w:numPr>
          <w:ilvl w:val="0"/>
          <w:numId w:val="8"/>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m</w:t>
      </w:r>
      <w:r w:rsidR="00CB6B4C" w:rsidRPr="00C008FC">
        <w:rPr>
          <w:rFonts w:ascii="Arial" w:eastAsia="Times New Roman" w:hAnsi="Arial" w:cs="Arial"/>
          <w:color w:val="000000"/>
          <w:kern w:val="0"/>
          <w:sz w:val="28"/>
          <w:szCs w:val="28"/>
          <w:u w:color="000000"/>
          <w:lang w:eastAsia="pl-PL" w:bidi="pl-PL"/>
        </w:rPr>
        <w:t>onitorują sytuację dziecka</w:t>
      </w:r>
      <w:r w:rsidR="00F74EB7" w:rsidRPr="00C008FC">
        <w:rPr>
          <w:rFonts w:ascii="Arial" w:eastAsia="Times New Roman" w:hAnsi="Arial" w:cs="Arial"/>
          <w:color w:val="000000"/>
          <w:kern w:val="0"/>
          <w:sz w:val="28"/>
          <w:szCs w:val="28"/>
          <w:u w:color="000000"/>
          <w:lang w:eastAsia="pl-PL" w:bidi="pl-PL"/>
        </w:rPr>
        <w:t>;</w:t>
      </w:r>
    </w:p>
    <w:p w:rsidR="00CB6B4C" w:rsidRPr="00C008FC" w:rsidRDefault="00200DD7">
      <w:pPr>
        <w:pStyle w:val="Akapitzlist"/>
        <w:keepLines/>
        <w:numPr>
          <w:ilvl w:val="0"/>
          <w:numId w:val="8"/>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m</w:t>
      </w:r>
      <w:r w:rsidR="00CB6B4C" w:rsidRPr="00C008FC">
        <w:rPr>
          <w:rFonts w:ascii="Arial" w:eastAsia="Times New Roman" w:hAnsi="Arial" w:cs="Arial"/>
          <w:color w:val="000000"/>
          <w:kern w:val="0"/>
          <w:sz w:val="28"/>
          <w:szCs w:val="28"/>
          <w:u w:color="000000"/>
          <w:lang w:eastAsia="pl-PL" w:bidi="pl-PL"/>
        </w:rPr>
        <w:t>ogą być osobami, które uruchamiają procedurę „ Niebieskiej Karty” poprzezwypełnienie formularza „Niebieska Karta”</w:t>
      </w:r>
      <w:r w:rsidR="00F74EB7" w:rsidRPr="00C008FC">
        <w:rPr>
          <w:rFonts w:ascii="Arial" w:eastAsia="Times New Roman" w:hAnsi="Arial" w:cs="Arial"/>
          <w:color w:val="000000"/>
          <w:kern w:val="0"/>
          <w:sz w:val="28"/>
          <w:szCs w:val="28"/>
          <w:u w:color="000000"/>
          <w:lang w:eastAsia="pl-PL" w:bidi="pl-PL"/>
        </w:rPr>
        <w:t>;</w:t>
      </w:r>
    </w:p>
    <w:p w:rsidR="00CB6B4C" w:rsidRPr="00C008FC" w:rsidRDefault="00200DD7">
      <w:pPr>
        <w:pStyle w:val="Akapitzlist"/>
        <w:keepLines/>
        <w:numPr>
          <w:ilvl w:val="0"/>
          <w:numId w:val="8"/>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o</w:t>
      </w:r>
      <w:r w:rsidR="00CB6B4C" w:rsidRPr="00C008FC">
        <w:rPr>
          <w:rFonts w:ascii="Arial" w:eastAsia="Times New Roman" w:hAnsi="Arial" w:cs="Arial"/>
          <w:color w:val="000000"/>
          <w:kern w:val="0"/>
          <w:sz w:val="28"/>
          <w:szCs w:val="28"/>
          <w:u w:color="000000"/>
          <w:lang w:eastAsia="pl-PL" w:bidi="pl-PL"/>
        </w:rPr>
        <w:t>pracowują w zespole plan pomocy dziecku krzywdzonemu</w:t>
      </w:r>
      <w:r w:rsidR="00F74EB7" w:rsidRPr="00C008FC">
        <w:rPr>
          <w:rFonts w:ascii="Arial" w:eastAsia="Times New Roman" w:hAnsi="Arial" w:cs="Arial"/>
          <w:color w:val="000000"/>
          <w:kern w:val="0"/>
          <w:sz w:val="28"/>
          <w:szCs w:val="28"/>
          <w:u w:color="000000"/>
          <w:lang w:eastAsia="pl-PL" w:bidi="pl-PL"/>
        </w:rPr>
        <w:t>;</w:t>
      </w:r>
    </w:p>
    <w:p w:rsidR="00F74EB7" w:rsidRPr="00C008FC" w:rsidRDefault="00200DD7">
      <w:pPr>
        <w:pStyle w:val="Akapitzlist"/>
        <w:keepLines/>
        <w:numPr>
          <w:ilvl w:val="0"/>
          <w:numId w:val="8"/>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d</w:t>
      </w:r>
      <w:r w:rsidR="00CB6B4C" w:rsidRPr="00C008FC">
        <w:rPr>
          <w:rFonts w:ascii="Arial" w:eastAsia="Times New Roman" w:hAnsi="Arial" w:cs="Arial"/>
          <w:color w:val="000000"/>
          <w:kern w:val="0"/>
          <w:sz w:val="28"/>
          <w:szCs w:val="28"/>
          <w:u w:color="000000"/>
          <w:lang w:eastAsia="pl-PL" w:bidi="pl-PL"/>
        </w:rPr>
        <w:t>bają o realizację treści z zakresu bezpieczeństwa i profilaktyki w bieżącej pracypedagogicznej z uczniami</w:t>
      </w:r>
      <w:r w:rsidR="00F74EB7" w:rsidRPr="00C008FC">
        <w:rPr>
          <w:rFonts w:ascii="Arial" w:eastAsia="Times New Roman" w:hAnsi="Arial" w:cs="Arial"/>
          <w:color w:val="000000"/>
          <w:kern w:val="0"/>
          <w:sz w:val="28"/>
          <w:szCs w:val="28"/>
          <w:u w:color="000000"/>
          <w:lang w:eastAsia="pl-PL" w:bidi="pl-PL"/>
        </w:rPr>
        <w:t>.</w:t>
      </w:r>
    </w:p>
    <w:p w:rsidR="00CB6B4C" w:rsidRPr="00C008FC" w:rsidRDefault="00F74EB7" w:rsidP="00C008FC">
      <w:pPr>
        <w:keepLines/>
        <w:spacing w:before="120" w:after="120" w:line="240" w:lineRule="auto"/>
        <w:ind w:firstLine="340"/>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6.</w:t>
      </w:r>
      <w:r w:rsidR="00A4489A" w:rsidRPr="00A4489A">
        <w:rPr>
          <w:rFonts w:ascii="Arial" w:eastAsia="Times New Roman" w:hAnsi="Arial" w:cs="Arial"/>
          <w:color w:val="000000"/>
          <w:kern w:val="0"/>
          <w:sz w:val="28"/>
          <w:szCs w:val="28"/>
          <w:u w:color="000000"/>
          <w:lang w:eastAsia="pl-PL" w:bidi="pl-PL"/>
        </w:rPr>
        <w:t xml:space="preserve">W przypadku podejrzenia lub uzyskania informacji, że dziecko jest krzywdzone </w:t>
      </w:r>
      <w:r w:rsidR="00A4489A">
        <w:rPr>
          <w:rFonts w:ascii="Arial" w:eastAsia="Times New Roman" w:hAnsi="Arial" w:cs="Arial"/>
          <w:color w:val="000000"/>
          <w:kern w:val="0"/>
          <w:sz w:val="28"/>
          <w:szCs w:val="28"/>
          <w:u w:color="000000"/>
          <w:lang w:eastAsia="pl-PL" w:bidi="pl-PL"/>
        </w:rPr>
        <w:t xml:space="preserve"> p</w:t>
      </w:r>
      <w:r w:rsidR="00CB6B4C" w:rsidRPr="00C008FC">
        <w:rPr>
          <w:rFonts w:ascii="Arial" w:eastAsia="Times New Roman" w:hAnsi="Arial" w:cs="Arial"/>
          <w:color w:val="000000"/>
          <w:kern w:val="0"/>
          <w:sz w:val="28"/>
          <w:szCs w:val="28"/>
          <w:u w:color="000000"/>
          <w:lang w:eastAsia="pl-PL" w:bidi="pl-PL"/>
        </w:rPr>
        <w:t>ielęgniarka:</w:t>
      </w:r>
    </w:p>
    <w:p w:rsidR="00CB6B4C" w:rsidRPr="00C008FC" w:rsidRDefault="00200DD7">
      <w:pPr>
        <w:pStyle w:val="Akapitzlist"/>
        <w:keepLines/>
        <w:numPr>
          <w:ilvl w:val="0"/>
          <w:numId w:val="9"/>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d</w:t>
      </w:r>
      <w:r w:rsidR="00CB6B4C" w:rsidRPr="00C008FC">
        <w:rPr>
          <w:rFonts w:ascii="Arial" w:eastAsia="Times New Roman" w:hAnsi="Arial" w:cs="Arial"/>
          <w:color w:val="000000"/>
          <w:kern w:val="0"/>
          <w:sz w:val="28"/>
          <w:szCs w:val="28"/>
          <w:u w:color="000000"/>
          <w:lang w:eastAsia="pl-PL" w:bidi="pl-PL"/>
        </w:rPr>
        <w:t>yskretnie, z poszanowaniem praw dziecka dokonuje obejrzenia obrażeń</w:t>
      </w:r>
      <w:r w:rsidR="00F74EB7" w:rsidRPr="00C008FC">
        <w:rPr>
          <w:rFonts w:ascii="Arial" w:eastAsia="Times New Roman" w:hAnsi="Arial" w:cs="Arial"/>
          <w:color w:val="000000"/>
          <w:kern w:val="0"/>
          <w:sz w:val="28"/>
          <w:szCs w:val="28"/>
          <w:u w:color="000000"/>
          <w:lang w:eastAsia="pl-PL" w:bidi="pl-PL"/>
        </w:rPr>
        <w:t>;</w:t>
      </w:r>
    </w:p>
    <w:p w:rsidR="00CB6B4C" w:rsidRPr="00C008FC" w:rsidRDefault="00200DD7">
      <w:pPr>
        <w:pStyle w:val="Akapitzlist"/>
        <w:keepLines/>
        <w:numPr>
          <w:ilvl w:val="0"/>
          <w:numId w:val="9"/>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lastRenderedPageBreak/>
        <w:t>u</w:t>
      </w:r>
      <w:r w:rsidR="00CB6B4C" w:rsidRPr="00C008FC">
        <w:rPr>
          <w:rFonts w:ascii="Arial" w:eastAsia="Times New Roman" w:hAnsi="Arial" w:cs="Arial"/>
          <w:color w:val="000000"/>
          <w:kern w:val="0"/>
          <w:sz w:val="28"/>
          <w:szCs w:val="28"/>
          <w:u w:color="000000"/>
          <w:lang w:eastAsia="pl-PL" w:bidi="pl-PL"/>
        </w:rPr>
        <w:t>dziela pierwszej pomocy przedmedycznej, jeśli sytuacja tego wymaga</w:t>
      </w:r>
      <w:r w:rsidR="00F74EB7" w:rsidRPr="00C008FC">
        <w:rPr>
          <w:rFonts w:ascii="Arial" w:eastAsia="Times New Roman" w:hAnsi="Arial" w:cs="Arial"/>
          <w:color w:val="000000"/>
          <w:kern w:val="0"/>
          <w:sz w:val="28"/>
          <w:szCs w:val="28"/>
          <w:u w:color="000000"/>
          <w:lang w:eastAsia="pl-PL" w:bidi="pl-PL"/>
        </w:rPr>
        <w:t>;</w:t>
      </w:r>
    </w:p>
    <w:p w:rsidR="00CB6B4C" w:rsidRPr="00C008FC" w:rsidRDefault="00200DD7">
      <w:pPr>
        <w:pStyle w:val="Akapitzlist"/>
        <w:keepLines/>
        <w:numPr>
          <w:ilvl w:val="0"/>
          <w:numId w:val="9"/>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s</w:t>
      </w:r>
      <w:r w:rsidR="00CB6B4C" w:rsidRPr="00C008FC">
        <w:rPr>
          <w:rFonts w:ascii="Arial" w:eastAsia="Times New Roman" w:hAnsi="Arial" w:cs="Arial"/>
          <w:color w:val="000000"/>
          <w:kern w:val="0"/>
          <w:sz w:val="28"/>
          <w:szCs w:val="28"/>
          <w:u w:color="000000"/>
          <w:lang w:eastAsia="pl-PL" w:bidi="pl-PL"/>
        </w:rPr>
        <w:t>porządza notatkę służbową</w:t>
      </w:r>
      <w:r w:rsidR="00F74EB7" w:rsidRPr="00C008FC">
        <w:rPr>
          <w:rFonts w:ascii="Arial" w:eastAsia="Times New Roman" w:hAnsi="Arial" w:cs="Arial"/>
          <w:color w:val="000000"/>
          <w:kern w:val="0"/>
          <w:sz w:val="28"/>
          <w:szCs w:val="28"/>
          <w:u w:color="000000"/>
          <w:lang w:eastAsia="pl-PL" w:bidi="pl-PL"/>
        </w:rPr>
        <w:t>.</w:t>
      </w:r>
    </w:p>
    <w:p w:rsidR="00CB6B4C" w:rsidRPr="00C008FC" w:rsidRDefault="00F74EB7" w:rsidP="00C008FC">
      <w:pPr>
        <w:keepLines/>
        <w:spacing w:before="120" w:after="120" w:line="240" w:lineRule="auto"/>
        <w:ind w:firstLine="340"/>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7.</w:t>
      </w:r>
      <w:r w:rsidR="00A4489A" w:rsidRPr="00A4489A">
        <w:rPr>
          <w:rFonts w:ascii="Arial" w:eastAsia="Times New Roman" w:hAnsi="Arial" w:cs="Arial"/>
          <w:color w:val="000000"/>
          <w:kern w:val="0"/>
          <w:sz w:val="28"/>
          <w:szCs w:val="28"/>
          <w:u w:color="000000"/>
          <w:lang w:eastAsia="pl-PL" w:bidi="pl-PL"/>
        </w:rPr>
        <w:t>W przypadku podejrzenia lub uzyskania informacji, że dziecko jest krzywdzone</w:t>
      </w:r>
      <w:r w:rsidR="00A4489A">
        <w:rPr>
          <w:rFonts w:ascii="Arial" w:eastAsia="Times New Roman" w:hAnsi="Arial" w:cs="Arial"/>
          <w:b/>
          <w:bCs/>
          <w:color w:val="000000"/>
          <w:kern w:val="0"/>
          <w:sz w:val="28"/>
          <w:szCs w:val="28"/>
          <w:u w:color="000000"/>
          <w:lang w:eastAsia="pl-PL" w:bidi="pl-PL"/>
        </w:rPr>
        <w:t>n</w:t>
      </w:r>
      <w:r w:rsidR="00CB6B4C" w:rsidRPr="00A4489A">
        <w:rPr>
          <w:rFonts w:ascii="Arial" w:eastAsia="Times New Roman" w:hAnsi="Arial" w:cs="Arial"/>
          <w:b/>
          <w:bCs/>
          <w:color w:val="000000"/>
          <w:kern w:val="0"/>
          <w:sz w:val="28"/>
          <w:szCs w:val="28"/>
          <w:u w:color="000000"/>
          <w:lang w:eastAsia="pl-PL" w:bidi="pl-PL"/>
        </w:rPr>
        <w:t>iepedagogiczni</w:t>
      </w:r>
      <w:r w:rsidR="00CB6B4C" w:rsidRPr="00C008FC">
        <w:rPr>
          <w:rFonts w:ascii="Arial" w:eastAsia="Times New Roman" w:hAnsi="Arial" w:cs="Arial"/>
          <w:color w:val="000000"/>
          <w:kern w:val="0"/>
          <w:sz w:val="28"/>
          <w:szCs w:val="28"/>
          <w:u w:color="000000"/>
          <w:lang w:eastAsia="pl-PL" w:bidi="pl-PL"/>
        </w:rPr>
        <w:t xml:space="preserve"> pracownicy szkoły:</w:t>
      </w:r>
    </w:p>
    <w:p w:rsidR="00CB6B4C" w:rsidRPr="00C008FC" w:rsidRDefault="00200DD7">
      <w:pPr>
        <w:pStyle w:val="Akapitzlist"/>
        <w:keepLines/>
        <w:numPr>
          <w:ilvl w:val="0"/>
          <w:numId w:val="10"/>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s</w:t>
      </w:r>
      <w:r w:rsidR="00CB6B4C" w:rsidRPr="00C008FC">
        <w:rPr>
          <w:rFonts w:ascii="Arial" w:eastAsia="Times New Roman" w:hAnsi="Arial" w:cs="Arial"/>
          <w:color w:val="000000"/>
          <w:kern w:val="0"/>
          <w:sz w:val="28"/>
          <w:szCs w:val="28"/>
          <w:u w:color="000000"/>
          <w:lang w:eastAsia="pl-PL" w:bidi="pl-PL"/>
        </w:rPr>
        <w:t>ą uważni i wrażliwi na sytuację dzieci</w:t>
      </w:r>
      <w:r w:rsidR="00F74EB7" w:rsidRPr="00C008FC">
        <w:rPr>
          <w:rFonts w:ascii="Arial" w:eastAsia="Times New Roman" w:hAnsi="Arial" w:cs="Arial"/>
          <w:color w:val="000000"/>
          <w:kern w:val="0"/>
          <w:sz w:val="28"/>
          <w:szCs w:val="28"/>
          <w:u w:color="000000"/>
          <w:lang w:eastAsia="pl-PL" w:bidi="pl-PL"/>
        </w:rPr>
        <w:t>;</w:t>
      </w:r>
    </w:p>
    <w:p w:rsidR="00CB6B4C" w:rsidRPr="00C008FC" w:rsidRDefault="00200DD7">
      <w:pPr>
        <w:pStyle w:val="Akapitzlist"/>
        <w:keepLines/>
        <w:numPr>
          <w:ilvl w:val="0"/>
          <w:numId w:val="10"/>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r</w:t>
      </w:r>
      <w:r w:rsidR="00CB6B4C" w:rsidRPr="00C008FC">
        <w:rPr>
          <w:rFonts w:ascii="Arial" w:eastAsia="Times New Roman" w:hAnsi="Arial" w:cs="Arial"/>
          <w:color w:val="000000"/>
          <w:kern w:val="0"/>
          <w:sz w:val="28"/>
          <w:szCs w:val="28"/>
          <w:u w:color="000000"/>
          <w:lang w:eastAsia="pl-PL" w:bidi="pl-PL"/>
        </w:rPr>
        <w:t>eagują na objawy przemocy oraz niepokojące zachowania, których mogą byćświadkami</w:t>
      </w:r>
      <w:r w:rsidR="00F74EB7" w:rsidRPr="00C008FC">
        <w:rPr>
          <w:rFonts w:ascii="Arial" w:eastAsia="Times New Roman" w:hAnsi="Arial" w:cs="Arial"/>
          <w:color w:val="000000"/>
          <w:kern w:val="0"/>
          <w:sz w:val="28"/>
          <w:szCs w:val="28"/>
          <w:u w:color="000000"/>
          <w:lang w:eastAsia="pl-PL" w:bidi="pl-PL"/>
        </w:rPr>
        <w:t>;</w:t>
      </w:r>
    </w:p>
    <w:p w:rsidR="00CB6B4C" w:rsidRDefault="00200DD7">
      <w:pPr>
        <w:pStyle w:val="Akapitzlist"/>
        <w:keepLines/>
        <w:numPr>
          <w:ilvl w:val="0"/>
          <w:numId w:val="10"/>
        </w:numPr>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z</w:t>
      </w:r>
      <w:r w:rsidR="00CB6B4C" w:rsidRPr="00C008FC">
        <w:rPr>
          <w:rFonts w:ascii="Arial" w:eastAsia="Times New Roman" w:hAnsi="Arial" w:cs="Arial"/>
          <w:color w:val="000000"/>
          <w:kern w:val="0"/>
          <w:sz w:val="28"/>
          <w:szCs w:val="28"/>
          <w:u w:color="000000"/>
          <w:lang w:eastAsia="pl-PL" w:bidi="pl-PL"/>
        </w:rPr>
        <w:t>głaszają obserwowane, niepokojące sygnały dyrek</w:t>
      </w:r>
      <w:r w:rsidR="00F75706">
        <w:rPr>
          <w:rFonts w:ascii="Arial" w:eastAsia="Times New Roman" w:hAnsi="Arial" w:cs="Arial"/>
          <w:color w:val="000000"/>
          <w:kern w:val="0"/>
          <w:sz w:val="28"/>
          <w:szCs w:val="28"/>
          <w:u w:color="000000"/>
          <w:lang w:eastAsia="pl-PL" w:bidi="pl-PL"/>
        </w:rPr>
        <w:t>torowi</w:t>
      </w:r>
      <w:r w:rsidR="00CB6B4C" w:rsidRPr="00C008FC">
        <w:rPr>
          <w:rFonts w:ascii="Arial" w:eastAsia="Times New Roman" w:hAnsi="Arial" w:cs="Arial"/>
          <w:color w:val="000000"/>
          <w:kern w:val="0"/>
          <w:sz w:val="28"/>
          <w:szCs w:val="28"/>
          <w:u w:color="000000"/>
          <w:lang w:eastAsia="pl-PL" w:bidi="pl-PL"/>
        </w:rPr>
        <w:t>, pedagogowilub wychowawcy</w:t>
      </w:r>
      <w:r w:rsidR="00F74EB7" w:rsidRPr="00C008FC">
        <w:rPr>
          <w:rFonts w:ascii="Arial" w:eastAsia="Times New Roman" w:hAnsi="Arial" w:cs="Arial"/>
          <w:color w:val="000000"/>
          <w:kern w:val="0"/>
          <w:sz w:val="28"/>
          <w:szCs w:val="28"/>
          <w:u w:color="000000"/>
          <w:lang w:eastAsia="pl-PL" w:bidi="pl-PL"/>
        </w:rPr>
        <w:t>.</w:t>
      </w:r>
    </w:p>
    <w:p w:rsidR="00C008FC" w:rsidRDefault="00C008FC" w:rsidP="00C008FC">
      <w:pPr>
        <w:keepLines/>
        <w:spacing w:before="120" w:after="120" w:line="240" w:lineRule="auto"/>
        <w:jc w:val="both"/>
        <w:rPr>
          <w:rFonts w:ascii="Arial" w:eastAsia="Times New Roman" w:hAnsi="Arial" w:cs="Arial"/>
          <w:color w:val="000000"/>
          <w:kern w:val="0"/>
          <w:sz w:val="28"/>
          <w:szCs w:val="28"/>
          <w:u w:color="000000"/>
          <w:lang w:eastAsia="pl-PL" w:bidi="pl-PL"/>
        </w:rPr>
      </w:pPr>
    </w:p>
    <w:p w:rsidR="00F75706" w:rsidRDefault="00F75706" w:rsidP="00C008FC">
      <w:pPr>
        <w:keepLines/>
        <w:spacing w:before="120" w:after="120" w:line="240" w:lineRule="auto"/>
        <w:jc w:val="both"/>
        <w:rPr>
          <w:rFonts w:ascii="Arial" w:eastAsia="Times New Roman" w:hAnsi="Arial" w:cs="Arial"/>
          <w:color w:val="000000"/>
          <w:kern w:val="0"/>
          <w:sz w:val="28"/>
          <w:szCs w:val="28"/>
          <w:u w:color="000000"/>
          <w:lang w:eastAsia="pl-PL" w:bidi="pl-PL"/>
        </w:rPr>
      </w:pPr>
    </w:p>
    <w:p w:rsidR="00F75706" w:rsidRDefault="00F75706" w:rsidP="00C008FC">
      <w:pPr>
        <w:keepLines/>
        <w:spacing w:before="120" w:after="120" w:line="240" w:lineRule="auto"/>
        <w:jc w:val="both"/>
        <w:rPr>
          <w:rFonts w:ascii="Arial" w:eastAsia="Times New Roman" w:hAnsi="Arial" w:cs="Arial"/>
          <w:color w:val="000000"/>
          <w:kern w:val="0"/>
          <w:sz w:val="28"/>
          <w:szCs w:val="28"/>
          <w:u w:color="000000"/>
          <w:lang w:eastAsia="pl-PL" w:bidi="pl-PL"/>
        </w:rPr>
      </w:pPr>
    </w:p>
    <w:p w:rsidR="00F75706" w:rsidRDefault="00F75706" w:rsidP="00C008FC">
      <w:pPr>
        <w:keepLines/>
        <w:spacing w:before="120" w:after="120" w:line="240" w:lineRule="auto"/>
        <w:jc w:val="both"/>
        <w:rPr>
          <w:rFonts w:ascii="Arial" w:eastAsia="Times New Roman" w:hAnsi="Arial" w:cs="Arial"/>
          <w:color w:val="000000"/>
          <w:kern w:val="0"/>
          <w:sz w:val="28"/>
          <w:szCs w:val="28"/>
          <w:u w:color="000000"/>
          <w:lang w:eastAsia="pl-PL" w:bidi="pl-PL"/>
        </w:rPr>
      </w:pPr>
    </w:p>
    <w:p w:rsidR="00F75706" w:rsidRDefault="00F75706" w:rsidP="00C008FC">
      <w:pPr>
        <w:keepLines/>
        <w:spacing w:before="120" w:after="120" w:line="240" w:lineRule="auto"/>
        <w:jc w:val="both"/>
        <w:rPr>
          <w:rFonts w:ascii="Arial" w:eastAsia="Times New Roman" w:hAnsi="Arial" w:cs="Arial"/>
          <w:color w:val="000000"/>
          <w:kern w:val="0"/>
          <w:sz w:val="28"/>
          <w:szCs w:val="28"/>
          <w:u w:color="000000"/>
          <w:lang w:eastAsia="pl-PL" w:bidi="pl-PL"/>
        </w:rPr>
      </w:pPr>
    </w:p>
    <w:p w:rsidR="00F75706" w:rsidRDefault="00F75706" w:rsidP="00C008FC">
      <w:pPr>
        <w:keepLines/>
        <w:spacing w:before="120" w:after="120" w:line="240" w:lineRule="auto"/>
        <w:jc w:val="both"/>
        <w:rPr>
          <w:rFonts w:ascii="Arial" w:eastAsia="Times New Roman" w:hAnsi="Arial" w:cs="Arial"/>
          <w:color w:val="000000"/>
          <w:kern w:val="0"/>
          <w:sz w:val="28"/>
          <w:szCs w:val="28"/>
          <w:u w:color="000000"/>
          <w:lang w:eastAsia="pl-PL" w:bidi="pl-PL"/>
        </w:rPr>
      </w:pPr>
    </w:p>
    <w:p w:rsidR="00A4489A" w:rsidRPr="00C008FC" w:rsidRDefault="00A4489A" w:rsidP="00A4489A">
      <w:pPr>
        <w:keepLines/>
        <w:spacing w:before="120" w:after="120" w:line="240" w:lineRule="auto"/>
        <w:ind w:firstLine="340"/>
        <w:jc w:val="center"/>
        <w:rPr>
          <w:rFonts w:ascii="Arial" w:eastAsia="Times New Roman" w:hAnsi="Arial" w:cs="Arial"/>
          <w:color w:val="000000"/>
          <w:kern w:val="0"/>
          <w:sz w:val="28"/>
          <w:szCs w:val="28"/>
          <w:u w:color="000000"/>
          <w:lang w:eastAsia="pl-PL" w:bidi="pl-PL"/>
        </w:rPr>
      </w:pPr>
      <w:r w:rsidRPr="00C008FC">
        <w:rPr>
          <w:rFonts w:ascii="Arial" w:eastAsia="Times New Roman" w:hAnsi="Arial" w:cs="Arial"/>
          <w:color w:val="000000"/>
          <w:kern w:val="0"/>
          <w:sz w:val="28"/>
          <w:szCs w:val="28"/>
          <w:u w:color="000000"/>
          <w:lang w:eastAsia="pl-PL" w:bidi="pl-PL"/>
        </w:rPr>
        <w:t>Rozdział 1</w:t>
      </w:r>
      <w:r>
        <w:rPr>
          <w:rFonts w:ascii="Arial" w:eastAsia="Times New Roman" w:hAnsi="Arial" w:cs="Arial"/>
          <w:color w:val="000000"/>
          <w:kern w:val="0"/>
          <w:sz w:val="28"/>
          <w:szCs w:val="28"/>
          <w:u w:color="000000"/>
          <w:lang w:eastAsia="pl-PL" w:bidi="pl-PL"/>
        </w:rPr>
        <w:t>4</w:t>
      </w:r>
    </w:p>
    <w:p w:rsidR="00A4489A" w:rsidRDefault="00111269" w:rsidP="00A4489A">
      <w:pPr>
        <w:pStyle w:val="Akapitzlist"/>
        <w:keepLines/>
        <w:spacing w:before="120" w:after="120" w:line="240" w:lineRule="auto"/>
        <w:ind w:left="1060"/>
        <w:jc w:val="center"/>
        <w:rPr>
          <w:rFonts w:ascii="Arial" w:eastAsia="Times New Roman" w:hAnsi="Arial" w:cs="Arial"/>
          <w:b/>
          <w:bCs/>
          <w:color w:val="000000"/>
          <w:kern w:val="0"/>
          <w:sz w:val="28"/>
          <w:szCs w:val="28"/>
          <w:u w:color="000000"/>
          <w:lang w:eastAsia="pl-PL" w:bidi="pl-PL"/>
        </w:rPr>
      </w:pPr>
      <w:r>
        <w:rPr>
          <w:rFonts w:ascii="Arial" w:eastAsia="Times New Roman" w:hAnsi="Arial" w:cs="Arial"/>
          <w:b/>
          <w:bCs/>
          <w:color w:val="000000"/>
          <w:kern w:val="0"/>
          <w:sz w:val="28"/>
          <w:szCs w:val="28"/>
          <w:u w:color="000000"/>
          <w:lang w:eastAsia="pl-PL" w:bidi="pl-PL"/>
        </w:rPr>
        <w:t>Z</w:t>
      </w:r>
      <w:r w:rsidR="00A4489A" w:rsidRPr="00A4489A">
        <w:rPr>
          <w:rFonts w:ascii="Arial" w:eastAsia="Times New Roman" w:hAnsi="Arial" w:cs="Arial"/>
          <w:b/>
          <w:bCs/>
          <w:color w:val="000000"/>
          <w:kern w:val="0"/>
          <w:sz w:val="28"/>
          <w:szCs w:val="28"/>
          <w:u w:color="000000"/>
          <w:lang w:eastAsia="pl-PL" w:bidi="pl-PL"/>
        </w:rPr>
        <w:t>asady ustalania planu wsparcia małoletniego po ujawnieniu krzywdzenia</w:t>
      </w:r>
    </w:p>
    <w:p w:rsidR="00111269" w:rsidRPr="00A4489A" w:rsidRDefault="00111269" w:rsidP="00A4489A">
      <w:pPr>
        <w:pStyle w:val="Akapitzlist"/>
        <w:keepLines/>
        <w:spacing w:before="120" w:after="120" w:line="240" w:lineRule="auto"/>
        <w:ind w:left="1060"/>
        <w:jc w:val="center"/>
        <w:rPr>
          <w:rFonts w:ascii="Arial" w:eastAsia="Times New Roman" w:hAnsi="Arial" w:cs="Arial"/>
          <w:b/>
          <w:bCs/>
          <w:color w:val="000000"/>
          <w:kern w:val="0"/>
          <w:sz w:val="28"/>
          <w:szCs w:val="28"/>
          <w:u w:color="000000"/>
          <w:lang w:eastAsia="pl-PL" w:bidi="pl-PL"/>
        </w:rPr>
      </w:pPr>
    </w:p>
    <w:p w:rsidR="00111269" w:rsidRDefault="00111269" w:rsidP="00111269">
      <w:pPr>
        <w:keepLines/>
        <w:spacing w:before="120" w:after="120" w:line="240" w:lineRule="auto"/>
        <w:jc w:val="both"/>
        <w:rPr>
          <w:rFonts w:ascii="Arial" w:eastAsia="Times New Roman" w:hAnsi="Arial" w:cs="Arial"/>
          <w:color w:val="000000"/>
          <w:kern w:val="0"/>
          <w:sz w:val="28"/>
          <w:szCs w:val="28"/>
          <w:u w:color="000000"/>
          <w:lang w:eastAsia="pl-PL" w:bidi="pl-PL"/>
        </w:rPr>
      </w:pPr>
      <w:r w:rsidRPr="00C008FC">
        <w:rPr>
          <w:rFonts w:ascii="Arial" w:eastAsia="Times New Roman" w:hAnsi="Arial" w:cs="Arial"/>
          <w:b/>
          <w:bCs/>
          <w:color w:val="000000"/>
          <w:kern w:val="0"/>
          <w:sz w:val="28"/>
          <w:szCs w:val="28"/>
          <w:u w:color="000000"/>
          <w:lang w:eastAsia="pl-PL" w:bidi="pl-PL"/>
        </w:rPr>
        <w:t>§ 3</w:t>
      </w:r>
      <w:r>
        <w:rPr>
          <w:rFonts w:ascii="Arial" w:eastAsia="Times New Roman" w:hAnsi="Arial" w:cs="Arial"/>
          <w:b/>
          <w:bCs/>
          <w:color w:val="000000"/>
          <w:kern w:val="0"/>
          <w:sz w:val="28"/>
          <w:szCs w:val="28"/>
          <w:u w:color="000000"/>
          <w:lang w:eastAsia="pl-PL" w:bidi="pl-PL"/>
        </w:rPr>
        <w:t>7</w:t>
      </w:r>
      <w:r w:rsidRPr="00C008FC">
        <w:rPr>
          <w:rFonts w:ascii="Arial" w:eastAsia="Times New Roman" w:hAnsi="Arial" w:cs="Arial"/>
          <w:b/>
          <w:bCs/>
          <w:color w:val="000000"/>
          <w:kern w:val="0"/>
          <w:sz w:val="28"/>
          <w:szCs w:val="28"/>
          <w:u w:color="000000"/>
          <w:lang w:eastAsia="pl-PL" w:bidi="pl-PL"/>
        </w:rPr>
        <w:t>.</w:t>
      </w:r>
      <w:r w:rsidRPr="00C008FC">
        <w:rPr>
          <w:rFonts w:ascii="Arial" w:eastAsia="Times New Roman" w:hAnsi="Arial" w:cs="Arial"/>
          <w:color w:val="000000"/>
          <w:kern w:val="0"/>
          <w:sz w:val="28"/>
          <w:szCs w:val="28"/>
          <w:u w:color="000000"/>
          <w:lang w:eastAsia="pl-PL" w:bidi="pl-PL"/>
        </w:rPr>
        <w:t xml:space="preserve"> 1.</w:t>
      </w:r>
      <w:r>
        <w:rPr>
          <w:rFonts w:ascii="Arial" w:eastAsia="Times New Roman" w:hAnsi="Arial" w:cs="Arial"/>
          <w:color w:val="000000"/>
          <w:kern w:val="0"/>
          <w:sz w:val="28"/>
          <w:szCs w:val="28"/>
          <w:u w:color="000000"/>
          <w:lang w:eastAsia="pl-PL" w:bidi="pl-PL"/>
        </w:rPr>
        <w:t xml:space="preserve"> Wsytuacji ujawnienia krzywdzenia małoletniego dyrektorwyznacza nauczyciela, bądź zespół nauczycieli zobowiązanych do opracowania planu wsparcia </w:t>
      </w:r>
      <w:r w:rsidR="00BF792F">
        <w:rPr>
          <w:rFonts w:ascii="Arial" w:eastAsia="Times New Roman" w:hAnsi="Arial" w:cs="Arial"/>
          <w:color w:val="000000"/>
          <w:kern w:val="0"/>
          <w:sz w:val="28"/>
          <w:szCs w:val="28"/>
          <w:u w:color="000000"/>
          <w:lang w:eastAsia="pl-PL" w:bidi="pl-PL"/>
        </w:rPr>
        <w:t xml:space="preserve">udzielanemu </w:t>
      </w:r>
      <w:r>
        <w:rPr>
          <w:rFonts w:ascii="Arial" w:eastAsia="Times New Roman" w:hAnsi="Arial" w:cs="Arial"/>
          <w:color w:val="000000"/>
          <w:kern w:val="0"/>
          <w:sz w:val="28"/>
          <w:szCs w:val="28"/>
          <w:u w:color="000000"/>
          <w:lang w:eastAsia="pl-PL" w:bidi="pl-PL"/>
        </w:rPr>
        <w:t>krzywdzone</w:t>
      </w:r>
      <w:r w:rsidR="00BF792F">
        <w:rPr>
          <w:rFonts w:ascii="Arial" w:eastAsia="Times New Roman" w:hAnsi="Arial" w:cs="Arial"/>
          <w:color w:val="000000"/>
          <w:kern w:val="0"/>
          <w:sz w:val="28"/>
          <w:szCs w:val="28"/>
          <w:u w:color="000000"/>
          <w:lang w:eastAsia="pl-PL" w:bidi="pl-PL"/>
        </w:rPr>
        <w:t>mu</w:t>
      </w:r>
      <w:r>
        <w:rPr>
          <w:rFonts w:ascii="Arial" w:eastAsia="Times New Roman" w:hAnsi="Arial" w:cs="Arial"/>
          <w:color w:val="000000"/>
          <w:kern w:val="0"/>
          <w:sz w:val="28"/>
          <w:szCs w:val="28"/>
          <w:u w:color="000000"/>
          <w:lang w:eastAsia="pl-PL" w:bidi="pl-PL"/>
        </w:rPr>
        <w:t xml:space="preserve">, który zawiera odpowiednio do sytuacji </w:t>
      </w:r>
      <w:r w:rsidRPr="00111269">
        <w:rPr>
          <w:rFonts w:ascii="Arial" w:eastAsia="Times New Roman" w:hAnsi="Arial" w:cs="Arial"/>
          <w:color w:val="000000"/>
          <w:kern w:val="0"/>
          <w:sz w:val="28"/>
          <w:szCs w:val="28"/>
          <w:u w:color="000000"/>
          <w:lang w:eastAsia="pl-PL" w:bidi="pl-PL"/>
        </w:rPr>
        <w:t>wskazania dotyczące:</w:t>
      </w:r>
    </w:p>
    <w:p w:rsidR="00111269" w:rsidRPr="00BF792F" w:rsidRDefault="00111269">
      <w:pPr>
        <w:pStyle w:val="Akapitzlist"/>
        <w:numPr>
          <w:ilvl w:val="0"/>
          <w:numId w:val="28"/>
        </w:numPr>
        <w:jc w:val="both"/>
        <w:rPr>
          <w:rFonts w:ascii="Arial" w:eastAsia="Times New Roman" w:hAnsi="Arial" w:cs="Arial"/>
          <w:color w:val="000000"/>
          <w:kern w:val="0"/>
          <w:sz w:val="28"/>
          <w:szCs w:val="28"/>
          <w:u w:color="000000"/>
          <w:lang w:eastAsia="pl-PL" w:bidi="pl-PL"/>
        </w:rPr>
      </w:pPr>
      <w:r w:rsidRPr="00111269">
        <w:rPr>
          <w:rFonts w:ascii="Arial" w:eastAsia="Times New Roman" w:hAnsi="Arial" w:cs="Arial"/>
          <w:color w:val="000000"/>
          <w:kern w:val="0"/>
          <w:sz w:val="28"/>
          <w:szCs w:val="28"/>
          <w:u w:color="000000"/>
          <w:lang w:eastAsia="pl-PL" w:bidi="pl-PL"/>
        </w:rPr>
        <w:t>określenia form pomocy psychologiczno – pedagogicznej na terenie szkoły lub kierowania do instytucji udzielających różnych form pomocy: terapia indywidualna, grupowa, warsztaty rozwijające zainteresowaniai uzdolnienia - w uzgodnieniu z rodzicami i adekwatnie do potrzeb</w:t>
      </w:r>
      <w:r>
        <w:rPr>
          <w:rFonts w:ascii="Arial" w:eastAsia="Times New Roman" w:hAnsi="Arial" w:cs="Arial"/>
          <w:color w:val="000000"/>
          <w:kern w:val="0"/>
          <w:sz w:val="28"/>
          <w:szCs w:val="28"/>
          <w:u w:color="000000"/>
          <w:lang w:eastAsia="pl-PL" w:bidi="pl-PL"/>
        </w:rPr>
        <w:t>;</w:t>
      </w:r>
    </w:p>
    <w:p w:rsidR="00111269" w:rsidRPr="00111269" w:rsidRDefault="00111269">
      <w:pPr>
        <w:pStyle w:val="Akapitzlist"/>
        <w:keepLines/>
        <w:numPr>
          <w:ilvl w:val="0"/>
          <w:numId w:val="28"/>
        </w:numPr>
        <w:spacing w:before="120" w:after="120" w:line="240" w:lineRule="auto"/>
        <w:jc w:val="both"/>
        <w:rPr>
          <w:rFonts w:ascii="Arial" w:eastAsia="Times New Roman" w:hAnsi="Arial" w:cs="Arial"/>
          <w:color w:val="000000"/>
          <w:kern w:val="0"/>
          <w:sz w:val="28"/>
          <w:szCs w:val="28"/>
          <w:u w:color="000000"/>
          <w:lang w:eastAsia="pl-PL" w:bidi="pl-PL"/>
        </w:rPr>
      </w:pPr>
      <w:r>
        <w:rPr>
          <w:rFonts w:ascii="Arial" w:eastAsia="Times New Roman" w:hAnsi="Arial" w:cs="Arial"/>
          <w:color w:val="000000"/>
          <w:kern w:val="0"/>
          <w:sz w:val="28"/>
          <w:szCs w:val="28"/>
          <w:u w:color="000000"/>
          <w:lang w:eastAsia="pl-PL" w:bidi="pl-PL"/>
        </w:rPr>
        <w:t>o</w:t>
      </w:r>
      <w:r w:rsidRPr="00111269">
        <w:rPr>
          <w:rFonts w:ascii="Arial" w:eastAsia="Times New Roman" w:hAnsi="Arial" w:cs="Arial"/>
          <w:color w:val="000000"/>
          <w:kern w:val="0"/>
          <w:sz w:val="28"/>
          <w:szCs w:val="28"/>
          <w:u w:color="000000"/>
          <w:lang w:eastAsia="pl-PL" w:bidi="pl-PL"/>
        </w:rPr>
        <w:t xml:space="preserve">bszaru wzmocnienia dziecka – poprzez: zapewnienie mu, odpowiednio do potrzeb i w uzgodnieniu z rodzicami, konsultacji psychologiczno – pedagogicznych w  opiekującej  się  </w:t>
      </w:r>
      <w:r w:rsidR="00F75706">
        <w:rPr>
          <w:rFonts w:ascii="Arial" w:eastAsia="Times New Roman" w:hAnsi="Arial" w:cs="Arial"/>
          <w:color w:val="000000"/>
          <w:kern w:val="0"/>
          <w:sz w:val="28"/>
          <w:szCs w:val="28"/>
          <w:u w:color="000000"/>
          <w:lang w:eastAsia="pl-PL" w:bidi="pl-PL"/>
        </w:rPr>
        <w:t xml:space="preserve">przedszkolem </w:t>
      </w:r>
      <w:r w:rsidRPr="00111269">
        <w:rPr>
          <w:rFonts w:ascii="Arial" w:eastAsia="Times New Roman" w:hAnsi="Arial" w:cs="Arial"/>
          <w:color w:val="000000"/>
          <w:kern w:val="0"/>
          <w:sz w:val="28"/>
          <w:szCs w:val="28"/>
          <w:u w:color="000000"/>
          <w:lang w:eastAsia="pl-PL" w:bidi="pl-PL"/>
        </w:rPr>
        <w:t xml:space="preserve"> poradni  psychologiczno  –  pedagogicznej, ewentualnie konsultacji psychiatrycznych;</w:t>
      </w:r>
    </w:p>
    <w:p w:rsidR="00111269" w:rsidRDefault="00111269">
      <w:pPr>
        <w:pStyle w:val="Akapitzlist"/>
        <w:keepLines/>
        <w:numPr>
          <w:ilvl w:val="0"/>
          <w:numId w:val="28"/>
        </w:numPr>
        <w:spacing w:before="120" w:after="120" w:line="240" w:lineRule="auto"/>
        <w:jc w:val="both"/>
        <w:rPr>
          <w:rFonts w:ascii="Arial" w:eastAsia="Times New Roman" w:hAnsi="Arial" w:cs="Arial"/>
          <w:color w:val="000000"/>
          <w:kern w:val="0"/>
          <w:sz w:val="28"/>
          <w:szCs w:val="28"/>
          <w:u w:color="000000"/>
          <w:lang w:eastAsia="pl-PL" w:bidi="pl-PL"/>
        </w:rPr>
      </w:pPr>
      <w:r>
        <w:rPr>
          <w:rFonts w:ascii="Arial" w:eastAsia="Times New Roman" w:hAnsi="Arial" w:cs="Arial"/>
          <w:color w:val="000000"/>
          <w:kern w:val="0"/>
          <w:sz w:val="28"/>
          <w:szCs w:val="28"/>
          <w:u w:color="000000"/>
          <w:lang w:eastAsia="pl-PL" w:bidi="pl-PL"/>
        </w:rPr>
        <w:t>w</w:t>
      </w:r>
      <w:r w:rsidRPr="00111269">
        <w:rPr>
          <w:rFonts w:ascii="Arial" w:eastAsia="Times New Roman" w:hAnsi="Arial" w:cs="Arial"/>
          <w:color w:val="000000"/>
          <w:kern w:val="0"/>
          <w:sz w:val="28"/>
          <w:szCs w:val="28"/>
          <w:u w:color="000000"/>
          <w:lang w:eastAsia="pl-PL" w:bidi="pl-PL"/>
        </w:rPr>
        <w:t>spierania  rodziny  –  poprzez  kierowanie  adekwatnie  do  potrzeb  do instytucji  oferujących:  poradnictwo,  konsultacje  psychologiczne,  terapię uzależnień,  terapię  dla  sprawców  przemocy,  grupy  wsparcia,  warsztaty umiejętności wychowawczych</w:t>
      </w:r>
      <w:r>
        <w:rPr>
          <w:rFonts w:ascii="Arial" w:eastAsia="Times New Roman" w:hAnsi="Arial" w:cs="Arial"/>
          <w:color w:val="000000"/>
          <w:kern w:val="0"/>
          <w:sz w:val="28"/>
          <w:szCs w:val="28"/>
          <w:u w:color="000000"/>
          <w:lang w:eastAsia="pl-PL" w:bidi="pl-PL"/>
        </w:rPr>
        <w:t>;</w:t>
      </w:r>
    </w:p>
    <w:p w:rsidR="00111269" w:rsidRDefault="00111269">
      <w:pPr>
        <w:pStyle w:val="Akapitzlist"/>
        <w:keepLines/>
        <w:numPr>
          <w:ilvl w:val="0"/>
          <w:numId w:val="28"/>
        </w:numPr>
        <w:spacing w:before="120" w:after="120" w:line="240" w:lineRule="auto"/>
        <w:jc w:val="both"/>
        <w:rPr>
          <w:rFonts w:ascii="Arial" w:eastAsia="Times New Roman" w:hAnsi="Arial" w:cs="Arial"/>
          <w:color w:val="000000"/>
          <w:kern w:val="0"/>
          <w:sz w:val="28"/>
          <w:szCs w:val="28"/>
          <w:u w:color="000000"/>
          <w:lang w:eastAsia="pl-PL" w:bidi="pl-PL"/>
        </w:rPr>
      </w:pPr>
      <w:r>
        <w:rPr>
          <w:rFonts w:ascii="Arial" w:eastAsia="Times New Roman" w:hAnsi="Arial" w:cs="Arial"/>
          <w:color w:val="000000"/>
          <w:kern w:val="0"/>
          <w:sz w:val="28"/>
          <w:szCs w:val="28"/>
          <w:u w:color="000000"/>
          <w:lang w:eastAsia="pl-PL" w:bidi="pl-PL"/>
        </w:rPr>
        <w:lastRenderedPageBreak/>
        <w:t>p</w:t>
      </w:r>
      <w:r w:rsidRPr="00111269">
        <w:rPr>
          <w:rFonts w:ascii="Arial" w:eastAsia="Times New Roman" w:hAnsi="Arial" w:cs="Arial"/>
          <w:color w:val="000000"/>
          <w:kern w:val="0"/>
          <w:sz w:val="28"/>
          <w:szCs w:val="28"/>
          <w:u w:color="000000"/>
          <w:lang w:eastAsia="pl-PL" w:bidi="pl-PL"/>
        </w:rPr>
        <w:t>omocy  socjalnej  lub  materialnej  poprzez  kierowanie  do  instytucji oferujących:  pomoc  socjalną  poradnictwo  i  warsztaty  w  zakresie  metod poszukiwania  pracy,  organizowanie  pomocy  finansowej,  rzeczowej, ciepłego posiłku, zbiórki odzieży</w:t>
      </w:r>
      <w:r>
        <w:rPr>
          <w:rFonts w:ascii="Arial" w:eastAsia="Times New Roman" w:hAnsi="Arial" w:cs="Arial"/>
          <w:color w:val="000000"/>
          <w:kern w:val="0"/>
          <w:sz w:val="28"/>
          <w:szCs w:val="28"/>
          <w:u w:color="000000"/>
          <w:lang w:eastAsia="pl-PL" w:bidi="pl-PL"/>
        </w:rPr>
        <w:t>;</w:t>
      </w:r>
    </w:p>
    <w:p w:rsidR="00111269" w:rsidRDefault="00111269">
      <w:pPr>
        <w:pStyle w:val="Akapitzlist"/>
        <w:keepLines/>
        <w:numPr>
          <w:ilvl w:val="0"/>
          <w:numId w:val="28"/>
        </w:numPr>
        <w:spacing w:before="120" w:after="120" w:line="240" w:lineRule="auto"/>
        <w:jc w:val="both"/>
        <w:rPr>
          <w:rFonts w:ascii="Arial" w:eastAsia="Times New Roman" w:hAnsi="Arial" w:cs="Arial"/>
          <w:color w:val="000000"/>
          <w:kern w:val="0"/>
          <w:sz w:val="28"/>
          <w:szCs w:val="28"/>
          <w:u w:color="000000"/>
          <w:lang w:eastAsia="pl-PL" w:bidi="pl-PL"/>
        </w:rPr>
      </w:pPr>
      <w:r>
        <w:rPr>
          <w:rFonts w:ascii="Arial" w:eastAsia="Times New Roman" w:hAnsi="Arial" w:cs="Arial"/>
          <w:color w:val="000000"/>
          <w:kern w:val="0"/>
          <w:sz w:val="28"/>
          <w:szCs w:val="28"/>
          <w:u w:color="000000"/>
          <w:lang w:eastAsia="pl-PL" w:bidi="pl-PL"/>
        </w:rPr>
        <w:t>p</w:t>
      </w:r>
      <w:r w:rsidRPr="00111269">
        <w:rPr>
          <w:rFonts w:ascii="Arial" w:eastAsia="Times New Roman" w:hAnsi="Arial" w:cs="Arial"/>
          <w:color w:val="000000"/>
          <w:kern w:val="0"/>
          <w:sz w:val="28"/>
          <w:szCs w:val="28"/>
          <w:u w:color="000000"/>
          <w:lang w:eastAsia="pl-PL" w:bidi="pl-PL"/>
        </w:rPr>
        <w:t>omocy w rozwiązywaniu konfliktów rodzinnych – poprzez zastosowanie</w:t>
      </w:r>
      <w:r w:rsidRPr="007103ED">
        <w:rPr>
          <w:rFonts w:ascii="Arial" w:eastAsia="Times New Roman" w:hAnsi="Arial" w:cs="Arial"/>
          <w:color w:val="000000"/>
          <w:kern w:val="0"/>
          <w:sz w:val="28"/>
          <w:szCs w:val="28"/>
          <w:u w:color="000000"/>
          <w:lang w:eastAsia="pl-PL" w:bidi="pl-PL"/>
        </w:rPr>
        <w:t>procedur mediacyjnych bądź kierowanie do mediatorów</w:t>
      </w:r>
      <w:r w:rsidR="007103ED">
        <w:rPr>
          <w:rFonts w:ascii="Arial" w:eastAsia="Times New Roman" w:hAnsi="Arial" w:cs="Arial"/>
          <w:color w:val="000000"/>
          <w:kern w:val="0"/>
          <w:sz w:val="28"/>
          <w:szCs w:val="28"/>
          <w:u w:color="000000"/>
          <w:lang w:eastAsia="pl-PL" w:bidi="pl-PL"/>
        </w:rPr>
        <w:t>.</w:t>
      </w:r>
    </w:p>
    <w:p w:rsidR="007103ED" w:rsidRPr="007103ED" w:rsidRDefault="007103ED" w:rsidP="007103ED">
      <w:pPr>
        <w:keepLines/>
        <w:spacing w:before="120" w:after="120" w:line="240" w:lineRule="auto"/>
        <w:jc w:val="both"/>
        <w:rPr>
          <w:rFonts w:ascii="Arial" w:eastAsia="Times New Roman" w:hAnsi="Arial" w:cs="Arial"/>
          <w:color w:val="000000"/>
          <w:kern w:val="0"/>
          <w:sz w:val="28"/>
          <w:szCs w:val="28"/>
          <w:u w:color="000000"/>
          <w:lang w:eastAsia="pl-PL" w:bidi="pl-PL"/>
        </w:rPr>
      </w:pPr>
      <w:r>
        <w:rPr>
          <w:rFonts w:ascii="Arial" w:eastAsia="Times New Roman" w:hAnsi="Arial" w:cs="Arial"/>
          <w:color w:val="000000"/>
          <w:kern w:val="0"/>
          <w:sz w:val="28"/>
          <w:szCs w:val="28"/>
          <w:u w:color="000000"/>
          <w:lang w:eastAsia="pl-PL" w:bidi="pl-PL"/>
        </w:rPr>
        <w:t>2. Wdrożenie planu następuje po akceptacji dyrektora.</w:t>
      </w:r>
    </w:p>
    <w:p w:rsidR="00111269" w:rsidRPr="00111269" w:rsidRDefault="007103ED" w:rsidP="00111269">
      <w:pPr>
        <w:keepLines/>
        <w:spacing w:before="120" w:after="120" w:line="240" w:lineRule="auto"/>
        <w:jc w:val="both"/>
        <w:rPr>
          <w:rFonts w:ascii="Arial" w:eastAsia="Times New Roman" w:hAnsi="Arial" w:cs="Arial"/>
          <w:color w:val="000000"/>
          <w:kern w:val="0"/>
          <w:sz w:val="28"/>
          <w:szCs w:val="28"/>
          <w:u w:color="000000"/>
          <w:lang w:eastAsia="pl-PL" w:bidi="pl-PL"/>
        </w:rPr>
      </w:pPr>
      <w:r>
        <w:rPr>
          <w:rFonts w:ascii="Arial" w:eastAsia="Times New Roman" w:hAnsi="Arial" w:cs="Arial"/>
          <w:color w:val="000000"/>
          <w:kern w:val="0"/>
          <w:sz w:val="28"/>
          <w:szCs w:val="28"/>
          <w:u w:color="000000"/>
          <w:lang w:eastAsia="pl-PL" w:bidi="pl-PL"/>
        </w:rPr>
        <w:t>3</w:t>
      </w:r>
      <w:r w:rsidR="00111269" w:rsidRPr="00111269">
        <w:rPr>
          <w:rFonts w:ascii="Arial" w:eastAsia="Times New Roman" w:hAnsi="Arial" w:cs="Arial"/>
          <w:color w:val="000000"/>
          <w:kern w:val="0"/>
          <w:sz w:val="28"/>
          <w:szCs w:val="28"/>
          <w:u w:color="000000"/>
          <w:lang w:eastAsia="pl-PL" w:bidi="pl-PL"/>
        </w:rPr>
        <w:t>. W</w:t>
      </w:r>
      <w:r>
        <w:rPr>
          <w:rFonts w:ascii="Arial" w:eastAsia="Times New Roman" w:hAnsi="Arial" w:cs="Arial"/>
          <w:color w:val="000000"/>
          <w:kern w:val="0"/>
          <w:sz w:val="28"/>
          <w:szCs w:val="28"/>
          <w:u w:color="000000"/>
          <w:lang w:eastAsia="pl-PL" w:bidi="pl-PL"/>
        </w:rPr>
        <w:t>yznaczony odpowiednio przez dyrektora</w:t>
      </w:r>
      <w:r w:rsidR="00F75706">
        <w:rPr>
          <w:rFonts w:ascii="Arial" w:eastAsia="Times New Roman" w:hAnsi="Arial" w:cs="Arial"/>
          <w:color w:val="000000"/>
          <w:kern w:val="0"/>
          <w:sz w:val="28"/>
          <w:szCs w:val="28"/>
          <w:u w:color="000000"/>
          <w:lang w:eastAsia="pl-PL" w:bidi="pl-PL"/>
        </w:rPr>
        <w:t xml:space="preserve"> nauczyciel </w:t>
      </w:r>
      <w:r w:rsidR="00111269" w:rsidRPr="00111269">
        <w:rPr>
          <w:rFonts w:ascii="Arial" w:eastAsia="Times New Roman" w:hAnsi="Arial" w:cs="Arial"/>
          <w:color w:val="000000"/>
          <w:kern w:val="0"/>
          <w:sz w:val="28"/>
          <w:szCs w:val="28"/>
          <w:u w:color="000000"/>
          <w:lang w:eastAsia="pl-PL" w:bidi="pl-PL"/>
        </w:rPr>
        <w:t xml:space="preserve"> lub pedagog monitoruje przebieg realizacji planu.</w:t>
      </w:r>
    </w:p>
    <w:p w:rsidR="00C008FC" w:rsidRPr="00C008FC" w:rsidRDefault="00C008FC" w:rsidP="00C008FC">
      <w:pPr>
        <w:keepLines/>
        <w:spacing w:before="120" w:after="120" w:line="240" w:lineRule="auto"/>
        <w:jc w:val="both"/>
        <w:rPr>
          <w:rFonts w:ascii="Arial" w:eastAsia="Times New Roman" w:hAnsi="Arial" w:cs="Arial"/>
          <w:color w:val="000000"/>
          <w:kern w:val="0"/>
          <w:sz w:val="28"/>
          <w:szCs w:val="28"/>
          <w:u w:color="000000"/>
          <w:lang w:eastAsia="pl-PL" w:bidi="pl-PL"/>
        </w:rPr>
      </w:pPr>
    </w:p>
    <w:p w:rsidR="00CB6B4C" w:rsidRPr="00CB6B4C" w:rsidRDefault="00CB6B4C" w:rsidP="00A83ED6">
      <w:pPr>
        <w:keepLines/>
        <w:spacing w:before="120" w:after="120" w:line="240" w:lineRule="auto"/>
        <w:ind w:firstLine="340"/>
        <w:jc w:val="center"/>
        <w:rPr>
          <w:rFonts w:ascii="Times New Roman" w:eastAsia="Times New Roman" w:hAnsi="Times New Roman" w:cs="Times New Roman"/>
          <w:color w:val="000000"/>
          <w:kern w:val="0"/>
          <w:sz w:val="24"/>
          <w:szCs w:val="24"/>
          <w:u w:color="000000"/>
          <w:lang w:eastAsia="pl-PL" w:bidi="pl-PL"/>
        </w:rPr>
      </w:pPr>
    </w:p>
    <w:p w:rsidR="003548C5" w:rsidRPr="00A83ED6" w:rsidRDefault="003548C5" w:rsidP="00A83ED6">
      <w:pPr>
        <w:keepLines/>
        <w:spacing w:before="120" w:after="120" w:line="240" w:lineRule="auto"/>
        <w:ind w:firstLine="340"/>
        <w:jc w:val="center"/>
        <w:rPr>
          <w:rFonts w:ascii="Arial" w:eastAsia="Times New Roman" w:hAnsi="Arial" w:cs="Arial"/>
          <w:color w:val="000000"/>
          <w:kern w:val="0"/>
          <w:sz w:val="28"/>
          <w:szCs w:val="28"/>
          <w:u w:color="000000"/>
          <w:lang w:eastAsia="pl-PL" w:bidi="pl-PL"/>
        </w:rPr>
      </w:pPr>
      <w:r w:rsidRPr="00A83ED6">
        <w:rPr>
          <w:rFonts w:ascii="Arial" w:eastAsia="Times New Roman" w:hAnsi="Arial" w:cs="Arial"/>
          <w:color w:val="000000"/>
          <w:kern w:val="0"/>
          <w:sz w:val="28"/>
          <w:szCs w:val="28"/>
          <w:u w:color="000000"/>
          <w:lang w:eastAsia="pl-PL" w:bidi="pl-PL"/>
        </w:rPr>
        <w:t>Rozdział 1</w:t>
      </w:r>
      <w:r w:rsidR="00A4489A" w:rsidRPr="00A83ED6">
        <w:rPr>
          <w:rFonts w:ascii="Arial" w:eastAsia="Times New Roman" w:hAnsi="Arial" w:cs="Arial"/>
          <w:color w:val="000000"/>
          <w:kern w:val="0"/>
          <w:sz w:val="28"/>
          <w:szCs w:val="28"/>
          <w:u w:color="000000"/>
          <w:lang w:eastAsia="pl-PL" w:bidi="pl-PL"/>
        </w:rPr>
        <w:t>5</w:t>
      </w:r>
    </w:p>
    <w:p w:rsidR="003548C5" w:rsidRPr="00A83ED6" w:rsidRDefault="008C2806" w:rsidP="00BF792F">
      <w:pPr>
        <w:keepLines/>
        <w:spacing w:before="120" w:after="120" w:line="240" w:lineRule="auto"/>
        <w:ind w:firstLine="340"/>
        <w:jc w:val="center"/>
        <w:rPr>
          <w:rFonts w:ascii="Arial" w:eastAsia="Times New Roman" w:hAnsi="Arial" w:cs="Arial"/>
          <w:b/>
          <w:bCs/>
          <w:color w:val="000000"/>
          <w:kern w:val="0"/>
          <w:sz w:val="28"/>
          <w:szCs w:val="28"/>
          <w:u w:color="000000"/>
          <w:lang w:eastAsia="pl-PL" w:bidi="pl-PL"/>
        </w:rPr>
      </w:pPr>
      <w:r w:rsidRPr="00A83ED6">
        <w:rPr>
          <w:rFonts w:ascii="Arial" w:eastAsia="Times New Roman" w:hAnsi="Arial" w:cs="Arial"/>
          <w:b/>
          <w:bCs/>
          <w:color w:val="000000"/>
          <w:kern w:val="0"/>
          <w:sz w:val="28"/>
          <w:szCs w:val="28"/>
          <w:u w:color="000000"/>
          <w:lang w:eastAsia="pl-PL" w:bidi="pl-PL"/>
        </w:rPr>
        <w:t>Zasady przeglądu i aktualizacji standardów</w:t>
      </w:r>
    </w:p>
    <w:p w:rsidR="00F74EB7" w:rsidRPr="00A83ED6" w:rsidRDefault="003548C5" w:rsidP="00A83ED6">
      <w:pPr>
        <w:keepLines/>
        <w:spacing w:before="120" w:after="120" w:line="240" w:lineRule="auto"/>
        <w:ind w:firstLine="340"/>
        <w:jc w:val="both"/>
        <w:rPr>
          <w:rFonts w:ascii="Arial" w:eastAsia="Times New Roman" w:hAnsi="Arial" w:cs="Arial"/>
          <w:bCs/>
          <w:color w:val="000000"/>
          <w:kern w:val="0"/>
          <w:sz w:val="28"/>
          <w:szCs w:val="28"/>
          <w:lang w:eastAsia="pl-PL" w:bidi="pl-PL"/>
        </w:rPr>
      </w:pPr>
      <w:r w:rsidRPr="00A83ED6">
        <w:rPr>
          <w:rFonts w:ascii="Arial" w:eastAsia="Times New Roman" w:hAnsi="Arial" w:cs="Arial"/>
          <w:b/>
          <w:bCs/>
          <w:color w:val="000000"/>
          <w:kern w:val="0"/>
          <w:sz w:val="28"/>
          <w:szCs w:val="28"/>
          <w:lang w:eastAsia="pl-PL" w:bidi="pl-PL"/>
        </w:rPr>
        <w:t>§ </w:t>
      </w:r>
      <w:r w:rsidR="004235A5" w:rsidRPr="00A83ED6">
        <w:rPr>
          <w:rFonts w:ascii="Arial" w:eastAsia="Times New Roman" w:hAnsi="Arial" w:cs="Arial"/>
          <w:b/>
          <w:bCs/>
          <w:color w:val="000000"/>
          <w:kern w:val="0"/>
          <w:sz w:val="28"/>
          <w:szCs w:val="28"/>
          <w:lang w:eastAsia="pl-PL" w:bidi="pl-PL"/>
        </w:rPr>
        <w:t>3</w:t>
      </w:r>
      <w:r w:rsidR="007103ED" w:rsidRPr="00A83ED6">
        <w:rPr>
          <w:rFonts w:ascii="Arial" w:eastAsia="Times New Roman" w:hAnsi="Arial" w:cs="Arial"/>
          <w:b/>
          <w:bCs/>
          <w:color w:val="000000"/>
          <w:kern w:val="0"/>
          <w:sz w:val="28"/>
          <w:szCs w:val="28"/>
          <w:lang w:eastAsia="pl-PL" w:bidi="pl-PL"/>
        </w:rPr>
        <w:t>8</w:t>
      </w:r>
      <w:r w:rsidR="00A83ED6">
        <w:rPr>
          <w:rFonts w:ascii="Arial" w:eastAsia="Times New Roman" w:hAnsi="Arial" w:cs="Arial"/>
          <w:b/>
          <w:bCs/>
          <w:color w:val="000000"/>
          <w:kern w:val="0"/>
          <w:sz w:val="28"/>
          <w:szCs w:val="28"/>
          <w:lang w:eastAsia="pl-PL" w:bidi="pl-PL"/>
        </w:rPr>
        <w:t>.</w:t>
      </w:r>
      <w:r w:rsidRPr="00A83ED6">
        <w:rPr>
          <w:rFonts w:ascii="Arial" w:eastAsia="Times New Roman" w:hAnsi="Arial" w:cs="Arial"/>
          <w:bCs/>
          <w:color w:val="000000"/>
          <w:kern w:val="0"/>
          <w:sz w:val="28"/>
          <w:szCs w:val="28"/>
          <w:lang w:eastAsia="pl-PL" w:bidi="pl-PL"/>
        </w:rPr>
        <w:t xml:space="preserve">1. </w:t>
      </w:r>
      <w:r w:rsidR="00F74EB7" w:rsidRPr="00A83ED6">
        <w:rPr>
          <w:rFonts w:ascii="Arial" w:eastAsia="Times New Roman" w:hAnsi="Arial" w:cs="Arial"/>
          <w:bCs/>
          <w:color w:val="000000"/>
          <w:kern w:val="0"/>
          <w:sz w:val="28"/>
          <w:szCs w:val="28"/>
          <w:lang w:eastAsia="pl-PL" w:bidi="pl-PL"/>
        </w:rPr>
        <w:t>Wyznacza  pedagoga jako osobę odpowiedzialną za monitorowanie Standardów.</w:t>
      </w:r>
    </w:p>
    <w:p w:rsidR="00F74EB7" w:rsidRPr="00A83ED6" w:rsidRDefault="00F74EB7" w:rsidP="00A83ED6">
      <w:pPr>
        <w:keepLines/>
        <w:spacing w:before="120" w:after="120" w:line="240" w:lineRule="auto"/>
        <w:jc w:val="both"/>
        <w:rPr>
          <w:rFonts w:ascii="Arial" w:eastAsia="Times New Roman" w:hAnsi="Arial" w:cs="Arial"/>
          <w:bCs/>
          <w:color w:val="000000"/>
          <w:kern w:val="0"/>
          <w:sz w:val="28"/>
          <w:szCs w:val="28"/>
          <w:lang w:eastAsia="pl-PL" w:bidi="pl-PL"/>
        </w:rPr>
      </w:pPr>
      <w:r w:rsidRPr="00A83ED6">
        <w:rPr>
          <w:rFonts w:ascii="Arial" w:eastAsia="Times New Roman" w:hAnsi="Arial" w:cs="Arial"/>
          <w:bCs/>
          <w:color w:val="000000"/>
          <w:kern w:val="0"/>
          <w:sz w:val="28"/>
          <w:szCs w:val="28"/>
          <w:lang w:eastAsia="pl-PL" w:bidi="pl-PL"/>
        </w:rPr>
        <w:t>2.</w:t>
      </w:r>
      <w:r w:rsidR="00A83ED6">
        <w:rPr>
          <w:rFonts w:ascii="Arial" w:eastAsia="Times New Roman" w:hAnsi="Arial" w:cs="Arial"/>
          <w:bCs/>
          <w:color w:val="000000"/>
          <w:kern w:val="0"/>
          <w:sz w:val="28"/>
          <w:szCs w:val="28"/>
          <w:lang w:eastAsia="pl-PL" w:bidi="pl-PL"/>
        </w:rPr>
        <w:t>Ponadto o</w:t>
      </w:r>
      <w:r w:rsidRPr="00A83ED6">
        <w:rPr>
          <w:rFonts w:ascii="Arial" w:eastAsia="Times New Roman" w:hAnsi="Arial" w:cs="Arial"/>
          <w:bCs/>
          <w:color w:val="000000"/>
          <w:kern w:val="0"/>
          <w:sz w:val="28"/>
          <w:szCs w:val="28"/>
          <w:lang w:eastAsia="pl-PL" w:bidi="pl-PL"/>
        </w:rPr>
        <w:t xml:space="preserve">soba, o której mowa w ust.1 jest odpowiedzialna za reagowanie na sygnały </w:t>
      </w:r>
      <w:r w:rsidR="00200DD7" w:rsidRPr="00A83ED6">
        <w:rPr>
          <w:rFonts w:ascii="Arial" w:eastAsia="Times New Roman" w:hAnsi="Arial" w:cs="Arial"/>
          <w:bCs/>
          <w:color w:val="000000"/>
          <w:kern w:val="0"/>
          <w:sz w:val="28"/>
          <w:szCs w:val="28"/>
          <w:lang w:eastAsia="pl-PL" w:bidi="pl-PL"/>
        </w:rPr>
        <w:t xml:space="preserve">ich </w:t>
      </w:r>
      <w:r w:rsidRPr="00A83ED6">
        <w:rPr>
          <w:rFonts w:ascii="Arial" w:eastAsia="Times New Roman" w:hAnsi="Arial" w:cs="Arial"/>
          <w:bCs/>
          <w:color w:val="000000"/>
          <w:kern w:val="0"/>
          <w:sz w:val="28"/>
          <w:szCs w:val="28"/>
          <w:lang w:eastAsia="pl-PL" w:bidi="pl-PL"/>
        </w:rPr>
        <w:t xml:space="preserve">naruszenia  oraz za </w:t>
      </w:r>
      <w:r w:rsidR="00A83ED6">
        <w:rPr>
          <w:rFonts w:ascii="Arial" w:eastAsia="Times New Roman" w:hAnsi="Arial" w:cs="Arial"/>
          <w:bCs/>
          <w:color w:val="000000"/>
          <w:kern w:val="0"/>
          <w:sz w:val="28"/>
          <w:szCs w:val="28"/>
          <w:lang w:eastAsia="pl-PL" w:bidi="pl-PL"/>
        </w:rPr>
        <w:t xml:space="preserve">przyjmowanie od pracowników </w:t>
      </w:r>
      <w:r w:rsidRPr="00A83ED6">
        <w:rPr>
          <w:rFonts w:ascii="Arial" w:eastAsia="Times New Roman" w:hAnsi="Arial" w:cs="Arial"/>
          <w:bCs/>
          <w:color w:val="000000"/>
          <w:kern w:val="0"/>
          <w:sz w:val="28"/>
          <w:szCs w:val="28"/>
          <w:lang w:eastAsia="pl-PL" w:bidi="pl-PL"/>
        </w:rPr>
        <w:t>proponowan</w:t>
      </w:r>
      <w:r w:rsidR="00A83ED6">
        <w:rPr>
          <w:rFonts w:ascii="Arial" w:eastAsia="Times New Roman" w:hAnsi="Arial" w:cs="Arial"/>
          <w:bCs/>
          <w:color w:val="000000"/>
          <w:kern w:val="0"/>
          <w:sz w:val="28"/>
          <w:szCs w:val="28"/>
          <w:lang w:eastAsia="pl-PL" w:bidi="pl-PL"/>
        </w:rPr>
        <w:t xml:space="preserve">ych </w:t>
      </w:r>
      <w:r w:rsidRPr="00A83ED6">
        <w:rPr>
          <w:rFonts w:ascii="Arial" w:eastAsia="Times New Roman" w:hAnsi="Arial" w:cs="Arial"/>
          <w:bCs/>
          <w:color w:val="000000"/>
          <w:kern w:val="0"/>
          <w:sz w:val="28"/>
          <w:szCs w:val="28"/>
          <w:lang w:eastAsia="pl-PL" w:bidi="pl-PL"/>
        </w:rPr>
        <w:t xml:space="preserve">zmian w </w:t>
      </w:r>
      <w:r w:rsidR="00200DD7" w:rsidRPr="00A83ED6">
        <w:rPr>
          <w:rFonts w:ascii="Arial" w:eastAsia="Times New Roman" w:hAnsi="Arial" w:cs="Arial"/>
          <w:bCs/>
          <w:color w:val="000000"/>
          <w:kern w:val="0"/>
          <w:sz w:val="28"/>
          <w:szCs w:val="28"/>
          <w:lang w:eastAsia="pl-PL" w:bidi="pl-PL"/>
        </w:rPr>
        <w:t>treści ich zapisów</w:t>
      </w:r>
      <w:r w:rsidRPr="00A83ED6">
        <w:rPr>
          <w:rFonts w:ascii="Arial" w:eastAsia="Times New Roman" w:hAnsi="Arial" w:cs="Arial"/>
          <w:bCs/>
          <w:color w:val="000000"/>
          <w:kern w:val="0"/>
          <w:sz w:val="28"/>
          <w:szCs w:val="28"/>
          <w:lang w:eastAsia="pl-PL" w:bidi="pl-PL"/>
        </w:rPr>
        <w:t>.</w:t>
      </w:r>
    </w:p>
    <w:p w:rsidR="00F74EB7" w:rsidRPr="00F24551" w:rsidRDefault="00F74EB7" w:rsidP="00A83ED6">
      <w:pPr>
        <w:keepLines/>
        <w:spacing w:before="120" w:after="120" w:line="240" w:lineRule="auto"/>
        <w:jc w:val="both"/>
        <w:rPr>
          <w:rFonts w:ascii="Arial" w:eastAsia="Times New Roman" w:hAnsi="Arial" w:cs="Arial"/>
          <w:b/>
          <w:color w:val="000000"/>
          <w:kern w:val="0"/>
          <w:sz w:val="28"/>
          <w:szCs w:val="28"/>
          <w:lang w:eastAsia="pl-PL" w:bidi="pl-PL"/>
        </w:rPr>
      </w:pPr>
      <w:r w:rsidRPr="00A83ED6">
        <w:rPr>
          <w:rFonts w:ascii="Arial" w:eastAsia="Times New Roman" w:hAnsi="Arial" w:cs="Arial"/>
          <w:bCs/>
          <w:color w:val="000000"/>
          <w:kern w:val="0"/>
          <w:sz w:val="28"/>
          <w:szCs w:val="28"/>
          <w:lang w:eastAsia="pl-PL" w:bidi="pl-PL"/>
        </w:rPr>
        <w:t xml:space="preserve">3.Osoba, o której mowa w ust.  1 przeprowadza wśród pracowników  raz na  dwa lata  ankietę monitorującą poziom realizacji </w:t>
      </w:r>
      <w:r w:rsidR="00200DD7" w:rsidRPr="00A83ED6">
        <w:rPr>
          <w:rFonts w:ascii="Arial" w:eastAsia="Times New Roman" w:hAnsi="Arial" w:cs="Arial"/>
          <w:bCs/>
          <w:color w:val="000000"/>
          <w:kern w:val="0"/>
          <w:sz w:val="28"/>
          <w:szCs w:val="28"/>
          <w:lang w:eastAsia="pl-PL" w:bidi="pl-PL"/>
        </w:rPr>
        <w:t>Standardó</w:t>
      </w:r>
      <w:r w:rsidR="00053112" w:rsidRPr="00A83ED6">
        <w:rPr>
          <w:rFonts w:ascii="Arial" w:eastAsia="Times New Roman" w:hAnsi="Arial" w:cs="Arial"/>
          <w:bCs/>
          <w:color w:val="000000"/>
          <w:kern w:val="0"/>
          <w:sz w:val="28"/>
          <w:szCs w:val="28"/>
          <w:lang w:eastAsia="pl-PL" w:bidi="pl-PL"/>
        </w:rPr>
        <w:t>w</w:t>
      </w:r>
      <w:r w:rsidRPr="00A83ED6">
        <w:rPr>
          <w:rFonts w:ascii="Arial" w:eastAsia="Times New Roman" w:hAnsi="Arial" w:cs="Arial"/>
          <w:bCs/>
          <w:color w:val="000000"/>
          <w:kern w:val="0"/>
          <w:sz w:val="28"/>
          <w:szCs w:val="28"/>
          <w:lang w:eastAsia="pl-PL" w:bidi="pl-PL"/>
        </w:rPr>
        <w:t xml:space="preserve">. Wzór ankiety </w:t>
      </w:r>
      <w:r w:rsidRPr="00F24551">
        <w:rPr>
          <w:rFonts w:ascii="Arial" w:eastAsia="Times New Roman" w:hAnsi="Arial" w:cs="Arial"/>
          <w:b/>
          <w:color w:val="000000"/>
          <w:kern w:val="0"/>
          <w:sz w:val="28"/>
          <w:szCs w:val="28"/>
          <w:lang w:eastAsia="pl-PL" w:bidi="pl-PL"/>
        </w:rPr>
        <w:t xml:space="preserve">stanowi załącznik nr </w:t>
      </w:r>
      <w:r w:rsidR="00A83ED6" w:rsidRPr="00F24551">
        <w:rPr>
          <w:rFonts w:ascii="Arial" w:eastAsia="Times New Roman" w:hAnsi="Arial" w:cs="Arial"/>
          <w:b/>
          <w:color w:val="000000"/>
          <w:kern w:val="0"/>
          <w:sz w:val="28"/>
          <w:szCs w:val="28"/>
          <w:lang w:eastAsia="pl-PL" w:bidi="pl-PL"/>
        </w:rPr>
        <w:t>6</w:t>
      </w:r>
      <w:r w:rsidRPr="00F24551">
        <w:rPr>
          <w:rFonts w:ascii="Arial" w:eastAsia="Times New Roman" w:hAnsi="Arial" w:cs="Arial"/>
          <w:b/>
          <w:color w:val="000000"/>
          <w:kern w:val="0"/>
          <w:sz w:val="28"/>
          <w:szCs w:val="28"/>
          <w:lang w:eastAsia="pl-PL" w:bidi="pl-PL"/>
        </w:rPr>
        <w:t>.</w:t>
      </w:r>
    </w:p>
    <w:p w:rsidR="00F74EB7" w:rsidRPr="00A83ED6" w:rsidRDefault="00F74EB7" w:rsidP="00A83ED6">
      <w:pPr>
        <w:keepLines/>
        <w:spacing w:before="120" w:after="120" w:line="240" w:lineRule="auto"/>
        <w:jc w:val="both"/>
        <w:rPr>
          <w:rFonts w:ascii="Arial" w:eastAsia="Times New Roman" w:hAnsi="Arial" w:cs="Arial"/>
          <w:bCs/>
          <w:color w:val="000000"/>
          <w:kern w:val="0"/>
          <w:sz w:val="28"/>
          <w:szCs w:val="28"/>
          <w:lang w:eastAsia="pl-PL" w:bidi="pl-PL"/>
        </w:rPr>
      </w:pPr>
      <w:r w:rsidRPr="00A83ED6">
        <w:rPr>
          <w:rFonts w:ascii="Arial" w:eastAsia="Times New Roman" w:hAnsi="Arial" w:cs="Arial"/>
          <w:bCs/>
          <w:color w:val="000000"/>
          <w:kern w:val="0"/>
          <w:sz w:val="28"/>
          <w:szCs w:val="28"/>
          <w:lang w:eastAsia="pl-PL" w:bidi="pl-PL"/>
        </w:rPr>
        <w:t xml:space="preserve">4.W ankiecie pracownicy  mogą proponować zmiany </w:t>
      </w:r>
      <w:r w:rsidR="007028F2" w:rsidRPr="00A83ED6">
        <w:rPr>
          <w:rFonts w:ascii="Arial" w:eastAsia="Times New Roman" w:hAnsi="Arial" w:cs="Arial"/>
          <w:bCs/>
          <w:color w:val="000000"/>
          <w:kern w:val="0"/>
          <w:sz w:val="28"/>
          <w:szCs w:val="28"/>
          <w:lang w:eastAsia="pl-PL" w:bidi="pl-PL"/>
        </w:rPr>
        <w:t xml:space="preserve">w Standardach </w:t>
      </w:r>
      <w:r w:rsidRPr="00A83ED6">
        <w:rPr>
          <w:rFonts w:ascii="Arial" w:eastAsia="Times New Roman" w:hAnsi="Arial" w:cs="Arial"/>
          <w:bCs/>
          <w:color w:val="000000"/>
          <w:kern w:val="0"/>
          <w:sz w:val="28"/>
          <w:szCs w:val="28"/>
          <w:lang w:eastAsia="pl-PL" w:bidi="pl-PL"/>
        </w:rPr>
        <w:t xml:space="preserve"> oraz wskazywać </w:t>
      </w:r>
      <w:r w:rsidR="00A83ED6">
        <w:rPr>
          <w:rFonts w:ascii="Arial" w:eastAsia="Times New Roman" w:hAnsi="Arial" w:cs="Arial"/>
          <w:bCs/>
          <w:color w:val="000000"/>
          <w:kern w:val="0"/>
          <w:sz w:val="28"/>
          <w:szCs w:val="28"/>
          <w:lang w:eastAsia="pl-PL" w:bidi="pl-PL"/>
        </w:rPr>
        <w:t xml:space="preserve"> sytuacje </w:t>
      </w:r>
      <w:r w:rsidRPr="00A83ED6">
        <w:rPr>
          <w:rFonts w:ascii="Arial" w:eastAsia="Times New Roman" w:hAnsi="Arial" w:cs="Arial"/>
          <w:bCs/>
          <w:color w:val="000000"/>
          <w:kern w:val="0"/>
          <w:sz w:val="28"/>
          <w:szCs w:val="28"/>
          <w:lang w:eastAsia="pl-PL" w:bidi="pl-PL"/>
        </w:rPr>
        <w:t>naruszenia Standardów</w:t>
      </w:r>
      <w:r w:rsidR="00453E3E">
        <w:rPr>
          <w:rFonts w:ascii="Arial" w:eastAsia="Times New Roman" w:hAnsi="Arial" w:cs="Arial"/>
          <w:bCs/>
          <w:color w:val="000000"/>
          <w:kern w:val="0"/>
          <w:sz w:val="28"/>
          <w:szCs w:val="28"/>
          <w:lang w:eastAsia="pl-PL" w:bidi="pl-PL"/>
        </w:rPr>
        <w:t xml:space="preserve"> oraz sytuacje w których procedury określone w Standardach nie zostały zastosowane lub nie zadziałały.</w:t>
      </w:r>
    </w:p>
    <w:p w:rsidR="00F74EB7" w:rsidRPr="00A83ED6" w:rsidRDefault="00F74EB7" w:rsidP="00A83ED6">
      <w:pPr>
        <w:keepLines/>
        <w:spacing w:before="120" w:after="120" w:line="240" w:lineRule="auto"/>
        <w:jc w:val="both"/>
        <w:rPr>
          <w:rFonts w:ascii="Arial" w:eastAsia="Times New Roman" w:hAnsi="Arial" w:cs="Arial"/>
          <w:bCs/>
          <w:color w:val="000000"/>
          <w:kern w:val="0"/>
          <w:sz w:val="28"/>
          <w:szCs w:val="28"/>
          <w:lang w:eastAsia="pl-PL" w:bidi="pl-PL"/>
        </w:rPr>
      </w:pPr>
      <w:r w:rsidRPr="00A83ED6">
        <w:rPr>
          <w:rFonts w:ascii="Arial" w:eastAsia="Times New Roman" w:hAnsi="Arial" w:cs="Arial"/>
          <w:bCs/>
          <w:color w:val="000000"/>
          <w:kern w:val="0"/>
          <w:sz w:val="28"/>
          <w:szCs w:val="28"/>
          <w:lang w:eastAsia="pl-PL" w:bidi="pl-PL"/>
        </w:rPr>
        <w:t xml:space="preserve">5.Osoba, o której mowa w </w:t>
      </w:r>
      <w:r w:rsidR="00200DD7" w:rsidRPr="00A83ED6">
        <w:rPr>
          <w:rFonts w:ascii="Arial" w:eastAsia="Times New Roman" w:hAnsi="Arial" w:cs="Arial"/>
          <w:bCs/>
          <w:color w:val="000000"/>
          <w:kern w:val="0"/>
          <w:sz w:val="28"/>
          <w:szCs w:val="28"/>
          <w:lang w:eastAsia="pl-PL" w:bidi="pl-PL"/>
        </w:rPr>
        <w:t xml:space="preserve">ust. </w:t>
      </w:r>
      <w:r w:rsidRPr="00A83ED6">
        <w:rPr>
          <w:rFonts w:ascii="Arial" w:eastAsia="Times New Roman" w:hAnsi="Arial" w:cs="Arial"/>
          <w:bCs/>
          <w:color w:val="000000"/>
          <w:kern w:val="0"/>
          <w:sz w:val="28"/>
          <w:szCs w:val="28"/>
          <w:lang w:eastAsia="pl-PL" w:bidi="pl-PL"/>
        </w:rPr>
        <w:t>1 dokonuje opracowania wypełnionych przez pracowników ankiet. Sporządza na tej podstawie raport z monitoringu, który następnie przekazuje dyrektorowi.</w:t>
      </w:r>
    </w:p>
    <w:p w:rsidR="00F74EB7" w:rsidRDefault="00F74EB7" w:rsidP="000B7EA1">
      <w:pPr>
        <w:keepLines/>
        <w:spacing w:before="120" w:after="120" w:line="240" w:lineRule="auto"/>
        <w:jc w:val="both"/>
        <w:rPr>
          <w:rFonts w:ascii="Arial" w:eastAsia="Times New Roman" w:hAnsi="Arial" w:cs="Arial"/>
          <w:bCs/>
          <w:color w:val="000000"/>
          <w:kern w:val="0"/>
          <w:sz w:val="28"/>
          <w:szCs w:val="28"/>
          <w:lang w:eastAsia="pl-PL" w:bidi="pl-PL"/>
        </w:rPr>
      </w:pPr>
      <w:r w:rsidRPr="00A83ED6">
        <w:rPr>
          <w:rFonts w:ascii="Arial" w:eastAsia="Times New Roman" w:hAnsi="Arial" w:cs="Arial"/>
          <w:bCs/>
          <w:color w:val="000000"/>
          <w:kern w:val="0"/>
          <w:sz w:val="28"/>
          <w:szCs w:val="28"/>
          <w:lang w:eastAsia="pl-PL" w:bidi="pl-PL"/>
        </w:rPr>
        <w:t>6.Dyrektor</w:t>
      </w:r>
      <w:r w:rsidR="00A83ED6">
        <w:rPr>
          <w:rFonts w:ascii="Arial" w:eastAsia="Times New Roman" w:hAnsi="Arial" w:cs="Arial"/>
          <w:bCs/>
          <w:color w:val="000000"/>
          <w:kern w:val="0"/>
          <w:sz w:val="28"/>
          <w:szCs w:val="28"/>
          <w:lang w:eastAsia="pl-PL" w:bidi="pl-PL"/>
        </w:rPr>
        <w:t xml:space="preserve"> po dokonaniu analizy raportu może </w:t>
      </w:r>
      <w:r w:rsidRPr="00A83ED6">
        <w:rPr>
          <w:rFonts w:ascii="Arial" w:eastAsia="Times New Roman" w:hAnsi="Arial" w:cs="Arial"/>
          <w:bCs/>
          <w:color w:val="000000"/>
          <w:kern w:val="0"/>
          <w:sz w:val="28"/>
          <w:szCs w:val="28"/>
          <w:lang w:eastAsia="pl-PL" w:bidi="pl-PL"/>
        </w:rPr>
        <w:t>wprowadz</w:t>
      </w:r>
      <w:r w:rsidR="00A83ED6">
        <w:rPr>
          <w:rFonts w:ascii="Arial" w:eastAsia="Times New Roman" w:hAnsi="Arial" w:cs="Arial"/>
          <w:bCs/>
          <w:color w:val="000000"/>
          <w:kern w:val="0"/>
          <w:sz w:val="28"/>
          <w:szCs w:val="28"/>
          <w:lang w:eastAsia="pl-PL" w:bidi="pl-PL"/>
        </w:rPr>
        <w:t xml:space="preserve">ić </w:t>
      </w:r>
      <w:r w:rsidRPr="00A83ED6">
        <w:rPr>
          <w:rFonts w:ascii="Arial" w:eastAsia="Times New Roman" w:hAnsi="Arial" w:cs="Arial"/>
          <w:bCs/>
          <w:color w:val="000000"/>
          <w:kern w:val="0"/>
          <w:sz w:val="28"/>
          <w:szCs w:val="28"/>
          <w:lang w:eastAsia="pl-PL" w:bidi="pl-PL"/>
        </w:rPr>
        <w:t xml:space="preserve"> niezbędne zmiany</w:t>
      </w:r>
      <w:r w:rsidR="00A83ED6">
        <w:rPr>
          <w:rFonts w:ascii="Arial" w:eastAsia="Times New Roman" w:hAnsi="Arial" w:cs="Arial"/>
          <w:bCs/>
          <w:color w:val="000000"/>
          <w:kern w:val="0"/>
          <w:sz w:val="28"/>
          <w:szCs w:val="28"/>
          <w:lang w:eastAsia="pl-PL" w:bidi="pl-PL"/>
        </w:rPr>
        <w:t xml:space="preserve">, a następnie </w:t>
      </w:r>
      <w:r w:rsidRPr="00A83ED6">
        <w:rPr>
          <w:rFonts w:ascii="Arial" w:eastAsia="Times New Roman" w:hAnsi="Arial" w:cs="Arial"/>
          <w:bCs/>
          <w:color w:val="000000"/>
          <w:kern w:val="0"/>
          <w:sz w:val="28"/>
          <w:szCs w:val="28"/>
          <w:lang w:eastAsia="pl-PL" w:bidi="pl-PL"/>
        </w:rPr>
        <w:t xml:space="preserve"> ogłasza stosownym zarządzeniem  nowe brzmienie </w:t>
      </w:r>
      <w:r w:rsidR="00A83ED6">
        <w:rPr>
          <w:rFonts w:ascii="Arial" w:eastAsia="Times New Roman" w:hAnsi="Arial" w:cs="Arial"/>
          <w:bCs/>
          <w:color w:val="000000"/>
          <w:kern w:val="0"/>
          <w:sz w:val="28"/>
          <w:szCs w:val="28"/>
          <w:lang w:eastAsia="pl-PL" w:bidi="pl-PL"/>
        </w:rPr>
        <w:t xml:space="preserve"> Standardów.</w:t>
      </w:r>
    </w:p>
    <w:p w:rsidR="000B7EA1" w:rsidRPr="00A83ED6" w:rsidRDefault="000B7EA1" w:rsidP="000B7EA1">
      <w:pPr>
        <w:keepLines/>
        <w:spacing w:before="120" w:after="120" w:line="240" w:lineRule="auto"/>
        <w:jc w:val="both"/>
        <w:rPr>
          <w:rFonts w:ascii="Arial" w:eastAsia="Times New Roman" w:hAnsi="Arial" w:cs="Arial"/>
          <w:bCs/>
          <w:color w:val="000000"/>
          <w:kern w:val="0"/>
          <w:sz w:val="28"/>
          <w:szCs w:val="28"/>
          <w:lang w:eastAsia="pl-PL" w:bidi="pl-PL"/>
        </w:rPr>
      </w:pPr>
    </w:p>
    <w:p w:rsidR="008C2806" w:rsidRPr="00A83ED6" w:rsidRDefault="008C2806" w:rsidP="008C2806">
      <w:pPr>
        <w:keepLines/>
        <w:spacing w:before="120" w:after="120" w:line="240" w:lineRule="auto"/>
        <w:ind w:firstLine="340"/>
        <w:jc w:val="center"/>
        <w:rPr>
          <w:rFonts w:ascii="Arial" w:eastAsia="Times New Roman" w:hAnsi="Arial" w:cs="Arial"/>
          <w:color w:val="000000"/>
          <w:kern w:val="0"/>
          <w:sz w:val="28"/>
          <w:szCs w:val="28"/>
          <w:u w:color="000000"/>
          <w:lang w:eastAsia="pl-PL" w:bidi="pl-PL"/>
        </w:rPr>
      </w:pPr>
      <w:r w:rsidRPr="00A83ED6">
        <w:rPr>
          <w:rFonts w:ascii="Arial" w:eastAsia="Times New Roman" w:hAnsi="Arial" w:cs="Arial"/>
          <w:color w:val="000000"/>
          <w:kern w:val="0"/>
          <w:sz w:val="28"/>
          <w:szCs w:val="28"/>
          <w:u w:color="000000"/>
          <w:lang w:eastAsia="pl-PL" w:bidi="pl-PL"/>
        </w:rPr>
        <w:t>Rozdział 14</w:t>
      </w:r>
    </w:p>
    <w:p w:rsidR="008C2806" w:rsidRPr="00A83ED6" w:rsidRDefault="008C2806" w:rsidP="00A8041B">
      <w:pPr>
        <w:keepLines/>
        <w:spacing w:before="120" w:after="120" w:line="240" w:lineRule="auto"/>
        <w:ind w:firstLine="340"/>
        <w:jc w:val="center"/>
        <w:rPr>
          <w:rFonts w:ascii="Arial" w:eastAsia="Times New Roman" w:hAnsi="Arial" w:cs="Arial"/>
          <w:b/>
          <w:bCs/>
          <w:color w:val="000000"/>
          <w:kern w:val="0"/>
          <w:sz w:val="28"/>
          <w:szCs w:val="28"/>
          <w:u w:color="000000"/>
          <w:lang w:eastAsia="pl-PL" w:bidi="pl-PL"/>
        </w:rPr>
      </w:pPr>
      <w:r w:rsidRPr="00A83ED6">
        <w:rPr>
          <w:rFonts w:ascii="Arial" w:eastAsia="Times New Roman" w:hAnsi="Arial" w:cs="Arial"/>
          <w:b/>
          <w:bCs/>
          <w:color w:val="000000"/>
          <w:kern w:val="0"/>
          <w:sz w:val="28"/>
          <w:szCs w:val="28"/>
          <w:u w:color="000000"/>
          <w:lang w:eastAsia="pl-PL" w:bidi="pl-PL"/>
        </w:rPr>
        <w:t xml:space="preserve">Postanowienia końcowe </w:t>
      </w:r>
    </w:p>
    <w:p w:rsidR="005663E1" w:rsidRDefault="007E251F" w:rsidP="007E251F">
      <w:pPr>
        <w:keepLines/>
        <w:spacing w:before="120" w:after="120" w:line="240" w:lineRule="auto"/>
        <w:ind w:firstLine="340"/>
        <w:jc w:val="both"/>
        <w:rPr>
          <w:rFonts w:ascii="Arial" w:eastAsia="Times New Roman" w:hAnsi="Arial" w:cs="Arial"/>
          <w:color w:val="000000"/>
          <w:kern w:val="0"/>
          <w:sz w:val="28"/>
          <w:szCs w:val="28"/>
          <w:lang w:eastAsia="pl-PL" w:bidi="pl-PL"/>
        </w:rPr>
      </w:pPr>
      <w:r w:rsidRPr="00A83ED6">
        <w:rPr>
          <w:rFonts w:ascii="Arial" w:eastAsia="Times New Roman" w:hAnsi="Arial" w:cs="Arial"/>
          <w:b/>
          <w:bCs/>
          <w:color w:val="000000"/>
          <w:kern w:val="0"/>
          <w:sz w:val="28"/>
          <w:szCs w:val="28"/>
          <w:lang w:eastAsia="pl-PL" w:bidi="pl-PL"/>
        </w:rPr>
        <w:t>§ 3</w:t>
      </w:r>
      <w:r w:rsidR="00A83ED6">
        <w:rPr>
          <w:rFonts w:ascii="Arial" w:eastAsia="Times New Roman" w:hAnsi="Arial" w:cs="Arial"/>
          <w:b/>
          <w:bCs/>
          <w:color w:val="000000"/>
          <w:kern w:val="0"/>
          <w:sz w:val="28"/>
          <w:szCs w:val="28"/>
          <w:lang w:eastAsia="pl-PL" w:bidi="pl-PL"/>
        </w:rPr>
        <w:t>9</w:t>
      </w:r>
      <w:r w:rsidRPr="00A83ED6">
        <w:rPr>
          <w:rFonts w:ascii="Arial" w:eastAsia="Times New Roman" w:hAnsi="Arial" w:cs="Arial"/>
          <w:color w:val="000000"/>
          <w:kern w:val="0"/>
          <w:sz w:val="28"/>
          <w:szCs w:val="28"/>
          <w:lang w:eastAsia="pl-PL" w:bidi="pl-PL"/>
        </w:rPr>
        <w:t>.</w:t>
      </w:r>
      <w:r w:rsidR="005663E1">
        <w:rPr>
          <w:rFonts w:ascii="Arial" w:eastAsia="Times New Roman" w:hAnsi="Arial" w:cs="Arial"/>
          <w:color w:val="000000"/>
          <w:kern w:val="0"/>
          <w:sz w:val="28"/>
          <w:szCs w:val="28"/>
          <w:lang w:eastAsia="pl-PL" w:bidi="pl-PL"/>
        </w:rPr>
        <w:t>Integralną część Standardów stanowią  poniższe załączniki:</w:t>
      </w:r>
    </w:p>
    <w:p w:rsidR="005663E1" w:rsidRPr="005663E1" w:rsidRDefault="005663E1">
      <w:pPr>
        <w:pStyle w:val="Akapitzlist"/>
        <w:keepLines/>
        <w:numPr>
          <w:ilvl w:val="0"/>
          <w:numId w:val="35"/>
        </w:numPr>
        <w:spacing w:before="120" w:after="120" w:line="240" w:lineRule="auto"/>
        <w:jc w:val="both"/>
        <w:rPr>
          <w:rFonts w:ascii="Arial" w:eastAsia="Times New Roman" w:hAnsi="Arial" w:cs="Arial"/>
          <w:color w:val="000000"/>
          <w:kern w:val="0"/>
          <w:sz w:val="28"/>
          <w:szCs w:val="28"/>
          <w:lang w:eastAsia="pl-PL" w:bidi="pl-PL"/>
        </w:rPr>
      </w:pPr>
      <w:r>
        <w:rPr>
          <w:rFonts w:ascii="Arial" w:eastAsia="Times New Roman" w:hAnsi="Arial" w:cs="Arial"/>
          <w:color w:val="000000"/>
          <w:kern w:val="0"/>
          <w:sz w:val="28"/>
          <w:szCs w:val="28"/>
          <w:lang w:eastAsia="pl-PL" w:bidi="pl-PL"/>
        </w:rPr>
        <w:t xml:space="preserve">załącznik nr 1 – </w:t>
      </w:r>
      <w:r w:rsidRPr="005663E1">
        <w:rPr>
          <w:rFonts w:ascii="Arial" w:eastAsia="Times New Roman" w:hAnsi="Arial" w:cs="Arial"/>
          <w:color w:val="000000"/>
          <w:kern w:val="0"/>
          <w:sz w:val="28"/>
          <w:szCs w:val="28"/>
          <w:lang w:eastAsia="pl-PL" w:bidi="pl-PL"/>
        </w:rPr>
        <w:t>Wzory oświadczeń dotyczących obywatelstwa/ obywatelstw  oraz zamieszkiwania w ciągu 20 lat</w:t>
      </w:r>
      <w:r>
        <w:rPr>
          <w:rFonts w:ascii="Arial" w:eastAsia="Times New Roman" w:hAnsi="Arial" w:cs="Arial"/>
          <w:color w:val="000000"/>
          <w:kern w:val="0"/>
          <w:sz w:val="28"/>
          <w:szCs w:val="28"/>
          <w:lang w:eastAsia="pl-PL" w:bidi="pl-PL"/>
        </w:rPr>
        <w:t>;</w:t>
      </w:r>
    </w:p>
    <w:p w:rsidR="005663E1" w:rsidRDefault="005663E1">
      <w:pPr>
        <w:pStyle w:val="Akapitzlist"/>
        <w:numPr>
          <w:ilvl w:val="0"/>
          <w:numId w:val="35"/>
        </w:numPr>
        <w:rPr>
          <w:rFonts w:ascii="Arial" w:eastAsia="Times New Roman" w:hAnsi="Arial" w:cs="Arial"/>
          <w:color w:val="000000"/>
          <w:kern w:val="0"/>
          <w:sz w:val="28"/>
          <w:szCs w:val="28"/>
          <w:lang w:eastAsia="pl-PL" w:bidi="pl-PL"/>
        </w:rPr>
      </w:pPr>
      <w:r w:rsidRPr="005663E1">
        <w:rPr>
          <w:rFonts w:ascii="Arial" w:eastAsia="Times New Roman" w:hAnsi="Arial" w:cs="Arial"/>
          <w:color w:val="000000"/>
          <w:kern w:val="0"/>
          <w:sz w:val="28"/>
          <w:szCs w:val="28"/>
          <w:lang w:eastAsia="pl-PL" w:bidi="pl-PL"/>
        </w:rPr>
        <w:lastRenderedPageBreak/>
        <w:t xml:space="preserve">załącznik nr </w:t>
      </w:r>
      <w:r>
        <w:rPr>
          <w:rFonts w:ascii="Arial" w:eastAsia="Times New Roman" w:hAnsi="Arial" w:cs="Arial"/>
          <w:color w:val="000000"/>
          <w:kern w:val="0"/>
          <w:sz w:val="28"/>
          <w:szCs w:val="28"/>
          <w:lang w:eastAsia="pl-PL" w:bidi="pl-PL"/>
        </w:rPr>
        <w:t>2</w:t>
      </w:r>
      <w:r w:rsidRPr="005663E1">
        <w:rPr>
          <w:rFonts w:ascii="Arial" w:eastAsia="Times New Roman" w:hAnsi="Arial" w:cs="Arial"/>
          <w:color w:val="000000"/>
          <w:kern w:val="0"/>
          <w:sz w:val="28"/>
          <w:szCs w:val="28"/>
          <w:lang w:eastAsia="pl-PL" w:bidi="pl-PL"/>
        </w:rPr>
        <w:t xml:space="preserve"> – </w:t>
      </w:r>
      <w:r w:rsidR="0058457E">
        <w:rPr>
          <w:rFonts w:ascii="Arial" w:eastAsia="Times New Roman" w:hAnsi="Arial" w:cs="Arial"/>
          <w:color w:val="000000"/>
          <w:kern w:val="0"/>
          <w:sz w:val="28"/>
          <w:szCs w:val="28"/>
          <w:lang w:eastAsia="pl-PL" w:bidi="pl-PL"/>
        </w:rPr>
        <w:t>K</w:t>
      </w:r>
      <w:r w:rsidR="0058457E" w:rsidRPr="0058457E">
        <w:rPr>
          <w:rFonts w:ascii="Arial" w:eastAsia="Times New Roman" w:hAnsi="Arial" w:cs="Arial"/>
          <w:color w:val="000000"/>
          <w:kern w:val="0"/>
          <w:sz w:val="28"/>
          <w:szCs w:val="28"/>
          <w:lang w:eastAsia="pl-PL" w:bidi="pl-PL"/>
        </w:rPr>
        <w:t>ar</w:t>
      </w:r>
      <w:r w:rsidR="00011700">
        <w:rPr>
          <w:rFonts w:ascii="Arial" w:eastAsia="Times New Roman" w:hAnsi="Arial" w:cs="Arial"/>
          <w:color w:val="000000"/>
          <w:kern w:val="0"/>
          <w:sz w:val="28"/>
          <w:szCs w:val="28"/>
          <w:lang w:eastAsia="pl-PL" w:bidi="pl-PL"/>
        </w:rPr>
        <w:t>ta</w:t>
      </w:r>
      <w:r w:rsidR="0058457E" w:rsidRPr="0058457E">
        <w:rPr>
          <w:rFonts w:ascii="Arial" w:eastAsia="Times New Roman" w:hAnsi="Arial" w:cs="Arial"/>
          <w:color w:val="000000"/>
          <w:kern w:val="0"/>
          <w:sz w:val="28"/>
          <w:szCs w:val="28"/>
          <w:lang w:eastAsia="pl-PL" w:bidi="pl-PL"/>
        </w:rPr>
        <w:t xml:space="preserve"> interwencji</w:t>
      </w:r>
      <w:r w:rsidR="0058457E">
        <w:rPr>
          <w:rFonts w:ascii="Arial" w:eastAsia="Times New Roman" w:hAnsi="Arial" w:cs="Arial"/>
          <w:color w:val="000000"/>
          <w:kern w:val="0"/>
          <w:sz w:val="28"/>
          <w:szCs w:val="28"/>
          <w:lang w:eastAsia="pl-PL" w:bidi="pl-PL"/>
        </w:rPr>
        <w:t>;</w:t>
      </w:r>
    </w:p>
    <w:p w:rsidR="005454FE" w:rsidRPr="00B13A6D" w:rsidRDefault="005663E1">
      <w:pPr>
        <w:pStyle w:val="Akapitzlist"/>
        <w:numPr>
          <w:ilvl w:val="0"/>
          <w:numId w:val="35"/>
        </w:numPr>
        <w:rPr>
          <w:rFonts w:ascii="Arial" w:eastAsia="Times New Roman" w:hAnsi="Arial" w:cs="Arial"/>
          <w:color w:val="000000"/>
          <w:kern w:val="0"/>
          <w:sz w:val="28"/>
          <w:szCs w:val="28"/>
          <w:lang w:eastAsia="pl-PL" w:bidi="pl-PL"/>
        </w:rPr>
      </w:pPr>
      <w:r w:rsidRPr="005663E1">
        <w:rPr>
          <w:rFonts w:ascii="Arial" w:eastAsia="Times New Roman" w:hAnsi="Arial" w:cs="Arial"/>
          <w:color w:val="000000"/>
          <w:kern w:val="0"/>
          <w:sz w:val="28"/>
          <w:szCs w:val="28"/>
          <w:lang w:eastAsia="pl-PL" w:bidi="pl-PL"/>
        </w:rPr>
        <w:t xml:space="preserve">załącznik nr </w:t>
      </w:r>
      <w:r>
        <w:rPr>
          <w:rFonts w:ascii="Arial" w:eastAsia="Times New Roman" w:hAnsi="Arial" w:cs="Arial"/>
          <w:color w:val="000000"/>
          <w:kern w:val="0"/>
          <w:sz w:val="28"/>
          <w:szCs w:val="28"/>
          <w:lang w:eastAsia="pl-PL" w:bidi="pl-PL"/>
        </w:rPr>
        <w:t>3</w:t>
      </w:r>
      <w:r w:rsidRPr="005663E1">
        <w:rPr>
          <w:rFonts w:ascii="Arial" w:eastAsia="Times New Roman" w:hAnsi="Arial" w:cs="Arial"/>
          <w:color w:val="000000"/>
          <w:kern w:val="0"/>
          <w:sz w:val="28"/>
          <w:szCs w:val="28"/>
          <w:lang w:eastAsia="pl-PL" w:bidi="pl-PL"/>
        </w:rPr>
        <w:t xml:space="preserve"> – </w:t>
      </w:r>
      <w:r w:rsidR="005454FE" w:rsidRPr="005454FE">
        <w:rPr>
          <w:rFonts w:ascii="Arial" w:eastAsia="Times New Roman" w:hAnsi="Arial" w:cs="Arial"/>
          <w:color w:val="000000"/>
          <w:kern w:val="0"/>
          <w:sz w:val="28"/>
          <w:szCs w:val="28"/>
          <w:lang w:eastAsia="pl-PL" w:bidi="pl-PL"/>
        </w:rPr>
        <w:t>Wzór zawiadomieniao podejrzeniu popełnienia przestępstwa</w:t>
      </w:r>
      <w:r w:rsidR="005454FE">
        <w:rPr>
          <w:rFonts w:ascii="Arial" w:eastAsia="Times New Roman" w:hAnsi="Arial" w:cs="Arial"/>
          <w:color w:val="000000"/>
          <w:kern w:val="0"/>
          <w:sz w:val="28"/>
          <w:szCs w:val="28"/>
          <w:lang w:eastAsia="pl-PL" w:bidi="pl-PL"/>
        </w:rPr>
        <w:t>;</w:t>
      </w:r>
    </w:p>
    <w:p w:rsidR="009E4A0F" w:rsidRPr="00011700" w:rsidRDefault="005663E1">
      <w:pPr>
        <w:pStyle w:val="Akapitzlist"/>
        <w:numPr>
          <w:ilvl w:val="0"/>
          <w:numId w:val="35"/>
        </w:numPr>
        <w:rPr>
          <w:rFonts w:ascii="Arial" w:eastAsia="Times New Roman" w:hAnsi="Arial" w:cs="Arial"/>
          <w:color w:val="000000"/>
          <w:kern w:val="0"/>
          <w:sz w:val="28"/>
          <w:szCs w:val="28"/>
          <w:lang w:eastAsia="pl-PL" w:bidi="pl-PL"/>
        </w:rPr>
      </w:pPr>
      <w:r w:rsidRPr="005663E1">
        <w:rPr>
          <w:rFonts w:ascii="Arial" w:eastAsia="Times New Roman" w:hAnsi="Arial" w:cs="Arial"/>
          <w:color w:val="000000"/>
          <w:kern w:val="0"/>
          <w:sz w:val="28"/>
          <w:szCs w:val="28"/>
          <w:lang w:eastAsia="pl-PL" w:bidi="pl-PL"/>
        </w:rPr>
        <w:t xml:space="preserve">załącznik nr </w:t>
      </w:r>
      <w:r>
        <w:rPr>
          <w:rFonts w:ascii="Arial" w:eastAsia="Times New Roman" w:hAnsi="Arial" w:cs="Arial"/>
          <w:color w:val="000000"/>
          <w:kern w:val="0"/>
          <w:sz w:val="28"/>
          <w:szCs w:val="28"/>
          <w:lang w:eastAsia="pl-PL" w:bidi="pl-PL"/>
        </w:rPr>
        <w:t>4</w:t>
      </w:r>
      <w:r w:rsidRPr="005663E1">
        <w:rPr>
          <w:rFonts w:ascii="Arial" w:eastAsia="Times New Roman" w:hAnsi="Arial" w:cs="Arial"/>
          <w:color w:val="000000"/>
          <w:kern w:val="0"/>
          <w:sz w:val="28"/>
          <w:szCs w:val="28"/>
          <w:lang w:eastAsia="pl-PL" w:bidi="pl-PL"/>
        </w:rPr>
        <w:t xml:space="preserve"> – </w:t>
      </w:r>
      <w:r w:rsidR="009E4A0F">
        <w:rPr>
          <w:rFonts w:ascii="Arial" w:eastAsia="Times New Roman" w:hAnsi="Arial" w:cs="Arial"/>
          <w:color w:val="000000"/>
          <w:kern w:val="0"/>
          <w:sz w:val="28"/>
          <w:szCs w:val="28"/>
          <w:lang w:eastAsia="pl-PL" w:bidi="pl-PL"/>
        </w:rPr>
        <w:t xml:space="preserve">Wzór </w:t>
      </w:r>
      <w:r w:rsidR="009E4A0F" w:rsidRPr="009E4A0F">
        <w:rPr>
          <w:rFonts w:ascii="Arial" w:eastAsia="Times New Roman" w:hAnsi="Arial" w:cs="Arial"/>
          <w:color w:val="000000"/>
          <w:kern w:val="0"/>
          <w:sz w:val="28"/>
          <w:szCs w:val="28"/>
          <w:lang w:eastAsia="pl-PL" w:bidi="pl-PL"/>
        </w:rPr>
        <w:t>wnios</w:t>
      </w:r>
      <w:r w:rsidR="009E4A0F">
        <w:rPr>
          <w:rFonts w:ascii="Arial" w:eastAsia="Times New Roman" w:hAnsi="Arial" w:cs="Arial"/>
          <w:color w:val="000000"/>
          <w:kern w:val="0"/>
          <w:sz w:val="28"/>
          <w:szCs w:val="28"/>
          <w:lang w:eastAsia="pl-PL" w:bidi="pl-PL"/>
        </w:rPr>
        <w:t>ku</w:t>
      </w:r>
      <w:r w:rsidR="009E4A0F" w:rsidRPr="009E4A0F">
        <w:rPr>
          <w:rFonts w:ascii="Arial" w:eastAsia="Times New Roman" w:hAnsi="Arial" w:cs="Arial"/>
          <w:color w:val="000000"/>
          <w:kern w:val="0"/>
          <w:sz w:val="28"/>
          <w:szCs w:val="28"/>
          <w:lang w:eastAsia="pl-PL" w:bidi="pl-PL"/>
        </w:rPr>
        <w:t xml:space="preserve"> o wgląd w sytuację rodziny</w:t>
      </w:r>
      <w:r w:rsidR="009E4A0F">
        <w:rPr>
          <w:rFonts w:ascii="Arial" w:eastAsia="Times New Roman" w:hAnsi="Arial" w:cs="Arial"/>
          <w:color w:val="000000"/>
          <w:kern w:val="0"/>
          <w:sz w:val="28"/>
          <w:szCs w:val="28"/>
          <w:lang w:eastAsia="pl-PL" w:bidi="pl-PL"/>
        </w:rPr>
        <w:t>;</w:t>
      </w:r>
    </w:p>
    <w:p w:rsidR="005663E1" w:rsidRPr="005663E1" w:rsidRDefault="005663E1">
      <w:pPr>
        <w:pStyle w:val="Akapitzlist"/>
        <w:numPr>
          <w:ilvl w:val="0"/>
          <w:numId w:val="35"/>
        </w:numPr>
        <w:rPr>
          <w:rFonts w:ascii="Arial" w:eastAsia="Times New Roman" w:hAnsi="Arial" w:cs="Arial"/>
          <w:color w:val="000000"/>
          <w:kern w:val="0"/>
          <w:sz w:val="28"/>
          <w:szCs w:val="28"/>
          <w:lang w:eastAsia="pl-PL" w:bidi="pl-PL"/>
        </w:rPr>
      </w:pPr>
      <w:r w:rsidRPr="005663E1">
        <w:rPr>
          <w:rFonts w:ascii="Arial" w:eastAsia="Times New Roman" w:hAnsi="Arial" w:cs="Arial"/>
          <w:color w:val="000000"/>
          <w:kern w:val="0"/>
          <w:sz w:val="28"/>
          <w:szCs w:val="28"/>
          <w:lang w:eastAsia="pl-PL" w:bidi="pl-PL"/>
        </w:rPr>
        <w:t xml:space="preserve">załącznik nr </w:t>
      </w:r>
      <w:r>
        <w:rPr>
          <w:rFonts w:ascii="Arial" w:eastAsia="Times New Roman" w:hAnsi="Arial" w:cs="Arial"/>
          <w:color w:val="000000"/>
          <w:kern w:val="0"/>
          <w:sz w:val="28"/>
          <w:szCs w:val="28"/>
          <w:lang w:eastAsia="pl-PL" w:bidi="pl-PL"/>
        </w:rPr>
        <w:t>5</w:t>
      </w:r>
      <w:r w:rsidRPr="005663E1">
        <w:rPr>
          <w:rFonts w:ascii="Arial" w:eastAsia="Times New Roman" w:hAnsi="Arial" w:cs="Arial"/>
          <w:color w:val="000000"/>
          <w:kern w:val="0"/>
          <w:sz w:val="28"/>
          <w:szCs w:val="28"/>
          <w:lang w:eastAsia="pl-PL" w:bidi="pl-PL"/>
        </w:rPr>
        <w:t xml:space="preserve"> – </w:t>
      </w:r>
      <w:r w:rsidR="00B13A6D">
        <w:rPr>
          <w:rFonts w:ascii="Arial" w:eastAsia="Times New Roman" w:hAnsi="Arial" w:cs="Arial"/>
          <w:color w:val="000000"/>
          <w:kern w:val="0"/>
          <w:sz w:val="28"/>
          <w:szCs w:val="28"/>
          <w:lang w:eastAsia="pl-PL" w:bidi="pl-PL"/>
        </w:rPr>
        <w:t>Wzór rejestru interwencji</w:t>
      </w:r>
      <w:r w:rsidR="00011700">
        <w:rPr>
          <w:rFonts w:ascii="Arial" w:eastAsia="Times New Roman" w:hAnsi="Arial" w:cs="Arial"/>
          <w:color w:val="000000"/>
          <w:kern w:val="0"/>
          <w:sz w:val="28"/>
          <w:szCs w:val="28"/>
          <w:lang w:eastAsia="pl-PL" w:bidi="pl-PL"/>
        </w:rPr>
        <w:t>;</w:t>
      </w:r>
    </w:p>
    <w:p w:rsidR="00B13A6D" w:rsidRDefault="005663E1">
      <w:pPr>
        <w:pStyle w:val="Akapitzlist"/>
        <w:numPr>
          <w:ilvl w:val="0"/>
          <w:numId w:val="35"/>
        </w:numPr>
        <w:rPr>
          <w:rFonts w:ascii="Arial" w:eastAsia="Times New Roman" w:hAnsi="Arial" w:cs="Arial"/>
          <w:color w:val="000000"/>
          <w:kern w:val="0"/>
          <w:sz w:val="28"/>
          <w:szCs w:val="28"/>
          <w:lang w:eastAsia="pl-PL" w:bidi="pl-PL"/>
        </w:rPr>
      </w:pPr>
      <w:r w:rsidRPr="005663E1">
        <w:rPr>
          <w:rFonts w:ascii="Arial" w:eastAsia="Times New Roman" w:hAnsi="Arial" w:cs="Arial"/>
          <w:color w:val="000000"/>
          <w:kern w:val="0"/>
          <w:sz w:val="28"/>
          <w:szCs w:val="28"/>
          <w:lang w:eastAsia="pl-PL" w:bidi="pl-PL"/>
        </w:rPr>
        <w:t xml:space="preserve">załącznik nr </w:t>
      </w:r>
      <w:r w:rsidR="00011700">
        <w:rPr>
          <w:rFonts w:ascii="Arial" w:eastAsia="Times New Roman" w:hAnsi="Arial" w:cs="Arial"/>
          <w:color w:val="000000"/>
          <w:kern w:val="0"/>
          <w:sz w:val="28"/>
          <w:szCs w:val="28"/>
          <w:lang w:eastAsia="pl-PL" w:bidi="pl-PL"/>
        </w:rPr>
        <w:t>6</w:t>
      </w:r>
      <w:r w:rsidRPr="005663E1">
        <w:rPr>
          <w:rFonts w:ascii="Arial" w:eastAsia="Times New Roman" w:hAnsi="Arial" w:cs="Arial"/>
          <w:color w:val="000000"/>
          <w:kern w:val="0"/>
          <w:sz w:val="28"/>
          <w:szCs w:val="28"/>
          <w:lang w:eastAsia="pl-PL" w:bidi="pl-PL"/>
        </w:rPr>
        <w:t xml:space="preserve"> – </w:t>
      </w:r>
      <w:r w:rsidR="00B13A6D" w:rsidRPr="00B13A6D">
        <w:rPr>
          <w:rFonts w:ascii="Arial" w:eastAsia="Times New Roman" w:hAnsi="Arial" w:cs="Arial"/>
          <w:color w:val="000000"/>
          <w:kern w:val="0"/>
          <w:sz w:val="28"/>
          <w:szCs w:val="28"/>
          <w:lang w:eastAsia="pl-PL" w:bidi="pl-PL"/>
        </w:rPr>
        <w:t xml:space="preserve">Wzór ankiety </w:t>
      </w:r>
      <w:r w:rsidR="000B7EA1">
        <w:rPr>
          <w:rFonts w:ascii="Arial" w:eastAsia="Times New Roman" w:hAnsi="Arial" w:cs="Arial"/>
          <w:color w:val="000000"/>
          <w:kern w:val="0"/>
          <w:sz w:val="28"/>
          <w:szCs w:val="28"/>
          <w:lang w:eastAsia="pl-PL" w:bidi="pl-PL"/>
        </w:rPr>
        <w:t>dla pracowników</w:t>
      </w:r>
      <w:r w:rsidR="00B13A6D">
        <w:rPr>
          <w:rFonts w:ascii="Arial" w:eastAsia="Times New Roman" w:hAnsi="Arial" w:cs="Arial"/>
          <w:color w:val="000000"/>
          <w:kern w:val="0"/>
          <w:sz w:val="28"/>
          <w:szCs w:val="28"/>
          <w:lang w:eastAsia="pl-PL" w:bidi="pl-PL"/>
        </w:rPr>
        <w:t xml:space="preserve"> monitorującej </w:t>
      </w:r>
      <w:r w:rsidR="00B13A6D" w:rsidRPr="00B13A6D">
        <w:rPr>
          <w:rFonts w:ascii="Arial" w:eastAsia="Times New Roman" w:hAnsi="Arial" w:cs="Arial"/>
          <w:color w:val="000000"/>
          <w:kern w:val="0"/>
          <w:sz w:val="28"/>
          <w:szCs w:val="28"/>
          <w:lang w:eastAsia="pl-PL" w:bidi="pl-PL"/>
        </w:rPr>
        <w:t>poziom realizacji Standardów</w:t>
      </w:r>
      <w:r w:rsidR="00B13A6D">
        <w:rPr>
          <w:rFonts w:ascii="Arial" w:eastAsia="Times New Roman" w:hAnsi="Arial" w:cs="Arial"/>
          <w:color w:val="000000"/>
          <w:kern w:val="0"/>
          <w:sz w:val="28"/>
          <w:szCs w:val="28"/>
          <w:lang w:eastAsia="pl-PL" w:bidi="pl-PL"/>
        </w:rPr>
        <w:t>;</w:t>
      </w:r>
    </w:p>
    <w:p w:rsidR="00011700" w:rsidRPr="00415CC8" w:rsidRDefault="00011700">
      <w:pPr>
        <w:pStyle w:val="Akapitzlist"/>
        <w:numPr>
          <w:ilvl w:val="0"/>
          <w:numId w:val="35"/>
        </w:numPr>
        <w:rPr>
          <w:rFonts w:ascii="Arial" w:eastAsia="Times New Roman" w:hAnsi="Arial" w:cs="Arial"/>
          <w:color w:val="000000"/>
          <w:kern w:val="0"/>
          <w:sz w:val="28"/>
          <w:szCs w:val="28"/>
          <w:lang w:eastAsia="pl-PL" w:bidi="pl-PL"/>
        </w:rPr>
      </w:pPr>
      <w:r w:rsidRPr="00011700">
        <w:rPr>
          <w:rFonts w:ascii="Arial" w:eastAsia="Times New Roman" w:hAnsi="Arial" w:cs="Arial"/>
          <w:color w:val="000000"/>
          <w:kern w:val="0"/>
          <w:sz w:val="28"/>
          <w:szCs w:val="28"/>
          <w:lang w:eastAsia="pl-PL" w:bidi="pl-PL"/>
        </w:rPr>
        <w:t xml:space="preserve">załącznik nr </w:t>
      </w:r>
      <w:r>
        <w:rPr>
          <w:rFonts w:ascii="Arial" w:eastAsia="Times New Roman" w:hAnsi="Arial" w:cs="Arial"/>
          <w:color w:val="000000"/>
          <w:kern w:val="0"/>
          <w:sz w:val="28"/>
          <w:szCs w:val="28"/>
          <w:lang w:eastAsia="pl-PL" w:bidi="pl-PL"/>
        </w:rPr>
        <w:t>7</w:t>
      </w:r>
      <w:r w:rsidRPr="00011700">
        <w:rPr>
          <w:rFonts w:ascii="Arial" w:eastAsia="Times New Roman" w:hAnsi="Arial" w:cs="Arial"/>
          <w:color w:val="000000"/>
          <w:kern w:val="0"/>
          <w:sz w:val="28"/>
          <w:szCs w:val="28"/>
          <w:lang w:eastAsia="pl-PL" w:bidi="pl-PL"/>
        </w:rPr>
        <w:t xml:space="preserve"> – </w:t>
      </w:r>
      <w:r w:rsidRPr="00415CC8">
        <w:rPr>
          <w:rFonts w:ascii="Arial" w:eastAsia="Times New Roman" w:hAnsi="Arial" w:cs="Arial"/>
          <w:color w:val="000000"/>
          <w:kern w:val="0"/>
          <w:sz w:val="28"/>
          <w:szCs w:val="28"/>
          <w:lang w:eastAsia="pl-PL" w:bidi="pl-PL"/>
        </w:rPr>
        <w:t>Wzór oświadczenia pracownika o zapoznaniu się  z obowiązującymi Standardami ochrony małoletnich;</w:t>
      </w:r>
    </w:p>
    <w:p w:rsidR="007E251F" w:rsidRPr="0010028A" w:rsidRDefault="00011700">
      <w:pPr>
        <w:pStyle w:val="Akapitzlist"/>
        <w:numPr>
          <w:ilvl w:val="0"/>
          <w:numId w:val="35"/>
        </w:numPr>
        <w:rPr>
          <w:rFonts w:ascii="Arial" w:eastAsia="Times New Roman" w:hAnsi="Arial" w:cs="Arial"/>
          <w:color w:val="000000"/>
          <w:kern w:val="0"/>
          <w:sz w:val="28"/>
          <w:szCs w:val="28"/>
          <w:lang w:eastAsia="pl-PL" w:bidi="pl-PL"/>
        </w:rPr>
      </w:pPr>
      <w:r w:rsidRPr="000B7EA1">
        <w:rPr>
          <w:rFonts w:ascii="Arial" w:eastAsia="Times New Roman" w:hAnsi="Arial" w:cs="Arial"/>
          <w:color w:val="000000"/>
          <w:kern w:val="0"/>
          <w:sz w:val="28"/>
          <w:szCs w:val="28"/>
          <w:lang w:eastAsia="pl-PL" w:bidi="pl-PL"/>
        </w:rPr>
        <w:t xml:space="preserve">załącznik nr </w:t>
      </w:r>
      <w:r w:rsidR="00415CC8">
        <w:rPr>
          <w:rFonts w:ascii="Arial" w:eastAsia="Times New Roman" w:hAnsi="Arial" w:cs="Arial"/>
          <w:color w:val="000000"/>
          <w:kern w:val="0"/>
          <w:sz w:val="28"/>
          <w:szCs w:val="28"/>
          <w:lang w:eastAsia="pl-PL" w:bidi="pl-PL"/>
        </w:rPr>
        <w:t>8</w:t>
      </w:r>
      <w:r w:rsidRPr="000B7EA1">
        <w:rPr>
          <w:rFonts w:ascii="Arial" w:eastAsia="Times New Roman" w:hAnsi="Arial" w:cs="Arial"/>
          <w:color w:val="000000"/>
          <w:kern w:val="0"/>
          <w:sz w:val="28"/>
          <w:szCs w:val="28"/>
          <w:lang w:eastAsia="pl-PL" w:bidi="pl-PL"/>
        </w:rPr>
        <w:t xml:space="preserve">  Wzór oświadczenia rodzica/ opiekuna prawnego o zapoznaniu się  z obowiązującymi Standardami ochrony małoletnich</w:t>
      </w:r>
      <w:r w:rsidR="000B7EA1">
        <w:rPr>
          <w:rFonts w:ascii="Arial" w:eastAsia="Times New Roman" w:hAnsi="Arial" w:cs="Arial"/>
          <w:color w:val="000000"/>
          <w:kern w:val="0"/>
          <w:sz w:val="28"/>
          <w:szCs w:val="28"/>
          <w:lang w:eastAsia="pl-PL" w:bidi="pl-PL"/>
        </w:rPr>
        <w:t>.</w:t>
      </w:r>
    </w:p>
    <w:p w:rsidR="00644A19" w:rsidRPr="00A8041B" w:rsidRDefault="005663E1" w:rsidP="00A8041B">
      <w:pPr>
        <w:keepLines/>
        <w:spacing w:before="120" w:after="120" w:line="240" w:lineRule="auto"/>
        <w:ind w:firstLine="340"/>
        <w:jc w:val="both"/>
        <w:rPr>
          <w:rFonts w:ascii="Arial" w:eastAsia="Times New Roman" w:hAnsi="Arial" w:cs="Arial"/>
          <w:b/>
          <w:bCs/>
          <w:color w:val="000000"/>
          <w:kern w:val="0"/>
          <w:sz w:val="28"/>
          <w:szCs w:val="28"/>
          <w:lang w:eastAsia="pl-PL" w:bidi="pl-PL"/>
        </w:rPr>
      </w:pPr>
      <w:r w:rsidRPr="00A83ED6">
        <w:rPr>
          <w:rFonts w:ascii="Arial" w:eastAsia="Times New Roman" w:hAnsi="Arial" w:cs="Arial"/>
          <w:b/>
          <w:bCs/>
          <w:color w:val="000000"/>
          <w:kern w:val="0"/>
          <w:sz w:val="28"/>
          <w:szCs w:val="28"/>
          <w:lang w:eastAsia="pl-PL" w:bidi="pl-PL"/>
        </w:rPr>
        <w:t>§ 3</w:t>
      </w:r>
      <w:r>
        <w:rPr>
          <w:rFonts w:ascii="Arial" w:eastAsia="Times New Roman" w:hAnsi="Arial" w:cs="Arial"/>
          <w:b/>
          <w:bCs/>
          <w:color w:val="000000"/>
          <w:kern w:val="0"/>
          <w:sz w:val="28"/>
          <w:szCs w:val="28"/>
          <w:lang w:eastAsia="pl-PL" w:bidi="pl-PL"/>
        </w:rPr>
        <w:t>9</w:t>
      </w:r>
      <w:r w:rsidRPr="00A83ED6">
        <w:rPr>
          <w:rFonts w:ascii="Arial" w:eastAsia="Times New Roman" w:hAnsi="Arial" w:cs="Arial"/>
          <w:color w:val="000000"/>
          <w:kern w:val="0"/>
          <w:sz w:val="28"/>
          <w:szCs w:val="28"/>
          <w:lang w:eastAsia="pl-PL" w:bidi="pl-PL"/>
        </w:rPr>
        <w:t>.Standardy  wchodzą  w życie z dniem podpisania zarządzenia.</w:t>
      </w:r>
    </w:p>
    <w:p w:rsidR="0010028A" w:rsidRDefault="0010028A" w:rsidP="0010028A">
      <w:pPr>
        <w:keepLines/>
        <w:spacing w:before="120" w:after="120" w:line="240" w:lineRule="auto"/>
        <w:jc w:val="both"/>
        <w:rPr>
          <w:rFonts w:ascii="Times New Roman" w:eastAsia="Times New Roman" w:hAnsi="Times New Roman" w:cs="Times New Roman"/>
          <w:bCs/>
          <w:color w:val="000000"/>
          <w:kern w:val="0"/>
          <w:sz w:val="24"/>
          <w:szCs w:val="24"/>
          <w:lang w:eastAsia="pl-PL" w:bidi="pl-PL"/>
        </w:rPr>
      </w:pPr>
    </w:p>
    <w:p w:rsidR="00F75706" w:rsidRDefault="00F75706" w:rsidP="0010028A">
      <w:pPr>
        <w:keepLines/>
        <w:spacing w:before="120" w:after="120" w:line="240" w:lineRule="auto"/>
        <w:jc w:val="both"/>
        <w:rPr>
          <w:rFonts w:ascii="Times New Roman" w:eastAsia="Times New Roman" w:hAnsi="Times New Roman" w:cs="Times New Roman"/>
          <w:bCs/>
          <w:color w:val="000000"/>
          <w:kern w:val="0"/>
          <w:sz w:val="24"/>
          <w:szCs w:val="24"/>
          <w:lang w:eastAsia="pl-PL" w:bidi="pl-PL"/>
        </w:rPr>
      </w:pPr>
    </w:p>
    <w:p w:rsidR="00415CC8" w:rsidRDefault="00415CC8" w:rsidP="0010028A">
      <w:pPr>
        <w:keepLines/>
        <w:spacing w:before="120" w:after="120" w:line="240" w:lineRule="auto"/>
        <w:jc w:val="both"/>
        <w:rPr>
          <w:rFonts w:ascii="Times New Roman" w:eastAsia="Times New Roman" w:hAnsi="Times New Roman" w:cs="Times New Roman"/>
          <w:bCs/>
          <w:color w:val="000000"/>
          <w:kern w:val="0"/>
          <w:sz w:val="24"/>
          <w:szCs w:val="24"/>
          <w:lang w:eastAsia="pl-PL" w:bidi="pl-PL"/>
        </w:rPr>
      </w:pPr>
    </w:p>
    <w:p w:rsidR="00415CC8" w:rsidRPr="00E91FD0" w:rsidRDefault="00415CC8" w:rsidP="0010028A">
      <w:pPr>
        <w:keepLines/>
        <w:spacing w:before="120" w:after="120" w:line="240" w:lineRule="auto"/>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49298B" w:rsidRDefault="0049298B"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0028A" w:rsidRPr="0049298B" w:rsidRDefault="0010028A" w:rsidP="0049298B">
      <w:pPr>
        <w:keepLines/>
        <w:spacing w:after="0" w:line="240" w:lineRule="auto"/>
        <w:ind w:firstLine="340"/>
        <w:jc w:val="right"/>
        <w:rPr>
          <w:rFonts w:ascii="Times New Roman" w:eastAsia="Times New Roman" w:hAnsi="Times New Roman" w:cs="Times New Roman"/>
          <w:b/>
          <w:bCs/>
          <w:color w:val="000000"/>
          <w:kern w:val="0"/>
          <w:sz w:val="24"/>
          <w:szCs w:val="24"/>
          <w:lang w:eastAsia="pl-PL" w:bidi="pl-PL"/>
        </w:rPr>
      </w:pPr>
      <w:r w:rsidRPr="0049298B">
        <w:rPr>
          <w:rFonts w:ascii="Times New Roman" w:eastAsia="Times New Roman" w:hAnsi="Times New Roman" w:cs="Times New Roman"/>
          <w:b/>
          <w:bCs/>
          <w:color w:val="000000"/>
          <w:kern w:val="0"/>
          <w:sz w:val="24"/>
          <w:szCs w:val="24"/>
          <w:lang w:eastAsia="pl-PL" w:bidi="pl-PL"/>
        </w:rPr>
        <w:t xml:space="preserve">Załącznik nr 1 </w:t>
      </w:r>
    </w:p>
    <w:p w:rsidR="0010028A" w:rsidRPr="00415CC8" w:rsidRDefault="0010028A" w:rsidP="0049298B">
      <w:pPr>
        <w:keepLines/>
        <w:spacing w:after="0" w:line="240" w:lineRule="auto"/>
        <w:ind w:firstLine="340"/>
        <w:jc w:val="right"/>
        <w:rPr>
          <w:rFonts w:ascii="Times New Roman" w:eastAsia="Times New Roman" w:hAnsi="Times New Roman" w:cs="Times New Roman"/>
          <w:bCs/>
          <w:color w:val="000000"/>
          <w:kern w:val="0"/>
          <w:sz w:val="24"/>
          <w:szCs w:val="24"/>
          <w:lang w:eastAsia="pl-PL" w:bidi="pl-PL"/>
        </w:rPr>
      </w:pPr>
      <w:r w:rsidRPr="00415CC8">
        <w:rPr>
          <w:rFonts w:ascii="Times New Roman" w:eastAsia="Times New Roman" w:hAnsi="Times New Roman" w:cs="Times New Roman"/>
          <w:bCs/>
          <w:color w:val="000000"/>
          <w:kern w:val="0"/>
          <w:sz w:val="24"/>
          <w:szCs w:val="24"/>
          <w:lang w:eastAsia="pl-PL" w:bidi="pl-PL"/>
        </w:rPr>
        <w:t>do Standardów Ochrony Małoletnich</w:t>
      </w:r>
    </w:p>
    <w:p w:rsidR="0010028A" w:rsidRPr="00415CC8" w:rsidRDefault="0049298B" w:rsidP="0049298B">
      <w:pPr>
        <w:keepLines/>
        <w:spacing w:after="0" w:line="240" w:lineRule="auto"/>
        <w:ind w:firstLine="340"/>
        <w:jc w:val="right"/>
        <w:rPr>
          <w:rFonts w:ascii="Times New Roman" w:eastAsia="Times New Roman" w:hAnsi="Times New Roman" w:cs="Times New Roman"/>
          <w:bCs/>
          <w:color w:val="000000"/>
          <w:kern w:val="0"/>
          <w:sz w:val="24"/>
          <w:szCs w:val="24"/>
          <w:lang w:eastAsia="pl-PL" w:bidi="pl-PL"/>
        </w:rPr>
      </w:pPr>
      <w:r>
        <w:rPr>
          <w:rFonts w:ascii="Times New Roman" w:eastAsia="Times New Roman" w:hAnsi="Times New Roman" w:cs="Times New Roman"/>
          <w:bCs/>
          <w:color w:val="000000"/>
          <w:kern w:val="0"/>
          <w:sz w:val="24"/>
          <w:szCs w:val="24"/>
          <w:lang w:eastAsia="pl-PL" w:bidi="pl-PL"/>
        </w:rPr>
        <w:t>w  Przedszkolu Publicznym Nr 3 w Głogowie</w:t>
      </w:r>
    </w:p>
    <w:p w:rsidR="0010028A" w:rsidRPr="00415CC8" w:rsidRDefault="0010028A" w:rsidP="0049298B">
      <w:pPr>
        <w:keepLines/>
        <w:spacing w:after="0" w:line="240" w:lineRule="auto"/>
        <w:ind w:firstLine="340"/>
        <w:jc w:val="right"/>
        <w:rPr>
          <w:rFonts w:ascii="Times New Roman" w:eastAsia="Times New Roman" w:hAnsi="Times New Roman" w:cs="Times New Roman"/>
          <w:bCs/>
          <w:color w:val="000000"/>
          <w:kern w:val="0"/>
          <w:sz w:val="24"/>
          <w:szCs w:val="24"/>
          <w:lang w:eastAsia="pl-PL" w:bidi="pl-PL"/>
        </w:rPr>
      </w:pPr>
    </w:p>
    <w:p w:rsidR="0010028A" w:rsidRDefault="0010028A"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E734CF" w:rsidRPr="00415CC8" w:rsidRDefault="00E734CF" w:rsidP="00415CC8">
      <w:pPr>
        <w:jc w:val="center"/>
        <w:rPr>
          <w:rFonts w:ascii="Times New Roman" w:eastAsia="Times New Roman" w:hAnsi="Times New Roman" w:cs="Times New Roman"/>
          <w:bCs/>
          <w:i/>
          <w:iCs/>
          <w:color w:val="FF0000"/>
          <w:kern w:val="0"/>
          <w:sz w:val="24"/>
          <w:szCs w:val="24"/>
          <w:lang w:eastAsia="pl-PL" w:bidi="pl-PL"/>
        </w:rPr>
      </w:pPr>
    </w:p>
    <w:p w:rsidR="0010028A" w:rsidRDefault="0010028A"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0028A" w:rsidRDefault="0010028A"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10028A" w:rsidRDefault="0010028A"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E734CF" w:rsidRDefault="00E734CF" w:rsidP="00415CC8">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10028A" w:rsidRDefault="0010028A" w:rsidP="0010028A">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10028A" w:rsidRPr="00C35B76" w:rsidRDefault="0010028A" w:rsidP="0010028A">
      <w:pPr>
        <w:spacing w:after="0" w:line="240" w:lineRule="auto"/>
        <w:rPr>
          <w:rFonts w:ascii="Times New Roman" w:eastAsia="Times New Roman" w:hAnsi="Times New Roman" w:cs="Times New Roman"/>
          <w:kern w:val="0"/>
          <w:sz w:val="26"/>
          <w:szCs w:val="26"/>
        </w:rPr>
      </w:pPr>
      <w:r w:rsidRPr="00C35B76">
        <w:rPr>
          <w:rFonts w:ascii="Times New Roman" w:eastAsia="Times New Roman" w:hAnsi="Times New Roman" w:cs="Times New Roman"/>
          <w:kern w:val="0"/>
          <w:sz w:val="26"/>
          <w:szCs w:val="26"/>
        </w:rPr>
        <w:t>........................................................                             .....................................................</w:t>
      </w:r>
    </w:p>
    <w:p w:rsidR="0010028A" w:rsidRPr="00C35B76" w:rsidRDefault="0010028A" w:rsidP="0010028A">
      <w:pPr>
        <w:spacing w:after="0" w:line="240" w:lineRule="auto"/>
        <w:rPr>
          <w:rFonts w:ascii="Times New Roman" w:eastAsia="Times New Roman" w:hAnsi="Times New Roman" w:cs="Times New Roman"/>
          <w:kern w:val="0"/>
          <w:sz w:val="18"/>
          <w:szCs w:val="26"/>
        </w:rPr>
      </w:pPr>
      <w:r w:rsidRPr="00C35B76">
        <w:rPr>
          <w:rFonts w:ascii="Times New Roman" w:eastAsia="Times New Roman" w:hAnsi="Times New Roman" w:cs="Times New Roman"/>
          <w:kern w:val="0"/>
          <w:sz w:val="18"/>
          <w:szCs w:val="26"/>
        </w:rPr>
        <w:t xml:space="preserve">                   (imię i nazwisko)                                                                                               (miejscowość, data)</w:t>
      </w:r>
    </w:p>
    <w:p w:rsidR="0010028A" w:rsidRPr="00C35B76" w:rsidRDefault="0010028A" w:rsidP="0010028A">
      <w:pPr>
        <w:spacing w:after="0" w:line="240" w:lineRule="auto"/>
        <w:rPr>
          <w:rFonts w:ascii="Times New Roman" w:eastAsia="Times New Roman" w:hAnsi="Times New Roman" w:cs="Times New Roman"/>
          <w:kern w:val="0"/>
          <w:sz w:val="18"/>
          <w:szCs w:val="26"/>
        </w:rPr>
      </w:pPr>
    </w:p>
    <w:p w:rsidR="0010028A" w:rsidRPr="00C35B76" w:rsidRDefault="0010028A" w:rsidP="0010028A">
      <w:pPr>
        <w:spacing w:after="0" w:line="240" w:lineRule="auto"/>
        <w:rPr>
          <w:rFonts w:ascii="Times New Roman" w:eastAsia="Times New Roman" w:hAnsi="Times New Roman" w:cs="Times New Roman"/>
          <w:kern w:val="0"/>
          <w:sz w:val="26"/>
          <w:szCs w:val="26"/>
        </w:rPr>
      </w:pPr>
    </w:p>
    <w:p w:rsidR="0010028A" w:rsidRPr="00C35B76" w:rsidRDefault="0010028A" w:rsidP="0010028A">
      <w:pPr>
        <w:spacing w:after="0" w:line="240" w:lineRule="auto"/>
        <w:rPr>
          <w:rFonts w:ascii="Times New Roman" w:eastAsia="Times New Roman" w:hAnsi="Times New Roman" w:cs="Times New Roman"/>
          <w:kern w:val="0"/>
          <w:sz w:val="26"/>
          <w:szCs w:val="26"/>
        </w:rPr>
      </w:pPr>
      <w:r w:rsidRPr="00C35B76">
        <w:rPr>
          <w:rFonts w:ascii="Times New Roman" w:eastAsia="Times New Roman" w:hAnsi="Times New Roman" w:cs="Times New Roman"/>
          <w:kern w:val="0"/>
          <w:sz w:val="26"/>
          <w:szCs w:val="26"/>
        </w:rPr>
        <w:t>.........................................................</w:t>
      </w:r>
    </w:p>
    <w:p w:rsidR="0010028A" w:rsidRPr="00C35B76" w:rsidRDefault="0010028A" w:rsidP="0010028A">
      <w:pPr>
        <w:spacing w:after="0" w:line="240" w:lineRule="auto"/>
        <w:rPr>
          <w:rFonts w:ascii="Times New Roman" w:eastAsia="Times New Roman" w:hAnsi="Times New Roman" w:cs="Times New Roman"/>
          <w:kern w:val="0"/>
          <w:sz w:val="18"/>
          <w:szCs w:val="26"/>
        </w:rPr>
      </w:pPr>
      <w:r w:rsidRPr="00C35B76">
        <w:rPr>
          <w:rFonts w:ascii="Times New Roman" w:eastAsia="Times New Roman" w:hAnsi="Times New Roman" w:cs="Times New Roman"/>
          <w:kern w:val="0"/>
          <w:sz w:val="18"/>
          <w:szCs w:val="26"/>
        </w:rPr>
        <w:t xml:space="preserve">                              (adres)</w:t>
      </w:r>
    </w:p>
    <w:p w:rsidR="0010028A" w:rsidRPr="00C35B76" w:rsidRDefault="0010028A" w:rsidP="0010028A">
      <w:pPr>
        <w:spacing w:after="0" w:line="240" w:lineRule="auto"/>
        <w:rPr>
          <w:rFonts w:ascii="Times New Roman" w:eastAsia="Times New Roman" w:hAnsi="Times New Roman" w:cs="Times New Roman"/>
          <w:kern w:val="0"/>
          <w:sz w:val="18"/>
          <w:szCs w:val="26"/>
        </w:rPr>
      </w:pPr>
    </w:p>
    <w:p w:rsidR="0010028A" w:rsidRPr="00C35B76" w:rsidRDefault="0010028A" w:rsidP="0010028A">
      <w:pPr>
        <w:spacing w:after="0" w:line="240" w:lineRule="auto"/>
        <w:rPr>
          <w:rFonts w:ascii="Times New Roman" w:eastAsia="Times New Roman" w:hAnsi="Times New Roman" w:cs="Times New Roman"/>
          <w:kern w:val="0"/>
          <w:sz w:val="18"/>
          <w:szCs w:val="26"/>
        </w:rPr>
      </w:pPr>
    </w:p>
    <w:p w:rsidR="0010028A" w:rsidRPr="00C35B76" w:rsidRDefault="0010028A" w:rsidP="0010028A">
      <w:pPr>
        <w:spacing w:after="0" w:line="240" w:lineRule="auto"/>
        <w:rPr>
          <w:rFonts w:ascii="Times New Roman" w:eastAsia="Times New Roman" w:hAnsi="Times New Roman" w:cs="Times New Roman"/>
          <w:kern w:val="0"/>
          <w:sz w:val="18"/>
          <w:szCs w:val="26"/>
        </w:rPr>
      </w:pPr>
    </w:p>
    <w:p w:rsidR="0010028A" w:rsidRPr="00C35B76" w:rsidRDefault="0010028A" w:rsidP="0010028A">
      <w:pPr>
        <w:spacing w:after="0" w:line="240" w:lineRule="auto"/>
        <w:rPr>
          <w:rFonts w:ascii="Times New Roman" w:eastAsia="Times New Roman" w:hAnsi="Times New Roman" w:cs="Times New Roman"/>
          <w:kern w:val="0"/>
          <w:sz w:val="18"/>
          <w:szCs w:val="26"/>
        </w:rPr>
      </w:pPr>
    </w:p>
    <w:p w:rsidR="0010028A" w:rsidRPr="00C35B76" w:rsidRDefault="0010028A" w:rsidP="0010028A">
      <w:pPr>
        <w:spacing w:after="0" w:line="240" w:lineRule="auto"/>
        <w:jc w:val="center"/>
        <w:rPr>
          <w:rFonts w:ascii="Times New Roman" w:eastAsia="Times New Roman" w:hAnsi="Times New Roman" w:cs="Times New Roman"/>
          <w:b/>
          <w:kern w:val="0"/>
          <w:sz w:val="26"/>
          <w:szCs w:val="26"/>
        </w:rPr>
      </w:pPr>
      <w:r w:rsidRPr="00C35B76">
        <w:rPr>
          <w:rFonts w:ascii="Times New Roman" w:eastAsia="Times New Roman" w:hAnsi="Times New Roman" w:cs="Times New Roman"/>
          <w:b/>
          <w:kern w:val="0"/>
          <w:sz w:val="26"/>
          <w:szCs w:val="26"/>
        </w:rPr>
        <w:t>Oświadczenie</w:t>
      </w:r>
      <w:r w:rsidR="00DE6FB7">
        <w:rPr>
          <w:rFonts w:ascii="Times New Roman" w:eastAsia="Times New Roman" w:hAnsi="Times New Roman" w:cs="Times New Roman"/>
          <w:b/>
          <w:kern w:val="0"/>
          <w:sz w:val="26"/>
          <w:szCs w:val="26"/>
        </w:rPr>
        <w:t xml:space="preserve"> 1</w:t>
      </w:r>
    </w:p>
    <w:p w:rsidR="0010028A" w:rsidRPr="00C35B76" w:rsidRDefault="0010028A" w:rsidP="0010028A">
      <w:pPr>
        <w:spacing w:after="0" w:line="240" w:lineRule="auto"/>
        <w:jc w:val="center"/>
        <w:rPr>
          <w:rFonts w:ascii="Times New Roman" w:eastAsia="Times New Roman" w:hAnsi="Times New Roman" w:cs="Times New Roman"/>
          <w:b/>
          <w:kern w:val="0"/>
          <w:sz w:val="26"/>
          <w:szCs w:val="26"/>
        </w:rPr>
      </w:pPr>
      <w:r w:rsidRPr="00C35B76">
        <w:rPr>
          <w:rFonts w:ascii="Times New Roman" w:eastAsia="Times New Roman" w:hAnsi="Times New Roman" w:cs="Times New Roman"/>
          <w:b/>
          <w:kern w:val="0"/>
          <w:sz w:val="26"/>
          <w:szCs w:val="26"/>
        </w:rPr>
        <w:t>o posiadaniu obywatelstwa polskiego</w:t>
      </w:r>
    </w:p>
    <w:p w:rsidR="0010028A" w:rsidRPr="00C35B76" w:rsidRDefault="0010028A" w:rsidP="0010028A">
      <w:pPr>
        <w:spacing w:after="0" w:line="240" w:lineRule="auto"/>
        <w:jc w:val="center"/>
        <w:rPr>
          <w:rFonts w:ascii="Times New Roman" w:eastAsia="Times New Roman" w:hAnsi="Times New Roman" w:cs="Times New Roman"/>
          <w:b/>
          <w:kern w:val="0"/>
          <w:sz w:val="26"/>
          <w:szCs w:val="26"/>
        </w:rPr>
      </w:pPr>
    </w:p>
    <w:p w:rsidR="0010028A" w:rsidRPr="00C35B76" w:rsidRDefault="0010028A" w:rsidP="0010028A">
      <w:pPr>
        <w:spacing w:after="0" w:line="240" w:lineRule="auto"/>
        <w:jc w:val="center"/>
        <w:rPr>
          <w:rFonts w:ascii="Times New Roman" w:eastAsia="Times New Roman" w:hAnsi="Times New Roman" w:cs="Times New Roman"/>
          <w:b/>
          <w:kern w:val="0"/>
          <w:sz w:val="26"/>
          <w:szCs w:val="26"/>
        </w:rPr>
      </w:pPr>
    </w:p>
    <w:p w:rsidR="0010028A" w:rsidRPr="00C35B76" w:rsidRDefault="0010028A" w:rsidP="0010028A">
      <w:pPr>
        <w:spacing w:after="0" w:line="240" w:lineRule="auto"/>
        <w:jc w:val="both"/>
        <w:rPr>
          <w:rFonts w:ascii="Times New Roman" w:eastAsia="Times New Roman" w:hAnsi="Times New Roman" w:cs="Times New Roman"/>
          <w:kern w:val="0"/>
          <w:sz w:val="26"/>
          <w:szCs w:val="26"/>
        </w:rPr>
      </w:pPr>
      <w:r w:rsidRPr="00C35B76">
        <w:rPr>
          <w:rFonts w:ascii="Times New Roman" w:eastAsia="Times New Roman" w:hAnsi="Times New Roman" w:cs="Times New Roman"/>
          <w:kern w:val="0"/>
          <w:sz w:val="26"/>
          <w:szCs w:val="26"/>
        </w:rPr>
        <w:tab/>
        <w:t xml:space="preserve">Oświadczam, iż posiadam </w:t>
      </w:r>
      <w:r w:rsidR="00D00FEB">
        <w:rPr>
          <w:rFonts w:ascii="Times New Roman" w:eastAsia="Times New Roman" w:hAnsi="Times New Roman" w:cs="Times New Roman"/>
          <w:kern w:val="0"/>
          <w:sz w:val="26"/>
          <w:szCs w:val="26"/>
        </w:rPr>
        <w:t xml:space="preserve"> tylko </w:t>
      </w:r>
      <w:r w:rsidRPr="00C35B76">
        <w:rPr>
          <w:rFonts w:ascii="Times New Roman" w:eastAsia="Times New Roman" w:hAnsi="Times New Roman" w:cs="Times New Roman"/>
          <w:kern w:val="0"/>
          <w:sz w:val="26"/>
          <w:szCs w:val="26"/>
        </w:rPr>
        <w:t>obywatelstwo polskie.</w:t>
      </w:r>
    </w:p>
    <w:p w:rsidR="0010028A" w:rsidRPr="00C35B76" w:rsidRDefault="0010028A" w:rsidP="0010028A">
      <w:pPr>
        <w:spacing w:after="0" w:line="240" w:lineRule="auto"/>
        <w:jc w:val="both"/>
        <w:rPr>
          <w:rFonts w:ascii="Times New Roman" w:eastAsia="Times New Roman" w:hAnsi="Times New Roman" w:cs="Times New Roman"/>
          <w:kern w:val="0"/>
          <w:sz w:val="26"/>
          <w:szCs w:val="26"/>
        </w:rPr>
      </w:pPr>
    </w:p>
    <w:p w:rsidR="0010028A" w:rsidRDefault="0010028A" w:rsidP="0010028A">
      <w:pPr>
        <w:spacing w:after="0" w:line="240" w:lineRule="auto"/>
        <w:jc w:val="both"/>
        <w:rPr>
          <w:rFonts w:ascii="Times New Roman" w:eastAsia="Times New Roman" w:hAnsi="Times New Roman" w:cs="Times New Roman"/>
          <w:kern w:val="0"/>
          <w:sz w:val="26"/>
          <w:szCs w:val="26"/>
        </w:rPr>
      </w:pPr>
    </w:p>
    <w:p w:rsidR="0010028A" w:rsidRDefault="0010028A" w:rsidP="0010028A">
      <w:pPr>
        <w:spacing w:after="0" w:line="240" w:lineRule="auto"/>
        <w:jc w:val="both"/>
        <w:rPr>
          <w:rFonts w:ascii="Times New Roman" w:eastAsia="Times New Roman" w:hAnsi="Times New Roman" w:cs="Times New Roman"/>
          <w:kern w:val="0"/>
          <w:sz w:val="26"/>
          <w:szCs w:val="26"/>
        </w:rPr>
      </w:pPr>
    </w:p>
    <w:p w:rsidR="0010028A" w:rsidRDefault="0010028A" w:rsidP="0010028A">
      <w:pPr>
        <w:spacing w:after="0" w:line="240" w:lineRule="auto"/>
        <w:jc w:val="both"/>
        <w:rPr>
          <w:rFonts w:ascii="Times New Roman" w:eastAsia="Times New Roman" w:hAnsi="Times New Roman" w:cs="Times New Roman"/>
          <w:kern w:val="0"/>
          <w:sz w:val="26"/>
          <w:szCs w:val="26"/>
        </w:rPr>
      </w:pPr>
    </w:p>
    <w:p w:rsidR="0010028A" w:rsidRDefault="0010028A" w:rsidP="0010028A">
      <w:pPr>
        <w:spacing w:after="0" w:line="240" w:lineRule="auto"/>
        <w:jc w:val="both"/>
        <w:rPr>
          <w:rFonts w:ascii="Times New Roman" w:eastAsia="Times New Roman" w:hAnsi="Times New Roman" w:cs="Times New Roman"/>
          <w:kern w:val="0"/>
          <w:sz w:val="26"/>
          <w:szCs w:val="26"/>
        </w:rPr>
      </w:pPr>
    </w:p>
    <w:p w:rsidR="0010028A" w:rsidRDefault="0010028A" w:rsidP="0010028A">
      <w:pPr>
        <w:spacing w:after="0" w:line="240" w:lineRule="auto"/>
        <w:jc w:val="both"/>
        <w:rPr>
          <w:rFonts w:ascii="Times New Roman" w:eastAsia="Times New Roman" w:hAnsi="Times New Roman" w:cs="Times New Roman"/>
          <w:kern w:val="0"/>
          <w:sz w:val="26"/>
          <w:szCs w:val="26"/>
        </w:rPr>
      </w:pPr>
    </w:p>
    <w:p w:rsidR="0010028A" w:rsidRPr="00C35B76" w:rsidRDefault="0010028A" w:rsidP="0010028A">
      <w:pPr>
        <w:spacing w:after="0" w:line="240" w:lineRule="auto"/>
        <w:jc w:val="both"/>
        <w:rPr>
          <w:rFonts w:ascii="Times New Roman" w:eastAsia="Times New Roman" w:hAnsi="Times New Roman" w:cs="Times New Roman"/>
          <w:kern w:val="0"/>
          <w:sz w:val="26"/>
          <w:szCs w:val="26"/>
        </w:rPr>
      </w:pPr>
    </w:p>
    <w:p w:rsidR="0010028A" w:rsidRPr="00C35B76" w:rsidRDefault="0010028A" w:rsidP="0010028A">
      <w:pPr>
        <w:spacing w:after="0" w:line="240" w:lineRule="auto"/>
        <w:jc w:val="both"/>
        <w:rPr>
          <w:rFonts w:ascii="Times New Roman" w:eastAsia="Times New Roman" w:hAnsi="Times New Roman" w:cs="Times New Roman"/>
          <w:kern w:val="0"/>
          <w:sz w:val="26"/>
          <w:szCs w:val="26"/>
        </w:rPr>
      </w:pPr>
    </w:p>
    <w:p w:rsidR="0010028A" w:rsidRPr="00C35B76" w:rsidRDefault="0010028A" w:rsidP="0010028A">
      <w:pPr>
        <w:spacing w:after="0" w:line="240" w:lineRule="auto"/>
        <w:jc w:val="both"/>
        <w:rPr>
          <w:rFonts w:ascii="Times New Roman" w:eastAsia="Times New Roman" w:hAnsi="Times New Roman" w:cs="Times New Roman"/>
          <w:kern w:val="0"/>
          <w:sz w:val="26"/>
          <w:szCs w:val="26"/>
        </w:rPr>
      </w:pPr>
      <w:r w:rsidRPr="00C35B76">
        <w:rPr>
          <w:rFonts w:ascii="Times New Roman" w:eastAsia="Times New Roman" w:hAnsi="Times New Roman" w:cs="Times New Roman"/>
          <w:kern w:val="0"/>
          <w:sz w:val="26"/>
          <w:szCs w:val="26"/>
        </w:rPr>
        <w:t xml:space="preserve">                                                                          ........................................................</w:t>
      </w:r>
    </w:p>
    <w:p w:rsidR="0010028A" w:rsidRPr="00C35B76" w:rsidRDefault="0010028A" w:rsidP="0010028A">
      <w:pPr>
        <w:spacing w:after="0" w:line="240" w:lineRule="auto"/>
        <w:jc w:val="both"/>
        <w:rPr>
          <w:rFonts w:ascii="Times New Roman" w:eastAsia="Times New Roman" w:hAnsi="Times New Roman" w:cs="Times New Roman"/>
          <w:kern w:val="0"/>
          <w:sz w:val="18"/>
          <w:szCs w:val="26"/>
        </w:rPr>
      </w:pPr>
      <w:r w:rsidRPr="00C35B76">
        <w:rPr>
          <w:rFonts w:ascii="Times New Roman" w:eastAsia="Times New Roman" w:hAnsi="Times New Roman" w:cs="Times New Roman"/>
          <w:kern w:val="0"/>
          <w:sz w:val="18"/>
          <w:szCs w:val="26"/>
        </w:rPr>
        <w:t>(</w:t>
      </w:r>
      <w:r w:rsidR="00EB3178">
        <w:rPr>
          <w:rFonts w:ascii="Times New Roman" w:eastAsia="Times New Roman" w:hAnsi="Times New Roman" w:cs="Times New Roman"/>
          <w:kern w:val="0"/>
          <w:sz w:val="18"/>
          <w:szCs w:val="26"/>
        </w:rPr>
        <w:t xml:space="preserve">czytelny </w:t>
      </w:r>
      <w:r w:rsidRPr="00C35B76">
        <w:rPr>
          <w:rFonts w:ascii="Times New Roman" w:eastAsia="Times New Roman" w:hAnsi="Times New Roman" w:cs="Times New Roman"/>
          <w:kern w:val="0"/>
          <w:sz w:val="18"/>
          <w:szCs w:val="26"/>
        </w:rPr>
        <w:t>podpis)</w:t>
      </w:r>
    </w:p>
    <w:p w:rsidR="0010028A" w:rsidRPr="00C35B76" w:rsidRDefault="0010028A" w:rsidP="0010028A">
      <w:pPr>
        <w:spacing w:after="0" w:line="240" w:lineRule="auto"/>
        <w:rPr>
          <w:rFonts w:ascii="Times New Roman" w:eastAsia="Times New Roman" w:hAnsi="Times New Roman" w:cs="Times New Roman"/>
          <w:kern w:val="0"/>
          <w:sz w:val="26"/>
          <w:szCs w:val="26"/>
        </w:rPr>
      </w:pPr>
    </w:p>
    <w:p w:rsidR="0010028A" w:rsidRPr="00C35B76" w:rsidRDefault="0010028A" w:rsidP="0010028A">
      <w:pPr>
        <w:spacing w:after="0" w:line="240" w:lineRule="auto"/>
        <w:jc w:val="both"/>
        <w:rPr>
          <w:rFonts w:ascii="Times New Roman" w:eastAsia="Times New Roman" w:hAnsi="Times New Roman" w:cs="Times New Roman"/>
          <w:kern w:val="0"/>
          <w:sz w:val="26"/>
          <w:szCs w:val="26"/>
        </w:rPr>
      </w:pPr>
    </w:p>
    <w:p w:rsidR="0010028A" w:rsidRPr="00C35B76" w:rsidRDefault="0010028A" w:rsidP="0010028A">
      <w:pPr>
        <w:spacing w:after="0" w:line="240" w:lineRule="auto"/>
        <w:jc w:val="both"/>
        <w:rPr>
          <w:rFonts w:ascii="Times New Roman" w:eastAsia="Times New Roman" w:hAnsi="Times New Roman" w:cs="Times New Roman"/>
          <w:kern w:val="0"/>
          <w:sz w:val="26"/>
          <w:szCs w:val="26"/>
        </w:rPr>
      </w:pPr>
    </w:p>
    <w:p w:rsidR="0010028A" w:rsidRDefault="0010028A" w:rsidP="0010028A">
      <w:pPr>
        <w:spacing w:after="0" w:line="240" w:lineRule="auto"/>
        <w:jc w:val="both"/>
        <w:rPr>
          <w:rFonts w:ascii="Times New Roman" w:eastAsia="Times New Roman" w:hAnsi="Times New Roman" w:cs="Times New Roman"/>
          <w:kern w:val="0"/>
          <w:sz w:val="26"/>
          <w:szCs w:val="26"/>
        </w:rPr>
      </w:pPr>
    </w:p>
    <w:p w:rsidR="00D60077" w:rsidRDefault="00D60077" w:rsidP="0010028A">
      <w:pPr>
        <w:spacing w:after="0" w:line="240" w:lineRule="auto"/>
        <w:jc w:val="both"/>
        <w:rPr>
          <w:rFonts w:ascii="Times New Roman" w:eastAsia="Times New Roman" w:hAnsi="Times New Roman" w:cs="Times New Roman"/>
          <w:kern w:val="0"/>
          <w:sz w:val="26"/>
          <w:szCs w:val="26"/>
        </w:rPr>
      </w:pPr>
    </w:p>
    <w:p w:rsidR="00D60077" w:rsidRDefault="00D60077" w:rsidP="0010028A">
      <w:pPr>
        <w:spacing w:after="0" w:line="240" w:lineRule="auto"/>
        <w:jc w:val="both"/>
        <w:rPr>
          <w:rFonts w:ascii="Times New Roman" w:eastAsia="Times New Roman" w:hAnsi="Times New Roman" w:cs="Times New Roman"/>
          <w:kern w:val="0"/>
          <w:sz w:val="26"/>
          <w:szCs w:val="26"/>
        </w:rPr>
      </w:pPr>
      <w:bookmarkStart w:id="21" w:name="_GoBack"/>
      <w:bookmarkEnd w:id="21"/>
    </w:p>
    <w:p w:rsidR="00D60077" w:rsidRDefault="00D60077" w:rsidP="0010028A">
      <w:pPr>
        <w:spacing w:after="0" w:line="240" w:lineRule="auto"/>
        <w:jc w:val="both"/>
        <w:rPr>
          <w:rFonts w:ascii="Times New Roman" w:eastAsia="Times New Roman" w:hAnsi="Times New Roman" w:cs="Times New Roman"/>
          <w:kern w:val="0"/>
          <w:sz w:val="26"/>
          <w:szCs w:val="26"/>
        </w:rPr>
      </w:pPr>
    </w:p>
    <w:p w:rsidR="00D60077" w:rsidRDefault="00D60077" w:rsidP="0010028A">
      <w:pPr>
        <w:spacing w:after="0" w:line="240" w:lineRule="auto"/>
        <w:jc w:val="both"/>
        <w:rPr>
          <w:rFonts w:ascii="Times New Roman" w:eastAsia="Times New Roman" w:hAnsi="Times New Roman" w:cs="Times New Roman"/>
          <w:kern w:val="0"/>
          <w:sz w:val="26"/>
          <w:szCs w:val="26"/>
        </w:rPr>
      </w:pPr>
    </w:p>
    <w:p w:rsidR="00D60077" w:rsidRDefault="00D60077" w:rsidP="0010028A">
      <w:pPr>
        <w:spacing w:after="0" w:line="240" w:lineRule="auto"/>
        <w:jc w:val="both"/>
        <w:rPr>
          <w:rFonts w:ascii="Times New Roman" w:eastAsia="Times New Roman" w:hAnsi="Times New Roman" w:cs="Times New Roman"/>
          <w:kern w:val="0"/>
          <w:sz w:val="26"/>
          <w:szCs w:val="26"/>
        </w:rPr>
      </w:pPr>
    </w:p>
    <w:p w:rsidR="00D60077" w:rsidRDefault="00D60077" w:rsidP="0010028A">
      <w:pPr>
        <w:spacing w:after="0" w:line="240" w:lineRule="auto"/>
        <w:jc w:val="both"/>
        <w:rPr>
          <w:rFonts w:ascii="Times New Roman" w:eastAsia="Times New Roman" w:hAnsi="Times New Roman" w:cs="Times New Roman"/>
          <w:kern w:val="0"/>
          <w:sz w:val="26"/>
          <w:szCs w:val="26"/>
        </w:rPr>
      </w:pPr>
    </w:p>
    <w:p w:rsidR="008352A8" w:rsidRPr="00C35B76" w:rsidRDefault="008352A8" w:rsidP="0010028A">
      <w:pPr>
        <w:spacing w:after="0" w:line="240" w:lineRule="auto"/>
        <w:jc w:val="both"/>
        <w:rPr>
          <w:rFonts w:ascii="Times New Roman" w:eastAsia="Times New Roman" w:hAnsi="Times New Roman" w:cs="Times New Roman"/>
          <w:kern w:val="0"/>
          <w:sz w:val="26"/>
          <w:szCs w:val="26"/>
        </w:rPr>
      </w:pPr>
    </w:p>
    <w:p w:rsidR="003C3FEE" w:rsidRDefault="003C3FEE" w:rsidP="00644A19">
      <w:pPr>
        <w:keepLines/>
        <w:spacing w:after="0" w:line="240" w:lineRule="auto"/>
        <w:jc w:val="both"/>
        <w:rPr>
          <w:rFonts w:ascii="Times New Roman" w:eastAsia="Times New Roman" w:hAnsi="Times New Roman" w:cs="Times New Roman"/>
          <w:bCs/>
          <w:color w:val="000000"/>
          <w:kern w:val="0"/>
          <w:sz w:val="24"/>
          <w:szCs w:val="24"/>
          <w:lang w:eastAsia="pl-PL" w:bidi="pl-PL"/>
        </w:rPr>
      </w:pPr>
      <w:bookmarkStart w:id="22" w:name="_Hlk158786810"/>
    </w:p>
    <w:p w:rsidR="003C3FEE" w:rsidRDefault="003C3FEE" w:rsidP="003C3FEE">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3C3FEE" w:rsidRPr="00C35B76" w:rsidRDefault="003C3FEE" w:rsidP="003C3FEE">
      <w:pPr>
        <w:spacing w:after="0" w:line="240" w:lineRule="auto"/>
        <w:rPr>
          <w:rFonts w:ascii="Times New Roman" w:eastAsia="Times New Roman" w:hAnsi="Times New Roman" w:cs="Times New Roman"/>
          <w:kern w:val="0"/>
          <w:sz w:val="26"/>
          <w:szCs w:val="26"/>
        </w:rPr>
      </w:pPr>
      <w:r w:rsidRPr="00C35B76">
        <w:rPr>
          <w:rFonts w:ascii="Times New Roman" w:eastAsia="Times New Roman" w:hAnsi="Times New Roman" w:cs="Times New Roman"/>
          <w:kern w:val="0"/>
          <w:sz w:val="26"/>
          <w:szCs w:val="26"/>
        </w:rPr>
        <w:t>........................................................                             .....................................................</w:t>
      </w:r>
    </w:p>
    <w:p w:rsidR="003C3FEE" w:rsidRPr="00C35B76" w:rsidRDefault="003C3FEE" w:rsidP="003C3FEE">
      <w:pPr>
        <w:spacing w:after="0" w:line="240" w:lineRule="auto"/>
        <w:rPr>
          <w:rFonts w:ascii="Times New Roman" w:eastAsia="Times New Roman" w:hAnsi="Times New Roman" w:cs="Times New Roman"/>
          <w:kern w:val="0"/>
          <w:sz w:val="18"/>
          <w:szCs w:val="26"/>
        </w:rPr>
      </w:pPr>
      <w:r w:rsidRPr="00C35B76">
        <w:rPr>
          <w:rFonts w:ascii="Times New Roman" w:eastAsia="Times New Roman" w:hAnsi="Times New Roman" w:cs="Times New Roman"/>
          <w:kern w:val="0"/>
          <w:sz w:val="18"/>
          <w:szCs w:val="26"/>
        </w:rPr>
        <w:t xml:space="preserve">                   (imię i nazwisko)                                                                                               (miejscowość, data)</w:t>
      </w:r>
    </w:p>
    <w:p w:rsidR="003C3FEE" w:rsidRPr="00C35B76" w:rsidRDefault="003C3FEE" w:rsidP="003C3FEE">
      <w:pPr>
        <w:spacing w:after="0" w:line="240" w:lineRule="auto"/>
        <w:rPr>
          <w:rFonts w:ascii="Times New Roman" w:eastAsia="Times New Roman" w:hAnsi="Times New Roman" w:cs="Times New Roman"/>
          <w:kern w:val="0"/>
          <w:sz w:val="18"/>
          <w:szCs w:val="26"/>
        </w:rPr>
      </w:pPr>
    </w:p>
    <w:p w:rsidR="003C3FEE" w:rsidRPr="00C35B76" w:rsidRDefault="003C3FEE" w:rsidP="003C3FEE">
      <w:pPr>
        <w:spacing w:after="0" w:line="240" w:lineRule="auto"/>
        <w:rPr>
          <w:rFonts w:ascii="Times New Roman" w:eastAsia="Times New Roman" w:hAnsi="Times New Roman" w:cs="Times New Roman"/>
          <w:kern w:val="0"/>
          <w:sz w:val="26"/>
          <w:szCs w:val="26"/>
        </w:rPr>
      </w:pPr>
    </w:p>
    <w:p w:rsidR="003C3FEE" w:rsidRPr="00C35B76" w:rsidRDefault="003C3FEE" w:rsidP="003C3FEE">
      <w:pPr>
        <w:spacing w:after="0" w:line="240" w:lineRule="auto"/>
        <w:rPr>
          <w:rFonts w:ascii="Times New Roman" w:eastAsia="Times New Roman" w:hAnsi="Times New Roman" w:cs="Times New Roman"/>
          <w:kern w:val="0"/>
          <w:sz w:val="26"/>
          <w:szCs w:val="26"/>
        </w:rPr>
      </w:pPr>
      <w:r w:rsidRPr="00C35B76">
        <w:rPr>
          <w:rFonts w:ascii="Times New Roman" w:eastAsia="Times New Roman" w:hAnsi="Times New Roman" w:cs="Times New Roman"/>
          <w:kern w:val="0"/>
          <w:sz w:val="26"/>
          <w:szCs w:val="26"/>
        </w:rPr>
        <w:t>.........................................................</w:t>
      </w:r>
    </w:p>
    <w:p w:rsidR="003C3FEE" w:rsidRPr="00C35B76" w:rsidRDefault="003C3FEE" w:rsidP="003C3FEE">
      <w:pPr>
        <w:spacing w:after="0" w:line="240" w:lineRule="auto"/>
        <w:rPr>
          <w:rFonts w:ascii="Times New Roman" w:eastAsia="Times New Roman" w:hAnsi="Times New Roman" w:cs="Times New Roman"/>
          <w:kern w:val="0"/>
          <w:sz w:val="18"/>
          <w:szCs w:val="26"/>
        </w:rPr>
      </w:pPr>
      <w:r w:rsidRPr="00C35B76">
        <w:rPr>
          <w:rFonts w:ascii="Times New Roman" w:eastAsia="Times New Roman" w:hAnsi="Times New Roman" w:cs="Times New Roman"/>
          <w:kern w:val="0"/>
          <w:sz w:val="18"/>
          <w:szCs w:val="26"/>
        </w:rPr>
        <w:t xml:space="preserve">                              (adres)</w:t>
      </w:r>
    </w:p>
    <w:p w:rsidR="003C3FEE" w:rsidRPr="00C35B76" w:rsidRDefault="003C3FEE" w:rsidP="003C3FEE">
      <w:pPr>
        <w:spacing w:after="0" w:line="240" w:lineRule="auto"/>
        <w:rPr>
          <w:rFonts w:ascii="Times New Roman" w:eastAsia="Times New Roman" w:hAnsi="Times New Roman" w:cs="Times New Roman"/>
          <w:kern w:val="0"/>
          <w:sz w:val="18"/>
          <w:szCs w:val="26"/>
        </w:rPr>
      </w:pPr>
    </w:p>
    <w:p w:rsidR="003C3FEE" w:rsidRPr="00C35B76" w:rsidRDefault="003C3FEE" w:rsidP="003C3FEE">
      <w:pPr>
        <w:spacing w:after="0" w:line="240" w:lineRule="auto"/>
        <w:rPr>
          <w:rFonts w:ascii="Times New Roman" w:eastAsia="Times New Roman" w:hAnsi="Times New Roman" w:cs="Times New Roman"/>
          <w:kern w:val="0"/>
          <w:sz w:val="18"/>
          <w:szCs w:val="26"/>
        </w:rPr>
      </w:pPr>
    </w:p>
    <w:p w:rsidR="003C3FEE" w:rsidRPr="00C35B76" w:rsidRDefault="003C3FEE" w:rsidP="003C3FEE">
      <w:pPr>
        <w:spacing w:after="0" w:line="240" w:lineRule="auto"/>
        <w:rPr>
          <w:rFonts w:ascii="Times New Roman" w:eastAsia="Times New Roman" w:hAnsi="Times New Roman" w:cs="Times New Roman"/>
          <w:kern w:val="0"/>
          <w:sz w:val="18"/>
          <w:szCs w:val="26"/>
        </w:rPr>
      </w:pPr>
    </w:p>
    <w:p w:rsidR="003C3FEE" w:rsidRPr="00C35B76" w:rsidRDefault="003C3FEE" w:rsidP="003C3FEE">
      <w:pPr>
        <w:spacing w:after="0" w:line="240" w:lineRule="auto"/>
        <w:rPr>
          <w:rFonts w:ascii="Times New Roman" w:eastAsia="Times New Roman" w:hAnsi="Times New Roman" w:cs="Times New Roman"/>
          <w:kern w:val="0"/>
          <w:sz w:val="18"/>
          <w:szCs w:val="26"/>
        </w:rPr>
      </w:pPr>
    </w:p>
    <w:p w:rsidR="003C3FEE" w:rsidRPr="00C35B76" w:rsidRDefault="003C3FEE" w:rsidP="003C3FEE">
      <w:pPr>
        <w:spacing w:after="0" w:line="240" w:lineRule="auto"/>
        <w:jc w:val="center"/>
        <w:rPr>
          <w:rFonts w:ascii="Times New Roman" w:eastAsia="Times New Roman" w:hAnsi="Times New Roman" w:cs="Times New Roman"/>
          <w:b/>
          <w:kern w:val="0"/>
          <w:sz w:val="26"/>
          <w:szCs w:val="26"/>
        </w:rPr>
      </w:pPr>
      <w:r w:rsidRPr="00C35B76">
        <w:rPr>
          <w:rFonts w:ascii="Times New Roman" w:eastAsia="Times New Roman" w:hAnsi="Times New Roman" w:cs="Times New Roman"/>
          <w:b/>
          <w:kern w:val="0"/>
          <w:sz w:val="26"/>
          <w:szCs w:val="26"/>
        </w:rPr>
        <w:t>Oświadczenie</w:t>
      </w:r>
      <w:r w:rsidR="00DE6FB7">
        <w:rPr>
          <w:rFonts w:ascii="Times New Roman" w:eastAsia="Times New Roman" w:hAnsi="Times New Roman" w:cs="Times New Roman"/>
          <w:b/>
          <w:kern w:val="0"/>
          <w:sz w:val="26"/>
          <w:szCs w:val="26"/>
        </w:rPr>
        <w:t xml:space="preserve"> 2</w:t>
      </w:r>
    </w:p>
    <w:p w:rsidR="00922CAE" w:rsidRDefault="003C3FEE" w:rsidP="00922CAE">
      <w:pPr>
        <w:spacing w:after="0" w:line="240" w:lineRule="auto"/>
        <w:jc w:val="center"/>
        <w:rPr>
          <w:rFonts w:ascii="Times New Roman" w:eastAsia="Times New Roman" w:hAnsi="Times New Roman" w:cs="Times New Roman"/>
          <w:b/>
          <w:kern w:val="0"/>
          <w:sz w:val="26"/>
          <w:szCs w:val="26"/>
        </w:rPr>
      </w:pPr>
      <w:r w:rsidRPr="00C35B76">
        <w:rPr>
          <w:rFonts w:ascii="Times New Roman" w:eastAsia="Times New Roman" w:hAnsi="Times New Roman" w:cs="Times New Roman"/>
          <w:b/>
          <w:kern w:val="0"/>
          <w:sz w:val="26"/>
          <w:szCs w:val="26"/>
        </w:rPr>
        <w:t xml:space="preserve">o posiadaniu obywatelstwa </w:t>
      </w:r>
      <w:r w:rsidR="00EB3178">
        <w:rPr>
          <w:rFonts w:ascii="Times New Roman" w:eastAsia="Times New Roman" w:hAnsi="Times New Roman" w:cs="Times New Roman"/>
          <w:b/>
          <w:kern w:val="0"/>
          <w:sz w:val="26"/>
          <w:szCs w:val="26"/>
        </w:rPr>
        <w:t xml:space="preserve">państwa </w:t>
      </w:r>
      <w:r w:rsidR="00922CAE" w:rsidRPr="00922CAE">
        <w:rPr>
          <w:rFonts w:ascii="Times New Roman" w:eastAsia="Times New Roman" w:hAnsi="Times New Roman" w:cs="Times New Roman"/>
          <w:b/>
          <w:kern w:val="0"/>
          <w:sz w:val="26"/>
          <w:szCs w:val="26"/>
        </w:rPr>
        <w:t xml:space="preserve"> innego niż Rzeczpospolita Polska</w:t>
      </w:r>
    </w:p>
    <w:p w:rsidR="003C3FEE" w:rsidRPr="00C35B76" w:rsidRDefault="003C3FEE" w:rsidP="00922CAE">
      <w:pPr>
        <w:spacing w:after="0" w:line="240" w:lineRule="auto"/>
        <w:jc w:val="center"/>
        <w:rPr>
          <w:rFonts w:ascii="Times New Roman" w:eastAsia="Times New Roman" w:hAnsi="Times New Roman" w:cs="Times New Roman"/>
          <w:b/>
          <w:kern w:val="0"/>
          <w:sz w:val="26"/>
          <w:szCs w:val="26"/>
        </w:rPr>
      </w:pPr>
    </w:p>
    <w:p w:rsidR="003C3FEE" w:rsidRPr="00C35B76" w:rsidRDefault="003C3FEE" w:rsidP="003C3FEE">
      <w:pPr>
        <w:spacing w:after="0" w:line="240" w:lineRule="auto"/>
        <w:jc w:val="center"/>
        <w:rPr>
          <w:rFonts w:ascii="Times New Roman" w:eastAsia="Times New Roman" w:hAnsi="Times New Roman" w:cs="Times New Roman"/>
          <w:b/>
          <w:kern w:val="0"/>
          <w:sz w:val="26"/>
          <w:szCs w:val="26"/>
        </w:rPr>
      </w:pPr>
    </w:p>
    <w:p w:rsidR="003C3FEE" w:rsidRPr="00C35B76" w:rsidRDefault="003C3FEE" w:rsidP="003C3FEE">
      <w:pPr>
        <w:spacing w:after="0" w:line="240" w:lineRule="auto"/>
        <w:jc w:val="center"/>
        <w:rPr>
          <w:rFonts w:ascii="Times New Roman" w:eastAsia="Times New Roman" w:hAnsi="Times New Roman" w:cs="Times New Roman"/>
          <w:b/>
          <w:kern w:val="0"/>
          <w:sz w:val="26"/>
          <w:szCs w:val="26"/>
        </w:rPr>
      </w:pPr>
    </w:p>
    <w:p w:rsidR="00922CAE" w:rsidRDefault="003C3FEE" w:rsidP="00922CAE">
      <w:pPr>
        <w:spacing w:after="0" w:line="240" w:lineRule="auto"/>
        <w:jc w:val="both"/>
        <w:rPr>
          <w:rFonts w:ascii="Arial" w:eastAsia="Times New Roman" w:hAnsi="Arial" w:cs="Arial"/>
          <w:kern w:val="0"/>
          <w:sz w:val="28"/>
          <w:szCs w:val="28"/>
        </w:rPr>
      </w:pPr>
      <w:r w:rsidRPr="00C35B76">
        <w:rPr>
          <w:rFonts w:ascii="Times New Roman" w:eastAsia="Times New Roman" w:hAnsi="Times New Roman" w:cs="Times New Roman"/>
          <w:kern w:val="0"/>
          <w:sz w:val="26"/>
          <w:szCs w:val="26"/>
        </w:rPr>
        <w:tab/>
      </w:r>
      <w:r w:rsidRPr="00922CAE">
        <w:rPr>
          <w:rFonts w:ascii="Arial" w:eastAsia="Times New Roman" w:hAnsi="Arial" w:cs="Arial"/>
          <w:kern w:val="0"/>
          <w:sz w:val="28"/>
          <w:szCs w:val="28"/>
        </w:rPr>
        <w:t>Oświadczam, iż posiadam</w:t>
      </w:r>
      <w:r w:rsidR="00922CAE">
        <w:rPr>
          <w:rFonts w:ascii="Arial" w:eastAsia="Times New Roman" w:hAnsi="Arial" w:cs="Arial"/>
          <w:kern w:val="0"/>
          <w:sz w:val="28"/>
          <w:szCs w:val="28"/>
        </w:rPr>
        <w:t>*</w:t>
      </w:r>
      <w:r w:rsidR="00EB3178">
        <w:rPr>
          <w:rFonts w:ascii="Arial" w:eastAsia="Times New Roman" w:hAnsi="Arial" w:cs="Arial"/>
          <w:kern w:val="0"/>
          <w:sz w:val="28"/>
          <w:szCs w:val="28"/>
        </w:rPr>
        <w:t xml:space="preserve">,             </w:t>
      </w:r>
      <w:r w:rsidR="00922CAE">
        <w:rPr>
          <w:rFonts w:ascii="Arial" w:eastAsia="Times New Roman" w:hAnsi="Arial" w:cs="Arial"/>
          <w:kern w:val="0"/>
          <w:sz w:val="28"/>
          <w:szCs w:val="28"/>
        </w:rPr>
        <w:t xml:space="preserve"> nie posiadam *</w:t>
      </w:r>
    </w:p>
    <w:p w:rsidR="00922CAE" w:rsidRPr="00922CAE" w:rsidRDefault="00D00FEB" w:rsidP="00922CAE">
      <w:pPr>
        <w:spacing w:after="0" w:line="240" w:lineRule="auto"/>
        <w:jc w:val="both"/>
        <w:rPr>
          <w:rFonts w:ascii="Arial" w:eastAsia="Times New Roman" w:hAnsi="Arial" w:cs="Arial"/>
          <w:kern w:val="0"/>
          <w:sz w:val="28"/>
          <w:szCs w:val="28"/>
        </w:rPr>
      </w:pPr>
      <w:r>
        <w:rPr>
          <w:rFonts w:ascii="Arial" w:eastAsia="Times New Roman" w:hAnsi="Arial" w:cs="Arial"/>
          <w:kern w:val="0"/>
          <w:sz w:val="28"/>
          <w:szCs w:val="28"/>
        </w:rPr>
        <w:t>o</w:t>
      </w:r>
      <w:r w:rsidR="003C3FEE" w:rsidRPr="00922CAE">
        <w:rPr>
          <w:rFonts w:ascii="Arial" w:eastAsia="Times New Roman" w:hAnsi="Arial" w:cs="Arial"/>
          <w:kern w:val="0"/>
          <w:sz w:val="28"/>
          <w:szCs w:val="28"/>
        </w:rPr>
        <w:t>bywatelstwo</w:t>
      </w:r>
      <w:r w:rsidR="00922CAE">
        <w:rPr>
          <w:rFonts w:ascii="Arial" w:hAnsi="Arial" w:cs="Arial"/>
          <w:sz w:val="28"/>
          <w:szCs w:val="28"/>
        </w:rPr>
        <w:t>(</w:t>
      </w:r>
      <w:r w:rsidR="00922CAE" w:rsidRPr="00922CAE">
        <w:rPr>
          <w:rFonts w:ascii="Arial" w:hAnsi="Arial" w:cs="Arial"/>
          <w:sz w:val="28"/>
          <w:szCs w:val="28"/>
        </w:rPr>
        <w:t>ob</w:t>
      </w:r>
      <w:r w:rsidR="00922CAE">
        <w:rPr>
          <w:rFonts w:ascii="Arial" w:hAnsi="Arial" w:cs="Arial"/>
          <w:sz w:val="28"/>
          <w:szCs w:val="28"/>
        </w:rPr>
        <w:t>y</w:t>
      </w:r>
      <w:r w:rsidR="00922CAE" w:rsidRPr="00922CAE">
        <w:rPr>
          <w:rFonts w:ascii="Arial" w:hAnsi="Arial" w:cs="Arial"/>
          <w:sz w:val="28"/>
          <w:szCs w:val="28"/>
        </w:rPr>
        <w:t>watelstwa</w:t>
      </w:r>
      <w:r w:rsidR="00922CAE">
        <w:rPr>
          <w:rFonts w:ascii="Arial" w:hAnsi="Arial" w:cs="Arial"/>
          <w:sz w:val="28"/>
          <w:szCs w:val="28"/>
        </w:rPr>
        <w:t xml:space="preserve">) innego </w:t>
      </w:r>
      <w:r w:rsidR="00922CAE" w:rsidRPr="00922CAE">
        <w:rPr>
          <w:rFonts w:ascii="Arial" w:eastAsia="Times New Roman" w:hAnsi="Arial" w:cs="Arial"/>
          <w:kern w:val="0"/>
          <w:sz w:val="28"/>
          <w:szCs w:val="28"/>
        </w:rPr>
        <w:t xml:space="preserve">państwa </w:t>
      </w:r>
      <w:r w:rsidR="00922CAE">
        <w:rPr>
          <w:rFonts w:ascii="Arial" w:eastAsia="Times New Roman" w:hAnsi="Arial" w:cs="Arial"/>
          <w:kern w:val="0"/>
          <w:sz w:val="28"/>
          <w:szCs w:val="28"/>
        </w:rPr>
        <w:t xml:space="preserve">(innych państw) </w:t>
      </w:r>
      <w:r w:rsidR="00922CAE" w:rsidRPr="00922CAE">
        <w:rPr>
          <w:rFonts w:ascii="Arial" w:eastAsia="Times New Roman" w:hAnsi="Arial" w:cs="Arial"/>
          <w:kern w:val="0"/>
          <w:sz w:val="28"/>
          <w:szCs w:val="28"/>
        </w:rPr>
        <w:t>niż Rzeczpospolita Polska</w:t>
      </w:r>
      <w:r>
        <w:rPr>
          <w:rFonts w:ascii="Arial" w:eastAsia="Times New Roman" w:hAnsi="Arial" w:cs="Arial"/>
          <w:kern w:val="0"/>
          <w:sz w:val="28"/>
          <w:szCs w:val="28"/>
        </w:rPr>
        <w:t>takiego/</w:t>
      </w:r>
      <w:r w:rsidR="00922CAE">
        <w:rPr>
          <w:rFonts w:ascii="Arial" w:eastAsia="Times New Roman" w:hAnsi="Arial" w:cs="Arial"/>
          <w:kern w:val="0"/>
          <w:sz w:val="28"/>
          <w:szCs w:val="28"/>
        </w:rPr>
        <w:t xml:space="preserve"> takich jak:</w:t>
      </w:r>
    </w:p>
    <w:p w:rsidR="003C3FEE" w:rsidRDefault="00922CAE" w:rsidP="00922CAE">
      <w:pPr>
        <w:spacing w:after="0" w:line="240" w:lineRule="auto"/>
        <w:jc w:val="both"/>
        <w:rPr>
          <w:rFonts w:ascii="Arial" w:eastAsia="Times New Roman" w:hAnsi="Arial" w:cs="Arial"/>
          <w:kern w:val="0"/>
          <w:sz w:val="28"/>
          <w:szCs w:val="28"/>
        </w:rPr>
      </w:pPr>
      <w:r>
        <w:rPr>
          <w:rFonts w:ascii="Arial" w:eastAsia="Times New Roman" w:hAnsi="Arial" w:cs="Arial"/>
          <w:kern w:val="0"/>
          <w:sz w:val="28"/>
          <w:szCs w:val="28"/>
        </w:rPr>
        <w:t>…………………………</w:t>
      </w:r>
      <w:r w:rsidRPr="00922CAE">
        <w:rPr>
          <w:rFonts w:ascii="Arial" w:eastAsia="Times New Roman" w:hAnsi="Arial" w:cs="Arial"/>
          <w:kern w:val="0"/>
          <w:sz w:val="28"/>
          <w:szCs w:val="28"/>
        </w:rPr>
        <w:t>……………………………………………………………</w:t>
      </w:r>
      <w:r>
        <w:rPr>
          <w:rFonts w:ascii="Arial" w:eastAsia="Times New Roman" w:hAnsi="Arial" w:cs="Arial"/>
          <w:kern w:val="0"/>
          <w:sz w:val="28"/>
          <w:szCs w:val="28"/>
        </w:rPr>
        <w:t>………………………………………………………………………………….</w:t>
      </w:r>
    </w:p>
    <w:p w:rsidR="00922CAE" w:rsidRPr="00922CAE" w:rsidRDefault="00922CAE" w:rsidP="00922CAE">
      <w:pPr>
        <w:spacing w:after="0" w:line="240" w:lineRule="auto"/>
        <w:jc w:val="both"/>
        <w:rPr>
          <w:rFonts w:ascii="Arial" w:eastAsia="Times New Roman" w:hAnsi="Arial" w:cs="Arial"/>
          <w:kern w:val="0"/>
          <w:sz w:val="18"/>
          <w:szCs w:val="18"/>
        </w:rPr>
      </w:pPr>
      <w:r w:rsidRPr="00922CAE">
        <w:rPr>
          <w:rFonts w:ascii="Arial" w:eastAsia="Times New Roman" w:hAnsi="Arial" w:cs="Arial"/>
          <w:kern w:val="0"/>
          <w:sz w:val="18"/>
          <w:szCs w:val="18"/>
        </w:rPr>
        <w:t>wskazać państwo(państwa)</w:t>
      </w:r>
      <w:r w:rsidR="00EB3178">
        <w:rPr>
          <w:rFonts w:ascii="Arial" w:eastAsia="Times New Roman" w:hAnsi="Arial" w:cs="Arial"/>
          <w:kern w:val="0"/>
          <w:sz w:val="18"/>
          <w:szCs w:val="18"/>
        </w:rPr>
        <w:t xml:space="preserve"> w przypadku posiadania</w:t>
      </w:r>
      <w:r>
        <w:rPr>
          <w:rFonts w:ascii="Arial" w:eastAsia="Times New Roman" w:hAnsi="Arial" w:cs="Arial"/>
          <w:kern w:val="0"/>
          <w:sz w:val="18"/>
          <w:szCs w:val="18"/>
        </w:rPr>
        <w:t xml:space="preserve"> **</w:t>
      </w:r>
    </w:p>
    <w:p w:rsidR="003C3FEE" w:rsidRPr="00C35B76" w:rsidRDefault="003C3FEE" w:rsidP="003C3FEE">
      <w:pPr>
        <w:spacing w:after="0" w:line="240" w:lineRule="auto"/>
        <w:jc w:val="both"/>
        <w:rPr>
          <w:rFonts w:ascii="Times New Roman" w:eastAsia="Times New Roman" w:hAnsi="Times New Roman" w:cs="Times New Roman"/>
          <w:kern w:val="0"/>
          <w:sz w:val="26"/>
          <w:szCs w:val="26"/>
        </w:rPr>
      </w:pPr>
    </w:p>
    <w:p w:rsidR="003C3FEE" w:rsidRPr="00C35B76" w:rsidRDefault="003C3FEE" w:rsidP="003C3FEE">
      <w:pPr>
        <w:spacing w:after="0" w:line="240" w:lineRule="auto"/>
        <w:jc w:val="both"/>
        <w:rPr>
          <w:rFonts w:ascii="Times New Roman" w:eastAsia="Times New Roman" w:hAnsi="Times New Roman" w:cs="Times New Roman"/>
          <w:kern w:val="0"/>
          <w:sz w:val="26"/>
          <w:szCs w:val="26"/>
        </w:rPr>
      </w:pPr>
    </w:p>
    <w:p w:rsidR="003C3FEE" w:rsidRPr="00C35B76" w:rsidRDefault="003C3FEE" w:rsidP="003C3FEE">
      <w:pPr>
        <w:spacing w:after="0" w:line="240" w:lineRule="auto"/>
        <w:jc w:val="both"/>
        <w:rPr>
          <w:rFonts w:ascii="Times New Roman" w:eastAsia="Times New Roman" w:hAnsi="Times New Roman" w:cs="Times New Roman"/>
          <w:kern w:val="0"/>
          <w:sz w:val="26"/>
          <w:szCs w:val="26"/>
        </w:rPr>
      </w:pPr>
      <w:r w:rsidRPr="00C35B76">
        <w:rPr>
          <w:rFonts w:ascii="Times New Roman" w:eastAsia="Times New Roman" w:hAnsi="Times New Roman" w:cs="Times New Roman"/>
          <w:kern w:val="0"/>
          <w:sz w:val="26"/>
          <w:szCs w:val="26"/>
        </w:rPr>
        <w:t xml:space="preserve">                                                                          ........................................................</w:t>
      </w:r>
    </w:p>
    <w:p w:rsidR="003C3FEE" w:rsidRDefault="003C3FEE" w:rsidP="003C3FEE">
      <w:pPr>
        <w:spacing w:after="0" w:line="240" w:lineRule="auto"/>
        <w:jc w:val="both"/>
        <w:rPr>
          <w:rFonts w:ascii="Times New Roman" w:eastAsia="Times New Roman" w:hAnsi="Times New Roman" w:cs="Times New Roman"/>
          <w:kern w:val="0"/>
          <w:sz w:val="18"/>
          <w:szCs w:val="26"/>
        </w:rPr>
      </w:pPr>
      <w:r w:rsidRPr="00C35B76">
        <w:rPr>
          <w:rFonts w:ascii="Times New Roman" w:eastAsia="Times New Roman" w:hAnsi="Times New Roman" w:cs="Times New Roman"/>
          <w:kern w:val="0"/>
          <w:sz w:val="18"/>
          <w:szCs w:val="26"/>
        </w:rPr>
        <w:t>(</w:t>
      </w:r>
      <w:r w:rsidR="00EB3178">
        <w:rPr>
          <w:rFonts w:ascii="Times New Roman" w:eastAsia="Times New Roman" w:hAnsi="Times New Roman" w:cs="Times New Roman"/>
          <w:kern w:val="0"/>
          <w:sz w:val="18"/>
          <w:szCs w:val="26"/>
        </w:rPr>
        <w:t xml:space="preserve">czytelny </w:t>
      </w:r>
      <w:r w:rsidRPr="00C35B76">
        <w:rPr>
          <w:rFonts w:ascii="Times New Roman" w:eastAsia="Times New Roman" w:hAnsi="Times New Roman" w:cs="Times New Roman"/>
          <w:kern w:val="0"/>
          <w:sz w:val="18"/>
          <w:szCs w:val="26"/>
        </w:rPr>
        <w:t>podpis)</w:t>
      </w:r>
    </w:p>
    <w:p w:rsidR="00922CAE" w:rsidRDefault="00922CAE" w:rsidP="003C3FEE">
      <w:pPr>
        <w:spacing w:after="0" w:line="240" w:lineRule="auto"/>
        <w:jc w:val="both"/>
        <w:rPr>
          <w:rFonts w:ascii="Times New Roman" w:eastAsia="Times New Roman" w:hAnsi="Times New Roman" w:cs="Times New Roman"/>
          <w:kern w:val="0"/>
          <w:sz w:val="18"/>
          <w:szCs w:val="26"/>
        </w:rPr>
      </w:pPr>
    </w:p>
    <w:p w:rsidR="00922CAE" w:rsidRDefault="00922CAE" w:rsidP="003C3FEE">
      <w:pPr>
        <w:spacing w:after="0" w:line="240" w:lineRule="auto"/>
        <w:jc w:val="both"/>
        <w:rPr>
          <w:rFonts w:ascii="Times New Roman" w:eastAsia="Times New Roman" w:hAnsi="Times New Roman" w:cs="Times New Roman"/>
          <w:kern w:val="0"/>
          <w:sz w:val="18"/>
          <w:szCs w:val="26"/>
        </w:rPr>
      </w:pPr>
    </w:p>
    <w:p w:rsidR="00922CAE" w:rsidRDefault="00922CAE" w:rsidP="003C3FEE">
      <w:pPr>
        <w:spacing w:after="0" w:line="240" w:lineRule="auto"/>
        <w:jc w:val="both"/>
        <w:rPr>
          <w:rFonts w:ascii="Times New Roman" w:eastAsia="Times New Roman" w:hAnsi="Times New Roman" w:cs="Times New Roman"/>
          <w:kern w:val="0"/>
          <w:sz w:val="18"/>
          <w:szCs w:val="26"/>
        </w:rPr>
      </w:pPr>
    </w:p>
    <w:p w:rsidR="00922CAE" w:rsidRPr="00CC1F9A" w:rsidRDefault="00CC1F9A" w:rsidP="00CC1F9A">
      <w:pPr>
        <w:spacing w:after="0" w:line="240" w:lineRule="auto"/>
        <w:jc w:val="both"/>
        <w:rPr>
          <w:rFonts w:ascii="Times New Roman" w:eastAsia="Times New Roman" w:hAnsi="Times New Roman" w:cs="Times New Roman"/>
          <w:kern w:val="0"/>
          <w:sz w:val="18"/>
          <w:szCs w:val="26"/>
        </w:rPr>
      </w:pPr>
      <w:r>
        <w:rPr>
          <w:rFonts w:ascii="Times New Roman" w:eastAsia="Times New Roman" w:hAnsi="Times New Roman" w:cs="Times New Roman"/>
          <w:kern w:val="0"/>
          <w:sz w:val="18"/>
          <w:szCs w:val="26"/>
        </w:rPr>
        <w:t xml:space="preserve">        *</w:t>
      </w:r>
      <w:r w:rsidR="00922CAE" w:rsidRPr="00CC1F9A">
        <w:rPr>
          <w:rFonts w:ascii="Times New Roman" w:eastAsia="Times New Roman" w:hAnsi="Times New Roman" w:cs="Times New Roman"/>
          <w:kern w:val="0"/>
          <w:sz w:val="18"/>
          <w:szCs w:val="26"/>
        </w:rPr>
        <w:t>niepotrzebne skreślić</w:t>
      </w:r>
      <w:r w:rsidR="00EB3178" w:rsidRPr="00CC1F9A">
        <w:rPr>
          <w:rFonts w:ascii="Times New Roman" w:eastAsia="Times New Roman" w:hAnsi="Times New Roman" w:cs="Times New Roman"/>
          <w:kern w:val="0"/>
          <w:sz w:val="18"/>
          <w:szCs w:val="26"/>
        </w:rPr>
        <w:t>.</w:t>
      </w:r>
    </w:p>
    <w:p w:rsidR="00922CAE" w:rsidRPr="00922CAE" w:rsidRDefault="00922CAE" w:rsidP="00922CAE">
      <w:pPr>
        <w:spacing w:after="0" w:line="240" w:lineRule="auto"/>
        <w:ind w:left="360"/>
        <w:jc w:val="both"/>
        <w:rPr>
          <w:rFonts w:ascii="Times New Roman" w:eastAsia="Times New Roman" w:hAnsi="Times New Roman" w:cs="Times New Roman"/>
          <w:kern w:val="0"/>
          <w:sz w:val="18"/>
          <w:szCs w:val="26"/>
        </w:rPr>
      </w:pPr>
      <w:r>
        <w:rPr>
          <w:rFonts w:ascii="Times New Roman" w:eastAsia="Times New Roman" w:hAnsi="Times New Roman" w:cs="Times New Roman"/>
          <w:kern w:val="0"/>
          <w:sz w:val="18"/>
          <w:szCs w:val="26"/>
        </w:rPr>
        <w:t xml:space="preserve">** w przypadku posiadania </w:t>
      </w:r>
      <w:r w:rsidRPr="00922CAE">
        <w:rPr>
          <w:rFonts w:ascii="Times New Roman" w:eastAsia="Times New Roman" w:hAnsi="Times New Roman" w:cs="Times New Roman"/>
          <w:kern w:val="0"/>
          <w:sz w:val="18"/>
          <w:szCs w:val="26"/>
        </w:rPr>
        <w:t>obywatelstw</w:t>
      </w:r>
      <w:r>
        <w:rPr>
          <w:rFonts w:ascii="Times New Roman" w:eastAsia="Times New Roman" w:hAnsi="Times New Roman" w:cs="Times New Roman"/>
          <w:kern w:val="0"/>
          <w:sz w:val="18"/>
          <w:szCs w:val="26"/>
        </w:rPr>
        <w:t>a</w:t>
      </w:r>
      <w:r w:rsidRPr="00922CAE">
        <w:rPr>
          <w:rFonts w:ascii="Times New Roman" w:eastAsia="Times New Roman" w:hAnsi="Times New Roman" w:cs="Times New Roman"/>
          <w:kern w:val="0"/>
          <w:sz w:val="18"/>
          <w:szCs w:val="26"/>
        </w:rPr>
        <w:t xml:space="preserve"> (obywatelstwa)  innego państwa (innych państw) niż Rzeczpospolita Polska </w:t>
      </w:r>
      <w:r>
        <w:rPr>
          <w:rFonts w:ascii="Times New Roman" w:eastAsia="Times New Roman" w:hAnsi="Times New Roman" w:cs="Times New Roman"/>
          <w:kern w:val="0"/>
          <w:sz w:val="18"/>
          <w:szCs w:val="26"/>
        </w:rPr>
        <w:t>wskazać te państwa.</w:t>
      </w:r>
      <w:r w:rsidR="00EB3178">
        <w:rPr>
          <w:rFonts w:ascii="Times New Roman" w:eastAsia="Times New Roman" w:hAnsi="Times New Roman" w:cs="Times New Roman"/>
          <w:kern w:val="0"/>
          <w:sz w:val="18"/>
          <w:szCs w:val="26"/>
        </w:rPr>
        <w:t>.</w:t>
      </w:r>
    </w:p>
    <w:p w:rsidR="003C3FEE" w:rsidRDefault="003C3FEE" w:rsidP="0010028A">
      <w:pPr>
        <w:spacing w:after="0" w:line="240" w:lineRule="auto"/>
        <w:jc w:val="both"/>
        <w:rPr>
          <w:rFonts w:ascii="Times New Roman" w:eastAsia="Times New Roman" w:hAnsi="Times New Roman" w:cs="Times New Roman"/>
          <w:kern w:val="0"/>
          <w:sz w:val="26"/>
          <w:szCs w:val="26"/>
        </w:rPr>
      </w:pPr>
    </w:p>
    <w:bookmarkEnd w:id="22"/>
    <w:p w:rsidR="003C3FEE" w:rsidRDefault="003C3FEE" w:rsidP="0010028A">
      <w:pPr>
        <w:spacing w:after="0" w:line="240" w:lineRule="auto"/>
        <w:jc w:val="both"/>
        <w:rPr>
          <w:rFonts w:ascii="Times New Roman" w:eastAsia="Times New Roman" w:hAnsi="Times New Roman" w:cs="Times New Roman"/>
          <w:kern w:val="0"/>
          <w:sz w:val="26"/>
          <w:szCs w:val="26"/>
        </w:rPr>
      </w:pPr>
    </w:p>
    <w:p w:rsidR="00DE6FB7" w:rsidRDefault="00DE6FB7" w:rsidP="00644A19">
      <w:pPr>
        <w:keepLines/>
        <w:spacing w:after="0" w:line="240" w:lineRule="auto"/>
        <w:jc w:val="both"/>
        <w:rPr>
          <w:rFonts w:ascii="Times New Roman" w:eastAsia="Times New Roman" w:hAnsi="Times New Roman" w:cs="Times New Roman"/>
          <w:kern w:val="0"/>
          <w:sz w:val="26"/>
          <w:szCs w:val="26"/>
        </w:rPr>
      </w:pPr>
    </w:p>
    <w:p w:rsidR="00644A19" w:rsidRDefault="00644A19" w:rsidP="00644A19">
      <w:pPr>
        <w:keepLines/>
        <w:spacing w:after="0" w:line="240" w:lineRule="auto"/>
        <w:jc w:val="both"/>
        <w:rPr>
          <w:rFonts w:ascii="Times New Roman" w:eastAsia="Times New Roman" w:hAnsi="Times New Roman" w:cs="Times New Roman"/>
          <w:kern w:val="0"/>
          <w:sz w:val="26"/>
          <w:szCs w:val="26"/>
        </w:rPr>
      </w:pPr>
    </w:p>
    <w:p w:rsidR="00644A19" w:rsidRDefault="00644A19" w:rsidP="00644A19">
      <w:pPr>
        <w:keepLines/>
        <w:spacing w:after="0" w:line="240" w:lineRule="auto"/>
        <w:jc w:val="both"/>
        <w:rPr>
          <w:rFonts w:ascii="Times New Roman" w:eastAsia="Times New Roman" w:hAnsi="Times New Roman" w:cs="Times New Roman"/>
          <w:kern w:val="0"/>
          <w:sz w:val="26"/>
          <w:szCs w:val="26"/>
        </w:rPr>
      </w:pPr>
    </w:p>
    <w:p w:rsidR="00644A19" w:rsidRDefault="00644A19" w:rsidP="00644A19">
      <w:pPr>
        <w:keepLines/>
        <w:spacing w:after="0" w:line="240" w:lineRule="auto"/>
        <w:jc w:val="both"/>
        <w:rPr>
          <w:rFonts w:ascii="Times New Roman" w:eastAsia="Times New Roman" w:hAnsi="Times New Roman" w:cs="Times New Roman"/>
          <w:kern w:val="0"/>
          <w:sz w:val="26"/>
          <w:szCs w:val="26"/>
        </w:rPr>
      </w:pPr>
    </w:p>
    <w:p w:rsidR="00644A19" w:rsidRDefault="00644A19" w:rsidP="00644A19">
      <w:pPr>
        <w:keepLines/>
        <w:spacing w:after="0" w:line="240" w:lineRule="auto"/>
        <w:jc w:val="both"/>
        <w:rPr>
          <w:rFonts w:ascii="Times New Roman" w:eastAsia="Times New Roman" w:hAnsi="Times New Roman" w:cs="Times New Roman"/>
          <w:kern w:val="0"/>
          <w:sz w:val="26"/>
          <w:szCs w:val="26"/>
        </w:rPr>
      </w:pPr>
    </w:p>
    <w:p w:rsidR="00644A19" w:rsidRDefault="00644A19" w:rsidP="00644A19">
      <w:pPr>
        <w:keepLines/>
        <w:spacing w:after="0" w:line="240" w:lineRule="auto"/>
        <w:jc w:val="both"/>
        <w:rPr>
          <w:rFonts w:ascii="Times New Roman" w:eastAsia="Times New Roman" w:hAnsi="Times New Roman" w:cs="Times New Roman"/>
          <w:kern w:val="0"/>
          <w:sz w:val="26"/>
          <w:szCs w:val="26"/>
        </w:rPr>
      </w:pPr>
    </w:p>
    <w:p w:rsidR="00644A19" w:rsidRDefault="00644A19" w:rsidP="00644A19">
      <w:pPr>
        <w:keepLines/>
        <w:spacing w:after="0" w:line="240" w:lineRule="auto"/>
        <w:jc w:val="both"/>
        <w:rPr>
          <w:rFonts w:ascii="Times New Roman" w:eastAsia="Times New Roman" w:hAnsi="Times New Roman" w:cs="Times New Roman"/>
          <w:kern w:val="0"/>
          <w:sz w:val="26"/>
          <w:szCs w:val="26"/>
        </w:rPr>
      </w:pPr>
    </w:p>
    <w:p w:rsidR="00644A19" w:rsidRDefault="00644A19" w:rsidP="00644A19">
      <w:pPr>
        <w:keepLines/>
        <w:spacing w:after="0" w:line="240" w:lineRule="auto"/>
        <w:jc w:val="both"/>
        <w:rPr>
          <w:rFonts w:ascii="Times New Roman" w:eastAsia="Times New Roman" w:hAnsi="Times New Roman" w:cs="Times New Roman"/>
          <w:kern w:val="0"/>
          <w:sz w:val="26"/>
          <w:szCs w:val="26"/>
        </w:rPr>
      </w:pPr>
    </w:p>
    <w:p w:rsidR="00644A19" w:rsidRDefault="00644A19" w:rsidP="00644A19">
      <w:pPr>
        <w:keepLines/>
        <w:spacing w:after="0" w:line="240" w:lineRule="auto"/>
        <w:jc w:val="both"/>
        <w:rPr>
          <w:rFonts w:ascii="Times New Roman" w:eastAsia="Times New Roman" w:hAnsi="Times New Roman" w:cs="Times New Roman"/>
          <w:kern w:val="0"/>
          <w:sz w:val="26"/>
          <w:szCs w:val="26"/>
        </w:rPr>
      </w:pPr>
    </w:p>
    <w:p w:rsidR="00644A19" w:rsidRDefault="00644A19" w:rsidP="00644A19">
      <w:pPr>
        <w:keepLines/>
        <w:spacing w:after="0" w:line="240" w:lineRule="auto"/>
        <w:jc w:val="both"/>
        <w:rPr>
          <w:rFonts w:ascii="Times New Roman" w:eastAsia="Times New Roman" w:hAnsi="Times New Roman" w:cs="Times New Roman"/>
          <w:kern w:val="0"/>
          <w:sz w:val="26"/>
          <w:szCs w:val="26"/>
        </w:rPr>
      </w:pPr>
    </w:p>
    <w:p w:rsidR="00644A19" w:rsidRDefault="00644A19" w:rsidP="00644A19">
      <w:pPr>
        <w:keepLines/>
        <w:spacing w:after="0" w:line="240" w:lineRule="auto"/>
        <w:jc w:val="both"/>
        <w:rPr>
          <w:rFonts w:ascii="Times New Roman" w:eastAsia="Times New Roman" w:hAnsi="Times New Roman" w:cs="Times New Roman"/>
          <w:kern w:val="0"/>
          <w:sz w:val="26"/>
          <w:szCs w:val="26"/>
        </w:rPr>
      </w:pPr>
    </w:p>
    <w:p w:rsidR="00644A19" w:rsidRDefault="00644A19" w:rsidP="00644A19">
      <w:pPr>
        <w:keepLines/>
        <w:spacing w:after="0" w:line="240" w:lineRule="auto"/>
        <w:jc w:val="both"/>
        <w:rPr>
          <w:rFonts w:ascii="Times New Roman" w:eastAsia="Times New Roman" w:hAnsi="Times New Roman" w:cs="Times New Roman"/>
          <w:kern w:val="0"/>
          <w:sz w:val="26"/>
          <w:szCs w:val="26"/>
        </w:rPr>
      </w:pPr>
    </w:p>
    <w:p w:rsidR="00644A19" w:rsidRDefault="00644A19" w:rsidP="00644A19">
      <w:pPr>
        <w:keepLines/>
        <w:spacing w:after="0" w:line="240" w:lineRule="auto"/>
        <w:jc w:val="both"/>
        <w:rPr>
          <w:rFonts w:ascii="Times New Roman" w:eastAsia="Times New Roman" w:hAnsi="Times New Roman" w:cs="Times New Roman"/>
          <w:kern w:val="0"/>
          <w:sz w:val="26"/>
          <w:szCs w:val="26"/>
        </w:rPr>
      </w:pPr>
    </w:p>
    <w:p w:rsidR="00644A19" w:rsidRDefault="00644A19" w:rsidP="00644A19">
      <w:pPr>
        <w:keepLines/>
        <w:spacing w:after="0" w:line="240" w:lineRule="auto"/>
        <w:jc w:val="both"/>
        <w:rPr>
          <w:rFonts w:ascii="Times New Roman" w:eastAsia="Times New Roman" w:hAnsi="Times New Roman" w:cs="Times New Roman"/>
          <w:kern w:val="0"/>
          <w:sz w:val="26"/>
          <w:szCs w:val="26"/>
        </w:rPr>
      </w:pPr>
    </w:p>
    <w:p w:rsidR="00644A19" w:rsidRDefault="00644A19" w:rsidP="00644A19">
      <w:pPr>
        <w:keepLines/>
        <w:spacing w:after="0" w:line="240" w:lineRule="auto"/>
        <w:jc w:val="both"/>
        <w:rPr>
          <w:rFonts w:ascii="Times New Roman" w:eastAsia="Times New Roman" w:hAnsi="Times New Roman" w:cs="Times New Roman"/>
          <w:kern w:val="0"/>
          <w:sz w:val="26"/>
          <w:szCs w:val="26"/>
        </w:rPr>
      </w:pPr>
    </w:p>
    <w:p w:rsidR="00644A19" w:rsidRDefault="00644A19" w:rsidP="00644A19">
      <w:pPr>
        <w:keepLines/>
        <w:spacing w:after="0" w:line="240" w:lineRule="auto"/>
        <w:jc w:val="both"/>
        <w:rPr>
          <w:rFonts w:ascii="Times New Roman" w:eastAsia="Times New Roman" w:hAnsi="Times New Roman" w:cs="Times New Roman"/>
          <w:kern w:val="0"/>
          <w:sz w:val="26"/>
          <w:szCs w:val="26"/>
        </w:rPr>
      </w:pPr>
    </w:p>
    <w:p w:rsidR="00644A19" w:rsidRDefault="00644A19" w:rsidP="00644A19">
      <w:pPr>
        <w:keepLines/>
        <w:spacing w:after="0" w:line="240" w:lineRule="auto"/>
        <w:jc w:val="both"/>
        <w:rPr>
          <w:rFonts w:ascii="Times New Roman" w:eastAsia="Times New Roman" w:hAnsi="Times New Roman" w:cs="Times New Roman"/>
          <w:kern w:val="0"/>
          <w:sz w:val="26"/>
          <w:szCs w:val="26"/>
        </w:rPr>
      </w:pPr>
    </w:p>
    <w:p w:rsidR="00644A19" w:rsidRDefault="00644A19" w:rsidP="00644A19">
      <w:pPr>
        <w:keepLines/>
        <w:spacing w:after="0" w:line="240" w:lineRule="auto"/>
        <w:jc w:val="both"/>
        <w:rPr>
          <w:rFonts w:ascii="Times New Roman" w:eastAsia="Times New Roman" w:hAnsi="Times New Roman" w:cs="Times New Roman"/>
          <w:kern w:val="0"/>
          <w:sz w:val="26"/>
          <w:szCs w:val="26"/>
        </w:rPr>
      </w:pPr>
    </w:p>
    <w:p w:rsidR="00DE6FB7" w:rsidRDefault="00DE6FB7" w:rsidP="00DE6FB7">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DE6FB7" w:rsidRDefault="00DE6FB7" w:rsidP="00DE6FB7">
      <w:pPr>
        <w:keepLines/>
        <w:spacing w:after="0" w:line="240" w:lineRule="auto"/>
        <w:jc w:val="both"/>
        <w:rPr>
          <w:rFonts w:ascii="Times New Roman" w:eastAsia="Times New Roman" w:hAnsi="Times New Roman" w:cs="Times New Roman"/>
          <w:bCs/>
          <w:color w:val="000000"/>
          <w:kern w:val="0"/>
          <w:sz w:val="24"/>
          <w:szCs w:val="24"/>
          <w:lang w:eastAsia="pl-PL" w:bidi="pl-PL"/>
        </w:rPr>
      </w:pPr>
    </w:p>
    <w:p w:rsidR="00DE6FB7" w:rsidRPr="00C35B76" w:rsidRDefault="00DE6FB7" w:rsidP="00DE6FB7">
      <w:pPr>
        <w:spacing w:after="0" w:line="240" w:lineRule="auto"/>
        <w:rPr>
          <w:rFonts w:ascii="Times New Roman" w:eastAsia="Times New Roman" w:hAnsi="Times New Roman" w:cs="Times New Roman"/>
          <w:kern w:val="0"/>
          <w:sz w:val="26"/>
          <w:szCs w:val="26"/>
        </w:rPr>
      </w:pPr>
      <w:r w:rsidRPr="00C35B76">
        <w:rPr>
          <w:rFonts w:ascii="Times New Roman" w:eastAsia="Times New Roman" w:hAnsi="Times New Roman" w:cs="Times New Roman"/>
          <w:kern w:val="0"/>
          <w:sz w:val="26"/>
          <w:szCs w:val="26"/>
        </w:rPr>
        <w:t>........................................................                             .....................................................</w:t>
      </w:r>
    </w:p>
    <w:p w:rsidR="00DE6FB7" w:rsidRPr="00C35B76" w:rsidRDefault="00DE6FB7" w:rsidP="00DE6FB7">
      <w:pPr>
        <w:spacing w:after="0" w:line="240" w:lineRule="auto"/>
        <w:rPr>
          <w:rFonts w:ascii="Times New Roman" w:eastAsia="Times New Roman" w:hAnsi="Times New Roman" w:cs="Times New Roman"/>
          <w:kern w:val="0"/>
          <w:sz w:val="18"/>
          <w:szCs w:val="26"/>
        </w:rPr>
      </w:pPr>
      <w:r w:rsidRPr="00C35B76">
        <w:rPr>
          <w:rFonts w:ascii="Times New Roman" w:eastAsia="Times New Roman" w:hAnsi="Times New Roman" w:cs="Times New Roman"/>
          <w:kern w:val="0"/>
          <w:sz w:val="18"/>
          <w:szCs w:val="26"/>
        </w:rPr>
        <w:t xml:space="preserve">                   (imię i nazwisko)                                                                                               (miejscowość, data)</w:t>
      </w:r>
    </w:p>
    <w:p w:rsidR="00DE6FB7" w:rsidRPr="00C35B76" w:rsidRDefault="00DE6FB7" w:rsidP="00DE6FB7">
      <w:pPr>
        <w:spacing w:after="0" w:line="240" w:lineRule="auto"/>
        <w:rPr>
          <w:rFonts w:ascii="Times New Roman" w:eastAsia="Times New Roman" w:hAnsi="Times New Roman" w:cs="Times New Roman"/>
          <w:kern w:val="0"/>
          <w:sz w:val="18"/>
          <w:szCs w:val="26"/>
        </w:rPr>
      </w:pPr>
    </w:p>
    <w:p w:rsidR="00DE6FB7" w:rsidRPr="00C35B76" w:rsidRDefault="00DE6FB7" w:rsidP="00DE6FB7">
      <w:pPr>
        <w:spacing w:after="0" w:line="240" w:lineRule="auto"/>
        <w:rPr>
          <w:rFonts w:ascii="Times New Roman" w:eastAsia="Times New Roman" w:hAnsi="Times New Roman" w:cs="Times New Roman"/>
          <w:kern w:val="0"/>
          <w:sz w:val="26"/>
          <w:szCs w:val="26"/>
        </w:rPr>
      </w:pPr>
    </w:p>
    <w:p w:rsidR="00DE6FB7" w:rsidRPr="00C35B76" w:rsidRDefault="00DE6FB7" w:rsidP="00DE6FB7">
      <w:pPr>
        <w:spacing w:after="0" w:line="240" w:lineRule="auto"/>
        <w:rPr>
          <w:rFonts w:ascii="Times New Roman" w:eastAsia="Times New Roman" w:hAnsi="Times New Roman" w:cs="Times New Roman"/>
          <w:kern w:val="0"/>
          <w:sz w:val="26"/>
          <w:szCs w:val="26"/>
        </w:rPr>
      </w:pPr>
      <w:r w:rsidRPr="00C35B76">
        <w:rPr>
          <w:rFonts w:ascii="Times New Roman" w:eastAsia="Times New Roman" w:hAnsi="Times New Roman" w:cs="Times New Roman"/>
          <w:kern w:val="0"/>
          <w:sz w:val="26"/>
          <w:szCs w:val="26"/>
        </w:rPr>
        <w:t>.........................................................</w:t>
      </w:r>
    </w:p>
    <w:p w:rsidR="00DE6FB7" w:rsidRPr="00C35B76" w:rsidRDefault="00DE6FB7" w:rsidP="00DE6FB7">
      <w:pPr>
        <w:spacing w:after="0" w:line="240" w:lineRule="auto"/>
        <w:rPr>
          <w:rFonts w:ascii="Times New Roman" w:eastAsia="Times New Roman" w:hAnsi="Times New Roman" w:cs="Times New Roman"/>
          <w:kern w:val="0"/>
          <w:sz w:val="18"/>
          <w:szCs w:val="26"/>
        </w:rPr>
      </w:pPr>
      <w:r w:rsidRPr="00C35B76">
        <w:rPr>
          <w:rFonts w:ascii="Times New Roman" w:eastAsia="Times New Roman" w:hAnsi="Times New Roman" w:cs="Times New Roman"/>
          <w:kern w:val="0"/>
          <w:sz w:val="18"/>
          <w:szCs w:val="26"/>
        </w:rPr>
        <w:t xml:space="preserve">                              (adres)</w:t>
      </w:r>
    </w:p>
    <w:p w:rsidR="00DE6FB7" w:rsidRPr="00C35B76" w:rsidRDefault="00DE6FB7" w:rsidP="00DE6FB7">
      <w:pPr>
        <w:spacing w:after="0" w:line="240" w:lineRule="auto"/>
        <w:rPr>
          <w:rFonts w:ascii="Times New Roman" w:eastAsia="Times New Roman" w:hAnsi="Times New Roman" w:cs="Times New Roman"/>
          <w:kern w:val="0"/>
          <w:sz w:val="18"/>
          <w:szCs w:val="26"/>
        </w:rPr>
      </w:pPr>
    </w:p>
    <w:p w:rsidR="00DE6FB7" w:rsidRPr="00C35B76" w:rsidRDefault="00DE6FB7" w:rsidP="00DE6FB7">
      <w:pPr>
        <w:spacing w:after="0" w:line="240" w:lineRule="auto"/>
        <w:rPr>
          <w:rFonts w:ascii="Times New Roman" w:eastAsia="Times New Roman" w:hAnsi="Times New Roman" w:cs="Times New Roman"/>
          <w:kern w:val="0"/>
          <w:sz w:val="18"/>
          <w:szCs w:val="26"/>
        </w:rPr>
      </w:pPr>
    </w:p>
    <w:p w:rsidR="00DE6FB7" w:rsidRPr="00C35B76" w:rsidRDefault="00DE6FB7" w:rsidP="00DE6FB7">
      <w:pPr>
        <w:spacing w:after="0" w:line="240" w:lineRule="auto"/>
        <w:rPr>
          <w:rFonts w:ascii="Times New Roman" w:eastAsia="Times New Roman" w:hAnsi="Times New Roman" w:cs="Times New Roman"/>
          <w:kern w:val="0"/>
          <w:sz w:val="18"/>
          <w:szCs w:val="26"/>
        </w:rPr>
      </w:pPr>
    </w:p>
    <w:p w:rsidR="00DE6FB7" w:rsidRPr="00C35B76" w:rsidRDefault="00DE6FB7" w:rsidP="00DE6FB7">
      <w:pPr>
        <w:spacing w:after="0" w:line="240" w:lineRule="auto"/>
        <w:rPr>
          <w:rFonts w:ascii="Times New Roman" w:eastAsia="Times New Roman" w:hAnsi="Times New Roman" w:cs="Times New Roman"/>
          <w:kern w:val="0"/>
          <w:sz w:val="18"/>
          <w:szCs w:val="26"/>
        </w:rPr>
      </w:pPr>
    </w:p>
    <w:p w:rsidR="00DE6FB7" w:rsidRDefault="00DE6FB7" w:rsidP="00DE6FB7">
      <w:pPr>
        <w:spacing w:after="0" w:line="240" w:lineRule="auto"/>
        <w:jc w:val="center"/>
        <w:rPr>
          <w:rFonts w:ascii="Times New Roman" w:eastAsia="Times New Roman" w:hAnsi="Times New Roman" w:cs="Times New Roman"/>
          <w:b/>
          <w:kern w:val="0"/>
          <w:sz w:val="26"/>
          <w:szCs w:val="26"/>
        </w:rPr>
      </w:pPr>
      <w:r w:rsidRPr="00C35B76">
        <w:rPr>
          <w:rFonts w:ascii="Times New Roman" w:eastAsia="Times New Roman" w:hAnsi="Times New Roman" w:cs="Times New Roman"/>
          <w:b/>
          <w:kern w:val="0"/>
          <w:sz w:val="26"/>
          <w:szCs w:val="26"/>
        </w:rPr>
        <w:t>Oświadczenie</w:t>
      </w:r>
      <w:r w:rsidR="00881748">
        <w:rPr>
          <w:rFonts w:ascii="Times New Roman" w:eastAsia="Times New Roman" w:hAnsi="Times New Roman" w:cs="Times New Roman"/>
          <w:b/>
          <w:kern w:val="0"/>
          <w:sz w:val="26"/>
          <w:szCs w:val="26"/>
        </w:rPr>
        <w:t xml:space="preserve"> 3</w:t>
      </w:r>
    </w:p>
    <w:p w:rsidR="00DE6FB7" w:rsidRDefault="00DE6FB7" w:rsidP="00DE6FB7">
      <w:pPr>
        <w:spacing w:after="0" w:line="240" w:lineRule="auto"/>
        <w:jc w:val="center"/>
        <w:rPr>
          <w:rFonts w:ascii="Times New Roman" w:eastAsia="Times New Roman" w:hAnsi="Times New Roman" w:cs="Times New Roman"/>
          <w:b/>
          <w:kern w:val="0"/>
          <w:sz w:val="26"/>
          <w:szCs w:val="26"/>
        </w:rPr>
      </w:pPr>
      <w:r w:rsidRPr="00DE6FB7">
        <w:rPr>
          <w:rFonts w:ascii="Times New Roman" w:eastAsia="Times New Roman" w:hAnsi="Times New Roman" w:cs="Times New Roman"/>
          <w:b/>
          <w:kern w:val="0"/>
          <w:sz w:val="26"/>
          <w:szCs w:val="26"/>
        </w:rPr>
        <w:t xml:space="preserve">o </w:t>
      </w:r>
      <w:r>
        <w:rPr>
          <w:rFonts w:ascii="Times New Roman" w:eastAsia="Times New Roman" w:hAnsi="Times New Roman" w:cs="Times New Roman"/>
          <w:b/>
          <w:kern w:val="0"/>
          <w:sz w:val="26"/>
          <w:szCs w:val="26"/>
        </w:rPr>
        <w:t xml:space="preserve"> zamieszkiwaniu </w:t>
      </w:r>
      <w:r w:rsidRPr="00DE6FB7">
        <w:rPr>
          <w:rFonts w:ascii="Times New Roman" w:eastAsia="Times New Roman" w:hAnsi="Times New Roman" w:cs="Times New Roman"/>
          <w:b/>
          <w:kern w:val="0"/>
          <w:sz w:val="26"/>
          <w:szCs w:val="26"/>
        </w:rPr>
        <w:t xml:space="preserve"> w ciągu ostatnich 20 lat</w:t>
      </w:r>
    </w:p>
    <w:p w:rsidR="00DE6FB7" w:rsidRPr="00C35B76" w:rsidRDefault="00DE6FB7" w:rsidP="00D00FEB">
      <w:pPr>
        <w:rPr>
          <w:rFonts w:ascii="Times New Roman" w:eastAsia="Times New Roman" w:hAnsi="Times New Roman" w:cs="Times New Roman"/>
          <w:b/>
          <w:kern w:val="0"/>
          <w:sz w:val="26"/>
          <w:szCs w:val="26"/>
        </w:rPr>
      </w:pPr>
      <w:r>
        <w:rPr>
          <w:rFonts w:ascii="Times New Roman" w:eastAsia="Times New Roman" w:hAnsi="Times New Roman" w:cs="Times New Roman"/>
          <w:b/>
          <w:kern w:val="0"/>
          <w:sz w:val="26"/>
          <w:szCs w:val="26"/>
        </w:rPr>
        <w:t xml:space="preserve">w państwach </w:t>
      </w:r>
      <w:r w:rsidRPr="00DE6FB7">
        <w:rPr>
          <w:rFonts w:ascii="Times New Roman" w:eastAsia="Times New Roman" w:hAnsi="Times New Roman" w:cs="Times New Roman"/>
          <w:b/>
          <w:kern w:val="0"/>
          <w:sz w:val="26"/>
          <w:szCs w:val="26"/>
        </w:rPr>
        <w:t xml:space="preserve"> innych niż Rzeczpospolita Polska i państwo</w:t>
      </w:r>
      <w:r w:rsidR="00D00FEB">
        <w:rPr>
          <w:rFonts w:ascii="Times New Roman" w:eastAsia="Times New Roman" w:hAnsi="Times New Roman" w:cs="Times New Roman"/>
          <w:b/>
          <w:kern w:val="0"/>
          <w:sz w:val="26"/>
          <w:szCs w:val="26"/>
        </w:rPr>
        <w:t xml:space="preserve"> innego </w:t>
      </w:r>
      <w:r w:rsidRPr="00DE6FB7">
        <w:rPr>
          <w:rFonts w:ascii="Times New Roman" w:eastAsia="Times New Roman" w:hAnsi="Times New Roman" w:cs="Times New Roman"/>
          <w:b/>
          <w:kern w:val="0"/>
          <w:sz w:val="26"/>
          <w:szCs w:val="26"/>
        </w:rPr>
        <w:t>obywatelstwa</w:t>
      </w:r>
    </w:p>
    <w:p w:rsidR="00DE6FB7" w:rsidRPr="00C35B76" w:rsidRDefault="00DE6FB7" w:rsidP="00DE6FB7">
      <w:pPr>
        <w:spacing w:after="0" w:line="240" w:lineRule="auto"/>
        <w:jc w:val="center"/>
        <w:rPr>
          <w:rFonts w:ascii="Times New Roman" w:eastAsia="Times New Roman" w:hAnsi="Times New Roman" w:cs="Times New Roman"/>
          <w:b/>
          <w:kern w:val="0"/>
          <w:sz w:val="26"/>
          <w:szCs w:val="26"/>
        </w:rPr>
      </w:pPr>
    </w:p>
    <w:p w:rsidR="00D00FEB" w:rsidRDefault="00DE6FB7" w:rsidP="00DE6FB7">
      <w:pPr>
        <w:spacing w:after="0" w:line="240" w:lineRule="auto"/>
        <w:jc w:val="both"/>
        <w:rPr>
          <w:rFonts w:ascii="Arial" w:eastAsia="Times New Roman" w:hAnsi="Arial" w:cs="Arial"/>
          <w:kern w:val="0"/>
          <w:sz w:val="28"/>
          <w:szCs w:val="28"/>
        </w:rPr>
      </w:pPr>
      <w:r w:rsidRPr="00922CAE">
        <w:rPr>
          <w:rFonts w:ascii="Arial" w:eastAsia="Times New Roman" w:hAnsi="Arial" w:cs="Arial"/>
          <w:kern w:val="0"/>
          <w:sz w:val="28"/>
          <w:szCs w:val="28"/>
        </w:rPr>
        <w:t xml:space="preserve">Oświadczam, iż </w:t>
      </w:r>
      <w:r w:rsidRPr="00DE6FB7">
        <w:rPr>
          <w:rFonts w:ascii="Arial" w:eastAsia="Times New Roman" w:hAnsi="Arial" w:cs="Arial"/>
          <w:kern w:val="0"/>
          <w:sz w:val="28"/>
          <w:szCs w:val="28"/>
        </w:rPr>
        <w:t xml:space="preserve">  w ciągu ostatnich 20 la</w:t>
      </w:r>
      <w:r>
        <w:rPr>
          <w:rFonts w:ascii="Arial" w:eastAsia="Times New Roman" w:hAnsi="Arial" w:cs="Arial"/>
          <w:kern w:val="0"/>
          <w:sz w:val="28"/>
          <w:szCs w:val="28"/>
        </w:rPr>
        <w:t xml:space="preserve">t </w:t>
      </w:r>
    </w:p>
    <w:p w:rsidR="00D00FEB" w:rsidRDefault="00D00FEB" w:rsidP="00DE6FB7">
      <w:pPr>
        <w:spacing w:after="0" w:line="240" w:lineRule="auto"/>
        <w:jc w:val="both"/>
        <w:rPr>
          <w:rFonts w:ascii="Arial" w:eastAsia="Times New Roman" w:hAnsi="Arial" w:cs="Arial"/>
          <w:kern w:val="0"/>
          <w:sz w:val="28"/>
          <w:szCs w:val="28"/>
        </w:rPr>
      </w:pPr>
      <w:r>
        <w:rPr>
          <w:rFonts w:ascii="Arial" w:eastAsia="Times New Roman" w:hAnsi="Arial" w:cs="Arial"/>
          <w:kern w:val="0"/>
          <w:sz w:val="28"/>
          <w:szCs w:val="28"/>
        </w:rPr>
        <w:t xml:space="preserve">nie </w:t>
      </w:r>
      <w:r w:rsidRPr="00D00FEB">
        <w:rPr>
          <w:rFonts w:ascii="Arial" w:eastAsia="Times New Roman" w:hAnsi="Arial" w:cs="Arial"/>
          <w:kern w:val="0"/>
          <w:sz w:val="28"/>
          <w:szCs w:val="28"/>
        </w:rPr>
        <w:t>zamieszkiwałem/-łam</w:t>
      </w:r>
      <w:r>
        <w:rPr>
          <w:rFonts w:ascii="Arial" w:eastAsia="Times New Roman" w:hAnsi="Arial" w:cs="Arial"/>
          <w:kern w:val="0"/>
          <w:sz w:val="28"/>
          <w:szCs w:val="28"/>
        </w:rPr>
        <w:t xml:space="preserve">*, </w:t>
      </w:r>
      <w:r w:rsidRPr="00D00FEB">
        <w:rPr>
          <w:rFonts w:ascii="Arial" w:eastAsia="Times New Roman" w:hAnsi="Arial" w:cs="Arial"/>
          <w:kern w:val="0"/>
          <w:sz w:val="28"/>
          <w:szCs w:val="28"/>
        </w:rPr>
        <w:t>zamieszkiwałem/-łam</w:t>
      </w:r>
      <w:r>
        <w:rPr>
          <w:rFonts w:ascii="Arial" w:eastAsia="Times New Roman" w:hAnsi="Arial" w:cs="Arial"/>
          <w:kern w:val="0"/>
          <w:sz w:val="28"/>
          <w:szCs w:val="28"/>
        </w:rPr>
        <w:t>*</w:t>
      </w:r>
    </w:p>
    <w:p w:rsidR="00DE6FB7" w:rsidRDefault="00DE6FB7" w:rsidP="00DE6FB7">
      <w:pPr>
        <w:spacing w:after="0" w:line="240" w:lineRule="auto"/>
        <w:jc w:val="both"/>
        <w:rPr>
          <w:rFonts w:ascii="Arial" w:eastAsia="Times New Roman" w:hAnsi="Arial" w:cs="Arial"/>
          <w:kern w:val="0"/>
          <w:sz w:val="28"/>
          <w:szCs w:val="28"/>
        </w:rPr>
      </w:pPr>
      <w:r w:rsidRPr="00DE6FB7">
        <w:rPr>
          <w:rFonts w:ascii="Arial" w:eastAsia="Times New Roman" w:hAnsi="Arial" w:cs="Arial"/>
          <w:kern w:val="0"/>
          <w:sz w:val="28"/>
          <w:szCs w:val="28"/>
        </w:rPr>
        <w:t>w państwach  innych niż Rzeczpospolita Polska i państwo</w:t>
      </w:r>
      <w:r>
        <w:rPr>
          <w:rFonts w:ascii="Arial" w:eastAsia="Times New Roman" w:hAnsi="Arial" w:cs="Arial"/>
          <w:kern w:val="0"/>
          <w:sz w:val="28"/>
          <w:szCs w:val="28"/>
        </w:rPr>
        <w:t xml:space="preserve"> (państwa) </w:t>
      </w:r>
      <w:r w:rsidR="00E734CF">
        <w:rPr>
          <w:rFonts w:ascii="Arial" w:eastAsia="Times New Roman" w:hAnsi="Arial" w:cs="Arial"/>
          <w:kern w:val="0"/>
          <w:sz w:val="28"/>
          <w:szCs w:val="28"/>
        </w:rPr>
        <w:t xml:space="preserve">posiadanego innego </w:t>
      </w:r>
      <w:r w:rsidRPr="00DE6FB7">
        <w:rPr>
          <w:rFonts w:ascii="Arial" w:eastAsia="Times New Roman" w:hAnsi="Arial" w:cs="Arial"/>
          <w:kern w:val="0"/>
          <w:sz w:val="28"/>
          <w:szCs w:val="28"/>
        </w:rPr>
        <w:t>obywatelstwa</w:t>
      </w:r>
      <w:r w:rsidR="00E734CF">
        <w:rPr>
          <w:rFonts w:ascii="Arial" w:eastAsia="Times New Roman" w:hAnsi="Arial" w:cs="Arial"/>
          <w:kern w:val="0"/>
          <w:sz w:val="28"/>
          <w:szCs w:val="28"/>
        </w:rPr>
        <w:t>.</w:t>
      </w:r>
    </w:p>
    <w:p w:rsidR="00D00FEB" w:rsidRDefault="00D00FEB" w:rsidP="00DE6FB7">
      <w:pPr>
        <w:spacing w:after="0" w:line="240" w:lineRule="auto"/>
        <w:jc w:val="both"/>
        <w:rPr>
          <w:rFonts w:ascii="Arial" w:eastAsia="Times New Roman" w:hAnsi="Arial" w:cs="Arial"/>
          <w:kern w:val="0"/>
          <w:sz w:val="28"/>
          <w:szCs w:val="28"/>
        </w:rPr>
      </w:pPr>
    </w:p>
    <w:p w:rsidR="00D00FEB" w:rsidRDefault="00D00FEB" w:rsidP="00DE6FB7">
      <w:pPr>
        <w:spacing w:after="0" w:line="240" w:lineRule="auto"/>
        <w:jc w:val="both"/>
        <w:rPr>
          <w:rFonts w:ascii="Arial" w:eastAsia="Times New Roman" w:hAnsi="Arial" w:cs="Arial"/>
          <w:kern w:val="0"/>
          <w:sz w:val="28"/>
          <w:szCs w:val="28"/>
        </w:rPr>
      </w:pPr>
      <w:r>
        <w:rPr>
          <w:rFonts w:ascii="Arial" w:eastAsia="Times New Roman" w:hAnsi="Arial" w:cs="Arial"/>
          <w:kern w:val="0"/>
          <w:sz w:val="28"/>
          <w:szCs w:val="28"/>
        </w:rPr>
        <w:t>W przypadku zamieszkiwania wskazać poniżej  państwo /państwa :</w:t>
      </w:r>
    </w:p>
    <w:p w:rsidR="00D00FEB" w:rsidRDefault="00D00FEB" w:rsidP="00DE6FB7">
      <w:pPr>
        <w:spacing w:after="0" w:line="240" w:lineRule="auto"/>
        <w:jc w:val="both"/>
        <w:rPr>
          <w:rFonts w:ascii="Arial" w:eastAsia="Times New Roman" w:hAnsi="Arial" w:cs="Arial"/>
          <w:kern w:val="0"/>
          <w:sz w:val="28"/>
          <w:szCs w:val="28"/>
        </w:rPr>
      </w:pPr>
    </w:p>
    <w:p w:rsidR="00D00FEB" w:rsidRPr="00D00FEB" w:rsidRDefault="00D00FEB" w:rsidP="00D00FEB">
      <w:pPr>
        <w:spacing w:after="0" w:line="240" w:lineRule="auto"/>
        <w:jc w:val="both"/>
        <w:rPr>
          <w:rFonts w:ascii="Arial" w:eastAsia="Times New Roman" w:hAnsi="Arial" w:cs="Arial"/>
          <w:kern w:val="0"/>
          <w:sz w:val="28"/>
          <w:szCs w:val="28"/>
        </w:rPr>
      </w:pPr>
      <w:r w:rsidRPr="00D00FEB">
        <w:rPr>
          <w:rFonts w:ascii="Arial" w:eastAsia="Times New Roman" w:hAnsi="Arial" w:cs="Arial"/>
          <w:kern w:val="0"/>
          <w:sz w:val="28"/>
          <w:szCs w:val="28"/>
        </w:rPr>
        <w:t>………………………………………………………………………………………………………………………………………………………………………….</w:t>
      </w:r>
    </w:p>
    <w:p w:rsidR="00D00FEB" w:rsidRDefault="00623AC9" w:rsidP="00D00FEB">
      <w:pPr>
        <w:spacing w:after="0" w:line="240" w:lineRule="auto"/>
        <w:jc w:val="both"/>
        <w:rPr>
          <w:rFonts w:ascii="Arial" w:eastAsia="Times New Roman" w:hAnsi="Arial" w:cs="Arial"/>
          <w:kern w:val="0"/>
          <w:sz w:val="18"/>
          <w:szCs w:val="18"/>
        </w:rPr>
      </w:pPr>
      <w:r w:rsidRPr="00CC1F9A">
        <w:rPr>
          <w:rFonts w:ascii="Arial" w:eastAsia="Times New Roman" w:hAnsi="Arial" w:cs="Arial"/>
          <w:kern w:val="0"/>
          <w:sz w:val="18"/>
          <w:szCs w:val="18"/>
        </w:rPr>
        <w:t>(</w:t>
      </w:r>
      <w:r w:rsidR="00D00FEB" w:rsidRPr="00CC1F9A">
        <w:rPr>
          <w:rFonts w:ascii="Arial" w:eastAsia="Times New Roman" w:hAnsi="Arial" w:cs="Arial"/>
          <w:kern w:val="0"/>
          <w:sz w:val="18"/>
          <w:szCs w:val="18"/>
        </w:rPr>
        <w:t>wskazać</w:t>
      </w:r>
      <w:r w:rsidR="00D00FEB" w:rsidRPr="00D00FEB">
        <w:rPr>
          <w:rFonts w:ascii="Arial" w:eastAsia="Times New Roman" w:hAnsi="Arial" w:cs="Arial"/>
          <w:kern w:val="0"/>
          <w:sz w:val="18"/>
          <w:szCs w:val="18"/>
        </w:rPr>
        <w:t xml:space="preserve"> państwo(państwa) **</w:t>
      </w:r>
    </w:p>
    <w:p w:rsidR="00EE7849" w:rsidRPr="00D00FEB" w:rsidRDefault="00EE7849" w:rsidP="00D00FEB">
      <w:pPr>
        <w:spacing w:after="0" w:line="240" w:lineRule="auto"/>
        <w:jc w:val="both"/>
        <w:rPr>
          <w:rFonts w:ascii="Arial" w:eastAsia="Times New Roman" w:hAnsi="Arial" w:cs="Arial"/>
          <w:kern w:val="0"/>
          <w:sz w:val="18"/>
          <w:szCs w:val="18"/>
        </w:rPr>
      </w:pPr>
    </w:p>
    <w:p w:rsidR="00D00FEB" w:rsidRDefault="00D00FEB" w:rsidP="00D00FEB">
      <w:pPr>
        <w:spacing w:after="0" w:line="240" w:lineRule="auto"/>
        <w:jc w:val="both"/>
        <w:rPr>
          <w:rFonts w:ascii="Arial" w:eastAsia="Times New Roman" w:hAnsi="Arial" w:cs="Arial"/>
          <w:kern w:val="0"/>
          <w:sz w:val="28"/>
          <w:szCs w:val="28"/>
        </w:rPr>
      </w:pPr>
    </w:p>
    <w:p w:rsidR="00EE7849" w:rsidRPr="00D00FEB" w:rsidRDefault="00EE7849" w:rsidP="00D00FEB">
      <w:pPr>
        <w:spacing w:after="0" w:line="240" w:lineRule="auto"/>
        <w:jc w:val="both"/>
        <w:rPr>
          <w:rFonts w:ascii="Arial" w:eastAsia="Times New Roman" w:hAnsi="Arial" w:cs="Arial"/>
          <w:kern w:val="0"/>
          <w:sz w:val="28"/>
          <w:szCs w:val="28"/>
        </w:rPr>
      </w:pPr>
    </w:p>
    <w:p w:rsidR="00D00FEB" w:rsidRPr="00D00FEB" w:rsidRDefault="00EE7849" w:rsidP="00D00FEB">
      <w:pPr>
        <w:spacing w:after="0" w:line="240" w:lineRule="auto"/>
        <w:jc w:val="both"/>
        <w:rPr>
          <w:rFonts w:ascii="Arial" w:eastAsia="Times New Roman" w:hAnsi="Arial" w:cs="Arial"/>
          <w:kern w:val="0"/>
          <w:sz w:val="28"/>
          <w:szCs w:val="28"/>
        </w:rPr>
      </w:pPr>
      <w:r>
        <w:rPr>
          <w:rFonts w:ascii="Arial" w:eastAsia="Times New Roman" w:hAnsi="Arial" w:cs="Arial"/>
          <w:kern w:val="0"/>
          <w:sz w:val="28"/>
          <w:szCs w:val="28"/>
        </w:rPr>
        <w:t xml:space="preserve">Jestem świadomy/-ma </w:t>
      </w:r>
      <w:r w:rsidRPr="00EE7849">
        <w:rPr>
          <w:rFonts w:ascii="Arial" w:eastAsia="Times New Roman" w:hAnsi="Arial" w:cs="Arial"/>
          <w:kern w:val="0"/>
          <w:sz w:val="28"/>
          <w:szCs w:val="28"/>
        </w:rPr>
        <w:t>odpowiedzialności karnej za złożenie fałszywego oświadczenia.</w:t>
      </w:r>
    </w:p>
    <w:p w:rsidR="00EB3178" w:rsidRDefault="00EB3178" w:rsidP="00D00FEB">
      <w:pPr>
        <w:spacing w:after="0" w:line="240" w:lineRule="auto"/>
        <w:jc w:val="both"/>
        <w:rPr>
          <w:rFonts w:ascii="Arial" w:eastAsia="Times New Roman" w:hAnsi="Arial" w:cs="Arial"/>
          <w:kern w:val="0"/>
          <w:sz w:val="28"/>
          <w:szCs w:val="28"/>
        </w:rPr>
      </w:pPr>
    </w:p>
    <w:p w:rsidR="00D00FEB" w:rsidRPr="00D00FEB" w:rsidRDefault="00D00FEB" w:rsidP="00D00FEB">
      <w:pPr>
        <w:spacing w:after="0" w:line="240" w:lineRule="auto"/>
        <w:jc w:val="both"/>
        <w:rPr>
          <w:rFonts w:ascii="Arial" w:eastAsia="Times New Roman" w:hAnsi="Arial" w:cs="Arial"/>
          <w:kern w:val="0"/>
          <w:sz w:val="28"/>
          <w:szCs w:val="28"/>
        </w:rPr>
      </w:pPr>
      <w:r w:rsidRPr="00D00FEB">
        <w:rPr>
          <w:rFonts w:ascii="Arial" w:eastAsia="Times New Roman" w:hAnsi="Arial" w:cs="Arial"/>
          <w:kern w:val="0"/>
          <w:sz w:val="28"/>
          <w:szCs w:val="28"/>
        </w:rPr>
        <w:t>........................</w:t>
      </w:r>
    </w:p>
    <w:p w:rsidR="00D00FEB" w:rsidRPr="00EB3178" w:rsidRDefault="00EB3178" w:rsidP="00D00FEB">
      <w:pPr>
        <w:spacing w:after="0" w:line="240" w:lineRule="auto"/>
        <w:jc w:val="both"/>
        <w:rPr>
          <w:rFonts w:ascii="Arial" w:eastAsia="Times New Roman" w:hAnsi="Arial" w:cs="Arial"/>
          <w:kern w:val="0"/>
          <w:sz w:val="20"/>
          <w:szCs w:val="20"/>
        </w:rPr>
      </w:pPr>
      <w:r w:rsidRPr="00EB3178">
        <w:rPr>
          <w:rFonts w:ascii="Arial" w:eastAsia="Times New Roman" w:hAnsi="Arial" w:cs="Arial"/>
          <w:kern w:val="0"/>
          <w:sz w:val="20"/>
          <w:szCs w:val="20"/>
        </w:rPr>
        <w:t xml:space="preserve">Czytelny </w:t>
      </w:r>
      <w:r w:rsidR="00D00FEB" w:rsidRPr="00EB3178">
        <w:rPr>
          <w:rFonts w:ascii="Arial" w:eastAsia="Times New Roman" w:hAnsi="Arial" w:cs="Arial"/>
          <w:kern w:val="0"/>
          <w:sz w:val="20"/>
          <w:szCs w:val="20"/>
        </w:rPr>
        <w:t>(podpis)</w:t>
      </w:r>
    </w:p>
    <w:p w:rsidR="00EB3178" w:rsidRDefault="00EB3178" w:rsidP="00DE6FB7">
      <w:pPr>
        <w:spacing w:after="0" w:line="240" w:lineRule="auto"/>
        <w:jc w:val="both"/>
        <w:rPr>
          <w:rFonts w:ascii="Arial" w:eastAsia="Times New Roman" w:hAnsi="Arial" w:cs="Arial"/>
          <w:kern w:val="0"/>
          <w:sz w:val="28"/>
          <w:szCs w:val="28"/>
        </w:rPr>
      </w:pPr>
    </w:p>
    <w:p w:rsidR="00CC1F9A" w:rsidRDefault="00CC1F9A" w:rsidP="00CC1F9A">
      <w:pPr>
        <w:spacing w:after="0" w:line="240" w:lineRule="auto"/>
        <w:jc w:val="both"/>
        <w:rPr>
          <w:rFonts w:ascii="Times New Roman" w:eastAsia="Times New Roman" w:hAnsi="Times New Roman" w:cs="Times New Roman"/>
          <w:kern w:val="0"/>
          <w:sz w:val="18"/>
          <w:szCs w:val="26"/>
        </w:rPr>
      </w:pPr>
      <w:r>
        <w:rPr>
          <w:rFonts w:ascii="Times New Roman" w:eastAsia="Times New Roman" w:hAnsi="Times New Roman" w:cs="Times New Roman"/>
          <w:kern w:val="0"/>
          <w:sz w:val="18"/>
          <w:szCs w:val="26"/>
        </w:rPr>
        <w:t xml:space="preserve">* </w:t>
      </w:r>
      <w:r w:rsidR="00623AC9" w:rsidRPr="00CC1F9A">
        <w:rPr>
          <w:rFonts w:ascii="Times New Roman" w:eastAsia="Times New Roman" w:hAnsi="Times New Roman" w:cs="Times New Roman"/>
          <w:kern w:val="0"/>
          <w:sz w:val="18"/>
          <w:szCs w:val="26"/>
        </w:rPr>
        <w:t xml:space="preserve">niepotrzebne skreślić </w:t>
      </w:r>
    </w:p>
    <w:p w:rsidR="00623AC9" w:rsidRPr="00623AC9" w:rsidRDefault="00CC1F9A" w:rsidP="00CC1F9A">
      <w:pPr>
        <w:spacing w:after="0" w:line="240" w:lineRule="auto"/>
        <w:jc w:val="both"/>
        <w:rPr>
          <w:rFonts w:ascii="Times New Roman" w:eastAsia="Times New Roman" w:hAnsi="Times New Roman" w:cs="Times New Roman"/>
          <w:kern w:val="0"/>
          <w:sz w:val="18"/>
          <w:szCs w:val="26"/>
        </w:rPr>
      </w:pPr>
      <w:r>
        <w:rPr>
          <w:rFonts w:ascii="Times New Roman" w:eastAsia="Times New Roman" w:hAnsi="Times New Roman" w:cs="Times New Roman"/>
          <w:kern w:val="0"/>
          <w:sz w:val="18"/>
          <w:szCs w:val="26"/>
        </w:rPr>
        <w:t>**</w:t>
      </w:r>
      <w:r w:rsidR="00623AC9">
        <w:rPr>
          <w:rFonts w:ascii="Times New Roman" w:eastAsia="Times New Roman" w:hAnsi="Times New Roman" w:cs="Times New Roman"/>
          <w:kern w:val="0"/>
          <w:sz w:val="18"/>
          <w:szCs w:val="26"/>
        </w:rPr>
        <w:t xml:space="preserve">w przypadku zamieszkiwania  wskazać państwo / państwa </w:t>
      </w:r>
    </w:p>
    <w:p w:rsidR="00EB3178" w:rsidRDefault="00EB3178" w:rsidP="00DE6FB7">
      <w:pPr>
        <w:spacing w:after="0" w:line="240" w:lineRule="auto"/>
        <w:jc w:val="both"/>
        <w:rPr>
          <w:rFonts w:ascii="Arial" w:eastAsia="Times New Roman" w:hAnsi="Arial" w:cs="Arial"/>
          <w:kern w:val="0"/>
          <w:sz w:val="28"/>
          <w:szCs w:val="28"/>
        </w:rPr>
      </w:pPr>
    </w:p>
    <w:p w:rsidR="00EB3178" w:rsidRDefault="00EB3178" w:rsidP="00DE6FB7">
      <w:pPr>
        <w:spacing w:after="0" w:line="240" w:lineRule="auto"/>
        <w:jc w:val="both"/>
        <w:rPr>
          <w:rFonts w:ascii="Arial" w:eastAsia="Times New Roman" w:hAnsi="Arial" w:cs="Arial"/>
          <w:kern w:val="0"/>
          <w:sz w:val="28"/>
          <w:szCs w:val="28"/>
        </w:rPr>
      </w:pPr>
    </w:p>
    <w:p w:rsidR="00EB3178" w:rsidRDefault="00EB3178" w:rsidP="00DE6FB7">
      <w:pPr>
        <w:spacing w:after="0" w:line="240" w:lineRule="auto"/>
        <w:jc w:val="both"/>
        <w:rPr>
          <w:rFonts w:ascii="Arial" w:eastAsia="Times New Roman" w:hAnsi="Arial" w:cs="Arial"/>
          <w:kern w:val="0"/>
          <w:sz w:val="28"/>
          <w:szCs w:val="28"/>
        </w:rPr>
      </w:pPr>
    </w:p>
    <w:p w:rsidR="00623AC9" w:rsidRDefault="00623AC9" w:rsidP="00DE6FB7">
      <w:pPr>
        <w:spacing w:after="0" w:line="240" w:lineRule="auto"/>
        <w:jc w:val="both"/>
        <w:rPr>
          <w:rFonts w:ascii="Arial" w:eastAsia="Times New Roman" w:hAnsi="Arial" w:cs="Arial"/>
          <w:kern w:val="0"/>
          <w:sz w:val="28"/>
          <w:szCs w:val="28"/>
        </w:rPr>
      </w:pPr>
    </w:p>
    <w:p w:rsidR="00E734CF" w:rsidRDefault="00E734CF" w:rsidP="00DE6FB7">
      <w:pPr>
        <w:spacing w:after="0" w:line="240" w:lineRule="auto"/>
        <w:jc w:val="both"/>
        <w:rPr>
          <w:rFonts w:ascii="Arial" w:eastAsia="Times New Roman" w:hAnsi="Arial" w:cs="Arial"/>
          <w:kern w:val="0"/>
          <w:sz w:val="28"/>
          <w:szCs w:val="28"/>
        </w:rPr>
      </w:pPr>
    </w:p>
    <w:p w:rsidR="00623AC9" w:rsidRDefault="00623AC9" w:rsidP="00DE6FB7">
      <w:pPr>
        <w:spacing w:after="0" w:line="240" w:lineRule="auto"/>
        <w:jc w:val="both"/>
        <w:rPr>
          <w:rFonts w:ascii="Arial" w:eastAsia="Times New Roman" w:hAnsi="Arial" w:cs="Arial"/>
          <w:kern w:val="0"/>
          <w:sz w:val="28"/>
          <w:szCs w:val="28"/>
        </w:rPr>
      </w:pPr>
    </w:p>
    <w:p w:rsidR="003B63D0" w:rsidRDefault="003B63D0" w:rsidP="003B63D0">
      <w:pPr>
        <w:spacing w:after="0" w:line="240" w:lineRule="auto"/>
        <w:jc w:val="both"/>
        <w:rPr>
          <w:rFonts w:ascii="Arial" w:eastAsia="Times New Roman" w:hAnsi="Arial" w:cs="Arial"/>
          <w:kern w:val="0"/>
          <w:sz w:val="28"/>
          <w:szCs w:val="28"/>
        </w:rPr>
      </w:pPr>
    </w:p>
    <w:p w:rsidR="00644A19" w:rsidRDefault="00644A19" w:rsidP="003B63D0">
      <w:pPr>
        <w:spacing w:after="0" w:line="240" w:lineRule="auto"/>
        <w:jc w:val="both"/>
        <w:rPr>
          <w:rFonts w:ascii="Arial" w:eastAsia="Times New Roman" w:hAnsi="Arial" w:cs="Arial"/>
          <w:kern w:val="0"/>
          <w:sz w:val="28"/>
          <w:szCs w:val="28"/>
        </w:rPr>
      </w:pPr>
    </w:p>
    <w:p w:rsidR="00644A19" w:rsidRDefault="00644A19" w:rsidP="003B63D0">
      <w:pPr>
        <w:spacing w:after="0" w:line="240" w:lineRule="auto"/>
        <w:jc w:val="both"/>
        <w:rPr>
          <w:rFonts w:ascii="Arial" w:eastAsia="Times New Roman" w:hAnsi="Arial" w:cs="Arial"/>
          <w:kern w:val="0"/>
          <w:sz w:val="28"/>
          <w:szCs w:val="28"/>
        </w:rPr>
      </w:pPr>
    </w:p>
    <w:p w:rsidR="00644A19" w:rsidRDefault="00644A19" w:rsidP="003B63D0">
      <w:pPr>
        <w:spacing w:after="0" w:line="240" w:lineRule="auto"/>
        <w:jc w:val="both"/>
        <w:rPr>
          <w:rFonts w:ascii="Arial" w:eastAsia="Times New Roman" w:hAnsi="Arial" w:cs="Arial"/>
          <w:kern w:val="0"/>
          <w:sz w:val="28"/>
          <w:szCs w:val="28"/>
        </w:rPr>
      </w:pPr>
    </w:p>
    <w:p w:rsidR="00055A53" w:rsidRDefault="00055A53" w:rsidP="003B63D0">
      <w:pPr>
        <w:spacing w:after="0" w:line="240" w:lineRule="auto"/>
        <w:jc w:val="both"/>
        <w:rPr>
          <w:rFonts w:ascii="Arial" w:eastAsia="Times New Roman" w:hAnsi="Arial" w:cs="Arial"/>
          <w:kern w:val="0"/>
          <w:sz w:val="28"/>
          <w:szCs w:val="28"/>
        </w:rPr>
      </w:pPr>
    </w:p>
    <w:p w:rsidR="00055A53" w:rsidRDefault="00055A53" w:rsidP="003B63D0">
      <w:pPr>
        <w:spacing w:after="0" w:line="240" w:lineRule="auto"/>
        <w:jc w:val="both"/>
        <w:rPr>
          <w:rFonts w:ascii="Arial" w:eastAsia="Times New Roman" w:hAnsi="Arial" w:cs="Arial"/>
          <w:kern w:val="0"/>
          <w:sz w:val="28"/>
          <w:szCs w:val="28"/>
        </w:rPr>
      </w:pPr>
    </w:p>
    <w:p w:rsidR="00055A53" w:rsidRDefault="00055A53" w:rsidP="003B63D0">
      <w:pPr>
        <w:spacing w:after="0" w:line="240" w:lineRule="auto"/>
        <w:jc w:val="both"/>
        <w:rPr>
          <w:rFonts w:ascii="Arial" w:eastAsia="Times New Roman" w:hAnsi="Arial" w:cs="Arial"/>
          <w:kern w:val="0"/>
          <w:sz w:val="28"/>
          <w:szCs w:val="28"/>
        </w:rPr>
      </w:pPr>
    </w:p>
    <w:p w:rsidR="00055A53" w:rsidRPr="003B63D0" w:rsidRDefault="00055A53" w:rsidP="003B63D0">
      <w:pPr>
        <w:spacing w:after="0" w:line="240" w:lineRule="auto"/>
        <w:jc w:val="both"/>
        <w:rPr>
          <w:rFonts w:ascii="Arial" w:eastAsia="Times New Roman" w:hAnsi="Arial" w:cs="Arial"/>
          <w:kern w:val="0"/>
          <w:sz w:val="28"/>
          <w:szCs w:val="28"/>
        </w:rPr>
      </w:pPr>
    </w:p>
    <w:p w:rsidR="003B63D0" w:rsidRPr="003B63D0" w:rsidRDefault="003B63D0" w:rsidP="003B63D0">
      <w:pPr>
        <w:spacing w:after="0" w:line="240" w:lineRule="auto"/>
        <w:jc w:val="both"/>
        <w:rPr>
          <w:rFonts w:ascii="Arial" w:eastAsia="Times New Roman" w:hAnsi="Arial" w:cs="Arial"/>
          <w:kern w:val="0"/>
          <w:sz w:val="28"/>
          <w:szCs w:val="28"/>
        </w:rPr>
      </w:pPr>
    </w:p>
    <w:p w:rsidR="003B63D0" w:rsidRPr="00C35B76" w:rsidRDefault="003B63D0" w:rsidP="003B63D0">
      <w:pPr>
        <w:spacing w:after="0" w:line="240" w:lineRule="auto"/>
        <w:rPr>
          <w:rFonts w:ascii="Times New Roman" w:eastAsia="Times New Roman" w:hAnsi="Times New Roman" w:cs="Times New Roman"/>
          <w:kern w:val="0"/>
          <w:sz w:val="26"/>
          <w:szCs w:val="26"/>
        </w:rPr>
      </w:pPr>
      <w:r w:rsidRPr="00C35B76">
        <w:rPr>
          <w:rFonts w:ascii="Times New Roman" w:eastAsia="Times New Roman" w:hAnsi="Times New Roman" w:cs="Times New Roman"/>
          <w:kern w:val="0"/>
          <w:sz w:val="26"/>
          <w:szCs w:val="26"/>
        </w:rPr>
        <w:t>........................................................                             .....................................................</w:t>
      </w:r>
    </w:p>
    <w:p w:rsidR="003B63D0" w:rsidRPr="00C35B76" w:rsidRDefault="003B63D0" w:rsidP="003B63D0">
      <w:pPr>
        <w:spacing w:after="0" w:line="240" w:lineRule="auto"/>
        <w:rPr>
          <w:rFonts w:ascii="Times New Roman" w:eastAsia="Times New Roman" w:hAnsi="Times New Roman" w:cs="Times New Roman"/>
          <w:kern w:val="0"/>
          <w:sz w:val="18"/>
          <w:szCs w:val="26"/>
        </w:rPr>
      </w:pPr>
      <w:r w:rsidRPr="00C35B76">
        <w:rPr>
          <w:rFonts w:ascii="Times New Roman" w:eastAsia="Times New Roman" w:hAnsi="Times New Roman" w:cs="Times New Roman"/>
          <w:kern w:val="0"/>
          <w:sz w:val="18"/>
          <w:szCs w:val="26"/>
        </w:rPr>
        <w:t xml:space="preserve">                   (imię i nazwisko)                                                                                               (miejscowość, data)</w:t>
      </w:r>
    </w:p>
    <w:p w:rsidR="003B63D0" w:rsidRPr="00C35B76" w:rsidRDefault="003B63D0" w:rsidP="003B63D0">
      <w:pPr>
        <w:spacing w:after="0" w:line="240" w:lineRule="auto"/>
        <w:rPr>
          <w:rFonts w:ascii="Times New Roman" w:eastAsia="Times New Roman" w:hAnsi="Times New Roman" w:cs="Times New Roman"/>
          <w:kern w:val="0"/>
          <w:sz w:val="18"/>
          <w:szCs w:val="26"/>
        </w:rPr>
      </w:pPr>
    </w:p>
    <w:p w:rsidR="003B63D0" w:rsidRPr="00C35B76" w:rsidRDefault="003B63D0" w:rsidP="003B63D0">
      <w:pPr>
        <w:spacing w:after="0" w:line="240" w:lineRule="auto"/>
        <w:rPr>
          <w:rFonts w:ascii="Times New Roman" w:eastAsia="Times New Roman" w:hAnsi="Times New Roman" w:cs="Times New Roman"/>
          <w:kern w:val="0"/>
          <w:sz w:val="26"/>
          <w:szCs w:val="26"/>
        </w:rPr>
      </w:pPr>
    </w:p>
    <w:p w:rsidR="003B63D0" w:rsidRPr="00C35B76" w:rsidRDefault="003B63D0" w:rsidP="003B63D0">
      <w:pPr>
        <w:spacing w:after="0" w:line="240" w:lineRule="auto"/>
        <w:rPr>
          <w:rFonts w:ascii="Times New Roman" w:eastAsia="Times New Roman" w:hAnsi="Times New Roman" w:cs="Times New Roman"/>
          <w:kern w:val="0"/>
          <w:sz w:val="26"/>
          <w:szCs w:val="26"/>
        </w:rPr>
      </w:pPr>
      <w:r w:rsidRPr="00C35B76">
        <w:rPr>
          <w:rFonts w:ascii="Times New Roman" w:eastAsia="Times New Roman" w:hAnsi="Times New Roman" w:cs="Times New Roman"/>
          <w:kern w:val="0"/>
          <w:sz w:val="26"/>
          <w:szCs w:val="26"/>
        </w:rPr>
        <w:t>.........................................................</w:t>
      </w:r>
    </w:p>
    <w:p w:rsidR="003B63D0" w:rsidRPr="00E734CF" w:rsidRDefault="003B63D0" w:rsidP="00E734CF">
      <w:pPr>
        <w:spacing w:after="0" w:line="240" w:lineRule="auto"/>
        <w:rPr>
          <w:rFonts w:ascii="Times New Roman" w:eastAsia="Times New Roman" w:hAnsi="Times New Roman" w:cs="Times New Roman"/>
          <w:kern w:val="0"/>
          <w:sz w:val="18"/>
          <w:szCs w:val="26"/>
        </w:rPr>
      </w:pPr>
      <w:r w:rsidRPr="00C35B76">
        <w:rPr>
          <w:rFonts w:ascii="Times New Roman" w:eastAsia="Times New Roman" w:hAnsi="Times New Roman" w:cs="Times New Roman"/>
          <w:kern w:val="0"/>
          <w:sz w:val="18"/>
          <w:szCs w:val="26"/>
        </w:rPr>
        <w:t xml:space="preserve">                              (adres)</w:t>
      </w:r>
    </w:p>
    <w:p w:rsidR="003B63D0" w:rsidRDefault="003B63D0" w:rsidP="003B63D0">
      <w:pPr>
        <w:spacing w:after="0" w:line="240" w:lineRule="auto"/>
        <w:jc w:val="both"/>
        <w:rPr>
          <w:rFonts w:ascii="Arial" w:eastAsia="Times New Roman" w:hAnsi="Arial" w:cs="Arial"/>
          <w:kern w:val="0"/>
          <w:sz w:val="28"/>
          <w:szCs w:val="28"/>
        </w:rPr>
      </w:pPr>
    </w:p>
    <w:p w:rsidR="003B63D0" w:rsidRPr="00C35B76" w:rsidRDefault="003B63D0" w:rsidP="003B63D0">
      <w:pPr>
        <w:spacing w:after="0" w:line="240" w:lineRule="auto"/>
        <w:rPr>
          <w:rFonts w:ascii="Times New Roman" w:eastAsia="Times New Roman" w:hAnsi="Times New Roman" w:cs="Times New Roman"/>
          <w:kern w:val="0"/>
          <w:sz w:val="18"/>
          <w:szCs w:val="26"/>
        </w:rPr>
      </w:pPr>
    </w:p>
    <w:p w:rsidR="003B63D0" w:rsidRDefault="003B63D0" w:rsidP="003B63D0">
      <w:pPr>
        <w:spacing w:after="0" w:line="240" w:lineRule="auto"/>
        <w:jc w:val="center"/>
        <w:rPr>
          <w:rFonts w:ascii="Times New Roman" w:eastAsia="Times New Roman" w:hAnsi="Times New Roman" w:cs="Times New Roman"/>
          <w:b/>
          <w:kern w:val="0"/>
          <w:sz w:val="26"/>
          <w:szCs w:val="26"/>
        </w:rPr>
      </w:pPr>
      <w:r w:rsidRPr="00C35B76">
        <w:rPr>
          <w:rFonts w:ascii="Times New Roman" w:eastAsia="Times New Roman" w:hAnsi="Times New Roman" w:cs="Times New Roman"/>
          <w:b/>
          <w:kern w:val="0"/>
          <w:sz w:val="26"/>
          <w:szCs w:val="26"/>
        </w:rPr>
        <w:t>Oświadczenie</w:t>
      </w:r>
      <w:r w:rsidR="008E1C7A">
        <w:rPr>
          <w:rFonts w:ascii="Times New Roman" w:eastAsia="Times New Roman" w:hAnsi="Times New Roman" w:cs="Times New Roman"/>
          <w:b/>
          <w:kern w:val="0"/>
          <w:sz w:val="26"/>
          <w:szCs w:val="26"/>
        </w:rPr>
        <w:t>4</w:t>
      </w:r>
    </w:p>
    <w:p w:rsidR="003B63D0" w:rsidRPr="00C35B76" w:rsidRDefault="003B63D0" w:rsidP="003B63D0">
      <w:pPr>
        <w:spacing w:after="0" w:line="240" w:lineRule="auto"/>
        <w:jc w:val="center"/>
        <w:rPr>
          <w:rFonts w:ascii="Times New Roman" w:eastAsia="Times New Roman" w:hAnsi="Times New Roman" w:cs="Times New Roman"/>
          <w:b/>
          <w:kern w:val="0"/>
          <w:sz w:val="26"/>
          <w:szCs w:val="26"/>
        </w:rPr>
      </w:pPr>
      <w:r>
        <w:rPr>
          <w:rFonts w:ascii="Times New Roman" w:eastAsia="Times New Roman" w:hAnsi="Times New Roman" w:cs="Times New Roman"/>
          <w:b/>
          <w:kern w:val="0"/>
          <w:sz w:val="26"/>
          <w:szCs w:val="26"/>
        </w:rPr>
        <w:t xml:space="preserve">dotyczące  braku </w:t>
      </w:r>
      <w:r w:rsidRPr="003B63D0">
        <w:rPr>
          <w:rFonts w:ascii="Times New Roman" w:eastAsia="Times New Roman" w:hAnsi="Times New Roman" w:cs="Times New Roman"/>
          <w:b/>
          <w:kern w:val="0"/>
          <w:sz w:val="26"/>
          <w:szCs w:val="26"/>
        </w:rPr>
        <w:t>prowadz</w:t>
      </w:r>
      <w:r>
        <w:rPr>
          <w:rFonts w:ascii="Times New Roman" w:eastAsia="Times New Roman" w:hAnsi="Times New Roman" w:cs="Times New Roman"/>
          <w:b/>
          <w:kern w:val="0"/>
          <w:sz w:val="26"/>
          <w:szCs w:val="26"/>
        </w:rPr>
        <w:t xml:space="preserve">enia </w:t>
      </w:r>
      <w:r w:rsidRPr="003B63D0">
        <w:rPr>
          <w:rFonts w:ascii="Times New Roman" w:eastAsia="Times New Roman" w:hAnsi="Times New Roman" w:cs="Times New Roman"/>
          <w:b/>
          <w:kern w:val="0"/>
          <w:sz w:val="26"/>
          <w:szCs w:val="26"/>
        </w:rPr>
        <w:t xml:space="preserve"> rejestr</w:t>
      </w:r>
      <w:r>
        <w:rPr>
          <w:rFonts w:ascii="Times New Roman" w:eastAsia="Times New Roman" w:hAnsi="Times New Roman" w:cs="Times New Roman"/>
          <w:b/>
          <w:kern w:val="0"/>
          <w:sz w:val="26"/>
          <w:szCs w:val="26"/>
        </w:rPr>
        <w:t xml:space="preserve">u </w:t>
      </w:r>
      <w:r w:rsidRPr="003B63D0">
        <w:rPr>
          <w:rFonts w:ascii="Times New Roman" w:eastAsia="Times New Roman" w:hAnsi="Times New Roman" w:cs="Times New Roman"/>
          <w:b/>
          <w:kern w:val="0"/>
          <w:sz w:val="26"/>
          <w:szCs w:val="26"/>
        </w:rPr>
        <w:t xml:space="preserve"> karn</w:t>
      </w:r>
      <w:r>
        <w:rPr>
          <w:rFonts w:ascii="Times New Roman" w:eastAsia="Times New Roman" w:hAnsi="Times New Roman" w:cs="Times New Roman"/>
          <w:b/>
          <w:kern w:val="0"/>
          <w:sz w:val="26"/>
          <w:szCs w:val="26"/>
        </w:rPr>
        <w:t xml:space="preserve">ego i  </w:t>
      </w:r>
      <w:r w:rsidRPr="003B63D0">
        <w:rPr>
          <w:rFonts w:ascii="Times New Roman" w:eastAsia="Times New Roman" w:hAnsi="Times New Roman" w:cs="Times New Roman"/>
          <w:b/>
          <w:kern w:val="0"/>
          <w:sz w:val="26"/>
          <w:szCs w:val="26"/>
        </w:rPr>
        <w:t>wyda</w:t>
      </w:r>
      <w:r>
        <w:rPr>
          <w:rFonts w:ascii="Times New Roman" w:eastAsia="Times New Roman" w:hAnsi="Times New Roman" w:cs="Times New Roman"/>
          <w:b/>
          <w:kern w:val="0"/>
          <w:sz w:val="26"/>
          <w:szCs w:val="26"/>
        </w:rPr>
        <w:t xml:space="preserve">wania </w:t>
      </w:r>
      <w:r w:rsidRPr="003B63D0">
        <w:rPr>
          <w:rFonts w:ascii="Times New Roman" w:eastAsia="Times New Roman" w:hAnsi="Times New Roman" w:cs="Times New Roman"/>
          <w:b/>
          <w:kern w:val="0"/>
          <w:sz w:val="26"/>
          <w:szCs w:val="26"/>
        </w:rPr>
        <w:t xml:space="preserve"> informacji z rejestru karnego</w:t>
      </w:r>
      <w:r>
        <w:rPr>
          <w:rFonts w:ascii="Times New Roman" w:eastAsia="Times New Roman" w:hAnsi="Times New Roman" w:cs="Times New Roman"/>
          <w:b/>
          <w:kern w:val="0"/>
          <w:sz w:val="26"/>
          <w:szCs w:val="26"/>
        </w:rPr>
        <w:t xml:space="preserve">  w państwach </w:t>
      </w:r>
      <w:r w:rsidRPr="00DE6FB7">
        <w:rPr>
          <w:rFonts w:ascii="Times New Roman" w:eastAsia="Times New Roman" w:hAnsi="Times New Roman" w:cs="Times New Roman"/>
          <w:b/>
          <w:kern w:val="0"/>
          <w:sz w:val="26"/>
          <w:szCs w:val="26"/>
        </w:rPr>
        <w:t xml:space="preserve"> innych niż Rzeczpospolita Polska </w:t>
      </w:r>
    </w:p>
    <w:p w:rsidR="003B63D0" w:rsidRDefault="003B63D0" w:rsidP="003B63D0">
      <w:pPr>
        <w:spacing w:after="0" w:line="240" w:lineRule="auto"/>
        <w:jc w:val="both"/>
        <w:rPr>
          <w:rFonts w:ascii="Arial" w:eastAsia="Times New Roman" w:hAnsi="Arial" w:cs="Arial"/>
          <w:kern w:val="0"/>
          <w:sz w:val="28"/>
          <w:szCs w:val="28"/>
        </w:rPr>
      </w:pPr>
    </w:p>
    <w:p w:rsidR="003B63D0" w:rsidRDefault="003B63D0" w:rsidP="003B63D0">
      <w:pPr>
        <w:spacing w:after="0" w:line="240" w:lineRule="auto"/>
        <w:jc w:val="both"/>
        <w:rPr>
          <w:rFonts w:ascii="Arial" w:eastAsia="Times New Roman" w:hAnsi="Arial" w:cs="Arial"/>
          <w:kern w:val="0"/>
          <w:sz w:val="28"/>
          <w:szCs w:val="28"/>
        </w:rPr>
      </w:pPr>
      <w:r>
        <w:rPr>
          <w:rFonts w:ascii="Arial" w:eastAsia="Times New Roman" w:hAnsi="Arial" w:cs="Arial"/>
          <w:kern w:val="0"/>
          <w:sz w:val="28"/>
          <w:szCs w:val="28"/>
        </w:rPr>
        <w:t>O</w:t>
      </w:r>
      <w:r w:rsidRPr="003B63D0">
        <w:rPr>
          <w:rFonts w:ascii="Arial" w:eastAsia="Times New Roman" w:hAnsi="Arial" w:cs="Arial"/>
          <w:kern w:val="0"/>
          <w:sz w:val="28"/>
          <w:szCs w:val="28"/>
        </w:rPr>
        <w:t xml:space="preserve">świadczam, że w </w:t>
      </w:r>
      <w:r>
        <w:rPr>
          <w:rFonts w:ascii="Arial" w:eastAsia="Times New Roman" w:hAnsi="Arial" w:cs="Arial"/>
          <w:kern w:val="0"/>
          <w:sz w:val="28"/>
          <w:szCs w:val="28"/>
        </w:rPr>
        <w:t xml:space="preserve"> niżej wymienionym </w:t>
      </w:r>
      <w:r w:rsidRPr="003B63D0">
        <w:rPr>
          <w:rFonts w:ascii="Arial" w:eastAsia="Times New Roman" w:hAnsi="Arial" w:cs="Arial"/>
          <w:kern w:val="0"/>
          <w:sz w:val="28"/>
          <w:szCs w:val="28"/>
        </w:rPr>
        <w:t>państwie</w:t>
      </w:r>
      <w:r>
        <w:rPr>
          <w:rFonts w:ascii="Arial" w:eastAsia="Times New Roman" w:hAnsi="Arial" w:cs="Arial"/>
          <w:kern w:val="0"/>
          <w:sz w:val="28"/>
          <w:szCs w:val="28"/>
        </w:rPr>
        <w:t xml:space="preserve"> (państwach) *</w:t>
      </w:r>
      <w:r w:rsidR="00E734CF">
        <w:rPr>
          <w:rFonts w:ascii="Arial" w:eastAsia="Times New Roman" w:hAnsi="Arial" w:cs="Arial"/>
          <w:kern w:val="0"/>
          <w:sz w:val="28"/>
          <w:szCs w:val="28"/>
        </w:rPr>
        <w:t>:</w:t>
      </w:r>
    </w:p>
    <w:p w:rsidR="003B63D0" w:rsidRDefault="003B63D0" w:rsidP="003B63D0">
      <w:pPr>
        <w:spacing w:after="0" w:line="240" w:lineRule="auto"/>
        <w:jc w:val="both"/>
        <w:rPr>
          <w:rFonts w:ascii="Arial" w:eastAsia="Times New Roman" w:hAnsi="Arial" w:cs="Arial"/>
          <w:kern w:val="0"/>
          <w:sz w:val="28"/>
          <w:szCs w:val="28"/>
        </w:rPr>
      </w:pPr>
      <w:r w:rsidRPr="003B63D0">
        <w:rPr>
          <w:rFonts w:ascii="Arial" w:eastAsia="Times New Roman" w:hAnsi="Arial" w:cs="Arial"/>
          <w:kern w:val="0"/>
          <w:sz w:val="28"/>
          <w:szCs w:val="28"/>
        </w:rPr>
        <w:t>…………………</w:t>
      </w:r>
      <w:r>
        <w:rPr>
          <w:rFonts w:ascii="Arial" w:eastAsia="Times New Roman" w:hAnsi="Arial" w:cs="Arial"/>
          <w:kern w:val="0"/>
          <w:sz w:val="28"/>
          <w:szCs w:val="28"/>
        </w:rPr>
        <w:t>………………………………………………………………</w:t>
      </w:r>
      <w:r w:rsidRPr="003B63D0">
        <w:rPr>
          <w:rFonts w:ascii="Arial" w:eastAsia="Times New Roman" w:hAnsi="Arial" w:cs="Arial"/>
          <w:kern w:val="0"/>
          <w:sz w:val="28"/>
          <w:szCs w:val="28"/>
        </w:rPr>
        <w:t xml:space="preserve">…. </w:t>
      </w:r>
    </w:p>
    <w:p w:rsidR="003B63D0" w:rsidRDefault="003B63D0" w:rsidP="003B63D0">
      <w:pPr>
        <w:spacing w:after="0" w:line="240" w:lineRule="auto"/>
        <w:jc w:val="both"/>
        <w:rPr>
          <w:rFonts w:ascii="Arial" w:eastAsia="Times New Roman" w:hAnsi="Arial" w:cs="Arial"/>
          <w:kern w:val="0"/>
          <w:sz w:val="28"/>
          <w:szCs w:val="28"/>
        </w:rPr>
      </w:pPr>
      <w:r>
        <w:rPr>
          <w:rFonts w:ascii="Arial" w:eastAsia="Times New Roman" w:hAnsi="Arial" w:cs="Arial"/>
          <w:kern w:val="0"/>
          <w:sz w:val="28"/>
          <w:szCs w:val="28"/>
        </w:rPr>
        <w:t>…………………………………………………………………………………….</w:t>
      </w:r>
    </w:p>
    <w:p w:rsidR="003B63D0" w:rsidRDefault="003B63D0" w:rsidP="003B63D0">
      <w:pPr>
        <w:spacing w:after="0" w:line="240" w:lineRule="auto"/>
        <w:jc w:val="both"/>
        <w:rPr>
          <w:rFonts w:ascii="Arial" w:eastAsia="Times New Roman" w:hAnsi="Arial" w:cs="Arial"/>
          <w:kern w:val="0"/>
          <w:sz w:val="28"/>
          <w:szCs w:val="28"/>
        </w:rPr>
      </w:pPr>
      <w:r w:rsidRPr="003B63D0">
        <w:rPr>
          <w:rFonts w:ascii="Arial" w:eastAsia="Times New Roman" w:hAnsi="Arial" w:cs="Arial"/>
          <w:kern w:val="0"/>
          <w:sz w:val="28"/>
          <w:szCs w:val="28"/>
        </w:rPr>
        <w:t xml:space="preserve">nie jest prowadzony rejestr karny/ nie wydaje się informacji z rejestru karnego. </w:t>
      </w:r>
    </w:p>
    <w:p w:rsidR="003B63D0" w:rsidRDefault="003B63D0" w:rsidP="003B63D0">
      <w:pPr>
        <w:spacing w:after="0" w:line="240" w:lineRule="auto"/>
        <w:jc w:val="both"/>
        <w:rPr>
          <w:rFonts w:ascii="Arial" w:eastAsia="Times New Roman" w:hAnsi="Arial" w:cs="Arial"/>
          <w:kern w:val="0"/>
          <w:sz w:val="28"/>
          <w:szCs w:val="28"/>
        </w:rPr>
      </w:pPr>
    </w:p>
    <w:p w:rsidR="003B63D0" w:rsidRPr="003B63D0" w:rsidRDefault="00E734CF" w:rsidP="003B63D0">
      <w:pPr>
        <w:spacing w:after="0" w:line="240" w:lineRule="auto"/>
        <w:jc w:val="both"/>
        <w:rPr>
          <w:rFonts w:ascii="Arial" w:eastAsia="Times New Roman" w:hAnsi="Arial" w:cs="Arial"/>
          <w:kern w:val="0"/>
          <w:sz w:val="28"/>
          <w:szCs w:val="28"/>
        </w:rPr>
      </w:pPr>
      <w:r>
        <w:rPr>
          <w:rFonts w:ascii="Arial" w:eastAsia="Times New Roman" w:hAnsi="Arial" w:cs="Arial"/>
          <w:kern w:val="0"/>
          <w:sz w:val="28"/>
          <w:szCs w:val="28"/>
        </w:rPr>
        <w:t>Jednocześnie o</w:t>
      </w:r>
      <w:r w:rsidR="003B63D0" w:rsidRPr="003B63D0">
        <w:rPr>
          <w:rFonts w:ascii="Arial" w:eastAsia="Times New Roman" w:hAnsi="Arial" w:cs="Arial"/>
          <w:kern w:val="0"/>
          <w:sz w:val="28"/>
          <w:szCs w:val="28"/>
        </w:rPr>
        <w:t>świadczam, że nie był</w:t>
      </w:r>
      <w:r w:rsidR="003B63D0">
        <w:rPr>
          <w:rFonts w:ascii="Arial" w:eastAsia="Times New Roman" w:hAnsi="Arial" w:cs="Arial"/>
          <w:kern w:val="0"/>
          <w:sz w:val="28"/>
          <w:szCs w:val="28"/>
        </w:rPr>
        <w:t>e</w:t>
      </w:r>
      <w:r w:rsidR="003B63D0" w:rsidRPr="003B63D0">
        <w:rPr>
          <w:rFonts w:ascii="Arial" w:eastAsia="Times New Roman" w:hAnsi="Arial" w:cs="Arial"/>
          <w:kern w:val="0"/>
          <w:sz w:val="28"/>
          <w:szCs w:val="28"/>
        </w:rPr>
        <w:t>m/</w:t>
      </w:r>
      <w:r w:rsidR="003B63D0">
        <w:rPr>
          <w:rFonts w:ascii="Arial" w:eastAsia="Times New Roman" w:hAnsi="Arial" w:cs="Arial"/>
          <w:kern w:val="0"/>
          <w:sz w:val="28"/>
          <w:szCs w:val="28"/>
        </w:rPr>
        <w:t>a</w:t>
      </w:r>
      <w:r w:rsidR="003B63D0" w:rsidRPr="003B63D0">
        <w:rPr>
          <w:rFonts w:ascii="Arial" w:eastAsia="Times New Roman" w:hAnsi="Arial" w:cs="Arial"/>
          <w:kern w:val="0"/>
          <w:sz w:val="28"/>
          <w:szCs w:val="28"/>
        </w:rPr>
        <w:t>m prawomocnie skazan</w:t>
      </w:r>
      <w:r w:rsidR="003B63D0">
        <w:rPr>
          <w:rFonts w:ascii="Arial" w:eastAsia="Times New Roman" w:hAnsi="Arial" w:cs="Arial"/>
          <w:kern w:val="0"/>
          <w:sz w:val="28"/>
          <w:szCs w:val="28"/>
        </w:rPr>
        <w:t>y</w:t>
      </w:r>
      <w:r w:rsidR="003B63D0" w:rsidRPr="003B63D0">
        <w:rPr>
          <w:rFonts w:ascii="Arial" w:eastAsia="Times New Roman" w:hAnsi="Arial" w:cs="Arial"/>
          <w:kern w:val="0"/>
          <w:sz w:val="28"/>
          <w:szCs w:val="28"/>
        </w:rPr>
        <w:t>/</w:t>
      </w:r>
      <w:r w:rsidR="003B63D0">
        <w:rPr>
          <w:rFonts w:ascii="Arial" w:eastAsia="Times New Roman" w:hAnsi="Arial" w:cs="Arial"/>
          <w:kern w:val="0"/>
          <w:sz w:val="28"/>
          <w:szCs w:val="28"/>
        </w:rPr>
        <w:t>na</w:t>
      </w:r>
      <w:r w:rsidR="003B63D0" w:rsidRPr="003B63D0">
        <w:rPr>
          <w:rFonts w:ascii="Arial" w:eastAsia="Times New Roman" w:hAnsi="Arial" w:cs="Arial"/>
          <w:kern w:val="0"/>
          <w:sz w:val="28"/>
          <w:szCs w:val="28"/>
        </w:rPr>
        <w:t xml:space="preserve"> w  </w:t>
      </w:r>
      <w:r>
        <w:rPr>
          <w:rFonts w:ascii="Arial" w:eastAsia="Times New Roman" w:hAnsi="Arial" w:cs="Arial"/>
          <w:kern w:val="0"/>
          <w:sz w:val="28"/>
          <w:szCs w:val="28"/>
        </w:rPr>
        <w:t xml:space="preserve">wyżej </w:t>
      </w:r>
      <w:r w:rsidR="003B63D0" w:rsidRPr="003B63D0">
        <w:rPr>
          <w:rFonts w:ascii="Arial" w:eastAsia="Times New Roman" w:hAnsi="Arial" w:cs="Arial"/>
          <w:kern w:val="0"/>
          <w:sz w:val="28"/>
          <w:szCs w:val="28"/>
        </w:rPr>
        <w:t xml:space="preserve">wymienionym  państwie </w:t>
      </w:r>
      <w:r>
        <w:rPr>
          <w:rFonts w:ascii="Arial" w:eastAsia="Times New Roman" w:hAnsi="Arial" w:cs="Arial"/>
          <w:kern w:val="0"/>
          <w:sz w:val="28"/>
          <w:szCs w:val="28"/>
        </w:rPr>
        <w:t>(</w:t>
      </w:r>
      <w:r w:rsidR="003B63D0" w:rsidRPr="003B63D0">
        <w:rPr>
          <w:rFonts w:ascii="Arial" w:eastAsia="Times New Roman" w:hAnsi="Arial" w:cs="Arial"/>
          <w:kern w:val="0"/>
          <w:sz w:val="28"/>
          <w:szCs w:val="28"/>
        </w:rPr>
        <w:t xml:space="preserve">państwach)za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rsidR="003B63D0" w:rsidRPr="003B63D0" w:rsidRDefault="003B63D0" w:rsidP="003B63D0">
      <w:pPr>
        <w:spacing w:after="0" w:line="240" w:lineRule="auto"/>
        <w:jc w:val="both"/>
        <w:rPr>
          <w:rFonts w:ascii="Arial" w:eastAsia="Times New Roman" w:hAnsi="Arial" w:cs="Arial"/>
          <w:kern w:val="0"/>
          <w:sz w:val="28"/>
          <w:szCs w:val="28"/>
        </w:rPr>
      </w:pPr>
    </w:p>
    <w:p w:rsidR="003B63D0" w:rsidRPr="003B63D0" w:rsidRDefault="003B63D0" w:rsidP="003B63D0">
      <w:pPr>
        <w:spacing w:after="0" w:line="240" w:lineRule="auto"/>
        <w:jc w:val="both"/>
        <w:rPr>
          <w:rFonts w:ascii="Arial" w:eastAsia="Times New Roman" w:hAnsi="Arial" w:cs="Arial"/>
          <w:kern w:val="0"/>
          <w:sz w:val="28"/>
          <w:szCs w:val="28"/>
        </w:rPr>
      </w:pPr>
      <w:r w:rsidRPr="003B63D0">
        <w:rPr>
          <w:rFonts w:ascii="Arial" w:eastAsia="Times New Roman" w:hAnsi="Arial" w:cs="Arial"/>
          <w:kern w:val="0"/>
          <w:sz w:val="28"/>
          <w:szCs w:val="28"/>
        </w:rPr>
        <w:lastRenderedPageBreak/>
        <w:t>Jestem świadomy/</w:t>
      </w:r>
      <w:r w:rsidR="00D60077">
        <w:rPr>
          <w:rFonts w:ascii="Arial" w:eastAsia="Times New Roman" w:hAnsi="Arial" w:cs="Arial"/>
          <w:kern w:val="0"/>
          <w:sz w:val="28"/>
          <w:szCs w:val="28"/>
        </w:rPr>
        <w:t>m</w:t>
      </w:r>
      <w:r w:rsidRPr="003B63D0">
        <w:rPr>
          <w:rFonts w:ascii="Arial" w:eastAsia="Times New Roman" w:hAnsi="Arial" w:cs="Arial"/>
          <w:kern w:val="0"/>
          <w:sz w:val="28"/>
          <w:szCs w:val="28"/>
        </w:rPr>
        <w:t xml:space="preserve">a odpowiedzialności karnej za złożenie fałszywego oświadczenia.   </w:t>
      </w:r>
    </w:p>
    <w:p w:rsidR="003B63D0" w:rsidRPr="003B63D0" w:rsidRDefault="003B63D0" w:rsidP="003B63D0">
      <w:pPr>
        <w:spacing w:after="0" w:line="240" w:lineRule="auto"/>
        <w:jc w:val="both"/>
        <w:rPr>
          <w:rFonts w:ascii="Arial" w:eastAsia="Times New Roman" w:hAnsi="Arial" w:cs="Arial"/>
          <w:kern w:val="0"/>
          <w:sz w:val="28"/>
          <w:szCs w:val="28"/>
        </w:rPr>
      </w:pPr>
    </w:p>
    <w:p w:rsidR="003B63D0" w:rsidRPr="003B63D0" w:rsidRDefault="003B63D0" w:rsidP="003B63D0">
      <w:pPr>
        <w:spacing w:after="0" w:line="240" w:lineRule="auto"/>
        <w:jc w:val="both"/>
        <w:rPr>
          <w:rFonts w:ascii="Arial" w:eastAsia="Times New Roman" w:hAnsi="Arial" w:cs="Arial"/>
          <w:kern w:val="0"/>
          <w:sz w:val="28"/>
          <w:szCs w:val="28"/>
        </w:rPr>
      </w:pPr>
      <w:r w:rsidRPr="003B63D0">
        <w:rPr>
          <w:rFonts w:ascii="Arial" w:eastAsia="Times New Roman" w:hAnsi="Arial" w:cs="Arial"/>
          <w:kern w:val="0"/>
          <w:sz w:val="28"/>
          <w:szCs w:val="28"/>
        </w:rPr>
        <w:t xml:space="preserve">.................................................  </w:t>
      </w:r>
    </w:p>
    <w:p w:rsidR="00623AC9" w:rsidRPr="008E1C7A" w:rsidRDefault="003B63D0" w:rsidP="00DE6FB7">
      <w:pPr>
        <w:spacing w:after="0" w:line="240" w:lineRule="auto"/>
        <w:jc w:val="both"/>
        <w:rPr>
          <w:rFonts w:ascii="Arial" w:eastAsia="Times New Roman" w:hAnsi="Arial" w:cs="Arial"/>
          <w:kern w:val="0"/>
          <w:sz w:val="24"/>
          <w:szCs w:val="24"/>
        </w:rPr>
      </w:pPr>
      <w:r w:rsidRPr="003B63D0">
        <w:rPr>
          <w:rFonts w:ascii="Arial" w:eastAsia="Times New Roman" w:hAnsi="Arial" w:cs="Arial"/>
          <w:kern w:val="0"/>
          <w:sz w:val="24"/>
          <w:szCs w:val="24"/>
        </w:rPr>
        <w:t>(</w:t>
      </w:r>
      <w:r>
        <w:rPr>
          <w:rFonts w:ascii="Arial" w:eastAsia="Times New Roman" w:hAnsi="Arial" w:cs="Arial"/>
          <w:kern w:val="0"/>
          <w:sz w:val="24"/>
          <w:szCs w:val="24"/>
        </w:rPr>
        <w:t xml:space="preserve">czytelny </w:t>
      </w:r>
      <w:r w:rsidRPr="003B63D0">
        <w:rPr>
          <w:rFonts w:ascii="Arial" w:eastAsia="Times New Roman" w:hAnsi="Arial" w:cs="Arial"/>
          <w:kern w:val="0"/>
          <w:sz w:val="24"/>
          <w:szCs w:val="24"/>
        </w:rPr>
        <w:t>podpis)</w:t>
      </w:r>
    </w:p>
    <w:p w:rsidR="00DE6FB7" w:rsidRDefault="00055A53" w:rsidP="00055A53">
      <w:pPr>
        <w:spacing w:after="0" w:line="240" w:lineRule="auto"/>
        <w:jc w:val="both"/>
        <w:rPr>
          <w:rFonts w:ascii="Times New Roman" w:eastAsia="Times New Roman" w:hAnsi="Times New Roman" w:cs="Times New Roman"/>
          <w:kern w:val="0"/>
          <w:sz w:val="18"/>
          <w:szCs w:val="26"/>
        </w:rPr>
      </w:pPr>
      <w:r>
        <w:rPr>
          <w:rFonts w:ascii="Times New Roman" w:eastAsia="Times New Roman" w:hAnsi="Times New Roman" w:cs="Times New Roman"/>
          <w:kern w:val="0"/>
          <w:sz w:val="18"/>
          <w:szCs w:val="26"/>
        </w:rPr>
        <w:t>*</w:t>
      </w:r>
      <w:r w:rsidR="00E734CF" w:rsidRPr="00055A53">
        <w:rPr>
          <w:rFonts w:ascii="Times New Roman" w:eastAsia="Times New Roman" w:hAnsi="Times New Roman" w:cs="Times New Roman"/>
          <w:kern w:val="0"/>
          <w:sz w:val="18"/>
          <w:szCs w:val="26"/>
        </w:rPr>
        <w:t>wskazać państwo/państwa</w:t>
      </w:r>
    </w:p>
    <w:p w:rsidR="00644A19" w:rsidRDefault="00644A19" w:rsidP="00055A53">
      <w:pPr>
        <w:spacing w:after="0" w:line="240" w:lineRule="auto"/>
        <w:jc w:val="both"/>
        <w:rPr>
          <w:rFonts w:ascii="Times New Roman" w:eastAsia="Times New Roman" w:hAnsi="Times New Roman" w:cs="Times New Roman"/>
          <w:kern w:val="0"/>
          <w:sz w:val="18"/>
          <w:szCs w:val="26"/>
        </w:rPr>
      </w:pPr>
    </w:p>
    <w:p w:rsidR="00644A19" w:rsidRDefault="00644A19" w:rsidP="00055A53">
      <w:pPr>
        <w:spacing w:after="0" w:line="240" w:lineRule="auto"/>
        <w:jc w:val="both"/>
        <w:rPr>
          <w:rFonts w:ascii="Times New Roman" w:eastAsia="Times New Roman" w:hAnsi="Times New Roman" w:cs="Times New Roman"/>
          <w:kern w:val="0"/>
          <w:sz w:val="18"/>
          <w:szCs w:val="26"/>
        </w:rPr>
      </w:pPr>
    </w:p>
    <w:p w:rsidR="00644A19" w:rsidRDefault="00644A19" w:rsidP="00055A53">
      <w:pPr>
        <w:spacing w:after="0" w:line="240" w:lineRule="auto"/>
        <w:jc w:val="both"/>
        <w:rPr>
          <w:rFonts w:ascii="Times New Roman" w:eastAsia="Times New Roman" w:hAnsi="Times New Roman" w:cs="Times New Roman"/>
          <w:kern w:val="0"/>
          <w:sz w:val="18"/>
          <w:szCs w:val="26"/>
        </w:rPr>
      </w:pPr>
    </w:p>
    <w:p w:rsidR="00644A19" w:rsidRDefault="00644A19" w:rsidP="00055A53">
      <w:pPr>
        <w:spacing w:after="0" w:line="240" w:lineRule="auto"/>
        <w:jc w:val="both"/>
        <w:rPr>
          <w:rFonts w:ascii="Times New Roman" w:eastAsia="Times New Roman" w:hAnsi="Times New Roman" w:cs="Times New Roman"/>
          <w:kern w:val="0"/>
          <w:sz w:val="18"/>
          <w:szCs w:val="26"/>
        </w:rPr>
      </w:pPr>
    </w:p>
    <w:p w:rsidR="00644A19" w:rsidRDefault="00644A19" w:rsidP="00055A53">
      <w:pPr>
        <w:spacing w:after="0" w:line="240" w:lineRule="auto"/>
        <w:jc w:val="both"/>
        <w:rPr>
          <w:rFonts w:ascii="Times New Roman" w:eastAsia="Times New Roman" w:hAnsi="Times New Roman" w:cs="Times New Roman"/>
          <w:kern w:val="0"/>
          <w:sz w:val="18"/>
          <w:szCs w:val="26"/>
        </w:rPr>
      </w:pPr>
    </w:p>
    <w:p w:rsidR="00644A19" w:rsidRDefault="00644A19" w:rsidP="00055A53">
      <w:pPr>
        <w:spacing w:after="0" w:line="240" w:lineRule="auto"/>
        <w:jc w:val="both"/>
        <w:rPr>
          <w:rFonts w:ascii="Times New Roman" w:eastAsia="Times New Roman" w:hAnsi="Times New Roman" w:cs="Times New Roman"/>
          <w:kern w:val="0"/>
          <w:sz w:val="18"/>
          <w:szCs w:val="26"/>
        </w:rPr>
      </w:pPr>
    </w:p>
    <w:p w:rsidR="00644A19" w:rsidRDefault="00644A19" w:rsidP="00055A53">
      <w:pPr>
        <w:spacing w:after="0" w:line="240" w:lineRule="auto"/>
        <w:jc w:val="both"/>
        <w:rPr>
          <w:rFonts w:ascii="Times New Roman" w:eastAsia="Times New Roman" w:hAnsi="Times New Roman" w:cs="Times New Roman"/>
          <w:kern w:val="0"/>
          <w:sz w:val="18"/>
          <w:szCs w:val="26"/>
        </w:rPr>
      </w:pPr>
    </w:p>
    <w:p w:rsidR="00644A19" w:rsidRDefault="00644A19" w:rsidP="00055A53">
      <w:pPr>
        <w:spacing w:after="0" w:line="240" w:lineRule="auto"/>
        <w:jc w:val="both"/>
        <w:rPr>
          <w:rFonts w:ascii="Times New Roman" w:eastAsia="Times New Roman" w:hAnsi="Times New Roman" w:cs="Times New Roman"/>
          <w:kern w:val="0"/>
          <w:sz w:val="18"/>
          <w:szCs w:val="26"/>
        </w:rPr>
      </w:pPr>
    </w:p>
    <w:p w:rsidR="00644A19" w:rsidRDefault="00644A19" w:rsidP="00055A53">
      <w:pPr>
        <w:spacing w:after="0" w:line="240" w:lineRule="auto"/>
        <w:jc w:val="both"/>
        <w:rPr>
          <w:rFonts w:ascii="Times New Roman" w:eastAsia="Times New Roman" w:hAnsi="Times New Roman" w:cs="Times New Roman"/>
          <w:kern w:val="0"/>
          <w:sz w:val="18"/>
          <w:szCs w:val="26"/>
        </w:rPr>
      </w:pPr>
    </w:p>
    <w:p w:rsidR="00644A19" w:rsidRDefault="00644A19" w:rsidP="00055A53">
      <w:pPr>
        <w:spacing w:after="0" w:line="240" w:lineRule="auto"/>
        <w:jc w:val="both"/>
        <w:rPr>
          <w:rFonts w:ascii="Times New Roman" w:eastAsia="Times New Roman" w:hAnsi="Times New Roman" w:cs="Times New Roman"/>
          <w:kern w:val="0"/>
          <w:sz w:val="18"/>
          <w:szCs w:val="26"/>
        </w:rPr>
      </w:pPr>
    </w:p>
    <w:p w:rsidR="00644A19" w:rsidRDefault="00644A19" w:rsidP="00055A53">
      <w:pPr>
        <w:spacing w:after="0" w:line="240" w:lineRule="auto"/>
        <w:jc w:val="both"/>
        <w:rPr>
          <w:rFonts w:ascii="Times New Roman" w:eastAsia="Times New Roman" w:hAnsi="Times New Roman" w:cs="Times New Roman"/>
          <w:kern w:val="0"/>
          <w:sz w:val="18"/>
          <w:szCs w:val="26"/>
        </w:rPr>
      </w:pPr>
    </w:p>
    <w:p w:rsidR="00644A19" w:rsidRDefault="00644A19" w:rsidP="00055A53">
      <w:pPr>
        <w:spacing w:after="0" w:line="240" w:lineRule="auto"/>
        <w:jc w:val="both"/>
        <w:rPr>
          <w:rFonts w:ascii="Times New Roman" w:eastAsia="Times New Roman" w:hAnsi="Times New Roman" w:cs="Times New Roman"/>
          <w:kern w:val="0"/>
          <w:sz w:val="18"/>
          <w:szCs w:val="26"/>
        </w:rPr>
      </w:pPr>
    </w:p>
    <w:p w:rsidR="00644A19" w:rsidRDefault="00644A19" w:rsidP="00055A53">
      <w:pPr>
        <w:spacing w:after="0" w:line="240" w:lineRule="auto"/>
        <w:jc w:val="both"/>
        <w:rPr>
          <w:rFonts w:ascii="Times New Roman" w:eastAsia="Times New Roman" w:hAnsi="Times New Roman" w:cs="Times New Roman"/>
          <w:kern w:val="0"/>
          <w:sz w:val="18"/>
          <w:szCs w:val="26"/>
        </w:rPr>
      </w:pPr>
    </w:p>
    <w:p w:rsidR="00644A19" w:rsidRPr="00055A53" w:rsidRDefault="00644A19" w:rsidP="00055A53">
      <w:pPr>
        <w:spacing w:after="0" w:line="240" w:lineRule="auto"/>
        <w:jc w:val="both"/>
        <w:rPr>
          <w:rFonts w:ascii="Times New Roman" w:eastAsia="Times New Roman" w:hAnsi="Times New Roman" w:cs="Times New Roman"/>
          <w:kern w:val="0"/>
          <w:sz w:val="18"/>
          <w:szCs w:val="26"/>
        </w:rPr>
      </w:pPr>
    </w:p>
    <w:p w:rsidR="0063653E" w:rsidRPr="0049298B" w:rsidRDefault="0063653E" w:rsidP="00426368">
      <w:pPr>
        <w:rPr>
          <w:b/>
        </w:rPr>
      </w:pPr>
      <w:r w:rsidRPr="0049298B">
        <w:rPr>
          <w:b/>
        </w:rPr>
        <w:t>Załącznik nr 2</w:t>
      </w:r>
    </w:p>
    <w:p w:rsidR="0063653E" w:rsidRPr="00426368" w:rsidRDefault="0063653E" w:rsidP="00426368">
      <w:r w:rsidRPr="00426368">
        <w:t>do Standardów Ochrony Małoletnich</w:t>
      </w:r>
    </w:p>
    <w:p w:rsidR="0063653E" w:rsidRPr="00426368" w:rsidRDefault="0049298B" w:rsidP="00426368">
      <w:r>
        <w:t>w  Przedszkolu Publicznym Nr 3 w Głogowie</w:t>
      </w:r>
    </w:p>
    <w:p w:rsidR="0063653E" w:rsidRPr="00426368" w:rsidRDefault="0063653E" w:rsidP="00426368"/>
    <w:p w:rsidR="0063653E" w:rsidRPr="00426368" w:rsidRDefault="0063653E" w:rsidP="00426368">
      <w:pPr>
        <w:jc w:val="center"/>
        <w:rPr>
          <w:b/>
          <w:bCs/>
        </w:rPr>
      </w:pPr>
      <w:r w:rsidRPr="00426368">
        <w:rPr>
          <w:b/>
          <w:bCs/>
        </w:rPr>
        <w:t>KARTA INTERWENCJI</w:t>
      </w:r>
      <w:r w:rsidR="00F64640" w:rsidRPr="00426368">
        <w:rPr>
          <w:b/>
          <w:bCs/>
        </w:rPr>
        <w:t xml:space="preserve">  z dnia ……………………………</w:t>
      </w:r>
    </w:p>
    <w:tbl>
      <w:tblPr>
        <w:tblW w:w="9063" w:type="dxa"/>
        <w:tblInd w:w="7" w:type="dxa"/>
        <w:tblCellMar>
          <w:top w:w="3" w:type="dxa"/>
          <w:left w:w="0" w:type="dxa"/>
          <w:right w:w="202" w:type="dxa"/>
        </w:tblCellMar>
        <w:tblLook w:val="04A0"/>
      </w:tblPr>
      <w:tblGrid>
        <w:gridCol w:w="3114"/>
        <w:gridCol w:w="2929"/>
        <w:gridCol w:w="1124"/>
        <w:gridCol w:w="1896"/>
      </w:tblGrid>
      <w:tr w:rsidR="0063653E" w:rsidRPr="00426368" w:rsidTr="0052500D">
        <w:trPr>
          <w:trHeight w:val="468"/>
        </w:trPr>
        <w:tc>
          <w:tcPr>
            <w:tcW w:w="3114" w:type="dxa"/>
            <w:tcBorders>
              <w:top w:val="single" w:sz="3" w:space="0" w:color="000000"/>
              <w:left w:val="single" w:sz="3" w:space="0" w:color="000000"/>
              <w:bottom w:val="single" w:sz="3" w:space="0" w:color="000000"/>
              <w:right w:val="single" w:sz="3" w:space="0" w:color="000000"/>
            </w:tcBorders>
            <w:shd w:val="clear" w:color="auto" w:fill="auto"/>
          </w:tcPr>
          <w:p w:rsidR="0063653E" w:rsidRPr="00426368" w:rsidRDefault="0063653E" w:rsidP="00426368">
            <w:r w:rsidRPr="00426368">
              <w:t xml:space="preserve">Imię i nazwisko małoletniego: </w:t>
            </w:r>
          </w:p>
        </w:tc>
        <w:tc>
          <w:tcPr>
            <w:tcW w:w="4053" w:type="dxa"/>
            <w:gridSpan w:val="2"/>
            <w:tcBorders>
              <w:top w:val="single" w:sz="3" w:space="0" w:color="000000"/>
              <w:left w:val="single" w:sz="3" w:space="0" w:color="000000"/>
              <w:bottom w:val="single" w:sz="3" w:space="0" w:color="000000"/>
              <w:right w:val="nil"/>
            </w:tcBorders>
            <w:shd w:val="clear" w:color="auto" w:fill="auto"/>
          </w:tcPr>
          <w:p w:rsidR="0063653E" w:rsidRPr="00426368" w:rsidRDefault="0063653E" w:rsidP="00426368"/>
        </w:tc>
        <w:tc>
          <w:tcPr>
            <w:tcW w:w="1896" w:type="dxa"/>
            <w:tcBorders>
              <w:top w:val="single" w:sz="3" w:space="0" w:color="000000"/>
              <w:left w:val="nil"/>
              <w:bottom w:val="single" w:sz="3" w:space="0" w:color="000000"/>
              <w:right w:val="single" w:sz="3" w:space="0" w:color="000000"/>
            </w:tcBorders>
            <w:shd w:val="clear" w:color="auto" w:fill="auto"/>
          </w:tcPr>
          <w:p w:rsidR="0063653E" w:rsidRPr="00426368" w:rsidRDefault="0063653E" w:rsidP="00426368"/>
        </w:tc>
      </w:tr>
      <w:tr w:rsidR="0063653E" w:rsidRPr="00426368" w:rsidTr="0052500D">
        <w:trPr>
          <w:trHeight w:val="700"/>
        </w:trPr>
        <w:tc>
          <w:tcPr>
            <w:tcW w:w="3114" w:type="dxa"/>
            <w:tcBorders>
              <w:top w:val="single" w:sz="3" w:space="0" w:color="000000"/>
              <w:left w:val="single" w:sz="3" w:space="0" w:color="000000"/>
              <w:bottom w:val="single" w:sz="3" w:space="0" w:color="000000"/>
              <w:right w:val="single" w:sz="3" w:space="0" w:color="000000"/>
            </w:tcBorders>
            <w:shd w:val="clear" w:color="auto" w:fill="auto"/>
          </w:tcPr>
          <w:p w:rsidR="0063653E" w:rsidRPr="00426368" w:rsidRDefault="0063653E" w:rsidP="00426368">
            <w:pPr>
              <w:jc w:val="center"/>
            </w:pPr>
            <w:r w:rsidRPr="00426368">
              <w:t>Przyczyna interwencji (forma krzywdzeniaopis sytuacji )</w:t>
            </w:r>
          </w:p>
        </w:tc>
        <w:tc>
          <w:tcPr>
            <w:tcW w:w="4053" w:type="dxa"/>
            <w:gridSpan w:val="2"/>
            <w:tcBorders>
              <w:top w:val="single" w:sz="3" w:space="0" w:color="000000"/>
              <w:left w:val="single" w:sz="3" w:space="0" w:color="000000"/>
              <w:bottom w:val="single" w:sz="3" w:space="0" w:color="000000"/>
              <w:right w:val="nil"/>
            </w:tcBorders>
            <w:shd w:val="clear" w:color="auto" w:fill="auto"/>
          </w:tcPr>
          <w:p w:rsidR="0063653E" w:rsidRPr="00426368" w:rsidRDefault="0063653E" w:rsidP="00426368"/>
        </w:tc>
        <w:tc>
          <w:tcPr>
            <w:tcW w:w="1896" w:type="dxa"/>
            <w:tcBorders>
              <w:top w:val="single" w:sz="3" w:space="0" w:color="000000"/>
              <w:left w:val="nil"/>
              <w:bottom w:val="single" w:sz="3" w:space="0" w:color="000000"/>
              <w:right w:val="single" w:sz="3" w:space="0" w:color="000000"/>
            </w:tcBorders>
            <w:shd w:val="clear" w:color="auto" w:fill="auto"/>
          </w:tcPr>
          <w:p w:rsidR="0063653E" w:rsidRPr="00426368" w:rsidRDefault="0063653E" w:rsidP="00426368"/>
        </w:tc>
      </w:tr>
      <w:tr w:rsidR="0063653E" w:rsidRPr="00426368" w:rsidTr="0052500D">
        <w:trPr>
          <w:trHeight w:val="472"/>
        </w:trPr>
        <w:tc>
          <w:tcPr>
            <w:tcW w:w="3114" w:type="dxa"/>
            <w:tcBorders>
              <w:top w:val="single" w:sz="3" w:space="0" w:color="000000"/>
              <w:left w:val="single" w:sz="3" w:space="0" w:color="000000"/>
              <w:bottom w:val="single" w:sz="3" w:space="0" w:color="000000"/>
              <w:right w:val="single" w:sz="3" w:space="0" w:color="000000"/>
            </w:tcBorders>
            <w:shd w:val="clear" w:color="auto" w:fill="auto"/>
          </w:tcPr>
          <w:p w:rsidR="0063653E" w:rsidRPr="00426368" w:rsidRDefault="0063653E" w:rsidP="00415CC8">
            <w:pPr>
              <w:spacing w:after="0" w:line="240" w:lineRule="auto"/>
            </w:pPr>
            <w:r w:rsidRPr="00426368">
              <w:t xml:space="preserve">Osoba zgłaszająca interwencję </w:t>
            </w:r>
          </w:p>
          <w:p w:rsidR="0063653E" w:rsidRPr="00426368" w:rsidRDefault="0063653E" w:rsidP="00415CC8">
            <w:pPr>
              <w:spacing w:after="0" w:line="240" w:lineRule="auto"/>
            </w:pPr>
            <w:r w:rsidRPr="00426368">
              <w:t>(imię i nazwisko)</w:t>
            </w:r>
          </w:p>
        </w:tc>
        <w:tc>
          <w:tcPr>
            <w:tcW w:w="4053" w:type="dxa"/>
            <w:gridSpan w:val="2"/>
            <w:tcBorders>
              <w:top w:val="single" w:sz="3" w:space="0" w:color="000000"/>
              <w:left w:val="single" w:sz="3" w:space="0" w:color="000000"/>
              <w:bottom w:val="single" w:sz="3" w:space="0" w:color="000000"/>
              <w:right w:val="nil"/>
            </w:tcBorders>
            <w:shd w:val="clear" w:color="auto" w:fill="auto"/>
          </w:tcPr>
          <w:p w:rsidR="0063653E" w:rsidRPr="00426368" w:rsidRDefault="0063653E" w:rsidP="00426368"/>
        </w:tc>
        <w:tc>
          <w:tcPr>
            <w:tcW w:w="1896" w:type="dxa"/>
            <w:tcBorders>
              <w:top w:val="single" w:sz="3" w:space="0" w:color="000000"/>
              <w:left w:val="nil"/>
              <w:bottom w:val="single" w:sz="3" w:space="0" w:color="000000"/>
              <w:right w:val="single" w:sz="3" w:space="0" w:color="000000"/>
            </w:tcBorders>
            <w:shd w:val="clear" w:color="auto" w:fill="auto"/>
          </w:tcPr>
          <w:p w:rsidR="0063653E" w:rsidRPr="00426368" w:rsidRDefault="0063653E" w:rsidP="00426368"/>
        </w:tc>
      </w:tr>
      <w:tr w:rsidR="0063653E" w:rsidRPr="00426368" w:rsidTr="0052500D">
        <w:trPr>
          <w:trHeight w:val="237"/>
        </w:trPr>
        <w:tc>
          <w:tcPr>
            <w:tcW w:w="311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3653E" w:rsidRPr="00426368" w:rsidRDefault="0063653E" w:rsidP="00426368">
            <w:r w:rsidRPr="00426368">
              <w:t>Opis działań podjętych przez personel</w:t>
            </w:r>
          </w:p>
        </w:tc>
        <w:tc>
          <w:tcPr>
            <w:tcW w:w="2929" w:type="dxa"/>
            <w:tcBorders>
              <w:top w:val="single" w:sz="3" w:space="0" w:color="000000"/>
              <w:left w:val="single" w:sz="3" w:space="0" w:color="000000"/>
              <w:bottom w:val="single" w:sz="3" w:space="0" w:color="000000"/>
              <w:right w:val="single" w:sz="3" w:space="0" w:color="000000"/>
            </w:tcBorders>
            <w:shd w:val="clear" w:color="auto" w:fill="auto"/>
          </w:tcPr>
          <w:p w:rsidR="0063653E" w:rsidRPr="00426368" w:rsidRDefault="0063653E" w:rsidP="00426368">
            <w:r w:rsidRPr="00426368">
              <w:t xml:space="preserve">Data </w:t>
            </w:r>
          </w:p>
        </w:tc>
        <w:tc>
          <w:tcPr>
            <w:tcW w:w="1124" w:type="dxa"/>
            <w:tcBorders>
              <w:top w:val="single" w:sz="3" w:space="0" w:color="000000"/>
              <w:left w:val="single" w:sz="3" w:space="0" w:color="000000"/>
              <w:bottom w:val="single" w:sz="3" w:space="0" w:color="000000"/>
              <w:right w:val="nil"/>
            </w:tcBorders>
            <w:shd w:val="clear" w:color="auto" w:fill="auto"/>
          </w:tcPr>
          <w:p w:rsidR="0063653E" w:rsidRPr="00426368" w:rsidRDefault="0063653E" w:rsidP="00426368"/>
        </w:tc>
        <w:tc>
          <w:tcPr>
            <w:tcW w:w="1896" w:type="dxa"/>
            <w:tcBorders>
              <w:top w:val="single" w:sz="3" w:space="0" w:color="000000"/>
              <w:left w:val="nil"/>
              <w:bottom w:val="single" w:sz="3" w:space="0" w:color="000000"/>
              <w:right w:val="single" w:sz="3" w:space="0" w:color="000000"/>
            </w:tcBorders>
            <w:shd w:val="clear" w:color="auto" w:fill="auto"/>
          </w:tcPr>
          <w:p w:rsidR="0063653E" w:rsidRPr="00426368" w:rsidRDefault="0063653E" w:rsidP="00426368">
            <w:r w:rsidRPr="00426368">
              <w:t xml:space="preserve">Działanie </w:t>
            </w:r>
          </w:p>
        </w:tc>
      </w:tr>
      <w:tr w:rsidR="0063653E" w:rsidRPr="00426368" w:rsidTr="0052500D">
        <w:trPr>
          <w:trHeight w:val="469"/>
        </w:trPr>
        <w:tc>
          <w:tcPr>
            <w:tcW w:w="0" w:type="auto"/>
            <w:vMerge/>
            <w:tcBorders>
              <w:top w:val="nil"/>
              <w:left w:val="single" w:sz="3" w:space="0" w:color="000000"/>
              <w:bottom w:val="nil"/>
              <w:right w:val="single" w:sz="3" w:space="0" w:color="000000"/>
            </w:tcBorders>
            <w:shd w:val="clear" w:color="auto" w:fill="auto"/>
          </w:tcPr>
          <w:p w:rsidR="0063653E" w:rsidRPr="00426368" w:rsidRDefault="0063653E" w:rsidP="00426368"/>
        </w:tc>
        <w:tc>
          <w:tcPr>
            <w:tcW w:w="2929" w:type="dxa"/>
            <w:tcBorders>
              <w:top w:val="single" w:sz="3" w:space="0" w:color="000000"/>
              <w:left w:val="single" w:sz="3" w:space="0" w:color="000000"/>
              <w:bottom w:val="single" w:sz="3" w:space="0" w:color="000000"/>
              <w:right w:val="single" w:sz="3" w:space="0" w:color="000000"/>
            </w:tcBorders>
            <w:shd w:val="clear" w:color="auto" w:fill="auto"/>
          </w:tcPr>
          <w:p w:rsidR="0063653E" w:rsidRPr="00426368" w:rsidRDefault="0063653E" w:rsidP="00426368"/>
        </w:tc>
        <w:tc>
          <w:tcPr>
            <w:tcW w:w="1124" w:type="dxa"/>
            <w:tcBorders>
              <w:top w:val="single" w:sz="3" w:space="0" w:color="000000"/>
              <w:left w:val="single" w:sz="3" w:space="0" w:color="000000"/>
              <w:bottom w:val="single" w:sz="3" w:space="0" w:color="000000"/>
              <w:right w:val="nil"/>
            </w:tcBorders>
            <w:shd w:val="clear" w:color="auto" w:fill="auto"/>
          </w:tcPr>
          <w:p w:rsidR="0063653E" w:rsidRPr="00426368" w:rsidRDefault="0063653E" w:rsidP="00426368"/>
        </w:tc>
        <w:tc>
          <w:tcPr>
            <w:tcW w:w="1896" w:type="dxa"/>
            <w:tcBorders>
              <w:top w:val="single" w:sz="3" w:space="0" w:color="000000"/>
              <w:left w:val="nil"/>
              <w:bottom w:val="single" w:sz="3" w:space="0" w:color="000000"/>
              <w:right w:val="single" w:sz="3" w:space="0" w:color="000000"/>
            </w:tcBorders>
            <w:shd w:val="clear" w:color="auto" w:fill="auto"/>
          </w:tcPr>
          <w:p w:rsidR="0063653E" w:rsidRPr="00426368" w:rsidRDefault="0063653E" w:rsidP="00426368"/>
        </w:tc>
      </w:tr>
      <w:tr w:rsidR="0063653E" w:rsidRPr="00426368" w:rsidTr="0052500D">
        <w:trPr>
          <w:trHeight w:val="473"/>
        </w:trPr>
        <w:tc>
          <w:tcPr>
            <w:tcW w:w="0" w:type="auto"/>
            <w:vMerge/>
            <w:tcBorders>
              <w:top w:val="nil"/>
              <w:left w:val="single" w:sz="3" w:space="0" w:color="000000"/>
              <w:bottom w:val="nil"/>
              <w:right w:val="single" w:sz="3" w:space="0" w:color="000000"/>
            </w:tcBorders>
            <w:shd w:val="clear" w:color="auto" w:fill="auto"/>
          </w:tcPr>
          <w:p w:rsidR="0063653E" w:rsidRPr="00426368" w:rsidRDefault="0063653E" w:rsidP="00426368"/>
        </w:tc>
        <w:tc>
          <w:tcPr>
            <w:tcW w:w="2929" w:type="dxa"/>
            <w:tcBorders>
              <w:top w:val="single" w:sz="3" w:space="0" w:color="000000"/>
              <w:left w:val="single" w:sz="3" w:space="0" w:color="000000"/>
              <w:bottom w:val="single" w:sz="3" w:space="0" w:color="000000"/>
              <w:right w:val="single" w:sz="3" w:space="0" w:color="000000"/>
            </w:tcBorders>
            <w:shd w:val="clear" w:color="auto" w:fill="auto"/>
          </w:tcPr>
          <w:p w:rsidR="0063653E" w:rsidRPr="00426368" w:rsidRDefault="0063653E" w:rsidP="00426368"/>
        </w:tc>
        <w:tc>
          <w:tcPr>
            <w:tcW w:w="1124" w:type="dxa"/>
            <w:tcBorders>
              <w:top w:val="single" w:sz="3" w:space="0" w:color="000000"/>
              <w:left w:val="single" w:sz="3" w:space="0" w:color="000000"/>
              <w:bottom w:val="single" w:sz="3" w:space="0" w:color="000000"/>
              <w:right w:val="nil"/>
            </w:tcBorders>
            <w:shd w:val="clear" w:color="auto" w:fill="auto"/>
          </w:tcPr>
          <w:p w:rsidR="0063653E" w:rsidRPr="00426368" w:rsidRDefault="0063653E" w:rsidP="00426368"/>
        </w:tc>
        <w:tc>
          <w:tcPr>
            <w:tcW w:w="1896" w:type="dxa"/>
            <w:tcBorders>
              <w:top w:val="single" w:sz="3" w:space="0" w:color="000000"/>
              <w:left w:val="nil"/>
              <w:bottom w:val="single" w:sz="3" w:space="0" w:color="000000"/>
              <w:right w:val="single" w:sz="3" w:space="0" w:color="000000"/>
            </w:tcBorders>
            <w:shd w:val="clear" w:color="auto" w:fill="auto"/>
          </w:tcPr>
          <w:p w:rsidR="0063653E" w:rsidRPr="00426368" w:rsidRDefault="0063653E" w:rsidP="00426368"/>
        </w:tc>
      </w:tr>
      <w:tr w:rsidR="0063653E" w:rsidRPr="00426368" w:rsidTr="0052500D">
        <w:trPr>
          <w:trHeight w:val="470"/>
        </w:trPr>
        <w:tc>
          <w:tcPr>
            <w:tcW w:w="0" w:type="auto"/>
            <w:vMerge/>
            <w:tcBorders>
              <w:top w:val="nil"/>
              <w:left w:val="single" w:sz="3" w:space="0" w:color="000000"/>
              <w:bottom w:val="single" w:sz="3" w:space="0" w:color="000000"/>
              <w:right w:val="single" w:sz="3" w:space="0" w:color="000000"/>
            </w:tcBorders>
            <w:shd w:val="clear" w:color="auto" w:fill="auto"/>
          </w:tcPr>
          <w:p w:rsidR="0063653E" w:rsidRPr="00426368" w:rsidRDefault="0063653E" w:rsidP="00426368"/>
        </w:tc>
        <w:tc>
          <w:tcPr>
            <w:tcW w:w="2929" w:type="dxa"/>
            <w:tcBorders>
              <w:top w:val="single" w:sz="3" w:space="0" w:color="000000"/>
              <w:left w:val="single" w:sz="3" w:space="0" w:color="000000"/>
              <w:bottom w:val="single" w:sz="3" w:space="0" w:color="000000"/>
              <w:right w:val="single" w:sz="3" w:space="0" w:color="000000"/>
            </w:tcBorders>
            <w:shd w:val="clear" w:color="auto" w:fill="auto"/>
          </w:tcPr>
          <w:p w:rsidR="0063653E" w:rsidRPr="00426368" w:rsidRDefault="0063653E" w:rsidP="00426368"/>
        </w:tc>
        <w:tc>
          <w:tcPr>
            <w:tcW w:w="1124" w:type="dxa"/>
            <w:tcBorders>
              <w:top w:val="single" w:sz="3" w:space="0" w:color="000000"/>
              <w:left w:val="single" w:sz="3" w:space="0" w:color="000000"/>
              <w:bottom w:val="single" w:sz="3" w:space="0" w:color="000000"/>
              <w:right w:val="nil"/>
            </w:tcBorders>
            <w:shd w:val="clear" w:color="auto" w:fill="auto"/>
          </w:tcPr>
          <w:p w:rsidR="0063653E" w:rsidRPr="00426368" w:rsidRDefault="0063653E" w:rsidP="00426368"/>
        </w:tc>
        <w:tc>
          <w:tcPr>
            <w:tcW w:w="1896" w:type="dxa"/>
            <w:tcBorders>
              <w:top w:val="single" w:sz="3" w:space="0" w:color="000000"/>
              <w:left w:val="nil"/>
              <w:bottom w:val="single" w:sz="3" w:space="0" w:color="000000"/>
              <w:right w:val="single" w:sz="3" w:space="0" w:color="000000"/>
            </w:tcBorders>
            <w:shd w:val="clear" w:color="auto" w:fill="auto"/>
          </w:tcPr>
          <w:p w:rsidR="0063653E" w:rsidRPr="00426368" w:rsidRDefault="0063653E" w:rsidP="00426368"/>
        </w:tc>
      </w:tr>
      <w:tr w:rsidR="0063653E" w:rsidRPr="00426368" w:rsidTr="0052500D">
        <w:trPr>
          <w:trHeight w:val="237"/>
        </w:trPr>
        <w:tc>
          <w:tcPr>
            <w:tcW w:w="311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3653E" w:rsidRPr="00426368" w:rsidRDefault="0063653E" w:rsidP="00A8041B">
            <w:pPr>
              <w:spacing w:after="0" w:line="240" w:lineRule="auto"/>
              <w:jc w:val="center"/>
            </w:pPr>
            <w:r w:rsidRPr="00426368">
              <w:t>Spotkania z</w:t>
            </w:r>
            <w:r w:rsidR="00CC1F9A" w:rsidRPr="00426368">
              <w:t xml:space="preserve"> rodzicami </w:t>
            </w:r>
            <w:r w:rsidRPr="00426368">
              <w:t xml:space="preserve"> opiekunami małoletniego</w:t>
            </w:r>
          </w:p>
        </w:tc>
        <w:tc>
          <w:tcPr>
            <w:tcW w:w="2929" w:type="dxa"/>
            <w:tcBorders>
              <w:top w:val="single" w:sz="3" w:space="0" w:color="000000"/>
              <w:left w:val="single" w:sz="3" w:space="0" w:color="000000"/>
              <w:bottom w:val="single" w:sz="3" w:space="0" w:color="000000"/>
              <w:right w:val="single" w:sz="3" w:space="0" w:color="000000"/>
            </w:tcBorders>
            <w:shd w:val="clear" w:color="auto" w:fill="auto"/>
          </w:tcPr>
          <w:p w:rsidR="0063653E" w:rsidRPr="00426368" w:rsidRDefault="0063653E" w:rsidP="00426368">
            <w:r w:rsidRPr="00426368">
              <w:t xml:space="preserve">Data </w:t>
            </w:r>
          </w:p>
        </w:tc>
        <w:tc>
          <w:tcPr>
            <w:tcW w:w="1124" w:type="dxa"/>
            <w:tcBorders>
              <w:top w:val="single" w:sz="3" w:space="0" w:color="000000"/>
              <w:left w:val="single" w:sz="3" w:space="0" w:color="000000"/>
              <w:bottom w:val="single" w:sz="3" w:space="0" w:color="000000"/>
              <w:right w:val="nil"/>
            </w:tcBorders>
            <w:shd w:val="clear" w:color="auto" w:fill="auto"/>
          </w:tcPr>
          <w:p w:rsidR="0063653E" w:rsidRPr="00426368" w:rsidRDefault="0063653E" w:rsidP="00426368"/>
        </w:tc>
        <w:tc>
          <w:tcPr>
            <w:tcW w:w="1896" w:type="dxa"/>
            <w:tcBorders>
              <w:top w:val="single" w:sz="3" w:space="0" w:color="000000"/>
              <w:left w:val="nil"/>
              <w:bottom w:val="single" w:sz="3" w:space="0" w:color="000000"/>
              <w:right w:val="single" w:sz="3" w:space="0" w:color="000000"/>
            </w:tcBorders>
            <w:shd w:val="clear" w:color="auto" w:fill="auto"/>
          </w:tcPr>
          <w:p w:rsidR="0063653E" w:rsidRPr="00426368" w:rsidRDefault="0063653E" w:rsidP="00426368">
            <w:r w:rsidRPr="00426368">
              <w:t xml:space="preserve">Działanie </w:t>
            </w:r>
          </w:p>
        </w:tc>
      </w:tr>
      <w:tr w:rsidR="0063653E" w:rsidRPr="00426368" w:rsidTr="0052500D">
        <w:trPr>
          <w:trHeight w:val="473"/>
        </w:trPr>
        <w:tc>
          <w:tcPr>
            <w:tcW w:w="0" w:type="auto"/>
            <w:vMerge/>
            <w:tcBorders>
              <w:top w:val="nil"/>
              <w:left w:val="single" w:sz="3" w:space="0" w:color="000000"/>
              <w:bottom w:val="nil"/>
              <w:right w:val="single" w:sz="3" w:space="0" w:color="000000"/>
            </w:tcBorders>
            <w:shd w:val="clear" w:color="auto" w:fill="auto"/>
          </w:tcPr>
          <w:p w:rsidR="0063653E" w:rsidRPr="00426368" w:rsidRDefault="0063653E" w:rsidP="00426368"/>
        </w:tc>
        <w:tc>
          <w:tcPr>
            <w:tcW w:w="2929" w:type="dxa"/>
            <w:tcBorders>
              <w:top w:val="single" w:sz="3" w:space="0" w:color="000000"/>
              <w:left w:val="single" w:sz="3" w:space="0" w:color="000000"/>
              <w:bottom w:val="single" w:sz="3" w:space="0" w:color="000000"/>
              <w:right w:val="single" w:sz="3" w:space="0" w:color="000000"/>
            </w:tcBorders>
            <w:shd w:val="clear" w:color="auto" w:fill="auto"/>
          </w:tcPr>
          <w:p w:rsidR="0063653E" w:rsidRPr="00426368" w:rsidRDefault="0063653E" w:rsidP="00426368"/>
        </w:tc>
        <w:tc>
          <w:tcPr>
            <w:tcW w:w="1124" w:type="dxa"/>
            <w:tcBorders>
              <w:top w:val="single" w:sz="3" w:space="0" w:color="000000"/>
              <w:left w:val="single" w:sz="3" w:space="0" w:color="000000"/>
              <w:bottom w:val="single" w:sz="3" w:space="0" w:color="000000"/>
              <w:right w:val="nil"/>
            </w:tcBorders>
            <w:shd w:val="clear" w:color="auto" w:fill="auto"/>
          </w:tcPr>
          <w:p w:rsidR="0063653E" w:rsidRPr="00426368" w:rsidRDefault="0063653E" w:rsidP="00426368"/>
        </w:tc>
        <w:tc>
          <w:tcPr>
            <w:tcW w:w="1896" w:type="dxa"/>
            <w:tcBorders>
              <w:top w:val="single" w:sz="3" w:space="0" w:color="000000"/>
              <w:left w:val="nil"/>
              <w:bottom w:val="single" w:sz="3" w:space="0" w:color="000000"/>
              <w:right w:val="single" w:sz="3" w:space="0" w:color="000000"/>
            </w:tcBorders>
            <w:shd w:val="clear" w:color="auto" w:fill="auto"/>
          </w:tcPr>
          <w:p w:rsidR="0063653E" w:rsidRPr="00426368" w:rsidRDefault="0063653E" w:rsidP="00426368"/>
        </w:tc>
      </w:tr>
      <w:tr w:rsidR="0063653E" w:rsidRPr="00426368" w:rsidTr="0052500D">
        <w:trPr>
          <w:trHeight w:val="1160"/>
        </w:trPr>
        <w:tc>
          <w:tcPr>
            <w:tcW w:w="3114" w:type="dxa"/>
            <w:tcBorders>
              <w:top w:val="single" w:sz="3" w:space="0" w:color="000000"/>
              <w:left w:val="single" w:sz="3" w:space="0" w:color="000000"/>
              <w:bottom w:val="single" w:sz="3" w:space="0" w:color="000000"/>
              <w:right w:val="single" w:sz="3" w:space="0" w:color="000000"/>
            </w:tcBorders>
            <w:shd w:val="clear" w:color="auto" w:fill="auto"/>
          </w:tcPr>
          <w:p w:rsidR="0063653E" w:rsidRPr="00426368" w:rsidRDefault="0063653E" w:rsidP="00426368">
            <w:r w:rsidRPr="00426368">
              <w:t xml:space="preserve">Forma podjętej interwencji </w:t>
            </w:r>
          </w:p>
        </w:tc>
        <w:tc>
          <w:tcPr>
            <w:tcW w:w="4053" w:type="dxa"/>
            <w:gridSpan w:val="2"/>
            <w:tcBorders>
              <w:top w:val="single" w:sz="3" w:space="0" w:color="000000"/>
              <w:left w:val="single" w:sz="3" w:space="0" w:color="000000"/>
              <w:bottom w:val="single" w:sz="3" w:space="0" w:color="000000"/>
              <w:right w:val="nil"/>
            </w:tcBorders>
            <w:shd w:val="clear" w:color="auto" w:fill="auto"/>
          </w:tcPr>
          <w:p w:rsidR="00CC1F9A" w:rsidRPr="00426368" w:rsidRDefault="0063653E" w:rsidP="00A8041B">
            <w:pPr>
              <w:spacing w:after="0" w:line="240" w:lineRule="auto"/>
              <w:ind w:left="566"/>
            </w:pPr>
            <w:r w:rsidRPr="00426368">
              <w:t xml:space="preserve">Zawiadomienie policji  </w:t>
            </w:r>
          </w:p>
          <w:p w:rsidR="0063653E" w:rsidRPr="00426368" w:rsidRDefault="00CC1F9A" w:rsidP="00A8041B">
            <w:pPr>
              <w:spacing w:after="0" w:line="240" w:lineRule="auto"/>
              <w:ind w:left="566"/>
            </w:pPr>
            <w:r w:rsidRPr="00426368">
              <w:t>Wniosek o wgląd w sytuację rodziny</w:t>
            </w:r>
          </w:p>
          <w:p w:rsidR="0063653E" w:rsidRPr="00426368" w:rsidRDefault="0063653E" w:rsidP="00A8041B">
            <w:pPr>
              <w:spacing w:after="0" w:line="240" w:lineRule="auto"/>
              <w:ind w:left="566"/>
            </w:pPr>
            <w:r w:rsidRPr="00426368">
              <w:t xml:space="preserve">Zawiadomienie o podejrzeniu przestępstwa  </w:t>
            </w:r>
          </w:p>
          <w:p w:rsidR="0063653E" w:rsidRPr="00426368" w:rsidRDefault="0063653E" w:rsidP="00A8041B">
            <w:pPr>
              <w:spacing w:after="0" w:line="240" w:lineRule="auto"/>
              <w:ind w:left="566"/>
            </w:pPr>
            <w:r w:rsidRPr="00426368">
              <w:t xml:space="preserve">Procedura Niebieskich Kart </w:t>
            </w:r>
          </w:p>
          <w:p w:rsidR="0063653E" w:rsidRPr="00426368" w:rsidRDefault="0063653E" w:rsidP="00A8041B">
            <w:pPr>
              <w:spacing w:after="0" w:line="240" w:lineRule="auto"/>
              <w:ind w:left="566"/>
            </w:pPr>
            <w:r w:rsidRPr="00426368">
              <w:t xml:space="preserve">Inny rodzaj interwencji. </w:t>
            </w:r>
            <w:r w:rsidR="00CC1F9A" w:rsidRPr="00426368">
              <w:t>Wskazać j</w:t>
            </w:r>
            <w:r w:rsidRPr="00426368">
              <w:t xml:space="preserve">aki? </w:t>
            </w:r>
          </w:p>
        </w:tc>
        <w:tc>
          <w:tcPr>
            <w:tcW w:w="1896" w:type="dxa"/>
            <w:tcBorders>
              <w:top w:val="single" w:sz="3" w:space="0" w:color="000000"/>
              <w:left w:val="nil"/>
              <w:bottom w:val="single" w:sz="3" w:space="0" w:color="000000"/>
              <w:right w:val="single" w:sz="3" w:space="0" w:color="000000"/>
            </w:tcBorders>
            <w:shd w:val="clear" w:color="auto" w:fill="auto"/>
          </w:tcPr>
          <w:p w:rsidR="0063653E" w:rsidRPr="00426368" w:rsidRDefault="0063653E" w:rsidP="00B25784">
            <w:pPr>
              <w:ind w:left="566"/>
            </w:pPr>
          </w:p>
        </w:tc>
      </w:tr>
      <w:tr w:rsidR="0063653E" w:rsidRPr="00426368" w:rsidTr="0052500D">
        <w:trPr>
          <w:trHeight w:val="929"/>
        </w:trPr>
        <w:tc>
          <w:tcPr>
            <w:tcW w:w="3114" w:type="dxa"/>
            <w:tcBorders>
              <w:top w:val="single" w:sz="3" w:space="0" w:color="000000"/>
              <w:left w:val="single" w:sz="3" w:space="0" w:color="000000"/>
              <w:bottom w:val="single" w:sz="3" w:space="0" w:color="000000"/>
              <w:right w:val="single" w:sz="3" w:space="0" w:color="000000"/>
            </w:tcBorders>
            <w:shd w:val="clear" w:color="auto" w:fill="auto"/>
          </w:tcPr>
          <w:p w:rsidR="0063653E" w:rsidRPr="00426368" w:rsidRDefault="0063653E" w:rsidP="00A8041B">
            <w:pPr>
              <w:spacing w:after="0" w:line="240" w:lineRule="auto"/>
              <w:jc w:val="center"/>
            </w:pPr>
            <w:r w:rsidRPr="00426368">
              <w:lastRenderedPageBreak/>
              <w:t>Dane dotyczące interwencji</w:t>
            </w:r>
          </w:p>
          <w:p w:rsidR="00CC1F9A" w:rsidRPr="00426368" w:rsidRDefault="0063653E" w:rsidP="00A8041B">
            <w:pPr>
              <w:spacing w:after="0" w:line="240" w:lineRule="auto"/>
              <w:jc w:val="center"/>
            </w:pPr>
            <w:r w:rsidRPr="00426368">
              <w:t>(nazwa organu, do którego zgłoszono interwencję)</w:t>
            </w:r>
          </w:p>
          <w:p w:rsidR="0063653E" w:rsidRPr="00426368" w:rsidRDefault="0063653E" w:rsidP="00A8041B">
            <w:pPr>
              <w:spacing w:after="0" w:line="240" w:lineRule="auto"/>
              <w:jc w:val="center"/>
            </w:pPr>
            <w:r w:rsidRPr="00426368">
              <w:t>i data interwencji</w:t>
            </w:r>
          </w:p>
        </w:tc>
        <w:tc>
          <w:tcPr>
            <w:tcW w:w="4053" w:type="dxa"/>
            <w:gridSpan w:val="2"/>
            <w:tcBorders>
              <w:top w:val="single" w:sz="3" w:space="0" w:color="000000"/>
              <w:left w:val="single" w:sz="3" w:space="0" w:color="000000"/>
              <w:bottom w:val="single" w:sz="3" w:space="0" w:color="000000"/>
              <w:right w:val="nil"/>
            </w:tcBorders>
            <w:shd w:val="clear" w:color="auto" w:fill="auto"/>
          </w:tcPr>
          <w:p w:rsidR="0063653E" w:rsidRPr="00426368" w:rsidRDefault="0063653E" w:rsidP="00426368"/>
        </w:tc>
        <w:tc>
          <w:tcPr>
            <w:tcW w:w="1896" w:type="dxa"/>
            <w:tcBorders>
              <w:top w:val="single" w:sz="3" w:space="0" w:color="000000"/>
              <w:left w:val="nil"/>
              <w:bottom w:val="single" w:sz="3" w:space="0" w:color="000000"/>
              <w:right w:val="single" w:sz="3" w:space="0" w:color="000000"/>
            </w:tcBorders>
            <w:shd w:val="clear" w:color="auto" w:fill="auto"/>
          </w:tcPr>
          <w:p w:rsidR="0063653E" w:rsidRPr="00426368" w:rsidRDefault="0063653E" w:rsidP="00426368"/>
        </w:tc>
      </w:tr>
      <w:tr w:rsidR="0063653E" w:rsidRPr="00426368" w:rsidTr="0052500D">
        <w:trPr>
          <w:trHeight w:val="237"/>
        </w:trPr>
        <w:tc>
          <w:tcPr>
            <w:tcW w:w="311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3653E" w:rsidRPr="00426368" w:rsidRDefault="0063653E" w:rsidP="00A8041B">
            <w:pPr>
              <w:spacing w:after="0" w:line="240" w:lineRule="auto"/>
            </w:pPr>
            <w:r w:rsidRPr="00426368">
              <w:t>Wyniki interwencji: działania organów sprawiedliwości,</w:t>
            </w:r>
            <w:r w:rsidR="00CC1F9A" w:rsidRPr="00426368">
              <w:t xml:space="preserve"> innych podmiotów,</w:t>
            </w:r>
          </w:p>
          <w:p w:rsidR="0063653E" w:rsidRPr="00426368" w:rsidRDefault="0063653E" w:rsidP="00A8041B">
            <w:pPr>
              <w:spacing w:after="0" w:line="240" w:lineRule="auto"/>
            </w:pPr>
            <w:r w:rsidRPr="00426368">
              <w:t xml:space="preserve">działania, szkoły  działania </w:t>
            </w:r>
          </w:p>
          <w:p w:rsidR="0063653E" w:rsidRPr="00426368" w:rsidRDefault="0063653E" w:rsidP="00A8041B">
            <w:pPr>
              <w:spacing w:after="0" w:line="240" w:lineRule="auto"/>
            </w:pPr>
            <w:r w:rsidRPr="00426368">
              <w:t xml:space="preserve">rodziców </w:t>
            </w:r>
          </w:p>
        </w:tc>
        <w:tc>
          <w:tcPr>
            <w:tcW w:w="2929" w:type="dxa"/>
            <w:tcBorders>
              <w:top w:val="single" w:sz="3" w:space="0" w:color="000000"/>
              <w:left w:val="single" w:sz="3" w:space="0" w:color="000000"/>
              <w:bottom w:val="single" w:sz="3" w:space="0" w:color="000000"/>
              <w:right w:val="single" w:sz="3" w:space="0" w:color="000000"/>
            </w:tcBorders>
            <w:shd w:val="clear" w:color="auto" w:fill="auto"/>
          </w:tcPr>
          <w:p w:rsidR="0063653E" w:rsidRPr="00426368" w:rsidRDefault="0063653E" w:rsidP="00426368">
            <w:r w:rsidRPr="00426368">
              <w:t xml:space="preserve">Data </w:t>
            </w:r>
          </w:p>
        </w:tc>
        <w:tc>
          <w:tcPr>
            <w:tcW w:w="1124" w:type="dxa"/>
            <w:tcBorders>
              <w:top w:val="single" w:sz="3" w:space="0" w:color="000000"/>
              <w:left w:val="single" w:sz="3" w:space="0" w:color="000000"/>
              <w:bottom w:val="single" w:sz="3" w:space="0" w:color="000000"/>
              <w:right w:val="nil"/>
            </w:tcBorders>
            <w:shd w:val="clear" w:color="auto" w:fill="auto"/>
          </w:tcPr>
          <w:p w:rsidR="0063653E" w:rsidRPr="00426368" w:rsidRDefault="0063653E" w:rsidP="00426368"/>
        </w:tc>
        <w:tc>
          <w:tcPr>
            <w:tcW w:w="1896" w:type="dxa"/>
            <w:tcBorders>
              <w:top w:val="single" w:sz="3" w:space="0" w:color="000000"/>
              <w:left w:val="nil"/>
              <w:bottom w:val="single" w:sz="3" w:space="0" w:color="000000"/>
              <w:right w:val="single" w:sz="3" w:space="0" w:color="000000"/>
            </w:tcBorders>
            <w:shd w:val="clear" w:color="auto" w:fill="auto"/>
          </w:tcPr>
          <w:p w:rsidR="0063653E" w:rsidRPr="00426368" w:rsidRDefault="0063653E" w:rsidP="00426368">
            <w:r w:rsidRPr="00426368">
              <w:t xml:space="preserve">Działanie </w:t>
            </w:r>
          </w:p>
        </w:tc>
      </w:tr>
      <w:tr w:rsidR="0063653E" w:rsidRPr="00426368" w:rsidTr="0052500D">
        <w:trPr>
          <w:trHeight w:val="473"/>
        </w:trPr>
        <w:tc>
          <w:tcPr>
            <w:tcW w:w="0" w:type="auto"/>
            <w:vMerge/>
            <w:tcBorders>
              <w:top w:val="nil"/>
              <w:left w:val="single" w:sz="3" w:space="0" w:color="000000"/>
              <w:bottom w:val="nil"/>
              <w:right w:val="single" w:sz="3" w:space="0" w:color="000000"/>
            </w:tcBorders>
            <w:shd w:val="clear" w:color="auto" w:fill="auto"/>
          </w:tcPr>
          <w:p w:rsidR="0063653E" w:rsidRPr="00426368" w:rsidRDefault="0063653E" w:rsidP="00426368"/>
        </w:tc>
        <w:tc>
          <w:tcPr>
            <w:tcW w:w="2929" w:type="dxa"/>
            <w:tcBorders>
              <w:top w:val="single" w:sz="3" w:space="0" w:color="000000"/>
              <w:left w:val="single" w:sz="3" w:space="0" w:color="000000"/>
              <w:bottom w:val="single" w:sz="3" w:space="0" w:color="000000"/>
              <w:right w:val="single" w:sz="3" w:space="0" w:color="000000"/>
            </w:tcBorders>
            <w:shd w:val="clear" w:color="auto" w:fill="auto"/>
          </w:tcPr>
          <w:p w:rsidR="0063653E" w:rsidRPr="00426368" w:rsidRDefault="0063653E" w:rsidP="00426368"/>
        </w:tc>
        <w:tc>
          <w:tcPr>
            <w:tcW w:w="1124" w:type="dxa"/>
            <w:tcBorders>
              <w:top w:val="single" w:sz="3" w:space="0" w:color="000000"/>
              <w:left w:val="single" w:sz="3" w:space="0" w:color="000000"/>
              <w:bottom w:val="single" w:sz="3" w:space="0" w:color="000000"/>
              <w:right w:val="nil"/>
            </w:tcBorders>
            <w:shd w:val="clear" w:color="auto" w:fill="auto"/>
          </w:tcPr>
          <w:p w:rsidR="0063653E" w:rsidRPr="00426368" w:rsidRDefault="0063653E" w:rsidP="00426368"/>
        </w:tc>
        <w:tc>
          <w:tcPr>
            <w:tcW w:w="1896" w:type="dxa"/>
            <w:tcBorders>
              <w:top w:val="single" w:sz="3" w:space="0" w:color="000000"/>
              <w:left w:val="nil"/>
              <w:bottom w:val="single" w:sz="3" w:space="0" w:color="000000"/>
              <w:right w:val="single" w:sz="3" w:space="0" w:color="000000"/>
            </w:tcBorders>
            <w:shd w:val="clear" w:color="auto" w:fill="auto"/>
          </w:tcPr>
          <w:p w:rsidR="0063653E" w:rsidRPr="00426368" w:rsidRDefault="0063653E" w:rsidP="00426368"/>
        </w:tc>
      </w:tr>
      <w:tr w:rsidR="0063653E" w:rsidRPr="00426368" w:rsidTr="0052500D">
        <w:trPr>
          <w:trHeight w:val="468"/>
        </w:trPr>
        <w:tc>
          <w:tcPr>
            <w:tcW w:w="0" w:type="auto"/>
            <w:tcBorders>
              <w:top w:val="nil"/>
              <w:left w:val="single" w:sz="3" w:space="0" w:color="000000"/>
              <w:bottom w:val="single" w:sz="3" w:space="0" w:color="000000"/>
              <w:right w:val="single" w:sz="3" w:space="0" w:color="000000"/>
            </w:tcBorders>
            <w:shd w:val="clear" w:color="auto" w:fill="auto"/>
          </w:tcPr>
          <w:p w:rsidR="0063653E" w:rsidRPr="00426368" w:rsidRDefault="0063653E" w:rsidP="00426368"/>
        </w:tc>
        <w:tc>
          <w:tcPr>
            <w:tcW w:w="2929" w:type="dxa"/>
            <w:tcBorders>
              <w:top w:val="single" w:sz="3" w:space="0" w:color="000000"/>
              <w:left w:val="single" w:sz="3" w:space="0" w:color="000000"/>
              <w:bottom w:val="single" w:sz="3" w:space="0" w:color="000000"/>
              <w:right w:val="single" w:sz="3" w:space="0" w:color="000000"/>
            </w:tcBorders>
            <w:shd w:val="clear" w:color="auto" w:fill="auto"/>
          </w:tcPr>
          <w:p w:rsidR="0063653E" w:rsidRPr="00426368" w:rsidRDefault="0063653E" w:rsidP="00426368"/>
        </w:tc>
        <w:tc>
          <w:tcPr>
            <w:tcW w:w="1124" w:type="dxa"/>
            <w:tcBorders>
              <w:top w:val="single" w:sz="3" w:space="0" w:color="000000"/>
              <w:left w:val="single" w:sz="3" w:space="0" w:color="000000"/>
              <w:bottom w:val="single" w:sz="3" w:space="0" w:color="000000"/>
              <w:right w:val="nil"/>
            </w:tcBorders>
            <w:shd w:val="clear" w:color="auto" w:fill="auto"/>
          </w:tcPr>
          <w:p w:rsidR="0063653E" w:rsidRPr="00426368" w:rsidRDefault="0063653E" w:rsidP="00426368"/>
        </w:tc>
        <w:tc>
          <w:tcPr>
            <w:tcW w:w="1896" w:type="dxa"/>
            <w:tcBorders>
              <w:top w:val="single" w:sz="3" w:space="0" w:color="000000"/>
              <w:left w:val="nil"/>
              <w:bottom w:val="single" w:sz="3" w:space="0" w:color="000000"/>
              <w:right w:val="single" w:sz="3" w:space="0" w:color="000000"/>
            </w:tcBorders>
            <w:shd w:val="clear" w:color="auto" w:fill="auto"/>
          </w:tcPr>
          <w:p w:rsidR="0063653E" w:rsidRPr="00426368" w:rsidRDefault="0063653E" w:rsidP="00426368"/>
        </w:tc>
      </w:tr>
    </w:tbl>
    <w:p w:rsidR="00F64640" w:rsidRPr="00426368" w:rsidRDefault="00F64640" w:rsidP="00426368"/>
    <w:p w:rsidR="00415CC8" w:rsidRDefault="00CC1F9A" w:rsidP="00426368">
      <w:r w:rsidRPr="00426368">
        <w:t>………………………</w:t>
      </w:r>
      <w:r w:rsidR="00A8041B">
        <w:t>……………….</w:t>
      </w:r>
      <w:r w:rsidRPr="00426368">
        <w:t>……………</w:t>
      </w:r>
    </w:p>
    <w:p w:rsidR="00CC1F9A" w:rsidRPr="00426368" w:rsidRDefault="00CC1F9A" w:rsidP="00426368">
      <w:r w:rsidRPr="00426368">
        <w:t>…………………</w:t>
      </w:r>
      <w:r w:rsidR="00A8041B">
        <w:t>………………………</w:t>
      </w:r>
      <w:r w:rsidRPr="00426368">
        <w:t>……………………</w:t>
      </w:r>
    </w:p>
    <w:p w:rsidR="0063653E" w:rsidRPr="00426368" w:rsidRDefault="00CC1F9A" w:rsidP="00426368">
      <w:r w:rsidRPr="00426368">
        <w:t>(</w:t>
      </w:r>
      <w:r w:rsidR="0063653E" w:rsidRPr="00426368">
        <w:t xml:space="preserve">Data sporządzenia </w:t>
      </w:r>
      <w:r w:rsidRPr="00426368">
        <w:t>K</w:t>
      </w:r>
      <w:r w:rsidR="0063653E" w:rsidRPr="00426368">
        <w:t>arty Interwencji</w:t>
      </w:r>
      <w:r w:rsidRPr="00426368">
        <w:t>)            (</w:t>
      </w:r>
      <w:r w:rsidR="0063653E" w:rsidRPr="00426368">
        <w:t>Czytelny podpis osoby sporządzającej</w:t>
      </w:r>
      <w:r w:rsidRPr="00426368">
        <w:t>)</w:t>
      </w:r>
    </w:p>
    <w:p w:rsidR="0063653E" w:rsidRPr="0063653E" w:rsidRDefault="0063653E" w:rsidP="0063653E">
      <w:pPr>
        <w:spacing w:after="0"/>
        <w:rPr>
          <w:rFonts w:ascii="Times New Roman" w:eastAsia="Times New Roman" w:hAnsi="Times New Roman" w:cs="Times New Roman"/>
          <w:color w:val="000000"/>
          <w:kern w:val="0"/>
          <w:sz w:val="24"/>
          <w:lang w:val="en-US"/>
        </w:rPr>
      </w:pPr>
    </w:p>
    <w:p w:rsidR="00CC1F9A" w:rsidRDefault="00CC1F9A" w:rsidP="00CC1F9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r w:rsidRPr="00E91FD0">
        <w:rPr>
          <w:rFonts w:ascii="Times New Roman" w:eastAsia="Times New Roman" w:hAnsi="Times New Roman" w:cs="Times New Roman"/>
          <w:bCs/>
          <w:color w:val="000000"/>
          <w:kern w:val="0"/>
          <w:sz w:val="24"/>
          <w:szCs w:val="24"/>
          <w:lang w:eastAsia="pl-PL" w:bidi="pl-PL"/>
        </w:rPr>
        <w:t xml:space="preserve">Załącznik nr </w:t>
      </w:r>
      <w:r w:rsidR="00A878FE">
        <w:rPr>
          <w:rFonts w:ascii="Times New Roman" w:eastAsia="Times New Roman" w:hAnsi="Times New Roman" w:cs="Times New Roman"/>
          <w:bCs/>
          <w:color w:val="000000"/>
          <w:kern w:val="0"/>
          <w:sz w:val="24"/>
          <w:szCs w:val="24"/>
          <w:lang w:eastAsia="pl-PL" w:bidi="pl-PL"/>
        </w:rPr>
        <w:t>3</w:t>
      </w:r>
    </w:p>
    <w:p w:rsidR="0049298B" w:rsidRDefault="00CC1F9A" w:rsidP="0049298B">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r>
        <w:rPr>
          <w:rFonts w:ascii="Times New Roman" w:eastAsia="Times New Roman" w:hAnsi="Times New Roman" w:cs="Times New Roman"/>
          <w:bCs/>
          <w:color w:val="000000"/>
          <w:kern w:val="0"/>
          <w:sz w:val="24"/>
          <w:szCs w:val="24"/>
          <w:lang w:eastAsia="pl-PL" w:bidi="pl-PL"/>
        </w:rPr>
        <w:t>do</w:t>
      </w:r>
      <w:r w:rsidR="0049298B">
        <w:rPr>
          <w:rFonts w:ascii="Times New Roman" w:eastAsia="Times New Roman" w:hAnsi="Times New Roman" w:cs="Times New Roman"/>
          <w:bCs/>
          <w:color w:val="000000"/>
          <w:kern w:val="0"/>
          <w:sz w:val="24"/>
          <w:szCs w:val="24"/>
          <w:lang w:eastAsia="pl-PL" w:bidi="pl-PL"/>
        </w:rPr>
        <w:t xml:space="preserve"> Standardów Ochrony Małoletnich </w:t>
      </w:r>
    </w:p>
    <w:p w:rsidR="00CC1F9A" w:rsidRDefault="0049298B" w:rsidP="0049298B">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r>
        <w:rPr>
          <w:rFonts w:ascii="Times New Roman" w:eastAsia="Times New Roman" w:hAnsi="Times New Roman" w:cs="Times New Roman"/>
          <w:bCs/>
          <w:color w:val="000000"/>
          <w:kern w:val="0"/>
          <w:sz w:val="24"/>
          <w:szCs w:val="24"/>
          <w:lang w:eastAsia="pl-PL" w:bidi="pl-PL"/>
        </w:rPr>
        <w:t>w Przedszkolu Publicznym Nr 3 w Głogowie</w:t>
      </w:r>
    </w:p>
    <w:p w:rsidR="00CC1F9A" w:rsidRDefault="00CC1F9A" w:rsidP="00CC1F9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A878FE" w:rsidRDefault="00A878FE" w:rsidP="00A878FE">
      <w:pPr>
        <w:keepLines/>
        <w:spacing w:before="120" w:after="120" w:line="240" w:lineRule="auto"/>
        <w:jc w:val="both"/>
        <w:rPr>
          <w:rFonts w:ascii="Times New Roman" w:eastAsia="Times New Roman" w:hAnsi="Times New Roman" w:cs="Times New Roman"/>
          <w:bCs/>
          <w:i/>
          <w:iCs/>
          <w:color w:val="000000"/>
          <w:kern w:val="0"/>
          <w:sz w:val="20"/>
          <w:szCs w:val="20"/>
          <w:lang w:eastAsia="pl-PL" w:bidi="pl-PL"/>
        </w:rPr>
      </w:pPr>
      <w:r w:rsidRPr="00A878FE">
        <w:rPr>
          <w:rFonts w:ascii="Times New Roman" w:eastAsia="Times New Roman" w:hAnsi="Times New Roman" w:cs="Times New Roman"/>
          <w:bCs/>
          <w:i/>
          <w:iCs/>
          <w:color w:val="000000"/>
          <w:kern w:val="0"/>
          <w:sz w:val="20"/>
          <w:szCs w:val="20"/>
          <w:lang w:eastAsia="pl-PL" w:bidi="pl-PL"/>
        </w:rPr>
        <w:t>Wzór zawiadomienia o podejrzeniu popełnienia przestępstwa</w:t>
      </w:r>
    </w:p>
    <w:p w:rsidR="00A878FE" w:rsidRDefault="00A878FE" w:rsidP="00A878FE">
      <w:pPr>
        <w:keepLines/>
        <w:spacing w:before="120" w:after="120" w:line="240" w:lineRule="auto"/>
        <w:jc w:val="both"/>
        <w:rPr>
          <w:rFonts w:ascii="Times New Roman" w:eastAsia="Times New Roman" w:hAnsi="Times New Roman" w:cs="Times New Roman"/>
          <w:bCs/>
          <w:i/>
          <w:iCs/>
          <w:color w:val="000000"/>
          <w:kern w:val="0"/>
          <w:sz w:val="20"/>
          <w:szCs w:val="20"/>
          <w:lang w:eastAsia="pl-PL" w:bidi="pl-PL"/>
        </w:rPr>
      </w:pPr>
    </w:p>
    <w:p w:rsidR="00A878FE" w:rsidRDefault="00A878FE" w:rsidP="00A878FE">
      <w:pPr>
        <w:keepLines/>
        <w:spacing w:before="120" w:after="120" w:line="240" w:lineRule="auto"/>
        <w:jc w:val="both"/>
        <w:rPr>
          <w:rFonts w:ascii="Times New Roman" w:eastAsia="Times New Roman" w:hAnsi="Times New Roman" w:cs="Times New Roman"/>
          <w:bCs/>
          <w:i/>
          <w:iCs/>
          <w:color w:val="000000"/>
          <w:kern w:val="0"/>
          <w:sz w:val="20"/>
          <w:szCs w:val="20"/>
          <w:lang w:eastAsia="pl-PL" w:bidi="pl-PL"/>
        </w:rPr>
      </w:pPr>
    </w:p>
    <w:p w:rsidR="00A878FE" w:rsidRDefault="00A878FE" w:rsidP="00A878FE">
      <w:pPr>
        <w:keepLines/>
        <w:spacing w:before="120" w:after="120" w:line="240" w:lineRule="auto"/>
        <w:jc w:val="both"/>
        <w:rPr>
          <w:rFonts w:ascii="Times New Roman" w:eastAsia="Times New Roman" w:hAnsi="Times New Roman" w:cs="Times New Roman"/>
          <w:bCs/>
          <w:i/>
          <w:iCs/>
          <w:color w:val="000000"/>
          <w:kern w:val="0"/>
          <w:sz w:val="20"/>
          <w:szCs w:val="20"/>
          <w:lang w:eastAsia="pl-PL" w:bidi="pl-PL"/>
        </w:rPr>
      </w:pPr>
    </w:p>
    <w:p w:rsidR="00A878FE" w:rsidRPr="00A878FE" w:rsidRDefault="00A878FE" w:rsidP="00A878FE">
      <w:pPr>
        <w:spacing w:after="0" w:line="240" w:lineRule="auto"/>
        <w:jc w:val="right"/>
        <w:rPr>
          <w:rFonts w:ascii="Verdana" w:eastAsia="Times New Roman" w:hAnsi="Verdana" w:cs="Tahoma"/>
          <w:kern w:val="0"/>
          <w:sz w:val="20"/>
          <w:szCs w:val="20"/>
          <w:lang w:eastAsia="pl-PL"/>
        </w:rPr>
      </w:pPr>
      <w:r w:rsidRPr="00A878FE">
        <w:rPr>
          <w:rFonts w:ascii="Verdana" w:eastAsia="Times New Roman" w:hAnsi="Verdana" w:cs="Tahoma"/>
          <w:color w:val="000000"/>
          <w:kern w:val="0"/>
          <w:sz w:val="20"/>
          <w:szCs w:val="20"/>
          <w:lang w:eastAsia="pl-PL"/>
        </w:rPr>
        <w:t>……………</w:t>
      </w:r>
      <w:r>
        <w:rPr>
          <w:rFonts w:ascii="Verdana" w:eastAsia="Times New Roman" w:hAnsi="Verdana" w:cs="Tahoma"/>
          <w:color w:val="000000"/>
          <w:kern w:val="0"/>
          <w:sz w:val="20"/>
          <w:szCs w:val="20"/>
          <w:lang w:eastAsia="pl-PL"/>
        </w:rPr>
        <w:t>……….</w:t>
      </w:r>
      <w:r w:rsidRPr="00A878FE">
        <w:rPr>
          <w:rFonts w:ascii="Verdana" w:eastAsia="Times New Roman" w:hAnsi="Verdana" w:cs="Tahoma"/>
          <w:color w:val="000000"/>
          <w:kern w:val="0"/>
          <w:sz w:val="20"/>
          <w:szCs w:val="20"/>
          <w:lang w:eastAsia="pl-PL"/>
        </w:rPr>
        <w:t>……………………..</w:t>
      </w:r>
    </w:p>
    <w:p w:rsidR="00A878FE" w:rsidRPr="00415CC8" w:rsidRDefault="00A878FE" w:rsidP="00415CC8">
      <w:pPr>
        <w:spacing w:after="0" w:line="240" w:lineRule="auto"/>
        <w:rPr>
          <w:rFonts w:ascii="Verdana" w:eastAsia="Times New Roman" w:hAnsi="Verdana" w:cs="Tahoma"/>
          <w:i/>
          <w:kern w:val="0"/>
          <w:sz w:val="20"/>
          <w:szCs w:val="20"/>
          <w:lang w:eastAsia="pl-PL"/>
        </w:rPr>
      </w:pPr>
      <w:r w:rsidRPr="00A878FE">
        <w:rPr>
          <w:rFonts w:ascii="Verdana" w:eastAsia="Times New Roman" w:hAnsi="Verdana" w:cs="Tahoma"/>
          <w:kern w:val="0"/>
          <w:sz w:val="20"/>
          <w:szCs w:val="20"/>
          <w:lang w:eastAsia="pl-PL"/>
        </w:rPr>
        <w:tab/>
      </w:r>
      <w:r w:rsidRPr="00A878FE">
        <w:rPr>
          <w:rFonts w:ascii="Verdana" w:eastAsia="Times New Roman" w:hAnsi="Verdana" w:cs="Tahoma"/>
          <w:kern w:val="0"/>
          <w:sz w:val="20"/>
          <w:szCs w:val="20"/>
          <w:lang w:eastAsia="pl-PL"/>
        </w:rPr>
        <w:tab/>
      </w:r>
      <w:r w:rsidRPr="00A878FE">
        <w:rPr>
          <w:rFonts w:ascii="Verdana" w:eastAsia="Times New Roman" w:hAnsi="Verdana" w:cs="Tahoma"/>
          <w:kern w:val="0"/>
          <w:sz w:val="20"/>
          <w:szCs w:val="20"/>
          <w:lang w:eastAsia="pl-PL"/>
        </w:rPr>
        <w:tab/>
      </w:r>
      <w:r w:rsidRPr="00A878FE">
        <w:rPr>
          <w:rFonts w:ascii="Verdana" w:eastAsia="Times New Roman" w:hAnsi="Verdana" w:cs="Tahoma"/>
          <w:kern w:val="0"/>
          <w:sz w:val="20"/>
          <w:szCs w:val="20"/>
          <w:lang w:eastAsia="pl-PL"/>
        </w:rPr>
        <w:tab/>
      </w:r>
      <w:r w:rsidRPr="00A878FE">
        <w:rPr>
          <w:rFonts w:ascii="Verdana" w:eastAsia="Times New Roman" w:hAnsi="Verdana" w:cs="Tahoma"/>
          <w:kern w:val="0"/>
          <w:sz w:val="20"/>
          <w:szCs w:val="20"/>
          <w:lang w:eastAsia="pl-PL"/>
        </w:rPr>
        <w:tab/>
      </w:r>
      <w:r w:rsidRPr="00A878FE">
        <w:rPr>
          <w:rFonts w:ascii="Verdana" w:eastAsia="Times New Roman" w:hAnsi="Verdana" w:cs="Tahoma"/>
          <w:kern w:val="0"/>
          <w:sz w:val="20"/>
          <w:szCs w:val="20"/>
          <w:lang w:eastAsia="pl-PL"/>
        </w:rPr>
        <w:tab/>
      </w:r>
      <w:r w:rsidRPr="00A878FE">
        <w:rPr>
          <w:rFonts w:ascii="Verdana" w:eastAsia="Times New Roman" w:hAnsi="Verdana" w:cs="Tahoma"/>
          <w:kern w:val="0"/>
          <w:sz w:val="20"/>
          <w:szCs w:val="20"/>
          <w:lang w:eastAsia="pl-PL"/>
        </w:rPr>
        <w:tab/>
      </w:r>
      <w:r w:rsidRPr="00A878FE">
        <w:rPr>
          <w:rFonts w:ascii="Verdana" w:eastAsia="Times New Roman" w:hAnsi="Verdana" w:cs="Tahoma"/>
          <w:kern w:val="0"/>
          <w:sz w:val="20"/>
          <w:szCs w:val="20"/>
          <w:lang w:eastAsia="pl-PL"/>
        </w:rPr>
        <w:tab/>
      </w:r>
      <w:r w:rsidRPr="00A878FE">
        <w:rPr>
          <w:rFonts w:ascii="Verdana" w:eastAsia="Times New Roman" w:hAnsi="Verdana" w:cs="Tahoma"/>
          <w:kern w:val="0"/>
          <w:sz w:val="20"/>
          <w:szCs w:val="20"/>
          <w:lang w:eastAsia="pl-PL"/>
        </w:rPr>
        <w:tab/>
      </w:r>
      <w:r w:rsidRPr="00A878FE">
        <w:rPr>
          <w:rFonts w:ascii="Verdana" w:eastAsia="Times New Roman" w:hAnsi="Verdana" w:cs="Tahoma"/>
          <w:i/>
          <w:kern w:val="0"/>
          <w:sz w:val="20"/>
          <w:szCs w:val="20"/>
          <w:lang w:eastAsia="pl-PL"/>
        </w:rPr>
        <w:t>(miejscowość, data)</w:t>
      </w:r>
    </w:p>
    <w:p w:rsidR="00A878FE" w:rsidRPr="00A878FE" w:rsidRDefault="00A878FE" w:rsidP="00A878FE">
      <w:pPr>
        <w:spacing w:after="0" w:line="240" w:lineRule="auto"/>
        <w:jc w:val="both"/>
        <w:rPr>
          <w:rFonts w:ascii="Verdana" w:eastAsia="Times New Roman" w:hAnsi="Verdana" w:cs="Times New Roman"/>
          <w:kern w:val="0"/>
          <w:sz w:val="20"/>
          <w:szCs w:val="20"/>
          <w:lang w:eastAsia="pl-PL"/>
        </w:rPr>
      </w:pPr>
    </w:p>
    <w:p w:rsidR="00A878FE" w:rsidRPr="00A878FE" w:rsidRDefault="00A878FE" w:rsidP="00A878FE">
      <w:pPr>
        <w:spacing w:after="0" w:line="240" w:lineRule="auto"/>
        <w:jc w:val="both"/>
        <w:rPr>
          <w:rFonts w:ascii="Verdana" w:eastAsia="Times New Roman" w:hAnsi="Verdana" w:cs="Times New Roman"/>
          <w:kern w:val="0"/>
          <w:sz w:val="20"/>
          <w:szCs w:val="20"/>
          <w:lang w:eastAsia="pl-PL"/>
        </w:rPr>
      </w:pPr>
      <w:r w:rsidRPr="00A878FE">
        <w:rPr>
          <w:rFonts w:ascii="Verdana" w:eastAsia="Times New Roman" w:hAnsi="Verdana" w:cs="Times New Roman"/>
          <w:kern w:val="0"/>
          <w:sz w:val="20"/>
          <w:szCs w:val="20"/>
          <w:lang w:eastAsia="pl-PL"/>
        </w:rPr>
        <w:t xml:space="preserve">Imię i nazwisko osoby </w:t>
      </w:r>
    </w:p>
    <w:p w:rsidR="00A878FE" w:rsidRPr="00A878FE" w:rsidRDefault="00A878FE" w:rsidP="00A878FE">
      <w:pPr>
        <w:spacing w:after="0" w:line="240" w:lineRule="auto"/>
        <w:jc w:val="both"/>
        <w:rPr>
          <w:rFonts w:ascii="Verdana" w:eastAsia="Times New Roman" w:hAnsi="Verdana" w:cs="Times New Roman"/>
          <w:kern w:val="0"/>
          <w:sz w:val="20"/>
          <w:szCs w:val="20"/>
          <w:lang w:eastAsia="pl-PL"/>
        </w:rPr>
      </w:pPr>
      <w:r w:rsidRPr="00A878FE">
        <w:rPr>
          <w:rFonts w:ascii="Verdana" w:eastAsia="Times New Roman" w:hAnsi="Verdana" w:cs="Times New Roman"/>
          <w:kern w:val="0"/>
          <w:sz w:val="20"/>
          <w:szCs w:val="20"/>
          <w:lang w:eastAsia="pl-PL"/>
        </w:rPr>
        <w:t>lub nazwa instytucji zgłaszającej</w:t>
      </w:r>
    </w:p>
    <w:p w:rsidR="00A878FE" w:rsidRPr="00A878FE" w:rsidRDefault="00A878FE" w:rsidP="00A878FE">
      <w:pPr>
        <w:spacing w:after="0" w:line="240" w:lineRule="auto"/>
        <w:jc w:val="both"/>
        <w:rPr>
          <w:rFonts w:ascii="Verdana" w:eastAsia="Times New Roman" w:hAnsi="Verdana" w:cs="Times New Roman"/>
          <w:kern w:val="0"/>
          <w:sz w:val="20"/>
          <w:szCs w:val="20"/>
          <w:lang w:eastAsia="pl-PL"/>
        </w:rPr>
      </w:pPr>
      <w:r w:rsidRPr="00A878FE">
        <w:rPr>
          <w:rFonts w:ascii="Verdana" w:eastAsia="Times New Roman" w:hAnsi="Verdana" w:cs="Times New Roman"/>
          <w:kern w:val="0"/>
          <w:sz w:val="20"/>
          <w:szCs w:val="20"/>
          <w:lang w:eastAsia="pl-PL"/>
        </w:rPr>
        <w:t xml:space="preserve">Adres, pieczęć instytucji </w:t>
      </w:r>
    </w:p>
    <w:p w:rsidR="00A878FE" w:rsidRPr="00A878FE" w:rsidRDefault="00A878FE" w:rsidP="00A878FE">
      <w:pPr>
        <w:spacing w:after="0" w:line="240" w:lineRule="auto"/>
        <w:rPr>
          <w:rFonts w:ascii="Verdana" w:eastAsia="Times New Roman" w:hAnsi="Verdana" w:cs="Tahoma"/>
          <w:kern w:val="0"/>
          <w:sz w:val="20"/>
          <w:szCs w:val="20"/>
          <w:lang w:eastAsia="pl-PL"/>
        </w:rPr>
      </w:pPr>
    </w:p>
    <w:p w:rsidR="00A878FE" w:rsidRPr="00A878FE" w:rsidRDefault="00A878FE" w:rsidP="00A878FE">
      <w:pPr>
        <w:spacing w:after="0" w:line="240" w:lineRule="auto"/>
        <w:ind w:left="4956"/>
        <w:rPr>
          <w:rFonts w:ascii="Verdana" w:eastAsia="Times New Roman" w:hAnsi="Verdana" w:cs="Tahoma"/>
          <w:kern w:val="0"/>
          <w:sz w:val="20"/>
          <w:szCs w:val="20"/>
          <w:lang w:eastAsia="pl-PL"/>
        </w:rPr>
      </w:pPr>
    </w:p>
    <w:p w:rsidR="00A878FE" w:rsidRPr="00A878FE" w:rsidRDefault="00A878FE" w:rsidP="00A878FE">
      <w:pPr>
        <w:spacing w:after="0" w:line="240" w:lineRule="auto"/>
        <w:ind w:left="4956"/>
        <w:rPr>
          <w:rFonts w:ascii="Verdana" w:eastAsia="Times New Roman" w:hAnsi="Verdana" w:cs="Tahoma"/>
          <w:kern w:val="0"/>
          <w:sz w:val="20"/>
          <w:szCs w:val="20"/>
          <w:lang w:eastAsia="pl-PL"/>
        </w:rPr>
      </w:pPr>
      <w:r w:rsidRPr="00A878FE">
        <w:rPr>
          <w:rFonts w:ascii="Verdana" w:eastAsia="Times New Roman" w:hAnsi="Verdana" w:cs="Tahoma"/>
          <w:kern w:val="0"/>
          <w:sz w:val="20"/>
          <w:szCs w:val="20"/>
          <w:lang w:eastAsia="pl-PL"/>
        </w:rPr>
        <w:t>Do:</w:t>
      </w:r>
    </w:p>
    <w:p w:rsidR="00A878FE" w:rsidRPr="00A878FE" w:rsidRDefault="00A878FE" w:rsidP="00A878FE">
      <w:pPr>
        <w:spacing w:after="0" w:line="240" w:lineRule="auto"/>
        <w:ind w:left="4956"/>
        <w:rPr>
          <w:rFonts w:ascii="Verdana" w:eastAsia="Times New Roman" w:hAnsi="Verdana" w:cs="Tahoma"/>
          <w:i/>
          <w:kern w:val="0"/>
          <w:sz w:val="20"/>
          <w:szCs w:val="20"/>
          <w:lang w:eastAsia="pl-PL"/>
        </w:rPr>
      </w:pPr>
      <w:r w:rsidRPr="00A878FE">
        <w:rPr>
          <w:rFonts w:ascii="Verdana" w:eastAsia="Times New Roman" w:hAnsi="Verdana" w:cs="Tahoma"/>
          <w:i/>
          <w:kern w:val="0"/>
          <w:sz w:val="20"/>
          <w:szCs w:val="20"/>
          <w:lang w:eastAsia="pl-PL"/>
        </w:rPr>
        <w:t xml:space="preserve"> (dane jednostki Policji lub prokuratury)</w:t>
      </w:r>
    </w:p>
    <w:p w:rsidR="00A878FE" w:rsidRPr="00A878FE" w:rsidRDefault="00A878FE" w:rsidP="00A878FE">
      <w:pPr>
        <w:spacing w:after="0" w:line="240" w:lineRule="auto"/>
        <w:jc w:val="right"/>
        <w:rPr>
          <w:rFonts w:ascii="Verdana" w:eastAsia="Times New Roman" w:hAnsi="Verdana" w:cs="Tahoma"/>
          <w:kern w:val="0"/>
          <w:sz w:val="20"/>
          <w:szCs w:val="20"/>
          <w:lang w:eastAsia="pl-PL"/>
        </w:rPr>
      </w:pPr>
    </w:p>
    <w:p w:rsidR="00A878FE" w:rsidRPr="00A878FE" w:rsidRDefault="00A878FE" w:rsidP="00A878FE">
      <w:pPr>
        <w:spacing w:after="0" w:line="240" w:lineRule="auto"/>
        <w:jc w:val="right"/>
        <w:rPr>
          <w:rFonts w:ascii="Verdana" w:eastAsia="Times New Roman" w:hAnsi="Verdana" w:cs="Tahoma"/>
          <w:kern w:val="0"/>
          <w:sz w:val="20"/>
          <w:szCs w:val="20"/>
          <w:lang w:eastAsia="pl-PL"/>
        </w:rPr>
      </w:pPr>
    </w:p>
    <w:p w:rsidR="00A878FE" w:rsidRPr="00A878FE" w:rsidRDefault="00A878FE" w:rsidP="00A878FE">
      <w:pPr>
        <w:spacing w:after="0" w:line="240" w:lineRule="auto"/>
        <w:jc w:val="right"/>
        <w:rPr>
          <w:rFonts w:ascii="Verdana" w:eastAsia="Times New Roman" w:hAnsi="Verdana" w:cs="Tahoma"/>
          <w:kern w:val="0"/>
          <w:sz w:val="20"/>
          <w:szCs w:val="20"/>
          <w:lang w:eastAsia="pl-PL"/>
        </w:rPr>
      </w:pPr>
    </w:p>
    <w:p w:rsidR="00A878FE" w:rsidRPr="00A878FE" w:rsidRDefault="00A878FE" w:rsidP="00A878FE">
      <w:pPr>
        <w:spacing w:after="0" w:line="240" w:lineRule="auto"/>
        <w:jc w:val="center"/>
        <w:rPr>
          <w:rFonts w:ascii="Verdana" w:eastAsia="Times New Roman" w:hAnsi="Verdana" w:cs="Tahoma"/>
          <w:b/>
          <w:kern w:val="0"/>
          <w:sz w:val="20"/>
          <w:szCs w:val="20"/>
          <w:lang w:eastAsia="pl-PL"/>
        </w:rPr>
      </w:pPr>
      <w:r w:rsidRPr="00A878FE">
        <w:rPr>
          <w:rFonts w:ascii="Verdana" w:eastAsia="Times New Roman" w:hAnsi="Verdana" w:cs="Tahoma"/>
          <w:b/>
          <w:kern w:val="0"/>
          <w:sz w:val="20"/>
          <w:szCs w:val="20"/>
          <w:lang w:eastAsia="pl-PL"/>
        </w:rPr>
        <w:t>ZAWIADOMIENIE</w:t>
      </w:r>
    </w:p>
    <w:p w:rsidR="00A878FE" w:rsidRPr="00A878FE" w:rsidRDefault="00A878FE" w:rsidP="00A878FE">
      <w:pPr>
        <w:spacing w:after="0" w:line="240" w:lineRule="auto"/>
        <w:jc w:val="center"/>
        <w:rPr>
          <w:rFonts w:ascii="Verdana" w:eastAsia="Times New Roman" w:hAnsi="Verdana" w:cs="Tahoma"/>
          <w:b/>
          <w:kern w:val="0"/>
          <w:sz w:val="20"/>
          <w:szCs w:val="20"/>
          <w:lang w:eastAsia="pl-PL"/>
        </w:rPr>
      </w:pPr>
      <w:r w:rsidRPr="00A878FE">
        <w:rPr>
          <w:rFonts w:ascii="Verdana" w:eastAsia="Times New Roman" w:hAnsi="Verdana" w:cs="Tahoma"/>
          <w:b/>
          <w:kern w:val="0"/>
          <w:sz w:val="20"/>
          <w:szCs w:val="20"/>
          <w:lang w:eastAsia="pl-PL"/>
        </w:rPr>
        <w:t>o popełnieniu przestępstwa wobec dziecka</w:t>
      </w:r>
    </w:p>
    <w:p w:rsidR="00A878FE" w:rsidRPr="00A878FE" w:rsidRDefault="00A878FE" w:rsidP="00A878FE">
      <w:pPr>
        <w:spacing w:after="0" w:line="240" w:lineRule="auto"/>
        <w:jc w:val="both"/>
        <w:rPr>
          <w:rFonts w:ascii="Verdana" w:eastAsia="Times New Roman" w:hAnsi="Verdana" w:cs="Tahoma"/>
          <w:kern w:val="0"/>
          <w:sz w:val="20"/>
          <w:szCs w:val="20"/>
          <w:lang w:eastAsia="pl-PL"/>
        </w:rPr>
      </w:pPr>
    </w:p>
    <w:p w:rsidR="00A878FE" w:rsidRPr="00A878FE" w:rsidRDefault="00A878FE" w:rsidP="00A878FE">
      <w:pPr>
        <w:spacing w:after="0" w:line="240" w:lineRule="auto"/>
        <w:rPr>
          <w:rFonts w:ascii="Verdana" w:eastAsia="Times New Roman" w:hAnsi="Verdana" w:cs="Times New Roman"/>
          <w:kern w:val="0"/>
          <w:sz w:val="20"/>
          <w:szCs w:val="20"/>
          <w:lang w:eastAsia="pl-PL"/>
        </w:rPr>
      </w:pPr>
      <w:r w:rsidRPr="00A878FE">
        <w:rPr>
          <w:rFonts w:ascii="Verdana" w:eastAsia="Times New Roman" w:hAnsi="Verdana" w:cs="Tahoma"/>
          <w:kern w:val="0"/>
          <w:sz w:val="20"/>
          <w:szCs w:val="20"/>
          <w:lang w:eastAsia="pl-PL"/>
        </w:rPr>
        <w:tab/>
      </w:r>
      <w:r w:rsidRPr="00A878FE">
        <w:rPr>
          <w:rFonts w:ascii="Verdana" w:eastAsia="Times New Roman" w:hAnsi="Verdana" w:cs="Times New Roman"/>
          <w:kern w:val="0"/>
          <w:sz w:val="20"/>
          <w:szCs w:val="20"/>
          <w:lang w:eastAsia="pl-PL"/>
        </w:rPr>
        <w:t xml:space="preserve">Zawiadamiam o możliwości popełnienia przestępstwa przez (dane sprawcy, adres) wobec dziecka (dane dziecka, adres, dane opiekuna, inne dane np. telefon do </w:t>
      </w:r>
      <w:r w:rsidR="004763AC">
        <w:rPr>
          <w:rFonts w:ascii="Verdana" w:eastAsia="Times New Roman" w:hAnsi="Verdana" w:cs="Times New Roman"/>
          <w:kern w:val="0"/>
          <w:sz w:val="20"/>
          <w:szCs w:val="20"/>
          <w:lang w:eastAsia="pl-PL"/>
        </w:rPr>
        <w:t>rodzicó</w:t>
      </w:r>
      <w:r w:rsidR="00E705A7">
        <w:rPr>
          <w:rFonts w:ascii="Verdana" w:eastAsia="Times New Roman" w:hAnsi="Verdana" w:cs="Times New Roman"/>
          <w:kern w:val="0"/>
          <w:sz w:val="20"/>
          <w:szCs w:val="20"/>
          <w:lang w:eastAsia="pl-PL"/>
        </w:rPr>
        <w:t xml:space="preserve">w </w:t>
      </w:r>
      <w:r w:rsidRPr="00A878FE">
        <w:rPr>
          <w:rFonts w:ascii="Verdana" w:eastAsia="Times New Roman" w:hAnsi="Verdana" w:cs="Times New Roman"/>
          <w:kern w:val="0"/>
          <w:sz w:val="20"/>
          <w:szCs w:val="20"/>
          <w:lang w:eastAsia="pl-PL"/>
        </w:rPr>
        <w:t xml:space="preserve">opiekunów). </w:t>
      </w:r>
    </w:p>
    <w:p w:rsidR="00A878FE" w:rsidRPr="00A878FE" w:rsidRDefault="00A878FE" w:rsidP="00A878FE">
      <w:pPr>
        <w:spacing w:after="0" w:line="240" w:lineRule="auto"/>
        <w:jc w:val="both"/>
        <w:rPr>
          <w:rFonts w:ascii="Verdana" w:eastAsia="Times New Roman" w:hAnsi="Verdana" w:cs="Tahoma"/>
          <w:kern w:val="0"/>
          <w:sz w:val="20"/>
          <w:szCs w:val="20"/>
          <w:lang w:eastAsia="pl-PL"/>
        </w:rPr>
      </w:pPr>
    </w:p>
    <w:p w:rsidR="00A878FE" w:rsidRPr="00A878FE" w:rsidRDefault="00A878FE" w:rsidP="00A878FE">
      <w:pPr>
        <w:spacing w:after="0" w:line="240" w:lineRule="auto"/>
        <w:jc w:val="center"/>
        <w:rPr>
          <w:rFonts w:ascii="Verdana" w:eastAsia="Times New Roman" w:hAnsi="Verdana" w:cs="Tahoma"/>
          <w:kern w:val="0"/>
          <w:sz w:val="20"/>
          <w:szCs w:val="20"/>
          <w:lang w:eastAsia="pl-PL"/>
        </w:rPr>
      </w:pPr>
    </w:p>
    <w:p w:rsidR="00A878FE" w:rsidRPr="00A878FE" w:rsidRDefault="00A878FE" w:rsidP="00A878FE">
      <w:pPr>
        <w:spacing w:after="0" w:line="240" w:lineRule="auto"/>
        <w:jc w:val="center"/>
        <w:rPr>
          <w:rFonts w:ascii="Verdana" w:eastAsia="Times New Roman" w:hAnsi="Verdana" w:cs="Tahoma"/>
          <w:kern w:val="0"/>
          <w:sz w:val="20"/>
          <w:szCs w:val="20"/>
          <w:lang w:eastAsia="pl-PL"/>
        </w:rPr>
      </w:pPr>
    </w:p>
    <w:p w:rsidR="00A878FE" w:rsidRPr="00A878FE" w:rsidRDefault="00A878FE" w:rsidP="00A878FE">
      <w:pPr>
        <w:spacing w:after="0" w:line="240" w:lineRule="auto"/>
        <w:jc w:val="center"/>
        <w:rPr>
          <w:rFonts w:ascii="Verdana" w:eastAsia="Times New Roman" w:hAnsi="Verdana" w:cs="Tahoma"/>
          <w:b/>
          <w:kern w:val="0"/>
          <w:sz w:val="20"/>
          <w:szCs w:val="20"/>
          <w:lang w:eastAsia="pl-PL"/>
        </w:rPr>
      </w:pPr>
      <w:r w:rsidRPr="00A878FE">
        <w:rPr>
          <w:rFonts w:ascii="Verdana" w:eastAsia="Times New Roman" w:hAnsi="Verdana" w:cs="Tahoma"/>
          <w:b/>
          <w:kern w:val="0"/>
          <w:sz w:val="20"/>
          <w:szCs w:val="20"/>
          <w:lang w:eastAsia="pl-PL"/>
        </w:rPr>
        <w:t>Uzasadnienie</w:t>
      </w:r>
    </w:p>
    <w:p w:rsidR="00A878FE" w:rsidRPr="00A878FE" w:rsidRDefault="00A878FE" w:rsidP="00A878FE">
      <w:pPr>
        <w:spacing w:after="0" w:line="240" w:lineRule="auto"/>
        <w:rPr>
          <w:rFonts w:ascii="Verdana" w:eastAsia="Times New Roman" w:hAnsi="Verdana" w:cs="Tahoma"/>
          <w:kern w:val="0"/>
          <w:sz w:val="20"/>
          <w:szCs w:val="20"/>
          <w:lang w:eastAsia="pl-PL"/>
        </w:rPr>
      </w:pPr>
    </w:p>
    <w:p w:rsidR="00A878FE" w:rsidRPr="00A878FE" w:rsidRDefault="00A878FE" w:rsidP="00A878FE">
      <w:pPr>
        <w:spacing w:after="0" w:line="240" w:lineRule="auto"/>
        <w:jc w:val="both"/>
        <w:rPr>
          <w:rFonts w:ascii="Verdana" w:eastAsia="Times New Roman" w:hAnsi="Verdana" w:cs="Tahoma"/>
          <w:i/>
          <w:kern w:val="0"/>
          <w:sz w:val="20"/>
          <w:szCs w:val="20"/>
          <w:lang w:eastAsia="pl-PL"/>
        </w:rPr>
      </w:pPr>
      <w:r w:rsidRPr="00A878FE">
        <w:rPr>
          <w:rFonts w:ascii="Verdana" w:eastAsia="Times New Roman" w:hAnsi="Verdana" w:cs="Tahoma"/>
          <w:i/>
          <w:kern w:val="0"/>
          <w:sz w:val="20"/>
          <w:szCs w:val="20"/>
          <w:lang w:eastAsia="pl-PL"/>
        </w:rPr>
        <w:t xml:space="preserve">[należy tu zwięźle opisać stan faktyczny, </w:t>
      </w:r>
      <w:r w:rsidRPr="00A878FE">
        <w:rPr>
          <w:rFonts w:ascii="Verdana" w:eastAsia="Times New Roman" w:hAnsi="Verdana" w:cs="Times New Roman"/>
          <w:i/>
          <w:kern w:val="0"/>
          <w:sz w:val="20"/>
          <w:szCs w:val="20"/>
          <w:lang w:eastAsia="pl-PL"/>
        </w:rPr>
        <w:t xml:space="preserve">źródło informacji o przestępstwie </w:t>
      </w:r>
      <w:r w:rsidRPr="00A878FE">
        <w:rPr>
          <w:rFonts w:ascii="Verdana" w:eastAsia="Times New Roman" w:hAnsi="Verdana" w:cs="Tahoma"/>
          <w:i/>
          <w:kern w:val="0"/>
          <w:sz w:val="20"/>
          <w:szCs w:val="20"/>
          <w:lang w:eastAsia="pl-PL"/>
        </w:rPr>
        <w:t>oraz zachowanie sprawcy, które zdaniem zawiadamiającego nosi cechy przestępstwa i ewentualnie podać dowody na poparcie swoich twierdzeń]</w:t>
      </w:r>
    </w:p>
    <w:p w:rsidR="00A878FE" w:rsidRPr="00A878FE" w:rsidRDefault="00A878FE" w:rsidP="00A878FE">
      <w:pPr>
        <w:spacing w:after="0" w:line="240" w:lineRule="auto"/>
        <w:rPr>
          <w:rFonts w:ascii="Verdana" w:eastAsia="Times New Roman" w:hAnsi="Verdana" w:cs="Tahoma"/>
          <w:kern w:val="0"/>
          <w:sz w:val="20"/>
          <w:szCs w:val="20"/>
          <w:lang w:eastAsia="pl-PL"/>
        </w:rPr>
      </w:pPr>
    </w:p>
    <w:p w:rsidR="00A878FE" w:rsidRPr="00A878FE" w:rsidRDefault="00A878FE" w:rsidP="00A878FE">
      <w:pPr>
        <w:spacing w:after="0" w:line="240" w:lineRule="auto"/>
        <w:rPr>
          <w:rFonts w:ascii="Verdana" w:eastAsia="Times New Roman" w:hAnsi="Verdana" w:cs="Tahoma"/>
          <w:kern w:val="0"/>
          <w:sz w:val="20"/>
          <w:szCs w:val="20"/>
          <w:lang w:eastAsia="pl-PL"/>
        </w:rPr>
      </w:pPr>
    </w:p>
    <w:p w:rsidR="00A878FE" w:rsidRPr="00A878FE" w:rsidRDefault="00A878FE" w:rsidP="00A878FE">
      <w:pPr>
        <w:spacing w:after="0" w:line="240" w:lineRule="auto"/>
        <w:rPr>
          <w:rFonts w:ascii="Verdana" w:eastAsia="Times New Roman" w:hAnsi="Verdana" w:cs="Tahoma"/>
          <w:kern w:val="0"/>
          <w:sz w:val="20"/>
          <w:szCs w:val="20"/>
          <w:lang w:eastAsia="pl-PL"/>
        </w:rPr>
      </w:pPr>
      <w:r w:rsidRPr="00A878FE">
        <w:rPr>
          <w:rFonts w:ascii="Verdana" w:eastAsia="Times New Roman" w:hAnsi="Verdana" w:cs="Tahoma"/>
          <w:kern w:val="0"/>
          <w:sz w:val="20"/>
          <w:szCs w:val="20"/>
          <w:lang w:eastAsia="pl-PL"/>
        </w:rPr>
        <w:tab/>
      </w:r>
      <w:r w:rsidRPr="00A878FE">
        <w:rPr>
          <w:rFonts w:ascii="Verdana" w:eastAsia="Times New Roman" w:hAnsi="Verdana" w:cs="Tahoma"/>
          <w:kern w:val="0"/>
          <w:sz w:val="20"/>
          <w:szCs w:val="20"/>
          <w:lang w:eastAsia="pl-PL"/>
        </w:rPr>
        <w:tab/>
      </w:r>
      <w:r w:rsidRPr="00A878FE">
        <w:rPr>
          <w:rFonts w:ascii="Verdana" w:eastAsia="Times New Roman" w:hAnsi="Verdana" w:cs="Tahoma"/>
          <w:kern w:val="0"/>
          <w:sz w:val="20"/>
          <w:szCs w:val="20"/>
          <w:lang w:eastAsia="pl-PL"/>
        </w:rPr>
        <w:tab/>
      </w:r>
      <w:r w:rsidRPr="00A878FE">
        <w:rPr>
          <w:rFonts w:ascii="Verdana" w:eastAsia="Times New Roman" w:hAnsi="Verdana" w:cs="Tahoma"/>
          <w:kern w:val="0"/>
          <w:sz w:val="20"/>
          <w:szCs w:val="20"/>
          <w:lang w:eastAsia="pl-PL"/>
        </w:rPr>
        <w:tab/>
      </w:r>
      <w:r w:rsidRPr="00A878FE">
        <w:rPr>
          <w:rFonts w:ascii="Verdana" w:eastAsia="Times New Roman" w:hAnsi="Verdana" w:cs="Tahoma"/>
          <w:kern w:val="0"/>
          <w:sz w:val="20"/>
          <w:szCs w:val="20"/>
          <w:lang w:eastAsia="pl-PL"/>
        </w:rPr>
        <w:tab/>
      </w:r>
      <w:r w:rsidRPr="00A878FE">
        <w:rPr>
          <w:rFonts w:ascii="Verdana" w:eastAsia="Times New Roman" w:hAnsi="Verdana" w:cs="Tahoma"/>
          <w:kern w:val="0"/>
          <w:sz w:val="20"/>
          <w:szCs w:val="20"/>
          <w:lang w:eastAsia="pl-PL"/>
        </w:rPr>
        <w:tab/>
      </w:r>
      <w:r w:rsidRPr="00A878FE">
        <w:rPr>
          <w:rFonts w:ascii="Verdana" w:eastAsia="Times New Roman" w:hAnsi="Verdana" w:cs="Tahoma"/>
          <w:kern w:val="0"/>
          <w:sz w:val="20"/>
          <w:szCs w:val="20"/>
          <w:lang w:eastAsia="pl-PL"/>
        </w:rPr>
        <w:tab/>
        <w:t>……………………………………</w:t>
      </w:r>
      <w:r w:rsidR="004763AC">
        <w:rPr>
          <w:rFonts w:ascii="Verdana" w:eastAsia="Times New Roman" w:hAnsi="Verdana" w:cs="Tahoma"/>
          <w:kern w:val="0"/>
          <w:sz w:val="20"/>
          <w:szCs w:val="20"/>
          <w:lang w:eastAsia="pl-PL"/>
        </w:rPr>
        <w:t>……………………</w:t>
      </w:r>
    </w:p>
    <w:p w:rsidR="00A878FE" w:rsidRPr="00A878FE" w:rsidRDefault="00A878FE" w:rsidP="004763AC">
      <w:pPr>
        <w:spacing w:after="0" w:line="240" w:lineRule="auto"/>
        <w:ind w:left="4956"/>
        <w:rPr>
          <w:rFonts w:ascii="Verdana" w:eastAsia="Times New Roman" w:hAnsi="Verdana" w:cs="Tahoma"/>
          <w:i/>
          <w:kern w:val="0"/>
          <w:sz w:val="16"/>
          <w:szCs w:val="16"/>
          <w:lang w:eastAsia="pl-PL"/>
        </w:rPr>
      </w:pPr>
      <w:r w:rsidRPr="00A878FE">
        <w:rPr>
          <w:rFonts w:ascii="Verdana" w:eastAsia="Times New Roman" w:hAnsi="Verdana" w:cs="Tahoma"/>
          <w:i/>
          <w:kern w:val="0"/>
          <w:sz w:val="16"/>
          <w:szCs w:val="16"/>
          <w:lang w:eastAsia="pl-PL"/>
        </w:rPr>
        <w:t>(podpis osoby zgłaszającej/osoby reprezentującej instytucję)</w:t>
      </w:r>
    </w:p>
    <w:p w:rsidR="00A878FE" w:rsidRPr="00A878FE" w:rsidRDefault="00A878FE" w:rsidP="00A878FE">
      <w:pPr>
        <w:spacing w:after="0" w:line="240" w:lineRule="auto"/>
        <w:rPr>
          <w:rFonts w:ascii="Verdana" w:eastAsia="Times New Roman" w:hAnsi="Verdana" w:cs="Tahoma"/>
          <w:kern w:val="0"/>
          <w:sz w:val="16"/>
          <w:szCs w:val="16"/>
          <w:lang w:eastAsia="pl-PL"/>
        </w:rPr>
      </w:pPr>
    </w:p>
    <w:p w:rsidR="00A878FE" w:rsidRPr="00A878FE" w:rsidRDefault="00A878FE" w:rsidP="00A878FE">
      <w:pPr>
        <w:spacing w:after="0" w:line="240" w:lineRule="auto"/>
        <w:rPr>
          <w:rFonts w:ascii="Verdana" w:eastAsia="Times New Roman" w:hAnsi="Verdana" w:cs="Tahoma"/>
          <w:kern w:val="0"/>
          <w:sz w:val="16"/>
          <w:szCs w:val="16"/>
          <w:lang w:eastAsia="pl-PL"/>
        </w:rPr>
      </w:pPr>
    </w:p>
    <w:p w:rsidR="00A878FE" w:rsidRPr="00A878FE" w:rsidRDefault="00A878FE" w:rsidP="00A878FE">
      <w:pPr>
        <w:spacing w:after="0" w:line="240" w:lineRule="auto"/>
        <w:rPr>
          <w:rFonts w:ascii="Verdana" w:eastAsia="Times New Roman" w:hAnsi="Verdana" w:cs="Tahoma"/>
          <w:kern w:val="0"/>
          <w:sz w:val="20"/>
          <w:szCs w:val="20"/>
          <w:lang w:eastAsia="pl-PL"/>
        </w:rPr>
      </w:pPr>
    </w:p>
    <w:p w:rsidR="00A878FE" w:rsidRPr="00A878FE" w:rsidRDefault="00A878FE" w:rsidP="00A878FE">
      <w:pPr>
        <w:spacing w:after="0" w:line="240" w:lineRule="auto"/>
        <w:rPr>
          <w:rFonts w:ascii="Verdana" w:eastAsia="Times New Roman" w:hAnsi="Verdana" w:cs="Tahoma"/>
          <w:kern w:val="0"/>
          <w:sz w:val="20"/>
          <w:szCs w:val="20"/>
          <w:lang w:eastAsia="pl-PL"/>
        </w:rPr>
      </w:pPr>
      <w:r w:rsidRPr="00A878FE">
        <w:rPr>
          <w:rFonts w:ascii="Verdana" w:eastAsia="Times New Roman" w:hAnsi="Verdana" w:cs="Tahoma"/>
          <w:kern w:val="0"/>
          <w:sz w:val="20"/>
          <w:szCs w:val="20"/>
          <w:lang w:eastAsia="pl-PL"/>
        </w:rPr>
        <w:t xml:space="preserve">Załączniki: </w:t>
      </w:r>
    </w:p>
    <w:p w:rsidR="00A878FE" w:rsidRPr="00A878FE" w:rsidRDefault="00A878FE" w:rsidP="00A878FE">
      <w:pPr>
        <w:spacing w:after="0" w:line="240" w:lineRule="auto"/>
        <w:rPr>
          <w:rFonts w:ascii="Verdana" w:eastAsia="Times New Roman" w:hAnsi="Verdana" w:cs="Tahoma"/>
          <w:i/>
          <w:kern w:val="0"/>
          <w:sz w:val="20"/>
          <w:szCs w:val="20"/>
          <w:lang w:eastAsia="pl-PL"/>
        </w:rPr>
      </w:pPr>
      <w:r w:rsidRPr="00A878FE">
        <w:rPr>
          <w:rFonts w:ascii="Verdana" w:eastAsia="Times New Roman" w:hAnsi="Verdana" w:cs="Tahoma"/>
          <w:i/>
          <w:kern w:val="0"/>
          <w:sz w:val="20"/>
          <w:szCs w:val="20"/>
          <w:lang w:eastAsia="pl-PL"/>
        </w:rPr>
        <w:t>(należy wymienić tutaj dokumenty, jeśli  odnosiliśmy się do nich w uzasadnieniu)</w:t>
      </w:r>
    </w:p>
    <w:p w:rsidR="00A878FE" w:rsidRPr="00A878FE" w:rsidRDefault="00A878FE" w:rsidP="00A878FE">
      <w:pPr>
        <w:spacing w:after="0" w:line="240" w:lineRule="auto"/>
        <w:rPr>
          <w:rFonts w:ascii="Tahoma" w:eastAsia="Times New Roman" w:hAnsi="Tahoma" w:cs="Tahoma"/>
          <w:i/>
          <w:kern w:val="0"/>
          <w:lang w:eastAsia="pl-PL"/>
        </w:rPr>
      </w:pPr>
    </w:p>
    <w:p w:rsidR="00A878FE" w:rsidRPr="00A878FE" w:rsidRDefault="00A878FE" w:rsidP="00A878FE">
      <w:pPr>
        <w:spacing w:after="0" w:line="240" w:lineRule="auto"/>
        <w:rPr>
          <w:rFonts w:ascii="Source Sans Pro" w:eastAsia="Times New Roman" w:hAnsi="Source Sans Pro" w:cs="Times New Roman"/>
          <w:color w:val="0C3163"/>
          <w:kern w:val="0"/>
          <w:sz w:val="24"/>
          <w:szCs w:val="24"/>
          <w:lang w:eastAsia="pl-PL"/>
        </w:rPr>
      </w:pPr>
    </w:p>
    <w:p w:rsidR="00A878FE" w:rsidRDefault="00A878FE" w:rsidP="00A878FE">
      <w:pPr>
        <w:spacing w:after="0" w:line="240" w:lineRule="auto"/>
        <w:rPr>
          <w:rFonts w:ascii="Source Sans Pro" w:eastAsia="Times New Roman" w:hAnsi="Source Sans Pro" w:cs="Times New Roman"/>
          <w:color w:val="0C3163"/>
          <w:kern w:val="0"/>
          <w:sz w:val="24"/>
          <w:szCs w:val="24"/>
          <w:lang w:eastAsia="pl-PL"/>
        </w:rPr>
      </w:pPr>
    </w:p>
    <w:p w:rsidR="00644A19" w:rsidRDefault="00644A19" w:rsidP="00A878FE">
      <w:pPr>
        <w:spacing w:after="0" w:line="240" w:lineRule="auto"/>
        <w:rPr>
          <w:rFonts w:ascii="Source Sans Pro" w:eastAsia="Times New Roman" w:hAnsi="Source Sans Pro" w:cs="Times New Roman"/>
          <w:color w:val="0C3163"/>
          <w:kern w:val="0"/>
          <w:sz w:val="24"/>
          <w:szCs w:val="24"/>
          <w:lang w:eastAsia="pl-PL"/>
        </w:rPr>
      </w:pPr>
    </w:p>
    <w:p w:rsidR="00644A19" w:rsidRDefault="00644A19" w:rsidP="00A878FE">
      <w:pPr>
        <w:spacing w:after="0" w:line="240" w:lineRule="auto"/>
        <w:rPr>
          <w:rFonts w:ascii="Source Sans Pro" w:eastAsia="Times New Roman" w:hAnsi="Source Sans Pro" w:cs="Times New Roman"/>
          <w:color w:val="0C3163"/>
          <w:kern w:val="0"/>
          <w:sz w:val="24"/>
          <w:szCs w:val="24"/>
          <w:lang w:eastAsia="pl-PL"/>
        </w:rPr>
      </w:pPr>
    </w:p>
    <w:p w:rsidR="00644A19" w:rsidRDefault="00644A19" w:rsidP="00A878FE">
      <w:pPr>
        <w:spacing w:after="0" w:line="240" w:lineRule="auto"/>
        <w:rPr>
          <w:rFonts w:ascii="Source Sans Pro" w:eastAsia="Times New Roman" w:hAnsi="Source Sans Pro" w:cs="Times New Roman"/>
          <w:color w:val="0C3163"/>
          <w:kern w:val="0"/>
          <w:sz w:val="24"/>
          <w:szCs w:val="24"/>
          <w:lang w:eastAsia="pl-PL"/>
        </w:rPr>
      </w:pPr>
    </w:p>
    <w:p w:rsidR="00644A19" w:rsidRDefault="00644A19" w:rsidP="0049298B">
      <w:pPr>
        <w:spacing w:after="0" w:line="240" w:lineRule="auto"/>
        <w:jc w:val="right"/>
        <w:rPr>
          <w:rFonts w:ascii="Source Sans Pro" w:eastAsia="Times New Roman" w:hAnsi="Source Sans Pro" w:cs="Times New Roman"/>
          <w:color w:val="0C3163"/>
          <w:kern w:val="0"/>
          <w:sz w:val="24"/>
          <w:szCs w:val="24"/>
          <w:lang w:eastAsia="pl-PL"/>
        </w:rPr>
      </w:pPr>
    </w:p>
    <w:p w:rsidR="00F64640" w:rsidRPr="0049298B" w:rsidRDefault="0049298B" w:rsidP="0049298B">
      <w:pPr>
        <w:keepLines/>
        <w:spacing w:after="0" w:line="240" w:lineRule="auto"/>
        <w:ind w:hanging="426"/>
        <w:jc w:val="right"/>
        <w:rPr>
          <w:rFonts w:ascii="Times New Roman" w:eastAsia="Times New Roman" w:hAnsi="Times New Roman" w:cs="Times New Roman"/>
          <w:b/>
          <w:bCs/>
          <w:color w:val="000000"/>
          <w:kern w:val="0"/>
          <w:sz w:val="24"/>
          <w:szCs w:val="24"/>
          <w:lang w:eastAsia="pl-PL" w:bidi="pl-PL"/>
        </w:rPr>
      </w:pPr>
      <w:r w:rsidRPr="0049298B">
        <w:rPr>
          <w:rFonts w:ascii="Times New Roman" w:eastAsia="Times New Roman" w:hAnsi="Times New Roman" w:cs="Times New Roman"/>
          <w:b/>
          <w:bCs/>
          <w:color w:val="000000"/>
          <w:kern w:val="0"/>
          <w:sz w:val="24"/>
          <w:szCs w:val="24"/>
          <w:lang w:eastAsia="pl-PL" w:bidi="pl-PL"/>
        </w:rPr>
        <w:t>Z</w:t>
      </w:r>
      <w:r w:rsidR="00F81AF7" w:rsidRPr="0049298B">
        <w:rPr>
          <w:rFonts w:ascii="Times New Roman" w:eastAsia="Times New Roman" w:hAnsi="Times New Roman" w:cs="Times New Roman"/>
          <w:b/>
          <w:bCs/>
          <w:color w:val="000000"/>
          <w:kern w:val="0"/>
          <w:sz w:val="24"/>
          <w:szCs w:val="24"/>
          <w:lang w:eastAsia="pl-PL" w:bidi="pl-PL"/>
        </w:rPr>
        <w:t>ałącznik nr 4</w:t>
      </w:r>
    </w:p>
    <w:p w:rsidR="00F81AF7" w:rsidRDefault="00F81AF7" w:rsidP="0049298B">
      <w:pPr>
        <w:keepLines/>
        <w:spacing w:after="0" w:line="240" w:lineRule="auto"/>
        <w:ind w:hanging="426"/>
        <w:jc w:val="right"/>
        <w:rPr>
          <w:rFonts w:ascii="Times New Roman" w:eastAsia="Times New Roman" w:hAnsi="Times New Roman" w:cs="Times New Roman"/>
          <w:bCs/>
          <w:color w:val="000000"/>
          <w:kern w:val="0"/>
          <w:sz w:val="24"/>
          <w:szCs w:val="24"/>
          <w:lang w:eastAsia="pl-PL" w:bidi="pl-PL"/>
        </w:rPr>
      </w:pPr>
      <w:r>
        <w:rPr>
          <w:rFonts w:ascii="Times New Roman" w:eastAsia="Times New Roman" w:hAnsi="Times New Roman" w:cs="Times New Roman"/>
          <w:bCs/>
          <w:color w:val="000000"/>
          <w:kern w:val="0"/>
          <w:sz w:val="24"/>
          <w:szCs w:val="24"/>
          <w:lang w:eastAsia="pl-PL" w:bidi="pl-PL"/>
        </w:rPr>
        <w:t>do Standardów Ochrony Małoletnich</w:t>
      </w:r>
    </w:p>
    <w:p w:rsidR="00F64640" w:rsidRDefault="0049298B" w:rsidP="0049298B">
      <w:pPr>
        <w:keepLines/>
        <w:spacing w:after="0" w:line="240" w:lineRule="auto"/>
        <w:ind w:hanging="426"/>
        <w:jc w:val="right"/>
        <w:rPr>
          <w:rFonts w:ascii="Times New Roman" w:eastAsia="Times New Roman" w:hAnsi="Times New Roman" w:cs="Times New Roman"/>
          <w:bCs/>
          <w:color w:val="000000"/>
          <w:kern w:val="0"/>
          <w:sz w:val="24"/>
          <w:szCs w:val="24"/>
          <w:lang w:eastAsia="pl-PL" w:bidi="pl-PL"/>
        </w:rPr>
      </w:pPr>
      <w:r>
        <w:rPr>
          <w:rFonts w:ascii="Times New Roman" w:eastAsia="Times New Roman" w:hAnsi="Times New Roman" w:cs="Times New Roman"/>
          <w:bCs/>
          <w:color w:val="000000"/>
          <w:kern w:val="0"/>
          <w:sz w:val="24"/>
          <w:szCs w:val="24"/>
          <w:lang w:eastAsia="pl-PL" w:bidi="pl-PL"/>
        </w:rPr>
        <w:t>w  Przedszkolu Publicznym Nr 3 w Głogowie</w:t>
      </w:r>
    </w:p>
    <w:p w:rsidR="00F64640" w:rsidRDefault="00F81AF7" w:rsidP="00F64640">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rPr>
      </w:pPr>
      <w:r w:rsidRPr="00F81AF7">
        <w:rPr>
          <w:rFonts w:ascii="Times New Roman" w:eastAsia="Times New Roman" w:hAnsi="Times New Roman" w:cs="Times New Roman"/>
          <w:bCs/>
          <w:i/>
          <w:iCs/>
          <w:color w:val="000000"/>
          <w:kern w:val="0"/>
          <w:sz w:val="18"/>
          <w:szCs w:val="18"/>
          <w:lang w:eastAsia="pl-PL" w:bidi="pl-PL"/>
        </w:rPr>
        <w:t>Wzór wniosku o wgląd w sytuację rodzin</w:t>
      </w:r>
      <w:r>
        <w:rPr>
          <w:rFonts w:ascii="Times New Roman" w:eastAsia="Times New Roman" w:hAnsi="Times New Roman" w:cs="Times New Roman"/>
          <w:bCs/>
          <w:i/>
          <w:iCs/>
          <w:color w:val="000000"/>
          <w:kern w:val="0"/>
          <w:sz w:val="18"/>
          <w:szCs w:val="18"/>
          <w:lang w:eastAsia="pl-PL" w:bidi="pl-PL"/>
        </w:rPr>
        <w:t>y</w:t>
      </w:r>
    </w:p>
    <w:p w:rsidR="00F81AF7" w:rsidRPr="00F64640" w:rsidRDefault="00F81AF7" w:rsidP="00F64640">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rPr>
      </w:pPr>
      <w:r>
        <w:rPr>
          <w:rFonts w:ascii="Lato" w:hAnsi="Lato"/>
          <w:sz w:val="20"/>
          <w:szCs w:val="20"/>
        </w:rPr>
        <w:tab/>
      </w:r>
      <w:r>
        <w:rPr>
          <w:rFonts w:ascii="Lato" w:hAnsi="Lato"/>
          <w:sz w:val="20"/>
          <w:szCs w:val="20"/>
        </w:rPr>
        <w:tab/>
      </w:r>
    </w:p>
    <w:p w:rsidR="00F81AF7" w:rsidRPr="00A8041B" w:rsidRDefault="00F81AF7" w:rsidP="00A8041B">
      <w:pPr>
        <w:pStyle w:val="Standard"/>
        <w:spacing w:after="120" w:line="360" w:lineRule="auto"/>
        <w:jc w:val="right"/>
      </w:pPr>
      <w:r>
        <w:rPr>
          <w:rFonts w:ascii="Lato" w:hAnsi="Lato"/>
          <w:sz w:val="20"/>
          <w:szCs w:val="20"/>
        </w:rPr>
        <w:t>(miejscowość), dnia ...............................</w:t>
      </w:r>
    </w:p>
    <w:p w:rsidR="00F81AF7" w:rsidRPr="00A8041B" w:rsidRDefault="00F81AF7" w:rsidP="00F81AF7">
      <w:pPr>
        <w:pStyle w:val="Standard"/>
        <w:spacing w:after="0" w:line="360" w:lineRule="auto"/>
        <w:jc w:val="right"/>
        <w:rPr>
          <w:b/>
          <w:bCs/>
        </w:rPr>
      </w:pPr>
      <w:r>
        <w:rPr>
          <w:rFonts w:ascii="Lato" w:hAnsi="Lato"/>
          <w:sz w:val="20"/>
          <w:szCs w:val="20"/>
        </w:rPr>
        <w:tab/>
      </w:r>
      <w:r>
        <w:rPr>
          <w:rFonts w:ascii="Lato" w:hAnsi="Lato"/>
          <w:sz w:val="20"/>
          <w:szCs w:val="20"/>
        </w:rPr>
        <w:tab/>
      </w:r>
      <w:r w:rsidRPr="00A8041B">
        <w:rPr>
          <w:rFonts w:ascii="Lato" w:hAnsi="Lato"/>
          <w:b/>
          <w:bCs/>
          <w:sz w:val="20"/>
          <w:szCs w:val="20"/>
        </w:rPr>
        <w:t>Sąd Rejonowy</w:t>
      </w:r>
    </w:p>
    <w:p w:rsidR="00F81AF7" w:rsidRPr="00A8041B" w:rsidRDefault="00F81AF7" w:rsidP="00F81AF7">
      <w:pPr>
        <w:pStyle w:val="Standard"/>
        <w:spacing w:after="0" w:line="360" w:lineRule="auto"/>
        <w:jc w:val="right"/>
        <w:rPr>
          <w:b/>
          <w:bCs/>
        </w:rPr>
      </w:pPr>
      <w:r w:rsidRPr="00A8041B">
        <w:rPr>
          <w:rFonts w:ascii="Lato" w:hAnsi="Lato"/>
          <w:b/>
          <w:bCs/>
          <w:sz w:val="20"/>
          <w:szCs w:val="20"/>
        </w:rPr>
        <w:tab/>
      </w:r>
      <w:r w:rsidRPr="00A8041B">
        <w:rPr>
          <w:rFonts w:ascii="Lato" w:hAnsi="Lato"/>
          <w:b/>
          <w:bCs/>
          <w:sz w:val="20"/>
          <w:szCs w:val="20"/>
        </w:rPr>
        <w:tab/>
        <w:t>w ..................................</w:t>
      </w:r>
    </w:p>
    <w:p w:rsidR="00F81AF7" w:rsidRPr="00A8041B" w:rsidRDefault="00F81AF7" w:rsidP="00F81AF7">
      <w:pPr>
        <w:pStyle w:val="Standard"/>
        <w:spacing w:after="0" w:line="360" w:lineRule="auto"/>
        <w:jc w:val="right"/>
        <w:rPr>
          <w:b/>
          <w:bCs/>
        </w:rPr>
      </w:pPr>
      <w:r w:rsidRPr="00A8041B">
        <w:rPr>
          <w:rFonts w:ascii="Lato" w:hAnsi="Lato"/>
          <w:b/>
          <w:bCs/>
          <w:sz w:val="20"/>
          <w:szCs w:val="20"/>
        </w:rPr>
        <w:tab/>
        <w:t xml:space="preserve"> Wydział Rodzinny i Nieletnich</w:t>
      </w:r>
      <w:r w:rsidRPr="00A8041B">
        <w:rPr>
          <w:rStyle w:val="Odwoanieprzypisudolnego"/>
          <w:rFonts w:ascii="Lato" w:hAnsi="Lato"/>
          <w:b/>
          <w:bCs/>
          <w:sz w:val="20"/>
          <w:szCs w:val="20"/>
        </w:rPr>
        <w:footnoteReference w:id="2"/>
      </w:r>
    </w:p>
    <w:p w:rsidR="00F81AF7" w:rsidRDefault="00F81AF7" w:rsidP="00F81AF7">
      <w:pPr>
        <w:pStyle w:val="Standard"/>
        <w:spacing w:after="120" w:line="360" w:lineRule="auto"/>
        <w:jc w:val="both"/>
      </w:pPr>
      <w:r>
        <w:rPr>
          <w:rFonts w:ascii="Lato" w:hAnsi="Lato"/>
          <w:sz w:val="20"/>
          <w:szCs w:val="20"/>
        </w:rPr>
        <w:t>L.Dz…………………..</w:t>
      </w:r>
    </w:p>
    <w:p w:rsidR="00F81AF7" w:rsidRDefault="00F81AF7" w:rsidP="00F81AF7">
      <w:pPr>
        <w:pStyle w:val="Standard"/>
        <w:spacing w:after="120" w:line="360" w:lineRule="auto"/>
        <w:jc w:val="both"/>
        <w:rPr>
          <w:rFonts w:ascii="Lato" w:hAnsi="Lato"/>
          <w:sz w:val="20"/>
          <w:szCs w:val="20"/>
        </w:rPr>
      </w:pPr>
    </w:p>
    <w:p w:rsidR="00F81AF7" w:rsidRDefault="00F81AF7" w:rsidP="00F81AF7">
      <w:pPr>
        <w:pStyle w:val="Standard"/>
        <w:spacing w:after="0" w:line="360" w:lineRule="auto"/>
        <w:jc w:val="right"/>
      </w:pPr>
      <w:r>
        <w:rPr>
          <w:rFonts w:ascii="Lato" w:hAnsi="Lato"/>
          <w:sz w:val="20"/>
          <w:szCs w:val="20"/>
        </w:rPr>
        <w:t xml:space="preserve">Wnioskodawca: </w:t>
      </w:r>
      <w:r>
        <w:rPr>
          <w:rFonts w:ascii="Lato" w:hAnsi="Lato"/>
          <w:i/>
          <w:sz w:val="20"/>
          <w:szCs w:val="20"/>
        </w:rPr>
        <w:t>Imię i nazwisko lub nazwa instytucji</w:t>
      </w:r>
    </w:p>
    <w:p w:rsidR="00F81AF7" w:rsidRDefault="00F81AF7" w:rsidP="00F81AF7">
      <w:pPr>
        <w:pStyle w:val="Standard"/>
        <w:spacing w:after="0" w:line="360" w:lineRule="auto"/>
        <w:jc w:val="right"/>
      </w:pPr>
      <w:r>
        <w:rPr>
          <w:rFonts w:ascii="Lato" w:hAnsi="Lato"/>
          <w:i/>
          <w:sz w:val="20"/>
          <w:szCs w:val="20"/>
        </w:rPr>
        <w:t>reprezentowana przez: …………………………</w:t>
      </w:r>
    </w:p>
    <w:p w:rsidR="00F64640" w:rsidRPr="00A8041B" w:rsidRDefault="00F81AF7" w:rsidP="00A8041B">
      <w:pPr>
        <w:pStyle w:val="Standard"/>
        <w:spacing w:after="0" w:line="360" w:lineRule="auto"/>
        <w:jc w:val="right"/>
      </w:pPr>
      <w:r>
        <w:rPr>
          <w:rFonts w:ascii="Lato" w:hAnsi="Lato"/>
          <w:i/>
          <w:sz w:val="20"/>
          <w:szCs w:val="20"/>
        </w:rPr>
        <w:t>adres do korespondencji: …………………………</w:t>
      </w:r>
    </w:p>
    <w:p w:rsidR="00F64640" w:rsidRDefault="00F64640" w:rsidP="00F81AF7">
      <w:pPr>
        <w:pStyle w:val="Standard"/>
        <w:spacing w:after="120" w:line="360" w:lineRule="auto"/>
        <w:jc w:val="both"/>
        <w:rPr>
          <w:rFonts w:ascii="Lato" w:hAnsi="Lato"/>
          <w:sz w:val="20"/>
          <w:szCs w:val="20"/>
        </w:rPr>
      </w:pPr>
    </w:p>
    <w:p w:rsidR="00F81AF7" w:rsidRDefault="00F81AF7" w:rsidP="00F81AF7">
      <w:pPr>
        <w:pStyle w:val="Standard"/>
        <w:spacing w:after="0" w:line="360" w:lineRule="auto"/>
        <w:jc w:val="right"/>
      </w:pPr>
      <w:r>
        <w:rPr>
          <w:rFonts w:ascii="Lato" w:hAnsi="Lato"/>
          <w:sz w:val="20"/>
          <w:szCs w:val="20"/>
        </w:rPr>
        <w:t>Uczestnicy postępowania: ....................(imiona i nazwiska rodziców)</w:t>
      </w:r>
    </w:p>
    <w:p w:rsidR="00F81AF7" w:rsidRDefault="00F81AF7" w:rsidP="00F81AF7">
      <w:pPr>
        <w:pStyle w:val="Standard"/>
        <w:spacing w:after="0" w:line="360" w:lineRule="auto"/>
        <w:jc w:val="right"/>
      </w:pPr>
      <w:r>
        <w:rPr>
          <w:rFonts w:ascii="Lato" w:hAnsi="Lato"/>
          <w:sz w:val="20"/>
          <w:szCs w:val="20"/>
        </w:rPr>
        <w:t xml:space="preserve">                                    ul............................</w:t>
      </w:r>
    </w:p>
    <w:p w:rsidR="00F81AF7" w:rsidRDefault="00F81AF7" w:rsidP="00F81AF7">
      <w:pPr>
        <w:pStyle w:val="Standard"/>
        <w:spacing w:after="0" w:line="360" w:lineRule="auto"/>
        <w:jc w:val="right"/>
      </w:pPr>
      <w:r>
        <w:rPr>
          <w:rFonts w:ascii="Lato" w:hAnsi="Lato"/>
          <w:sz w:val="20"/>
          <w:szCs w:val="20"/>
        </w:rPr>
        <w:t xml:space="preserve">                                        .(adres zamieszkania)</w:t>
      </w:r>
    </w:p>
    <w:p w:rsidR="00F64640" w:rsidRDefault="00F81AF7" w:rsidP="00F81AF7">
      <w:pPr>
        <w:pStyle w:val="Standard"/>
        <w:spacing w:after="0" w:line="360" w:lineRule="auto"/>
        <w:jc w:val="right"/>
        <w:rPr>
          <w:rFonts w:ascii="Lato" w:hAnsi="Lato"/>
          <w:sz w:val="20"/>
          <w:szCs w:val="20"/>
        </w:rPr>
      </w:pPr>
      <w:r>
        <w:rPr>
          <w:rFonts w:ascii="Lato" w:hAnsi="Lato"/>
          <w:sz w:val="20"/>
          <w:szCs w:val="20"/>
        </w:rPr>
        <w:t xml:space="preserve">                                            rodzice małoletniego: ………………………</w:t>
      </w:r>
    </w:p>
    <w:p w:rsidR="00F81AF7" w:rsidRPr="00A8041B" w:rsidRDefault="00F81AF7" w:rsidP="00A8041B">
      <w:pPr>
        <w:pStyle w:val="Standard"/>
        <w:spacing w:after="0" w:line="360" w:lineRule="auto"/>
        <w:jc w:val="right"/>
      </w:pPr>
      <w:r>
        <w:rPr>
          <w:rFonts w:ascii="Lato" w:hAnsi="Lato"/>
          <w:sz w:val="20"/>
          <w:szCs w:val="20"/>
        </w:rPr>
        <w:t>(imię i nazwisko dziecka, data urodzenia)</w:t>
      </w:r>
    </w:p>
    <w:p w:rsidR="00F81AF7" w:rsidRPr="00F81AF7" w:rsidRDefault="00F81AF7" w:rsidP="00F81AF7">
      <w:pPr>
        <w:pStyle w:val="Standard"/>
        <w:spacing w:after="120" w:line="360" w:lineRule="auto"/>
        <w:jc w:val="center"/>
      </w:pPr>
      <w:r>
        <w:rPr>
          <w:rFonts w:ascii="Lato" w:hAnsi="Lato"/>
          <w:b/>
          <w:sz w:val="20"/>
          <w:szCs w:val="20"/>
        </w:rPr>
        <w:t>Wniosek o wgląd w sytuację dziecka</w:t>
      </w:r>
    </w:p>
    <w:p w:rsidR="00F81AF7" w:rsidRPr="00F81AF7" w:rsidRDefault="00F81AF7" w:rsidP="00F81AF7">
      <w:pPr>
        <w:pStyle w:val="Standard"/>
        <w:spacing w:after="120" w:line="360" w:lineRule="auto"/>
        <w:jc w:val="both"/>
      </w:pPr>
      <w:r>
        <w:rPr>
          <w:rFonts w:ascii="Lato" w:hAnsi="Lato"/>
          <w:sz w:val="20"/>
          <w:szCs w:val="20"/>
        </w:rPr>
        <w:t>Niniejszym wnoszę o wgląd w sytuację małoletniego ………………… (imię i nazwisko dziecka, data urodzenia</w:t>
      </w:r>
      <w:r>
        <w:rPr>
          <w:rStyle w:val="Odwoanieprzypisudolnego"/>
          <w:rFonts w:ascii="Lato" w:hAnsi="Lato"/>
          <w:sz w:val="20"/>
          <w:szCs w:val="20"/>
        </w:rPr>
        <w:footnoteReference w:id="3"/>
      </w:r>
      <w:r>
        <w:rPr>
          <w:rFonts w:ascii="Lato" w:hAnsi="Lato"/>
          <w:sz w:val="20"/>
          <w:szCs w:val="20"/>
        </w:rPr>
        <w:t>)  i wydanie odpowiednich zarządzeń opiekuńczych.</w:t>
      </w:r>
    </w:p>
    <w:p w:rsidR="00F81AF7" w:rsidRPr="00F81AF7" w:rsidRDefault="00F81AF7" w:rsidP="00F81AF7">
      <w:pPr>
        <w:pStyle w:val="Standard"/>
        <w:spacing w:after="120" w:line="360" w:lineRule="auto"/>
        <w:jc w:val="center"/>
        <w:rPr>
          <w:sz w:val="16"/>
          <w:szCs w:val="16"/>
        </w:rPr>
      </w:pPr>
      <w:r w:rsidRPr="00F81AF7">
        <w:rPr>
          <w:rFonts w:ascii="Lato" w:hAnsi="Lato"/>
          <w:b/>
          <w:sz w:val="16"/>
          <w:szCs w:val="16"/>
        </w:rPr>
        <w:t>Uzasadnienie</w:t>
      </w:r>
    </w:p>
    <w:p w:rsidR="00F81AF7" w:rsidRPr="00F81AF7" w:rsidRDefault="00F81AF7" w:rsidP="00F81AF7">
      <w:pPr>
        <w:pStyle w:val="Standard"/>
        <w:spacing w:after="120" w:line="360" w:lineRule="auto"/>
        <w:jc w:val="center"/>
        <w:rPr>
          <w:bCs/>
          <w:i/>
          <w:iCs/>
          <w:sz w:val="16"/>
          <w:szCs w:val="16"/>
        </w:rPr>
      </w:pPr>
      <w:r w:rsidRPr="00F81AF7">
        <w:rPr>
          <w:rFonts w:ascii="Lato" w:hAnsi="Lato"/>
          <w:bCs/>
          <w:i/>
          <w:iCs/>
          <w:sz w:val="16"/>
          <w:szCs w:val="16"/>
        </w:rPr>
        <w:lastRenderedPageBreak/>
        <w:t>(W uzasadnieniu powinny zostać uwzględnione dane osobowe dziecka oraz dane dotyczące rodziców/opiekunów dziecka. Ponadto należy zawrzeć informację na temat sytuacji w skutek, której np. popełniono przestępstwo wobec dziecka. W uzasadnieniu powinny się znaleźć także informacje dotyczące osób, które były/są świadkami zdarzeń. W końcowej części wniosku należy uwzględnić oczekiwania Państwa względem Sądu np. podjęcie stosownych działań mających na celu ograniczenie władzy rodzicielskiej, zastosowanie środka zapobiegawczego w formie wyznaczenia kuratora sądowego dla rodziny itp.)</w:t>
      </w:r>
      <w:r>
        <w:rPr>
          <w:rFonts w:ascii="Lato" w:hAnsi="Lato"/>
          <w:bCs/>
          <w:i/>
          <w:iCs/>
          <w:sz w:val="16"/>
          <w:szCs w:val="16"/>
        </w:rPr>
        <w:t>.</w:t>
      </w:r>
    </w:p>
    <w:p w:rsidR="00F81AF7" w:rsidRDefault="00F81AF7" w:rsidP="00F81AF7">
      <w:pPr>
        <w:pStyle w:val="Standard"/>
        <w:spacing w:after="120" w:line="360" w:lineRule="auto"/>
        <w:jc w:val="center"/>
      </w:pPr>
      <w:r>
        <w:rPr>
          <w:rFonts w:ascii="Lato" w:hAnsi="Lato"/>
          <w:sz w:val="20"/>
          <w:szCs w:val="20"/>
        </w:rPr>
        <w:t>Przykładowe uzasadnienie</w:t>
      </w:r>
    </w:p>
    <w:p w:rsidR="00F81AF7" w:rsidRDefault="00F81AF7" w:rsidP="00F81AF7">
      <w:pPr>
        <w:pStyle w:val="Standard"/>
        <w:spacing w:after="120" w:line="360" w:lineRule="auto"/>
        <w:jc w:val="both"/>
      </w:pPr>
      <w:r>
        <w:rPr>
          <w:rFonts w:ascii="Lato" w:hAnsi="Lato"/>
          <w:sz w:val="20"/>
          <w:szCs w:val="20"/>
        </w:rPr>
        <w:t>Opis sytuacji zagrożenia dobra dziecka……………………………………………………………………………………...</w:t>
      </w:r>
    </w:p>
    <w:p w:rsidR="00F81AF7" w:rsidRDefault="00F81AF7" w:rsidP="00F81AF7">
      <w:pPr>
        <w:pStyle w:val="Standard"/>
        <w:spacing w:after="120" w:line="360" w:lineRule="auto"/>
        <w:jc w:val="both"/>
      </w:pPr>
      <w:r>
        <w:rPr>
          <w:rFonts w:ascii="Lato" w:hAnsi="Lato"/>
          <w:sz w:val="20"/>
          <w:szCs w:val="20"/>
        </w:rPr>
        <w:t xml:space="preserve">Mając powyższe fakty na uwadze można przypuszczać, ze dobro małoletniego </w:t>
      </w:r>
      <w:r>
        <w:rPr>
          <w:rFonts w:ascii="Lato" w:hAnsi="Lato"/>
          <w:i/>
          <w:sz w:val="20"/>
          <w:szCs w:val="20"/>
        </w:rPr>
        <w:t>(imię, nazwisko dziecka</w:t>
      </w:r>
      <w:r>
        <w:rPr>
          <w:rFonts w:ascii="Lato" w:hAnsi="Lato"/>
          <w:sz w:val="20"/>
          <w:szCs w:val="20"/>
        </w:rPr>
        <w:t>) jest zagrożone a rodzice nie wykonują właściwie władzy rodzicielskiej. Dlatego wniosek o wgląd w sytuację rodzinną małoletniej i ewentualne wsparcie rodziców jest uzasadniony.</w:t>
      </w:r>
    </w:p>
    <w:p w:rsidR="00F81AF7" w:rsidRDefault="00F81AF7" w:rsidP="00F81AF7">
      <w:pPr>
        <w:pStyle w:val="Standard"/>
        <w:spacing w:after="120" w:line="360" w:lineRule="auto"/>
        <w:jc w:val="center"/>
      </w:pPr>
      <w:r>
        <w:rPr>
          <w:rFonts w:ascii="Lato" w:hAnsi="Lato"/>
          <w:sz w:val="20"/>
          <w:szCs w:val="20"/>
        </w:rPr>
        <w:t>Wszelką korespondencję w sprawie proszę przesyłać na adres korespondencyjny, z powołaniem się na numer i liczbę dziennika pisma. (dotyczy wniosku wysyłanego przez instytucję)</w:t>
      </w:r>
    </w:p>
    <w:p w:rsidR="00F81AF7" w:rsidRDefault="00F81AF7" w:rsidP="00F81AF7">
      <w:pPr>
        <w:pStyle w:val="Standard"/>
        <w:spacing w:after="120" w:line="360" w:lineRule="auto"/>
        <w:jc w:val="both"/>
      </w:pPr>
    </w:p>
    <w:p w:rsidR="00F81AF7" w:rsidRDefault="00F81AF7" w:rsidP="00F81AF7">
      <w:pPr>
        <w:pStyle w:val="Standard"/>
        <w:spacing w:after="120" w:line="360" w:lineRule="auto"/>
        <w:jc w:val="both"/>
        <w:rPr>
          <w:rFonts w:ascii="Lato" w:hAnsi="Lato"/>
          <w:sz w:val="20"/>
          <w:szCs w:val="20"/>
        </w:rPr>
      </w:pPr>
    </w:p>
    <w:p w:rsidR="00F81AF7" w:rsidRDefault="00F81AF7" w:rsidP="00F81AF7">
      <w:pPr>
        <w:pStyle w:val="Standard"/>
        <w:spacing w:after="120" w:line="360" w:lineRule="auto"/>
        <w:jc w:val="both"/>
      </w:pPr>
      <w:r>
        <w:rPr>
          <w:rFonts w:ascii="Lato" w:hAnsi="Lato"/>
          <w:sz w:val="20"/>
          <w:szCs w:val="20"/>
        </w:rPr>
        <w:t xml:space="preserve">…………………………………………     </w:t>
      </w:r>
    </w:p>
    <w:p w:rsidR="00F81AF7" w:rsidRPr="00F81AF7" w:rsidRDefault="00F81AF7" w:rsidP="00F81AF7">
      <w:pPr>
        <w:pStyle w:val="Standard"/>
        <w:spacing w:after="120" w:line="360" w:lineRule="auto"/>
        <w:jc w:val="both"/>
        <w:rPr>
          <w:sz w:val="16"/>
          <w:szCs w:val="16"/>
        </w:rPr>
      </w:pPr>
      <w:r w:rsidRPr="00F81AF7">
        <w:rPr>
          <w:rFonts w:ascii="Lato" w:hAnsi="Lato"/>
          <w:sz w:val="16"/>
          <w:szCs w:val="16"/>
        </w:rPr>
        <w:t xml:space="preserve">(podpis  i pieczęć składającego wniosek)         </w:t>
      </w:r>
    </w:p>
    <w:p w:rsidR="00F81AF7" w:rsidRDefault="00F81AF7" w:rsidP="00F81AF7">
      <w:pPr>
        <w:pStyle w:val="Standard"/>
        <w:spacing w:after="120" w:line="360" w:lineRule="auto"/>
        <w:jc w:val="both"/>
        <w:rPr>
          <w:rFonts w:ascii="Lato" w:hAnsi="Lato"/>
          <w:sz w:val="20"/>
          <w:szCs w:val="20"/>
        </w:rPr>
      </w:pPr>
    </w:p>
    <w:p w:rsidR="00F81AF7" w:rsidRDefault="00F81AF7">
      <w:pPr>
        <w:pStyle w:val="Tekstprzypisudolnego"/>
        <w:numPr>
          <w:ilvl w:val="0"/>
          <w:numId w:val="36"/>
        </w:numPr>
      </w:pPr>
      <w:r>
        <w:t>Wniosek należy złożyć do sądu właściwego ze względu na miejsce zamieszkania dziecka</w:t>
      </w:r>
    </w:p>
    <w:p w:rsidR="00F81AF7" w:rsidRDefault="00F81AF7">
      <w:pPr>
        <w:pStyle w:val="Tekstprzypisudolnego"/>
        <w:numPr>
          <w:ilvl w:val="0"/>
          <w:numId w:val="36"/>
        </w:numPr>
      </w:pPr>
      <w:r>
        <w:t>Należy zawsze podać imię i nazwisko dziecka i adres jego pobytu. Tylko w takim wypadku sąd może skutecznie pomóc, m.in. poprzez wysłanie do rodziny kuratora na wywiad.</w:t>
      </w:r>
    </w:p>
    <w:p w:rsidR="00F81AF7" w:rsidRDefault="00F81AF7" w:rsidP="00F81AF7">
      <w:pPr>
        <w:pStyle w:val="Standard"/>
      </w:pPr>
    </w:p>
    <w:p w:rsidR="00A878FE" w:rsidRPr="00A878FE" w:rsidRDefault="00A878FE" w:rsidP="00A878FE">
      <w:pPr>
        <w:spacing w:after="0" w:line="240" w:lineRule="auto"/>
        <w:rPr>
          <w:rFonts w:ascii="Source Sans Pro" w:eastAsia="Times New Roman" w:hAnsi="Source Sans Pro" w:cs="Times New Roman"/>
          <w:color w:val="0C3163"/>
          <w:kern w:val="0"/>
          <w:sz w:val="24"/>
          <w:szCs w:val="24"/>
          <w:lang w:eastAsia="pl-PL"/>
        </w:rPr>
      </w:pPr>
    </w:p>
    <w:p w:rsidR="00A878FE" w:rsidRDefault="00A878FE" w:rsidP="00A878FE">
      <w:pPr>
        <w:keepLines/>
        <w:spacing w:before="120" w:after="120" w:line="240" w:lineRule="auto"/>
        <w:jc w:val="both"/>
        <w:rPr>
          <w:rFonts w:ascii="Times New Roman" w:eastAsia="Times New Roman" w:hAnsi="Times New Roman" w:cs="Times New Roman"/>
          <w:bCs/>
          <w:i/>
          <w:iCs/>
          <w:color w:val="000000"/>
          <w:kern w:val="0"/>
          <w:sz w:val="20"/>
          <w:szCs w:val="20"/>
          <w:lang w:eastAsia="pl-PL" w:bidi="pl-PL"/>
        </w:rPr>
      </w:pPr>
    </w:p>
    <w:p w:rsidR="00A878FE" w:rsidRDefault="00A878FE" w:rsidP="00A878FE">
      <w:pPr>
        <w:keepLines/>
        <w:spacing w:before="120" w:after="120" w:line="240" w:lineRule="auto"/>
        <w:jc w:val="both"/>
        <w:rPr>
          <w:rFonts w:ascii="Times New Roman" w:eastAsia="Times New Roman" w:hAnsi="Times New Roman" w:cs="Times New Roman"/>
          <w:bCs/>
          <w:i/>
          <w:iCs/>
          <w:color w:val="000000"/>
          <w:kern w:val="0"/>
          <w:sz w:val="20"/>
          <w:szCs w:val="20"/>
          <w:lang w:eastAsia="pl-PL" w:bidi="pl-PL"/>
        </w:rPr>
      </w:pPr>
    </w:p>
    <w:p w:rsidR="00A878FE" w:rsidRPr="00A878FE" w:rsidRDefault="00A878FE" w:rsidP="00A878FE">
      <w:pPr>
        <w:keepLines/>
        <w:spacing w:before="120" w:after="120" w:line="240" w:lineRule="auto"/>
        <w:jc w:val="both"/>
        <w:rPr>
          <w:rFonts w:ascii="Times New Roman" w:eastAsia="Times New Roman" w:hAnsi="Times New Roman" w:cs="Times New Roman"/>
          <w:bCs/>
          <w:color w:val="000000"/>
          <w:kern w:val="0"/>
          <w:sz w:val="20"/>
          <w:szCs w:val="20"/>
          <w:lang w:eastAsia="pl-PL" w:bidi="pl-PL"/>
        </w:rPr>
      </w:pPr>
    </w:p>
    <w:p w:rsidR="0063653E" w:rsidRPr="0063653E" w:rsidRDefault="0063653E" w:rsidP="0063653E">
      <w:pPr>
        <w:spacing w:after="0"/>
        <w:rPr>
          <w:rFonts w:ascii="Times New Roman" w:eastAsia="Times New Roman" w:hAnsi="Times New Roman" w:cs="Times New Roman"/>
          <w:color w:val="000000"/>
          <w:kern w:val="0"/>
          <w:sz w:val="24"/>
          <w:lang w:val="en-US"/>
        </w:rPr>
      </w:pPr>
    </w:p>
    <w:p w:rsidR="0063653E" w:rsidRPr="0063653E" w:rsidRDefault="0063653E" w:rsidP="0063653E">
      <w:pPr>
        <w:spacing w:after="0"/>
        <w:rPr>
          <w:rFonts w:ascii="Times New Roman" w:eastAsia="Times New Roman" w:hAnsi="Times New Roman" w:cs="Times New Roman"/>
          <w:color w:val="000000"/>
          <w:kern w:val="0"/>
          <w:sz w:val="24"/>
          <w:lang w:val="en-US"/>
        </w:rPr>
      </w:pPr>
    </w:p>
    <w:p w:rsidR="0063653E" w:rsidRDefault="0063653E" w:rsidP="0063653E">
      <w:pPr>
        <w:spacing w:after="0"/>
        <w:rPr>
          <w:rFonts w:ascii="Times New Roman" w:eastAsia="Times New Roman" w:hAnsi="Times New Roman" w:cs="Times New Roman"/>
          <w:color w:val="000000"/>
          <w:kern w:val="0"/>
          <w:sz w:val="24"/>
          <w:lang w:val="en-US"/>
        </w:rPr>
      </w:pPr>
    </w:p>
    <w:p w:rsidR="00F64640" w:rsidRDefault="00F64640" w:rsidP="0063653E">
      <w:pPr>
        <w:spacing w:after="0"/>
        <w:rPr>
          <w:rFonts w:ascii="Times New Roman" w:eastAsia="Times New Roman" w:hAnsi="Times New Roman" w:cs="Times New Roman"/>
          <w:color w:val="000000"/>
          <w:kern w:val="0"/>
          <w:sz w:val="24"/>
          <w:lang w:val="en-US"/>
        </w:rPr>
      </w:pPr>
    </w:p>
    <w:p w:rsidR="00F64640" w:rsidRDefault="00F64640" w:rsidP="0063653E">
      <w:pPr>
        <w:spacing w:after="0"/>
        <w:rPr>
          <w:rFonts w:ascii="Times New Roman" w:eastAsia="Times New Roman" w:hAnsi="Times New Roman" w:cs="Times New Roman"/>
          <w:color w:val="000000"/>
          <w:kern w:val="0"/>
          <w:sz w:val="24"/>
          <w:lang w:val="en-US"/>
        </w:rPr>
      </w:pPr>
    </w:p>
    <w:p w:rsidR="00F64640" w:rsidRDefault="00F64640" w:rsidP="0063653E">
      <w:pPr>
        <w:spacing w:after="0"/>
        <w:rPr>
          <w:rFonts w:ascii="Times New Roman" w:eastAsia="Times New Roman" w:hAnsi="Times New Roman" w:cs="Times New Roman"/>
          <w:color w:val="000000"/>
          <w:kern w:val="0"/>
          <w:sz w:val="24"/>
          <w:lang w:val="en-US"/>
        </w:rPr>
      </w:pPr>
    </w:p>
    <w:p w:rsidR="00F64640" w:rsidRDefault="00F64640" w:rsidP="0063653E">
      <w:pPr>
        <w:spacing w:after="0"/>
        <w:rPr>
          <w:rFonts w:ascii="Times New Roman" w:eastAsia="Times New Roman" w:hAnsi="Times New Roman" w:cs="Times New Roman"/>
          <w:color w:val="000000"/>
          <w:kern w:val="0"/>
          <w:sz w:val="24"/>
          <w:lang w:val="en-US"/>
        </w:rPr>
      </w:pPr>
    </w:p>
    <w:p w:rsidR="00F64640" w:rsidRDefault="00F64640" w:rsidP="0063653E">
      <w:pPr>
        <w:spacing w:after="0"/>
        <w:rPr>
          <w:rFonts w:ascii="Times New Roman" w:eastAsia="Times New Roman" w:hAnsi="Times New Roman" w:cs="Times New Roman"/>
          <w:color w:val="000000"/>
          <w:kern w:val="0"/>
          <w:sz w:val="24"/>
          <w:lang w:val="en-US"/>
        </w:rPr>
      </w:pPr>
    </w:p>
    <w:p w:rsidR="00F64640" w:rsidRDefault="00F64640" w:rsidP="0063653E">
      <w:pPr>
        <w:spacing w:after="0"/>
        <w:rPr>
          <w:rFonts w:ascii="Times New Roman" w:eastAsia="Times New Roman" w:hAnsi="Times New Roman" w:cs="Times New Roman"/>
          <w:color w:val="000000"/>
          <w:kern w:val="0"/>
          <w:sz w:val="24"/>
          <w:lang w:val="en-US"/>
        </w:rPr>
      </w:pPr>
    </w:p>
    <w:p w:rsidR="00F64640" w:rsidRDefault="00F64640" w:rsidP="0063653E">
      <w:pPr>
        <w:spacing w:after="0"/>
        <w:rPr>
          <w:rFonts w:ascii="Times New Roman" w:eastAsia="Times New Roman" w:hAnsi="Times New Roman" w:cs="Times New Roman"/>
          <w:color w:val="000000"/>
          <w:kern w:val="0"/>
          <w:sz w:val="24"/>
          <w:lang w:val="en-US"/>
        </w:rPr>
      </w:pPr>
    </w:p>
    <w:p w:rsidR="00F64640" w:rsidRDefault="00F64640" w:rsidP="0063653E">
      <w:pPr>
        <w:spacing w:after="0"/>
        <w:rPr>
          <w:rFonts w:ascii="Times New Roman" w:eastAsia="Times New Roman" w:hAnsi="Times New Roman" w:cs="Times New Roman"/>
          <w:color w:val="000000"/>
          <w:kern w:val="0"/>
          <w:sz w:val="24"/>
          <w:lang w:val="en-US"/>
        </w:rPr>
      </w:pPr>
    </w:p>
    <w:p w:rsidR="00F64640" w:rsidRDefault="00F64640" w:rsidP="0063653E">
      <w:pPr>
        <w:spacing w:after="0"/>
        <w:rPr>
          <w:rFonts w:ascii="Times New Roman" w:eastAsia="Times New Roman" w:hAnsi="Times New Roman" w:cs="Times New Roman"/>
          <w:color w:val="000000"/>
          <w:kern w:val="0"/>
          <w:sz w:val="24"/>
          <w:lang w:val="en-US"/>
        </w:rPr>
      </w:pPr>
    </w:p>
    <w:p w:rsidR="00F64640" w:rsidRDefault="00F64640" w:rsidP="0063653E">
      <w:pPr>
        <w:spacing w:after="0"/>
        <w:rPr>
          <w:rFonts w:ascii="Times New Roman" w:eastAsia="Times New Roman" w:hAnsi="Times New Roman" w:cs="Times New Roman"/>
          <w:color w:val="000000"/>
          <w:kern w:val="0"/>
          <w:sz w:val="24"/>
          <w:lang w:val="en-US"/>
        </w:rPr>
      </w:pPr>
    </w:p>
    <w:p w:rsidR="00F64640" w:rsidRPr="0063653E" w:rsidRDefault="00F64640" w:rsidP="0063653E">
      <w:pPr>
        <w:spacing w:after="0"/>
        <w:rPr>
          <w:rFonts w:ascii="Times New Roman" w:eastAsia="Times New Roman" w:hAnsi="Times New Roman" w:cs="Times New Roman"/>
          <w:color w:val="000000"/>
          <w:kern w:val="0"/>
          <w:sz w:val="24"/>
          <w:lang w:val="en-US"/>
        </w:rPr>
      </w:pPr>
    </w:p>
    <w:p w:rsidR="0063653E" w:rsidRDefault="0063653E" w:rsidP="0063653E">
      <w:pPr>
        <w:spacing w:after="0"/>
        <w:rPr>
          <w:rFonts w:ascii="Times New Roman" w:eastAsia="Times New Roman" w:hAnsi="Times New Roman" w:cs="Times New Roman"/>
          <w:color w:val="000000"/>
          <w:kern w:val="0"/>
          <w:sz w:val="24"/>
          <w:lang w:val="en-US"/>
        </w:rPr>
      </w:pPr>
    </w:p>
    <w:p w:rsidR="00C83218" w:rsidRDefault="00C83218" w:rsidP="0063653E">
      <w:pPr>
        <w:spacing w:after="0"/>
        <w:rPr>
          <w:rFonts w:ascii="Times New Roman" w:eastAsia="Times New Roman" w:hAnsi="Times New Roman" w:cs="Times New Roman"/>
          <w:color w:val="000000"/>
          <w:kern w:val="0"/>
          <w:sz w:val="24"/>
          <w:lang w:val="en-US"/>
        </w:rPr>
      </w:pPr>
    </w:p>
    <w:p w:rsidR="00C83218" w:rsidRDefault="00C83218" w:rsidP="0063653E">
      <w:pPr>
        <w:spacing w:after="0"/>
        <w:rPr>
          <w:rFonts w:ascii="Times New Roman" w:eastAsia="Times New Roman" w:hAnsi="Times New Roman" w:cs="Times New Roman"/>
          <w:color w:val="000000"/>
          <w:kern w:val="0"/>
          <w:sz w:val="24"/>
          <w:lang w:val="en-US"/>
        </w:rPr>
      </w:pPr>
    </w:p>
    <w:p w:rsidR="00C83218" w:rsidRDefault="00C83218" w:rsidP="0063653E">
      <w:pPr>
        <w:spacing w:after="0"/>
        <w:rPr>
          <w:rFonts w:ascii="Times New Roman" w:eastAsia="Times New Roman" w:hAnsi="Times New Roman" w:cs="Times New Roman"/>
          <w:color w:val="000000"/>
          <w:kern w:val="0"/>
          <w:sz w:val="24"/>
          <w:lang w:val="en-US"/>
        </w:rPr>
      </w:pPr>
    </w:p>
    <w:p w:rsidR="00C83218" w:rsidRDefault="00C83218" w:rsidP="0063653E">
      <w:pPr>
        <w:spacing w:after="0"/>
        <w:rPr>
          <w:rFonts w:ascii="Times New Roman" w:eastAsia="Times New Roman" w:hAnsi="Times New Roman" w:cs="Times New Roman"/>
          <w:color w:val="000000"/>
          <w:kern w:val="0"/>
          <w:sz w:val="24"/>
          <w:lang w:val="en-US"/>
        </w:rPr>
      </w:pPr>
    </w:p>
    <w:p w:rsidR="00C83218" w:rsidRDefault="00C83218" w:rsidP="0063653E">
      <w:pPr>
        <w:spacing w:after="0"/>
        <w:rPr>
          <w:rFonts w:ascii="Times New Roman" w:eastAsia="Times New Roman" w:hAnsi="Times New Roman" w:cs="Times New Roman"/>
          <w:color w:val="000000"/>
          <w:kern w:val="0"/>
          <w:sz w:val="24"/>
          <w:lang w:val="en-US"/>
        </w:rPr>
      </w:pPr>
    </w:p>
    <w:p w:rsidR="00C83218" w:rsidRDefault="00C83218" w:rsidP="0063653E">
      <w:pPr>
        <w:spacing w:after="0"/>
        <w:rPr>
          <w:rFonts w:ascii="Times New Roman" w:eastAsia="Times New Roman" w:hAnsi="Times New Roman" w:cs="Times New Roman"/>
          <w:color w:val="000000"/>
          <w:kern w:val="0"/>
          <w:sz w:val="24"/>
          <w:lang w:val="en-US"/>
        </w:rPr>
      </w:pPr>
    </w:p>
    <w:p w:rsidR="00C83218" w:rsidRDefault="00C83218" w:rsidP="0063653E">
      <w:pPr>
        <w:spacing w:after="0"/>
        <w:rPr>
          <w:rFonts w:ascii="Times New Roman" w:eastAsia="Times New Roman" w:hAnsi="Times New Roman" w:cs="Times New Roman"/>
          <w:color w:val="000000"/>
          <w:kern w:val="0"/>
          <w:sz w:val="24"/>
          <w:lang w:val="en-US"/>
        </w:rPr>
      </w:pPr>
    </w:p>
    <w:p w:rsidR="00C83218" w:rsidRDefault="00C83218" w:rsidP="0063653E">
      <w:pPr>
        <w:spacing w:after="0"/>
        <w:rPr>
          <w:rFonts w:ascii="Times New Roman" w:eastAsia="Times New Roman" w:hAnsi="Times New Roman" w:cs="Times New Roman"/>
          <w:color w:val="000000"/>
          <w:kern w:val="0"/>
          <w:sz w:val="24"/>
          <w:lang w:val="en-US"/>
        </w:rPr>
      </w:pPr>
    </w:p>
    <w:p w:rsidR="00A8041B" w:rsidRDefault="00A8041B" w:rsidP="0063653E">
      <w:pPr>
        <w:spacing w:after="0"/>
        <w:rPr>
          <w:rFonts w:ascii="Times New Roman" w:eastAsia="Times New Roman" w:hAnsi="Times New Roman" w:cs="Times New Roman"/>
          <w:color w:val="000000"/>
          <w:kern w:val="0"/>
          <w:sz w:val="24"/>
          <w:lang w:val="en-US"/>
        </w:rPr>
      </w:pPr>
    </w:p>
    <w:p w:rsidR="00F81AF7" w:rsidRPr="0049298B" w:rsidRDefault="00F81AF7" w:rsidP="0049298B">
      <w:pPr>
        <w:spacing w:after="0"/>
        <w:jc w:val="right"/>
        <w:rPr>
          <w:rFonts w:ascii="Times New Roman" w:eastAsia="Times New Roman" w:hAnsi="Times New Roman" w:cs="Times New Roman"/>
          <w:b/>
          <w:color w:val="000000"/>
          <w:kern w:val="0"/>
          <w:sz w:val="24"/>
          <w:lang w:val="en-US"/>
        </w:rPr>
      </w:pPr>
      <w:r w:rsidRPr="0049298B">
        <w:rPr>
          <w:rFonts w:ascii="Times New Roman" w:eastAsia="Times New Roman" w:hAnsi="Times New Roman" w:cs="Times New Roman"/>
          <w:b/>
          <w:bCs/>
          <w:color w:val="000000"/>
          <w:kern w:val="0"/>
          <w:sz w:val="24"/>
          <w:szCs w:val="24"/>
          <w:lang w:eastAsia="pl-PL" w:bidi="pl-PL"/>
        </w:rPr>
        <w:t xml:space="preserve">Załącznik nr </w:t>
      </w:r>
      <w:r w:rsidR="00C83218" w:rsidRPr="0049298B">
        <w:rPr>
          <w:rFonts w:ascii="Times New Roman" w:eastAsia="Times New Roman" w:hAnsi="Times New Roman" w:cs="Times New Roman"/>
          <w:b/>
          <w:bCs/>
          <w:color w:val="000000"/>
          <w:kern w:val="0"/>
          <w:sz w:val="24"/>
          <w:szCs w:val="24"/>
          <w:lang w:eastAsia="pl-PL" w:bidi="pl-PL"/>
        </w:rPr>
        <w:t>5</w:t>
      </w:r>
    </w:p>
    <w:p w:rsidR="00F81AF7" w:rsidRDefault="00F81AF7" w:rsidP="0049298B">
      <w:pPr>
        <w:keepLines/>
        <w:spacing w:after="0" w:line="240" w:lineRule="auto"/>
        <w:ind w:firstLine="340"/>
        <w:jc w:val="right"/>
        <w:rPr>
          <w:rFonts w:ascii="Times New Roman" w:eastAsia="Times New Roman" w:hAnsi="Times New Roman" w:cs="Times New Roman"/>
          <w:bCs/>
          <w:color w:val="000000"/>
          <w:kern w:val="0"/>
          <w:sz w:val="24"/>
          <w:szCs w:val="24"/>
          <w:lang w:eastAsia="pl-PL" w:bidi="pl-PL"/>
        </w:rPr>
      </w:pPr>
      <w:r>
        <w:rPr>
          <w:rFonts w:ascii="Times New Roman" w:eastAsia="Times New Roman" w:hAnsi="Times New Roman" w:cs="Times New Roman"/>
          <w:bCs/>
          <w:color w:val="000000"/>
          <w:kern w:val="0"/>
          <w:sz w:val="24"/>
          <w:szCs w:val="24"/>
          <w:lang w:eastAsia="pl-PL" w:bidi="pl-PL"/>
        </w:rPr>
        <w:t>do Standardów Ochrony Małoletnich</w:t>
      </w:r>
    </w:p>
    <w:p w:rsidR="00F81AF7" w:rsidRDefault="0049298B" w:rsidP="0049298B">
      <w:pPr>
        <w:keepLines/>
        <w:spacing w:after="0" w:line="240" w:lineRule="auto"/>
        <w:ind w:firstLine="340"/>
        <w:jc w:val="right"/>
        <w:rPr>
          <w:rFonts w:ascii="Times New Roman" w:eastAsia="Times New Roman" w:hAnsi="Times New Roman" w:cs="Times New Roman"/>
          <w:bCs/>
          <w:color w:val="000000"/>
          <w:kern w:val="0"/>
          <w:sz w:val="24"/>
          <w:szCs w:val="24"/>
          <w:lang w:eastAsia="pl-PL" w:bidi="pl-PL"/>
        </w:rPr>
      </w:pPr>
      <w:r>
        <w:rPr>
          <w:rFonts w:ascii="Times New Roman" w:eastAsia="Times New Roman" w:hAnsi="Times New Roman" w:cs="Times New Roman"/>
          <w:bCs/>
          <w:color w:val="000000"/>
          <w:kern w:val="0"/>
          <w:sz w:val="24"/>
          <w:szCs w:val="24"/>
          <w:lang w:eastAsia="pl-PL" w:bidi="pl-PL"/>
        </w:rPr>
        <w:t>w  Przedszkolu Publicznym Nr 3 w Głogowie</w:t>
      </w:r>
    </w:p>
    <w:p w:rsidR="00F81AF7" w:rsidRDefault="00F81AF7" w:rsidP="00F81AF7">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rPr>
      </w:pPr>
      <w:r w:rsidRPr="00F81AF7">
        <w:rPr>
          <w:rFonts w:ascii="Times New Roman" w:eastAsia="Times New Roman" w:hAnsi="Times New Roman" w:cs="Times New Roman"/>
          <w:bCs/>
          <w:i/>
          <w:iCs/>
          <w:color w:val="000000"/>
          <w:kern w:val="0"/>
          <w:sz w:val="18"/>
          <w:szCs w:val="18"/>
          <w:lang w:eastAsia="pl-PL" w:bidi="pl-PL"/>
        </w:rPr>
        <w:t>Wzór rejestru interwencji;</w:t>
      </w:r>
    </w:p>
    <w:p w:rsidR="00F81AF7" w:rsidRPr="00F81AF7" w:rsidRDefault="00F81AF7" w:rsidP="00F81AF7">
      <w:pPr>
        <w:widowControl w:val="0"/>
        <w:autoSpaceDE w:val="0"/>
        <w:autoSpaceDN w:val="0"/>
        <w:spacing w:before="118" w:after="0" w:line="240" w:lineRule="auto"/>
        <w:rPr>
          <w:rFonts w:ascii="Times New Roman" w:eastAsia="Times New Roman" w:hAnsi="Times New Roman" w:cs="Times New Roman"/>
          <w:i/>
          <w:kern w:val="0"/>
          <w:szCs w:val="24"/>
        </w:rPr>
      </w:pPr>
    </w:p>
    <w:p w:rsidR="00F81AF7" w:rsidRPr="00F81AF7" w:rsidRDefault="00F64640" w:rsidP="00F64640">
      <w:pPr>
        <w:widowControl w:val="0"/>
        <w:autoSpaceDE w:val="0"/>
        <w:autoSpaceDN w:val="0"/>
        <w:spacing w:after="3" w:line="240" w:lineRule="auto"/>
        <w:ind w:left="81"/>
        <w:rPr>
          <w:rFonts w:ascii="Times New Roman" w:eastAsia="Times New Roman" w:hAnsi="Times New Roman" w:cs="Times New Roman"/>
          <w:b/>
          <w:kern w:val="0"/>
          <w:sz w:val="24"/>
        </w:rPr>
      </w:pPr>
      <w:r>
        <w:rPr>
          <w:rFonts w:ascii="Times New Roman" w:eastAsia="Times New Roman" w:hAnsi="Times New Roman" w:cs="Times New Roman"/>
          <w:b/>
          <w:kern w:val="0"/>
          <w:sz w:val="24"/>
        </w:rPr>
        <w:t xml:space="preserve">                                             REJESTR INTERWENCJI  </w:t>
      </w:r>
    </w:p>
    <w:tbl>
      <w:tblPr>
        <w:tblW w:w="8755"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5"/>
        <w:gridCol w:w="1406"/>
        <w:gridCol w:w="2977"/>
        <w:gridCol w:w="1985"/>
        <w:gridCol w:w="1842"/>
      </w:tblGrid>
      <w:tr w:rsidR="00C83218" w:rsidRPr="00F81AF7" w:rsidTr="00C83218">
        <w:trPr>
          <w:trHeight w:val="556"/>
        </w:trPr>
        <w:tc>
          <w:tcPr>
            <w:tcW w:w="545" w:type="dxa"/>
            <w:shd w:val="clear" w:color="auto" w:fill="auto"/>
          </w:tcPr>
          <w:p w:rsidR="00C83218" w:rsidRPr="00F81AF7" w:rsidRDefault="00C83218" w:rsidP="00F81AF7">
            <w:pPr>
              <w:widowControl w:val="0"/>
              <w:autoSpaceDE w:val="0"/>
              <w:autoSpaceDN w:val="0"/>
              <w:spacing w:before="116" w:after="0" w:line="240" w:lineRule="auto"/>
              <w:ind w:left="23"/>
              <w:jc w:val="center"/>
              <w:rPr>
                <w:rFonts w:ascii="Times New Roman" w:eastAsia="Times New Roman" w:hAnsi="Times New Roman" w:cs="Times New Roman"/>
                <w:kern w:val="0"/>
                <w:sz w:val="20"/>
                <w:szCs w:val="20"/>
              </w:rPr>
            </w:pPr>
            <w:r w:rsidRPr="00F81AF7">
              <w:rPr>
                <w:rFonts w:ascii="Times New Roman" w:eastAsia="Times New Roman" w:hAnsi="Times New Roman" w:cs="Times New Roman"/>
                <w:spacing w:val="-5"/>
                <w:kern w:val="0"/>
                <w:sz w:val="20"/>
                <w:szCs w:val="20"/>
              </w:rPr>
              <w:t>Lp.</w:t>
            </w:r>
          </w:p>
        </w:tc>
        <w:tc>
          <w:tcPr>
            <w:tcW w:w="1406" w:type="dxa"/>
            <w:shd w:val="clear" w:color="auto" w:fill="auto"/>
          </w:tcPr>
          <w:p w:rsidR="00C83218" w:rsidRPr="00C83218" w:rsidRDefault="00C83218" w:rsidP="00F81AF7">
            <w:pPr>
              <w:widowControl w:val="0"/>
              <w:autoSpaceDE w:val="0"/>
              <w:autoSpaceDN w:val="0"/>
              <w:spacing w:before="116" w:after="0" w:line="240" w:lineRule="auto"/>
              <w:ind w:left="101" w:right="86"/>
              <w:jc w:val="center"/>
              <w:rPr>
                <w:rFonts w:ascii="Times New Roman" w:eastAsia="Times New Roman" w:hAnsi="Times New Roman" w:cs="Times New Roman"/>
                <w:kern w:val="0"/>
                <w:sz w:val="20"/>
                <w:szCs w:val="20"/>
              </w:rPr>
            </w:pPr>
            <w:r w:rsidRPr="00C83218">
              <w:rPr>
                <w:rFonts w:ascii="Times New Roman" w:eastAsia="Times New Roman" w:hAnsi="Times New Roman" w:cs="Times New Roman"/>
                <w:kern w:val="0"/>
                <w:sz w:val="20"/>
                <w:szCs w:val="20"/>
              </w:rPr>
              <w:t xml:space="preserve">Data </w:t>
            </w:r>
          </w:p>
          <w:p w:rsidR="00C83218" w:rsidRPr="00F81AF7" w:rsidRDefault="00C83218" w:rsidP="00F81AF7">
            <w:pPr>
              <w:widowControl w:val="0"/>
              <w:autoSpaceDE w:val="0"/>
              <w:autoSpaceDN w:val="0"/>
              <w:spacing w:before="116" w:after="0" w:line="240" w:lineRule="auto"/>
              <w:ind w:left="101" w:right="86"/>
              <w:jc w:val="center"/>
              <w:rPr>
                <w:rFonts w:ascii="Times New Roman" w:eastAsia="Times New Roman" w:hAnsi="Times New Roman" w:cs="Times New Roman"/>
                <w:kern w:val="0"/>
                <w:sz w:val="20"/>
                <w:szCs w:val="20"/>
              </w:rPr>
            </w:pPr>
            <w:r w:rsidRPr="00C83218">
              <w:rPr>
                <w:rFonts w:ascii="Times New Roman" w:eastAsia="Times New Roman" w:hAnsi="Times New Roman" w:cs="Times New Roman"/>
                <w:kern w:val="0"/>
                <w:sz w:val="20"/>
                <w:szCs w:val="20"/>
              </w:rPr>
              <w:t xml:space="preserve">interwencji </w:t>
            </w:r>
          </w:p>
        </w:tc>
        <w:tc>
          <w:tcPr>
            <w:tcW w:w="2977" w:type="dxa"/>
            <w:shd w:val="clear" w:color="auto" w:fill="auto"/>
          </w:tcPr>
          <w:p w:rsidR="00C83218" w:rsidRPr="00F81AF7" w:rsidRDefault="00C83218" w:rsidP="00C83218">
            <w:pPr>
              <w:widowControl w:val="0"/>
              <w:autoSpaceDE w:val="0"/>
              <w:autoSpaceDN w:val="0"/>
              <w:spacing w:before="116" w:after="0" w:line="240" w:lineRule="auto"/>
              <w:ind w:left="313"/>
              <w:jc w:val="center"/>
              <w:rPr>
                <w:rFonts w:ascii="Times New Roman" w:eastAsia="Times New Roman" w:hAnsi="Times New Roman" w:cs="Times New Roman"/>
                <w:kern w:val="0"/>
                <w:sz w:val="18"/>
                <w:szCs w:val="18"/>
              </w:rPr>
            </w:pPr>
            <w:r w:rsidRPr="00C83218">
              <w:rPr>
                <w:rFonts w:ascii="Times New Roman" w:eastAsia="Times New Roman" w:hAnsi="Times New Roman" w:cs="Times New Roman"/>
                <w:spacing w:val="-5"/>
                <w:kern w:val="0"/>
                <w:sz w:val="18"/>
                <w:szCs w:val="18"/>
              </w:rPr>
              <w:t>Imię i nazwisko małoletniego wobec którego podjęto interwencję</w:t>
            </w:r>
          </w:p>
        </w:tc>
        <w:tc>
          <w:tcPr>
            <w:tcW w:w="1985" w:type="dxa"/>
          </w:tcPr>
          <w:p w:rsidR="00C83218" w:rsidRPr="00C83218" w:rsidRDefault="00C83218" w:rsidP="00F81AF7">
            <w:pPr>
              <w:widowControl w:val="0"/>
              <w:autoSpaceDE w:val="0"/>
              <w:autoSpaceDN w:val="0"/>
              <w:spacing w:before="116" w:after="0" w:line="240" w:lineRule="auto"/>
              <w:ind w:left="321"/>
              <w:rPr>
                <w:rFonts w:ascii="Times New Roman" w:eastAsia="Times New Roman" w:hAnsi="Times New Roman" w:cs="Times New Roman"/>
                <w:spacing w:val="-5"/>
                <w:kern w:val="0"/>
                <w:sz w:val="18"/>
                <w:szCs w:val="18"/>
              </w:rPr>
            </w:pPr>
            <w:r>
              <w:rPr>
                <w:rFonts w:ascii="Times New Roman" w:eastAsia="Times New Roman" w:hAnsi="Times New Roman" w:cs="Times New Roman"/>
                <w:spacing w:val="-5"/>
                <w:kern w:val="0"/>
                <w:sz w:val="18"/>
                <w:szCs w:val="18"/>
              </w:rPr>
              <w:t xml:space="preserve">Imię i nazwisko osoby podejmujące interwencję </w:t>
            </w:r>
          </w:p>
        </w:tc>
        <w:tc>
          <w:tcPr>
            <w:tcW w:w="1842" w:type="dxa"/>
          </w:tcPr>
          <w:p w:rsidR="00C83218" w:rsidRPr="00C83218" w:rsidRDefault="00C83218" w:rsidP="00F81AF7">
            <w:pPr>
              <w:widowControl w:val="0"/>
              <w:autoSpaceDE w:val="0"/>
              <w:autoSpaceDN w:val="0"/>
              <w:spacing w:before="116" w:after="0" w:line="240" w:lineRule="auto"/>
              <w:ind w:left="321"/>
              <w:rPr>
                <w:rFonts w:ascii="Times New Roman" w:eastAsia="Times New Roman" w:hAnsi="Times New Roman" w:cs="Times New Roman"/>
                <w:spacing w:val="-5"/>
                <w:kern w:val="0"/>
                <w:sz w:val="18"/>
                <w:szCs w:val="18"/>
              </w:rPr>
            </w:pPr>
            <w:r w:rsidRPr="00C83218">
              <w:rPr>
                <w:rFonts w:ascii="Times New Roman" w:eastAsia="Times New Roman" w:hAnsi="Times New Roman" w:cs="Times New Roman"/>
                <w:spacing w:val="-5"/>
                <w:kern w:val="0"/>
                <w:sz w:val="18"/>
                <w:szCs w:val="18"/>
              </w:rPr>
              <w:t>Karta Interwencji z dnia ….</w:t>
            </w:r>
          </w:p>
        </w:tc>
      </w:tr>
      <w:tr w:rsidR="00C83218" w:rsidRPr="00F81AF7" w:rsidTr="00C83218">
        <w:trPr>
          <w:trHeight w:val="556"/>
        </w:trPr>
        <w:tc>
          <w:tcPr>
            <w:tcW w:w="545" w:type="dxa"/>
            <w:shd w:val="clear" w:color="auto" w:fill="auto"/>
          </w:tcPr>
          <w:p w:rsidR="00C83218" w:rsidRPr="00F81AF7" w:rsidRDefault="00C83218" w:rsidP="00F81AF7">
            <w:pPr>
              <w:widowControl w:val="0"/>
              <w:autoSpaceDE w:val="0"/>
              <w:autoSpaceDN w:val="0"/>
              <w:spacing w:before="119" w:after="0" w:line="240" w:lineRule="auto"/>
              <w:ind w:left="23" w:right="4"/>
              <w:jc w:val="center"/>
              <w:rPr>
                <w:rFonts w:ascii="Times New Roman" w:eastAsia="Times New Roman" w:hAnsi="Times New Roman" w:cs="Times New Roman"/>
                <w:kern w:val="0"/>
                <w:sz w:val="20"/>
                <w:szCs w:val="20"/>
              </w:rPr>
            </w:pPr>
            <w:r w:rsidRPr="00F81AF7">
              <w:rPr>
                <w:rFonts w:ascii="Times New Roman" w:eastAsia="Times New Roman" w:hAnsi="Times New Roman" w:cs="Times New Roman"/>
                <w:spacing w:val="-5"/>
                <w:kern w:val="0"/>
                <w:sz w:val="20"/>
                <w:szCs w:val="20"/>
              </w:rPr>
              <w:t>1.</w:t>
            </w:r>
          </w:p>
        </w:tc>
        <w:tc>
          <w:tcPr>
            <w:tcW w:w="1406" w:type="dxa"/>
            <w:shd w:val="clear" w:color="auto" w:fill="auto"/>
          </w:tcPr>
          <w:p w:rsidR="00C83218" w:rsidRPr="00F81AF7" w:rsidRDefault="00C83218" w:rsidP="00F64640">
            <w:pPr>
              <w:widowControl w:val="0"/>
              <w:autoSpaceDE w:val="0"/>
              <w:autoSpaceDN w:val="0"/>
              <w:spacing w:before="119" w:after="0" w:line="240" w:lineRule="auto"/>
              <w:ind w:right="86"/>
              <w:rPr>
                <w:rFonts w:ascii="Times New Roman" w:eastAsia="Times New Roman" w:hAnsi="Times New Roman" w:cs="Times New Roman"/>
                <w:kern w:val="0"/>
                <w:sz w:val="20"/>
                <w:szCs w:val="20"/>
              </w:rPr>
            </w:pPr>
          </w:p>
        </w:tc>
        <w:tc>
          <w:tcPr>
            <w:tcW w:w="2977" w:type="dxa"/>
            <w:shd w:val="clear" w:color="auto" w:fill="auto"/>
          </w:tcPr>
          <w:p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rPr>
            </w:pPr>
          </w:p>
        </w:tc>
        <w:tc>
          <w:tcPr>
            <w:tcW w:w="1985" w:type="dxa"/>
          </w:tcPr>
          <w:p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rPr>
            </w:pPr>
          </w:p>
        </w:tc>
        <w:tc>
          <w:tcPr>
            <w:tcW w:w="1842" w:type="dxa"/>
          </w:tcPr>
          <w:p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rPr>
            </w:pPr>
          </w:p>
        </w:tc>
      </w:tr>
      <w:tr w:rsidR="00C83218" w:rsidRPr="00F81AF7" w:rsidTr="00C83218">
        <w:trPr>
          <w:trHeight w:val="875"/>
        </w:trPr>
        <w:tc>
          <w:tcPr>
            <w:tcW w:w="545" w:type="dxa"/>
            <w:shd w:val="clear" w:color="auto" w:fill="auto"/>
          </w:tcPr>
          <w:p w:rsidR="00C83218" w:rsidRPr="00F81AF7" w:rsidRDefault="00C83218" w:rsidP="00F81AF7">
            <w:pPr>
              <w:widowControl w:val="0"/>
              <w:autoSpaceDE w:val="0"/>
              <w:autoSpaceDN w:val="0"/>
              <w:spacing w:before="1" w:after="0" w:line="240" w:lineRule="auto"/>
              <w:rPr>
                <w:rFonts w:ascii="Times New Roman" w:eastAsia="Times New Roman" w:hAnsi="Times New Roman" w:cs="Times New Roman"/>
                <w:b/>
                <w:kern w:val="0"/>
                <w:sz w:val="20"/>
                <w:szCs w:val="20"/>
              </w:rPr>
            </w:pPr>
          </w:p>
          <w:p w:rsidR="00C83218" w:rsidRPr="00F81AF7" w:rsidRDefault="00C83218" w:rsidP="00F81AF7">
            <w:pPr>
              <w:widowControl w:val="0"/>
              <w:autoSpaceDE w:val="0"/>
              <w:autoSpaceDN w:val="0"/>
              <w:spacing w:after="0" w:line="240" w:lineRule="auto"/>
              <w:ind w:left="23" w:right="4"/>
              <w:jc w:val="center"/>
              <w:rPr>
                <w:rFonts w:ascii="Times New Roman" w:eastAsia="Times New Roman" w:hAnsi="Times New Roman" w:cs="Times New Roman"/>
                <w:kern w:val="0"/>
                <w:sz w:val="20"/>
                <w:szCs w:val="20"/>
              </w:rPr>
            </w:pPr>
            <w:r w:rsidRPr="00F81AF7">
              <w:rPr>
                <w:rFonts w:ascii="Times New Roman" w:eastAsia="Times New Roman" w:hAnsi="Times New Roman" w:cs="Times New Roman"/>
                <w:spacing w:val="-5"/>
                <w:kern w:val="0"/>
                <w:sz w:val="20"/>
                <w:szCs w:val="20"/>
              </w:rPr>
              <w:t>2.</w:t>
            </w:r>
          </w:p>
        </w:tc>
        <w:tc>
          <w:tcPr>
            <w:tcW w:w="1406" w:type="dxa"/>
            <w:shd w:val="clear" w:color="auto" w:fill="auto"/>
          </w:tcPr>
          <w:p w:rsidR="00C83218" w:rsidRPr="00F81AF7" w:rsidRDefault="00C83218" w:rsidP="00F81AF7">
            <w:pPr>
              <w:widowControl w:val="0"/>
              <w:autoSpaceDE w:val="0"/>
              <w:autoSpaceDN w:val="0"/>
              <w:spacing w:before="40" w:after="0" w:line="240" w:lineRule="auto"/>
              <w:ind w:left="112"/>
              <w:rPr>
                <w:rFonts w:ascii="Times New Roman" w:eastAsia="Times New Roman" w:hAnsi="Times New Roman" w:cs="Times New Roman"/>
                <w:kern w:val="0"/>
                <w:sz w:val="20"/>
                <w:szCs w:val="20"/>
              </w:rPr>
            </w:pPr>
          </w:p>
        </w:tc>
        <w:tc>
          <w:tcPr>
            <w:tcW w:w="2977" w:type="dxa"/>
            <w:shd w:val="clear" w:color="auto" w:fill="auto"/>
          </w:tcPr>
          <w:p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rPr>
            </w:pPr>
          </w:p>
        </w:tc>
        <w:tc>
          <w:tcPr>
            <w:tcW w:w="1985" w:type="dxa"/>
          </w:tcPr>
          <w:p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rPr>
            </w:pPr>
          </w:p>
        </w:tc>
        <w:tc>
          <w:tcPr>
            <w:tcW w:w="1842" w:type="dxa"/>
          </w:tcPr>
          <w:p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rPr>
            </w:pPr>
          </w:p>
        </w:tc>
      </w:tr>
      <w:tr w:rsidR="00C83218" w:rsidRPr="00F81AF7" w:rsidTr="00C83218">
        <w:trPr>
          <w:trHeight w:val="556"/>
        </w:trPr>
        <w:tc>
          <w:tcPr>
            <w:tcW w:w="545" w:type="dxa"/>
            <w:shd w:val="clear" w:color="auto" w:fill="auto"/>
          </w:tcPr>
          <w:p w:rsidR="00C83218" w:rsidRPr="00F81AF7" w:rsidRDefault="00C83218" w:rsidP="00F81AF7">
            <w:pPr>
              <w:widowControl w:val="0"/>
              <w:autoSpaceDE w:val="0"/>
              <w:autoSpaceDN w:val="0"/>
              <w:spacing w:before="119" w:after="0" w:line="240" w:lineRule="auto"/>
              <w:ind w:left="23" w:right="4"/>
              <w:jc w:val="center"/>
              <w:rPr>
                <w:rFonts w:ascii="Times New Roman" w:eastAsia="Times New Roman" w:hAnsi="Times New Roman" w:cs="Times New Roman"/>
                <w:kern w:val="0"/>
                <w:sz w:val="20"/>
                <w:szCs w:val="20"/>
              </w:rPr>
            </w:pPr>
            <w:r w:rsidRPr="00F81AF7">
              <w:rPr>
                <w:rFonts w:ascii="Times New Roman" w:eastAsia="Times New Roman" w:hAnsi="Times New Roman" w:cs="Times New Roman"/>
                <w:spacing w:val="-5"/>
                <w:kern w:val="0"/>
                <w:sz w:val="20"/>
                <w:szCs w:val="20"/>
              </w:rPr>
              <w:t>3.</w:t>
            </w:r>
          </w:p>
        </w:tc>
        <w:tc>
          <w:tcPr>
            <w:tcW w:w="1406" w:type="dxa"/>
            <w:shd w:val="clear" w:color="auto" w:fill="auto"/>
          </w:tcPr>
          <w:p w:rsidR="00C83218" w:rsidRPr="00F81AF7" w:rsidRDefault="00C83218" w:rsidP="00F81AF7">
            <w:pPr>
              <w:widowControl w:val="0"/>
              <w:autoSpaceDE w:val="0"/>
              <w:autoSpaceDN w:val="0"/>
              <w:spacing w:before="119" w:after="0" w:line="240" w:lineRule="auto"/>
              <w:ind w:left="36" w:right="86"/>
              <w:jc w:val="center"/>
              <w:rPr>
                <w:rFonts w:ascii="Times New Roman" w:eastAsia="Times New Roman" w:hAnsi="Times New Roman" w:cs="Times New Roman"/>
                <w:kern w:val="0"/>
                <w:sz w:val="20"/>
                <w:szCs w:val="20"/>
              </w:rPr>
            </w:pPr>
          </w:p>
        </w:tc>
        <w:tc>
          <w:tcPr>
            <w:tcW w:w="2977" w:type="dxa"/>
            <w:shd w:val="clear" w:color="auto" w:fill="auto"/>
          </w:tcPr>
          <w:p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rPr>
            </w:pPr>
          </w:p>
        </w:tc>
        <w:tc>
          <w:tcPr>
            <w:tcW w:w="1985" w:type="dxa"/>
          </w:tcPr>
          <w:p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rPr>
            </w:pPr>
          </w:p>
        </w:tc>
        <w:tc>
          <w:tcPr>
            <w:tcW w:w="1842" w:type="dxa"/>
          </w:tcPr>
          <w:p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rPr>
            </w:pPr>
          </w:p>
        </w:tc>
      </w:tr>
      <w:tr w:rsidR="00C83218" w:rsidRPr="00F81AF7" w:rsidTr="00C83218">
        <w:trPr>
          <w:trHeight w:val="556"/>
        </w:trPr>
        <w:tc>
          <w:tcPr>
            <w:tcW w:w="545" w:type="dxa"/>
            <w:shd w:val="clear" w:color="auto" w:fill="auto"/>
          </w:tcPr>
          <w:p w:rsidR="00C83218" w:rsidRPr="00F81AF7" w:rsidRDefault="00C83218" w:rsidP="00F81AF7">
            <w:pPr>
              <w:widowControl w:val="0"/>
              <w:autoSpaceDE w:val="0"/>
              <w:autoSpaceDN w:val="0"/>
              <w:spacing w:before="119" w:after="0" w:line="240" w:lineRule="auto"/>
              <w:ind w:left="23" w:right="4"/>
              <w:jc w:val="center"/>
              <w:rPr>
                <w:rFonts w:ascii="Times New Roman" w:eastAsia="Times New Roman" w:hAnsi="Times New Roman" w:cs="Times New Roman"/>
                <w:kern w:val="0"/>
                <w:sz w:val="20"/>
                <w:szCs w:val="20"/>
              </w:rPr>
            </w:pPr>
            <w:r w:rsidRPr="00F81AF7">
              <w:rPr>
                <w:rFonts w:ascii="Times New Roman" w:eastAsia="Times New Roman" w:hAnsi="Times New Roman" w:cs="Times New Roman"/>
                <w:spacing w:val="-5"/>
                <w:kern w:val="0"/>
                <w:sz w:val="20"/>
                <w:szCs w:val="20"/>
              </w:rPr>
              <w:t>4.</w:t>
            </w:r>
          </w:p>
        </w:tc>
        <w:tc>
          <w:tcPr>
            <w:tcW w:w="1406" w:type="dxa"/>
            <w:shd w:val="clear" w:color="auto" w:fill="auto"/>
          </w:tcPr>
          <w:p w:rsidR="00C83218" w:rsidRPr="00F81AF7" w:rsidRDefault="00C83218" w:rsidP="00F81AF7">
            <w:pPr>
              <w:widowControl w:val="0"/>
              <w:autoSpaceDE w:val="0"/>
              <w:autoSpaceDN w:val="0"/>
              <w:spacing w:before="119" w:after="0" w:line="240" w:lineRule="auto"/>
              <w:ind w:left="95" w:right="86"/>
              <w:jc w:val="center"/>
              <w:rPr>
                <w:rFonts w:ascii="Times New Roman" w:eastAsia="Times New Roman" w:hAnsi="Times New Roman" w:cs="Times New Roman"/>
                <w:kern w:val="0"/>
                <w:sz w:val="20"/>
                <w:szCs w:val="20"/>
              </w:rPr>
            </w:pPr>
          </w:p>
        </w:tc>
        <w:tc>
          <w:tcPr>
            <w:tcW w:w="2977" w:type="dxa"/>
            <w:shd w:val="clear" w:color="auto" w:fill="auto"/>
          </w:tcPr>
          <w:p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rPr>
            </w:pPr>
          </w:p>
        </w:tc>
        <w:tc>
          <w:tcPr>
            <w:tcW w:w="1985" w:type="dxa"/>
          </w:tcPr>
          <w:p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rPr>
            </w:pPr>
          </w:p>
        </w:tc>
        <w:tc>
          <w:tcPr>
            <w:tcW w:w="1842" w:type="dxa"/>
          </w:tcPr>
          <w:p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rPr>
            </w:pPr>
          </w:p>
        </w:tc>
      </w:tr>
      <w:tr w:rsidR="00C83218" w:rsidRPr="00F81AF7" w:rsidTr="00C83218">
        <w:trPr>
          <w:trHeight w:val="875"/>
        </w:trPr>
        <w:tc>
          <w:tcPr>
            <w:tcW w:w="545" w:type="dxa"/>
            <w:shd w:val="clear" w:color="auto" w:fill="auto"/>
          </w:tcPr>
          <w:p w:rsidR="00C83218" w:rsidRPr="00F81AF7" w:rsidRDefault="00C83218" w:rsidP="00F81AF7">
            <w:pPr>
              <w:widowControl w:val="0"/>
              <w:autoSpaceDE w:val="0"/>
              <w:autoSpaceDN w:val="0"/>
              <w:spacing w:before="1" w:after="0" w:line="240" w:lineRule="auto"/>
              <w:rPr>
                <w:rFonts w:ascii="Times New Roman" w:eastAsia="Times New Roman" w:hAnsi="Times New Roman" w:cs="Times New Roman"/>
                <w:b/>
                <w:kern w:val="0"/>
                <w:sz w:val="20"/>
                <w:szCs w:val="20"/>
              </w:rPr>
            </w:pPr>
          </w:p>
          <w:p w:rsidR="00C83218" w:rsidRPr="00F81AF7" w:rsidRDefault="00C83218" w:rsidP="00F81AF7">
            <w:pPr>
              <w:widowControl w:val="0"/>
              <w:autoSpaceDE w:val="0"/>
              <w:autoSpaceDN w:val="0"/>
              <w:spacing w:after="0" w:line="240" w:lineRule="auto"/>
              <w:ind w:left="23" w:right="4"/>
              <w:jc w:val="center"/>
              <w:rPr>
                <w:rFonts w:ascii="Times New Roman" w:eastAsia="Times New Roman" w:hAnsi="Times New Roman" w:cs="Times New Roman"/>
                <w:kern w:val="0"/>
                <w:sz w:val="20"/>
                <w:szCs w:val="20"/>
              </w:rPr>
            </w:pPr>
            <w:r w:rsidRPr="00F81AF7">
              <w:rPr>
                <w:rFonts w:ascii="Times New Roman" w:eastAsia="Times New Roman" w:hAnsi="Times New Roman" w:cs="Times New Roman"/>
                <w:spacing w:val="-5"/>
                <w:kern w:val="0"/>
                <w:sz w:val="20"/>
                <w:szCs w:val="20"/>
              </w:rPr>
              <w:t>5.</w:t>
            </w:r>
          </w:p>
        </w:tc>
        <w:tc>
          <w:tcPr>
            <w:tcW w:w="1406" w:type="dxa"/>
            <w:shd w:val="clear" w:color="auto" w:fill="auto"/>
          </w:tcPr>
          <w:p w:rsidR="00C83218" w:rsidRPr="00F81AF7" w:rsidRDefault="00C83218" w:rsidP="00F81AF7">
            <w:pPr>
              <w:widowControl w:val="0"/>
              <w:autoSpaceDE w:val="0"/>
              <w:autoSpaceDN w:val="0"/>
              <w:spacing w:before="41" w:after="0" w:line="240" w:lineRule="auto"/>
              <w:ind w:left="112"/>
              <w:rPr>
                <w:rFonts w:ascii="Times New Roman" w:eastAsia="Times New Roman" w:hAnsi="Times New Roman" w:cs="Times New Roman"/>
                <w:kern w:val="0"/>
                <w:sz w:val="20"/>
                <w:szCs w:val="20"/>
              </w:rPr>
            </w:pPr>
          </w:p>
        </w:tc>
        <w:tc>
          <w:tcPr>
            <w:tcW w:w="2977" w:type="dxa"/>
            <w:shd w:val="clear" w:color="auto" w:fill="auto"/>
          </w:tcPr>
          <w:p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rPr>
            </w:pPr>
          </w:p>
        </w:tc>
        <w:tc>
          <w:tcPr>
            <w:tcW w:w="1985" w:type="dxa"/>
          </w:tcPr>
          <w:p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rPr>
            </w:pPr>
          </w:p>
        </w:tc>
        <w:tc>
          <w:tcPr>
            <w:tcW w:w="1842" w:type="dxa"/>
          </w:tcPr>
          <w:p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rPr>
            </w:pPr>
          </w:p>
        </w:tc>
      </w:tr>
    </w:tbl>
    <w:p w:rsidR="0063653E" w:rsidRDefault="0063653E" w:rsidP="0063653E">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63653E" w:rsidRDefault="0063653E" w:rsidP="0063653E">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DE6FB7" w:rsidRDefault="00DE6FB7"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644A19" w:rsidRDefault="00644A19"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Pr="0049298B" w:rsidRDefault="00C83218" w:rsidP="0049298B">
      <w:pPr>
        <w:spacing w:after="0"/>
        <w:jc w:val="right"/>
        <w:rPr>
          <w:rFonts w:ascii="Times New Roman" w:eastAsia="Times New Roman" w:hAnsi="Times New Roman" w:cs="Times New Roman"/>
          <w:b/>
          <w:color w:val="000000"/>
          <w:kern w:val="0"/>
          <w:sz w:val="24"/>
          <w:lang w:val="en-US"/>
        </w:rPr>
      </w:pPr>
      <w:r w:rsidRPr="0049298B">
        <w:rPr>
          <w:rFonts w:ascii="Times New Roman" w:eastAsia="Times New Roman" w:hAnsi="Times New Roman" w:cs="Times New Roman"/>
          <w:b/>
          <w:bCs/>
          <w:color w:val="000000"/>
          <w:kern w:val="0"/>
          <w:sz w:val="24"/>
          <w:szCs w:val="24"/>
          <w:lang w:eastAsia="pl-PL" w:bidi="pl-PL"/>
        </w:rPr>
        <w:t xml:space="preserve">      Załącznik nr 6</w:t>
      </w:r>
    </w:p>
    <w:p w:rsidR="00C83218" w:rsidRDefault="00C83218" w:rsidP="0049298B">
      <w:pPr>
        <w:keepLines/>
        <w:spacing w:after="0" w:line="240" w:lineRule="auto"/>
        <w:ind w:firstLine="340"/>
        <w:jc w:val="right"/>
        <w:rPr>
          <w:rFonts w:ascii="Times New Roman" w:eastAsia="Times New Roman" w:hAnsi="Times New Roman" w:cs="Times New Roman"/>
          <w:bCs/>
          <w:color w:val="000000"/>
          <w:kern w:val="0"/>
          <w:sz w:val="24"/>
          <w:szCs w:val="24"/>
          <w:lang w:eastAsia="pl-PL" w:bidi="pl-PL"/>
        </w:rPr>
      </w:pPr>
      <w:r>
        <w:rPr>
          <w:rFonts w:ascii="Times New Roman" w:eastAsia="Times New Roman" w:hAnsi="Times New Roman" w:cs="Times New Roman"/>
          <w:bCs/>
          <w:color w:val="000000"/>
          <w:kern w:val="0"/>
          <w:sz w:val="24"/>
          <w:szCs w:val="24"/>
          <w:lang w:eastAsia="pl-PL" w:bidi="pl-PL"/>
        </w:rPr>
        <w:t>do Standardów Ochrony Małoletnich</w:t>
      </w:r>
    </w:p>
    <w:p w:rsidR="00C83218" w:rsidRDefault="0049298B" w:rsidP="0049298B">
      <w:pPr>
        <w:keepLines/>
        <w:spacing w:after="0" w:line="240" w:lineRule="auto"/>
        <w:ind w:firstLine="340"/>
        <w:jc w:val="right"/>
        <w:rPr>
          <w:rFonts w:ascii="Times New Roman" w:eastAsia="Times New Roman" w:hAnsi="Times New Roman" w:cs="Times New Roman"/>
          <w:bCs/>
          <w:color w:val="000000"/>
          <w:kern w:val="0"/>
          <w:sz w:val="24"/>
          <w:szCs w:val="24"/>
          <w:lang w:eastAsia="pl-PL" w:bidi="pl-PL"/>
        </w:rPr>
      </w:pPr>
      <w:r>
        <w:rPr>
          <w:rFonts w:ascii="Times New Roman" w:eastAsia="Times New Roman" w:hAnsi="Times New Roman" w:cs="Times New Roman"/>
          <w:bCs/>
          <w:color w:val="000000"/>
          <w:kern w:val="0"/>
          <w:sz w:val="24"/>
          <w:szCs w:val="24"/>
          <w:lang w:eastAsia="pl-PL" w:bidi="pl-PL"/>
        </w:rPr>
        <w:t>w  Przedszkolu Publicznym Nr 3 w Głogowie</w:t>
      </w:r>
    </w:p>
    <w:p w:rsidR="00C83218" w:rsidRDefault="00C83218" w:rsidP="0049298B">
      <w:pPr>
        <w:keepLines/>
        <w:spacing w:after="0" w:line="240" w:lineRule="auto"/>
        <w:ind w:firstLine="340"/>
        <w:jc w:val="right"/>
        <w:rPr>
          <w:rFonts w:ascii="Times New Roman" w:eastAsia="Times New Roman" w:hAnsi="Times New Roman" w:cs="Times New Roman"/>
          <w:bCs/>
          <w:color w:val="000000"/>
          <w:kern w:val="0"/>
          <w:sz w:val="24"/>
          <w:szCs w:val="24"/>
          <w:lang w:eastAsia="pl-PL" w:bidi="pl-PL"/>
        </w:rPr>
      </w:pPr>
    </w:p>
    <w:p w:rsidR="00C83218" w:rsidRDefault="00C83218" w:rsidP="00C83218">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rPr>
      </w:pPr>
      <w:r w:rsidRPr="00C83218">
        <w:rPr>
          <w:rFonts w:ascii="Times New Roman" w:eastAsia="Times New Roman" w:hAnsi="Times New Roman" w:cs="Times New Roman"/>
          <w:bCs/>
          <w:i/>
          <w:iCs/>
          <w:color w:val="000000"/>
          <w:kern w:val="0"/>
          <w:sz w:val="18"/>
          <w:szCs w:val="18"/>
          <w:lang w:eastAsia="pl-PL" w:bidi="pl-PL"/>
        </w:rPr>
        <w:t>Wzór ankiety dla pracowników monitorującej poziom realizacji Standardów</w:t>
      </w:r>
    </w:p>
    <w:p w:rsidR="00C83218" w:rsidRDefault="00C83218" w:rsidP="00C83218">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Pr="00C83218" w:rsidRDefault="00C83218" w:rsidP="00C83218">
      <w:pPr>
        <w:widowControl w:val="0"/>
        <w:autoSpaceDE w:val="0"/>
        <w:autoSpaceDN w:val="0"/>
        <w:spacing w:after="3" w:line="240" w:lineRule="auto"/>
        <w:ind w:left="81"/>
        <w:jc w:val="center"/>
        <w:rPr>
          <w:rFonts w:ascii="Times New Roman" w:eastAsia="Times New Roman" w:hAnsi="Times New Roman" w:cs="Times New Roman"/>
          <w:b/>
          <w:kern w:val="0"/>
          <w:sz w:val="24"/>
        </w:rPr>
      </w:pPr>
      <w:r w:rsidRPr="00C83218">
        <w:rPr>
          <w:rFonts w:ascii="Times New Roman" w:eastAsia="Times New Roman" w:hAnsi="Times New Roman" w:cs="Times New Roman"/>
          <w:b/>
          <w:kern w:val="0"/>
          <w:sz w:val="24"/>
        </w:rPr>
        <w:t>MONITORINGSTANDARDÓW–ANKIETADLA</w:t>
      </w:r>
      <w:r w:rsidRPr="00C83218">
        <w:rPr>
          <w:rFonts w:ascii="Times New Roman" w:eastAsia="Times New Roman" w:hAnsi="Times New Roman" w:cs="Times New Roman"/>
          <w:b/>
          <w:spacing w:val="-2"/>
          <w:kern w:val="0"/>
          <w:sz w:val="24"/>
        </w:rPr>
        <w:t>PRACOWNIKÓW</w:t>
      </w: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5"/>
        <w:gridCol w:w="7109"/>
        <w:gridCol w:w="991"/>
        <w:gridCol w:w="989"/>
      </w:tblGrid>
      <w:tr w:rsidR="00C83218" w:rsidRPr="00C83218" w:rsidTr="0052500D">
        <w:trPr>
          <w:trHeight w:val="556"/>
        </w:trPr>
        <w:tc>
          <w:tcPr>
            <w:tcW w:w="545" w:type="dxa"/>
            <w:shd w:val="clear" w:color="auto" w:fill="auto"/>
          </w:tcPr>
          <w:p w:rsidR="00C83218" w:rsidRPr="00C83218" w:rsidRDefault="00C83218" w:rsidP="00C83218">
            <w:pPr>
              <w:widowControl w:val="0"/>
              <w:autoSpaceDE w:val="0"/>
              <w:autoSpaceDN w:val="0"/>
              <w:spacing w:before="116" w:after="0" w:line="240" w:lineRule="auto"/>
              <w:ind w:left="23"/>
              <w:jc w:val="center"/>
              <w:rPr>
                <w:rFonts w:ascii="Times New Roman" w:eastAsia="Times New Roman" w:hAnsi="Times New Roman" w:cs="Times New Roman"/>
                <w:kern w:val="0"/>
                <w:sz w:val="24"/>
              </w:rPr>
            </w:pPr>
            <w:r w:rsidRPr="00C83218">
              <w:rPr>
                <w:rFonts w:ascii="Times New Roman" w:eastAsia="Times New Roman" w:hAnsi="Times New Roman" w:cs="Times New Roman"/>
                <w:spacing w:val="-5"/>
                <w:kern w:val="0"/>
                <w:sz w:val="24"/>
              </w:rPr>
              <w:t>Lp.</w:t>
            </w:r>
          </w:p>
        </w:tc>
        <w:tc>
          <w:tcPr>
            <w:tcW w:w="7109" w:type="dxa"/>
            <w:shd w:val="clear" w:color="auto" w:fill="auto"/>
          </w:tcPr>
          <w:p w:rsidR="00C83218" w:rsidRPr="00C83218" w:rsidRDefault="00C83218" w:rsidP="00C83218">
            <w:pPr>
              <w:widowControl w:val="0"/>
              <w:autoSpaceDE w:val="0"/>
              <w:autoSpaceDN w:val="0"/>
              <w:spacing w:before="116" w:after="0" w:line="240" w:lineRule="auto"/>
              <w:ind w:left="101" w:right="86"/>
              <w:jc w:val="center"/>
              <w:rPr>
                <w:rFonts w:ascii="Times New Roman" w:eastAsia="Times New Roman" w:hAnsi="Times New Roman" w:cs="Times New Roman"/>
                <w:kern w:val="0"/>
                <w:sz w:val="24"/>
              </w:rPr>
            </w:pPr>
            <w:r w:rsidRPr="00C83218">
              <w:rPr>
                <w:rFonts w:ascii="Times New Roman" w:eastAsia="Times New Roman" w:hAnsi="Times New Roman" w:cs="Times New Roman"/>
                <w:kern w:val="0"/>
                <w:sz w:val="24"/>
              </w:rPr>
              <w:t>Odpowiedznaponiższe</w:t>
            </w:r>
            <w:r w:rsidRPr="00C83218">
              <w:rPr>
                <w:rFonts w:ascii="Times New Roman" w:eastAsia="Times New Roman" w:hAnsi="Times New Roman" w:cs="Times New Roman"/>
                <w:spacing w:val="-2"/>
                <w:kern w:val="0"/>
                <w:sz w:val="24"/>
              </w:rPr>
              <w:t>pytania</w:t>
            </w:r>
          </w:p>
        </w:tc>
        <w:tc>
          <w:tcPr>
            <w:tcW w:w="991" w:type="dxa"/>
            <w:shd w:val="clear" w:color="auto" w:fill="auto"/>
          </w:tcPr>
          <w:p w:rsidR="00C83218" w:rsidRPr="00C83218" w:rsidRDefault="00C83218" w:rsidP="00C83218">
            <w:pPr>
              <w:widowControl w:val="0"/>
              <w:autoSpaceDE w:val="0"/>
              <w:autoSpaceDN w:val="0"/>
              <w:spacing w:before="116" w:after="0" w:line="240" w:lineRule="auto"/>
              <w:ind w:left="313"/>
              <w:rPr>
                <w:rFonts w:ascii="Times New Roman" w:eastAsia="Times New Roman" w:hAnsi="Times New Roman" w:cs="Times New Roman"/>
                <w:kern w:val="0"/>
                <w:sz w:val="24"/>
              </w:rPr>
            </w:pPr>
            <w:r w:rsidRPr="00C83218">
              <w:rPr>
                <w:rFonts w:ascii="Times New Roman" w:eastAsia="Times New Roman" w:hAnsi="Times New Roman" w:cs="Times New Roman"/>
                <w:spacing w:val="-5"/>
                <w:kern w:val="0"/>
                <w:sz w:val="24"/>
              </w:rPr>
              <w:t>Tak</w:t>
            </w:r>
          </w:p>
        </w:tc>
        <w:tc>
          <w:tcPr>
            <w:tcW w:w="989" w:type="dxa"/>
            <w:shd w:val="clear" w:color="auto" w:fill="auto"/>
          </w:tcPr>
          <w:p w:rsidR="00C83218" w:rsidRPr="00C83218" w:rsidRDefault="00C83218" w:rsidP="00C83218">
            <w:pPr>
              <w:widowControl w:val="0"/>
              <w:autoSpaceDE w:val="0"/>
              <w:autoSpaceDN w:val="0"/>
              <w:spacing w:before="116" w:after="0" w:line="240" w:lineRule="auto"/>
              <w:ind w:left="321"/>
              <w:rPr>
                <w:rFonts w:ascii="Times New Roman" w:eastAsia="Times New Roman" w:hAnsi="Times New Roman" w:cs="Times New Roman"/>
                <w:kern w:val="0"/>
                <w:sz w:val="24"/>
              </w:rPr>
            </w:pPr>
            <w:r w:rsidRPr="00C83218">
              <w:rPr>
                <w:rFonts w:ascii="Times New Roman" w:eastAsia="Times New Roman" w:hAnsi="Times New Roman" w:cs="Times New Roman"/>
                <w:spacing w:val="-5"/>
                <w:kern w:val="0"/>
                <w:sz w:val="24"/>
              </w:rPr>
              <w:t>Nie</w:t>
            </w:r>
          </w:p>
        </w:tc>
      </w:tr>
      <w:tr w:rsidR="00C83218" w:rsidRPr="00C83218" w:rsidTr="0052500D">
        <w:trPr>
          <w:trHeight w:val="556"/>
        </w:trPr>
        <w:tc>
          <w:tcPr>
            <w:tcW w:w="545" w:type="dxa"/>
            <w:shd w:val="clear" w:color="auto" w:fill="auto"/>
          </w:tcPr>
          <w:p w:rsidR="00C83218" w:rsidRPr="00C83218" w:rsidRDefault="00C83218" w:rsidP="00C83218">
            <w:pPr>
              <w:widowControl w:val="0"/>
              <w:autoSpaceDE w:val="0"/>
              <w:autoSpaceDN w:val="0"/>
              <w:spacing w:before="119" w:after="0" w:line="240" w:lineRule="auto"/>
              <w:ind w:left="23" w:right="4"/>
              <w:jc w:val="center"/>
              <w:rPr>
                <w:rFonts w:ascii="Times New Roman" w:eastAsia="Times New Roman" w:hAnsi="Times New Roman" w:cs="Times New Roman"/>
                <w:kern w:val="0"/>
                <w:sz w:val="24"/>
              </w:rPr>
            </w:pPr>
            <w:r w:rsidRPr="00C83218">
              <w:rPr>
                <w:rFonts w:ascii="Times New Roman" w:eastAsia="Times New Roman" w:hAnsi="Times New Roman" w:cs="Times New Roman"/>
                <w:spacing w:val="-5"/>
                <w:kern w:val="0"/>
                <w:sz w:val="24"/>
              </w:rPr>
              <w:t>1.</w:t>
            </w:r>
          </w:p>
        </w:tc>
        <w:tc>
          <w:tcPr>
            <w:tcW w:w="7109" w:type="dxa"/>
            <w:shd w:val="clear" w:color="auto" w:fill="auto"/>
          </w:tcPr>
          <w:p w:rsidR="00C83218" w:rsidRPr="00C83218" w:rsidRDefault="00C83218" w:rsidP="00C83218">
            <w:pPr>
              <w:widowControl w:val="0"/>
              <w:autoSpaceDE w:val="0"/>
              <w:autoSpaceDN w:val="0"/>
              <w:spacing w:before="119" w:after="0" w:line="240" w:lineRule="auto"/>
              <w:ind w:right="86"/>
              <w:jc w:val="center"/>
              <w:rPr>
                <w:rFonts w:ascii="Times New Roman" w:eastAsia="Times New Roman" w:hAnsi="Times New Roman" w:cs="Times New Roman"/>
                <w:kern w:val="0"/>
                <w:sz w:val="24"/>
              </w:rPr>
            </w:pPr>
            <w:r w:rsidRPr="00C83218">
              <w:rPr>
                <w:rFonts w:ascii="Times New Roman" w:eastAsia="Times New Roman" w:hAnsi="Times New Roman" w:cs="Times New Roman"/>
                <w:kern w:val="0"/>
                <w:sz w:val="24"/>
              </w:rPr>
              <w:t>Czyznaszstandardyochronyuczniówobowiązującewnaszej</w:t>
            </w:r>
            <w:r w:rsidR="007821CB">
              <w:rPr>
                <w:rFonts w:ascii="Times New Roman" w:eastAsia="Times New Roman" w:hAnsi="Times New Roman" w:cs="Times New Roman"/>
                <w:spacing w:val="-2"/>
                <w:kern w:val="0"/>
                <w:sz w:val="24"/>
              </w:rPr>
              <w:t>Przedszkolu</w:t>
            </w:r>
            <w:r w:rsidRPr="00C83218">
              <w:rPr>
                <w:rFonts w:ascii="Times New Roman" w:eastAsia="Times New Roman" w:hAnsi="Times New Roman" w:cs="Times New Roman"/>
                <w:spacing w:val="-2"/>
                <w:kern w:val="0"/>
                <w:sz w:val="24"/>
              </w:rPr>
              <w:t>?</w:t>
            </w:r>
          </w:p>
        </w:tc>
        <w:tc>
          <w:tcPr>
            <w:tcW w:w="991" w:type="dxa"/>
            <w:shd w:val="clear" w:color="auto" w:fill="auto"/>
          </w:tcPr>
          <w:p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rPr>
            </w:pPr>
          </w:p>
        </w:tc>
        <w:tc>
          <w:tcPr>
            <w:tcW w:w="989" w:type="dxa"/>
            <w:shd w:val="clear" w:color="auto" w:fill="auto"/>
          </w:tcPr>
          <w:p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rPr>
            </w:pPr>
          </w:p>
        </w:tc>
      </w:tr>
      <w:tr w:rsidR="00C83218" w:rsidRPr="00C83218" w:rsidTr="0052500D">
        <w:trPr>
          <w:trHeight w:val="875"/>
        </w:trPr>
        <w:tc>
          <w:tcPr>
            <w:tcW w:w="545" w:type="dxa"/>
            <w:shd w:val="clear" w:color="auto" w:fill="auto"/>
          </w:tcPr>
          <w:p w:rsidR="00C83218" w:rsidRPr="00C83218" w:rsidRDefault="00C83218" w:rsidP="00C83218">
            <w:pPr>
              <w:widowControl w:val="0"/>
              <w:autoSpaceDE w:val="0"/>
              <w:autoSpaceDN w:val="0"/>
              <w:spacing w:before="1" w:after="0" w:line="240" w:lineRule="auto"/>
              <w:rPr>
                <w:rFonts w:ascii="Times New Roman" w:eastAsia="Times New Roman" w:hAnsi="Times New Roman" w:cs="Times New Roman"/>
                <w:b/>
                <w:kern w:val="0"/>
                <w:sz w:val="24"/>
              </w:rPr>
            </w:pPr>
          </w:p>
          <w:p w:rsidR="00C83218" w:rsidRPr="00C83218" w:rsidRDefault="00C83218" w:rsidP="00C83218">
            <w:pPr>
              <w:widowControl w:val="0"/>
              <w:autoSpaceDE w:val="0"/>
              <w:autoSpaceDN w:val="0"/>
              <w:spacing w:after="0" w:line="240" w:lineRule="auto"/>
              <w:ind w:left="23" w:right="4"/>
              <w:jc w:val="center"/>
              <w:rPr>
                <w:rFonts w:ascii="Times New Roman" w:eastAsia="Times New Roman" w:hAnsi="Times New Roman" w:cs="Times New Roman"/>
                <w:kern w:val="0"/>
                <w:sz w:val="24"/>
              </w:rPr>
            </w:pPr>
            <w:r w:rsidRPr="00C83218">
              <w:rPr>
                <w:rFonts w:ascii="Times New Roman" w:eastAsia="Times New Roman" w:hAnsi="Times New Roman" w:cs="Times New Roman"/>
                <w:spacing w:val="-5"/>
                <w:kern w:val="0"/>
                <w:sz w:val="24"/>
              </w:rPr>
              <w:t>2.</w:t>
            </w:r>
          </w:p>
        </w:tc>
        <w:tc>
          <w:tcPr>
            <w:tcW w:w="7109" w:type="dxa"/>
            <w:shd w:val="clear" w:color="auto" w:fill="auto"/>
          </w:tcPr>
          <w:p w:rsidR="00C83218" w:rsidRPr="00C83218" w:rsidRDefault="00C83218" w:rsidP="00C83218">
            <w:pPr>
              <w:widowControl w:val="0"/>
              <w:tabs>
                <w:tab w:val="left" w:pos="705"/>
                <w:tab w:val="left" w:pos="1444"/>
                <w:tab w:val="left" w:pos="2106"/>
                <w:tab w:val="left" w:pos="3400"/>
                <w:tab w:val="left" w:pos="4686"/>
                <w:tab w:val="left" w:pos="5735"/>
              </w:tabs>
              <w:autoSpaceDE w:val="0"/>
              <w:autoSpaceDN w:val="0"/>
              <w:spacing w:before="119" w:after="0" w:line="240" w:lineRule="auto"/>
              <w:ind w:left="112"/>
              <w:rPr>
                <w:rFonts w:ascii="Times New Roman" w:eastAsia="Times New Roman" w:hAnsi="Times New Roman" w:cs="Times New Roman"/>
                <w:kern w:val="0"/>
                <w:sz w:val="24"/>
              </w:rPr>
            </w:pPr>
            <w:r w:rsidRPr="00C83218">
              <w:rPr>
                <w:rFonts w:ascii="Times New Roman" w:eastAsia="Times New Roman" w:hAnsi="Times New Roman" w:cs="Times New Roman"/>
                <w:spacing w:val="-5"/>
                <w:kern w:val="0"/>
                <w:sz w:val="24"/>
              </w:rPr>
              <w:t>Czy</w:t>
            </w:r>
            <w:r w:rsidRPr="00C83218">
              <w:rPr>
                <w:rFonts w:ascii="Times New Roman" w:eastAsia="Times New Roman" w:hAnsi="Times New Roman" w:cs="Times New Roman"/>
                <w:kern w:val="0"/>
                <w:sz w:val="24"/>
              </w:rPr>
              <w:tab/>
            </w:r>
            <w:r w:rsidRPr="00C83218">
              <w:rPr>
                <w:rFonts w:ascii="Times New Roman" w:eastAsia="Times New Roman" w:hAnsi="Times New Roman" w:cs="Times New Roman"/>
                <w:spacing w:val="-2"/>
                <w:kern w:val="0"/>
                <w:sz w:val="24"/>
              </w:rPr>
              <w:t>znasz</w:t>
            </w:r>
            <w:r w:rsidRPr="00C83218">
              <w:rPr>
                <w:rFonts w:ascii="Times New Roman" w:eastAsia="Times New Roman" w:hAnsi="Times New Roman" w:cs="Times New Roman"/>
                <w:kern w:val="0"/>
                <w:sz w:val="24"/>
              </w:rPr>
              <w:tab/>
            </w:r>
            <w:r w:rsidRPr="00C83218">
              <w:rPr>
                <w:rFonts w:ascii="Times New Roman" w:eastAsia="Times New Roman" w:hAnsi="Times New Roman" w:cs="Times New Roman"/>
                <w:spacing w:val="-4"/>
                <w:kern w:val="0"/>
                <w:sz w:val="24"/>
              </w:rPr>
              <w:t>treść</w:t>
            </w:r>
            <w:r w:rsidRPr="00C83218">
              <w:rPr>
                <w:rFonts w:ascii="Times New Roman" w:eastAsia="Times New Roman" w:hAnsi="Times New Roman" w:cs="Times New Roman"/>
                <w:kern w:val="0"/>
                <w:sz w:val="24"/>
              </w:rPr>
              <w:tab/>
            </w:r>
            <w:r w:rsidRPr="00C83218">
              <w:rPr>
                <w:rFonts w:ascii="Times New Roman" w:eastAsia="Times New Roman" w:hAnsi="Times New Roman" w:cs="Times New Roman"/>
                <w:spacing w:val="-2"/>
                <w:kern w:val="0"/>
                <w:sz w:val="24"/>
              </w:rPr>
              <w:t>dokumentu</w:t>
            </w:r>
            <w:r w:rsidRPr="00C83218">
              <w:rPr>
                <w:rFonts w:ascii="Times New Roman" w:eastAsia="Times New Roman" w:hAnsi="Times New Roman" w:cs="Times New Roman"/>
                <w:kern w:val="0"/>
                <w:sz w:val="24"/>
              </w:rPr>
              <w:tab/>
            </w:r>
            <w:r w:rsidRPr="00C83218">
              <w:rPr>
                <w:rFonts w:ascii="Times New Roman" w:eastAsia="Times New Roman" w:hAnsi="Times New Roman" w:cs="Times New Roman"/>
                <w:spacing w:val="-2"/>
                <w:kern w:val="0"/>
                <w:sz w:val="24"/>
              </w:rPr>
              <w:t>„Standardy</w:t>
            </w:r>
            <w:r w:rsidRPr="00C83218">
              <w:rPr>
                <w:rFonts w:ascii="Times New Roman" w:eastAsia="Times New Roman" w:hAnsi="Times New Roman" w:cs="Times New Roman"/>
                <w:kern w:val="0"/>
                <w:sz w:val="24"/>
              </w:rPr>
              <w:tab/>
            </w:r>
            <w:r w:rsidRPr="00C83218">
              <w:rPr>
                <w:rFonts w:ascii="Times New Roman" w:eastAsia="Times New Roman" w:hAnsi="Times New Roman" w:cs="Times New Roman"/>
                <w:spacing w:val="-2"/>
                <w:kern w:val="0"/>
                <w:sz w:val="24"/>
              </w:rPr>
              <w:t>Ochrony</w:t>
            </w:r>
            <w:r w:rsidRPr="00C83218">
              <w:rPr>
                <w:rFonts w:ascii="Times New Roman" w:eastAsia="Times New Roman" w:hAnsi="Times New Roman" w:cs="Times New Roman"/>
                <w:kern w:val="0"/>
                <w:sz w:val="24"/>
              </w:rPr>
              <w:tab/>
            </w:r>
            <w:r w:rsidRPr="00C83218">
              <w:rPr>
                <w:rFonts w:ascii="Times New Roman" w:eastAsia="Times New Roman" w:hAnsi="Times New Roman" w:cs="Times New Roman"/>
                <w:spacing w:val="-2"/>
                <w:kern w:val="0"/>
                <w:sz w:val="24"/>
              </w:rPr>
              <w:t>Małoletnich”</w:t>
            </w:r>
          </w:p>
          <w:p w:rsidR="00C83218" w:rsidRPr="00C83218" w:rsidRDefault="00C83218" w:rsidP="00C83218">
            <w:pPr>
              <w:widowControl w:val="0"/>
              <w:autoSpaceDE w:val="0"/>
              <w:autoSpaceDN w:val="0"/>
              <w:spacing w:before="40" w:after="0" w:line="240" w:lineRule="auto"/>
              <w:ind w:left="112"/>
              <w:rPr>
                <w:rFonts w:ascii="Times New Roman" w:eastAsia="Times New Roman" w:hAnsi="Times New Roman" w:cs="Times New Roman"/>
                <w:kern w:val="0"/>
                <w:sz w:val="24"/>
              </w:rPr>
            </w:pPr>
            <w:r w:rsidRPr="00C83218">
              <w:rPr>
                <w:rFonts w:ascii="Times New Roman" w:eastAsia="Times New Roman" w:hAnsi="Times New Roman" w:cs="Times New Roman"/>
                <w:kern w:val="0"/>
                <w:sz w:val="24"/>
              </w:rPr>
              <w:t>w…………………………………………………………..</w:t>
            </w:r>
            <w:r w:rsidRPr="00C83218">
              <w:rPr>
                <w:rFonts w:ascii="Times New Roman" w:eastAsia="Times New Roman" w:hAnsi="Times New Roman" w:cs="Times New Roman"/>
                <w:spacing w:val="-2"/>
                <w:kern w:val="0"/>
                <w:sz w:val="24"/>
              </w:rPr>
              <w:t>?</w:t>
            </w:r>
          </w:p>
        </w:tc>
        <w:tc>
          <w:tcPr>
            <w:tcW w:w="991" w:type="dxa"/>
            <w:shd w:val="clear" w:color="auto" w:fill="auto"/>
          </w:tcPr>
          <w:p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rPr>
            </w:pPr>
          </w:p>
        </w:tc>
        <w:tc>
          <w:tcPr>
            <w:tcW w:w="989" w:type="dxa"/>
            <w:shd w:val="clear" w:color="auto" w:fill="auto"/>
          </w:tcPr>
          <w:p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rPr>
            </w:pPr>
          </w:p>
        </w:tc>
      </w:tr>
      <w:tr w:rsidR="00C83218" w:rsidRPr="00C83218" w:rsidTr="0052500D">
        <w:trPr>
          <w:trHeight w:val="556"/>
        </w:trPr>
        <w:tc>
          <w:tcPr>
            <w:tcW w:w="545" w:type="dxa"/>
            <w:shd w:val="clear" w:color="auto" w:fill="auto"/>
          </w:tcPr>
          <w:p w:rsidR="00C83218" w:rsidRPr="00C83218" w:rsidRDefault="00C83218" w:rsidP="00C83218">
            <w:pPr>
              <w:widowControl w:val="0"/>
              <w:autoSpaceDE w:val="0"/>
              <w:autoSpaceDN w:val="0"/>
              <w:spacing w:before="119" w:after="0" w:line="240" w:lineRule="auto"/>
              <w:ind w:left="23" w:right="4"/>
              <w:jc w:val="center"/>
              <w:rPr>
                <w:rFonts w:ascii="Times New Roman" w:eastAsia="Times New Roman" w:hAnsi="Times New Roman" w:cs="Times New Roman"/>
                <w:kern w:val="0"/>
                <w:sz w:val="24"/>
              </w:rPr>
            </w:pPr>
            <w:r w:rsidRPr="00C83218">
              <w:rPr>
                <w:rFonts w:ascii="Times New Roman" w:eastAsia="Times New Roman" w:hAnsi="Times New Roman" w:cs="Times New Roman"/>
                <w:spacing w:val="-5"/>
                <w:kern w:val="0"/>
                <w:sz w:val="24"/>
              </w:rPr>
              <w:t>3.</w:t>
            </w:r>
          </w:p>
        </w:tc>
        <w:tc>
          <w:tcPr>
            <w:tcW w:w="7109" w:type="dxa"/>
            <w:shd w:val="clear" w:color="auto" w:fill="auto"/>
          </w:tcPr>
          <w:p w:rsidR="00C83218" w:rsidRPr="00C83218" w:rsidRDefault="00C83218" w:rsidP="00C83218">
            <w:pPr>
              <w:widowControl w:val="0"/>
              <w:autoSpaceDE w:val="0"/>
              <w:autoSpaceDN w:val="0"/>
              <w:spacing w:before="119" w:after="0" w:line="240" w:lineRule="auto"/>
              <w:ind w:left="36" w:right="86"/>
              <w:jc w:val="center"/>
              <w:rPr>
                <w:rFonts w:ascii="Times New Roman" w:eastAsia="Times New Roman" w:hAnsi="Times New Roman" w:cs="Times New Roman"/>
                <w:kern w:val="0"/>
                <w:sz w:val="24"/>
              </w:rPr>
            </w:pPr>
            <w:r w:rsidRPr="00C83218">
              <w:rPr>
                <w:rFonts w:ascii="Times New Roman" w:eastAsia="Times New Roman" w:hAnsi="Times New Roman" w:cs="Times New Roman"/>
                <w:kern w:val="0"/>
                <w:sz w:val="24"/>
              </w:rPr>
              <w:t>Czyuważasz,żepotrafiszrozpoznaćsyndromykrzywdzonego</w:t>
            </w:r>
            <w:r w:rsidR="007821CB">
              <w:rPr>
                <w:rFonts w:ascii="Times New Roman" w:eastAsia="Times New Roman" w:hAnsi="Times New Roman" w:cs="Times New Roman"/>
                <w:spacing w:val="-2"/>
                <w:kern w:val="0"/>
                <w:sz w:val="24"/>
              </w:rPr>
              <w:t>dziecka</w:t>
            </w:r>
            <w:r w:rsidRPr="00C83218">
              <w:rPr>
                <w:rFonts w:ascii="Times New Roman" w:eastAsia="Times New Roman" w:hAnsi="Times New Roman" w:cs="Times New Roman"/>
                <w:spacing w:val="-2"/>
                <w:kern w:val="0"/>
                <w:sz w:val="24"/>
              </w:rPr>
              <w:t>?</w:t>
            </w:r>
          </w:p>
        </w:tc>
        <w:tc>
          <w:tcPr>
            <w:tcW w:w="991" w:type="dxa"/>
            <w:shd w:val="clear" w:color="auto" w:fill="auto"/>
          </w:tcPr>
          <w:p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rPr>
            </w:pPr>
          </w:p>
        </w:tc>
        <w:tc>
          <w:tcPr>
            <w:tcW w:w="989" w:type="dxa"/>
            <w:shd w:val="clear" w:color="auto" w:fill="auto"/>
          </w:tcPr>
          <w:p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rPr>
            </w:pPr>
          </w:p>
        </w:tc>
      </w:tr>
      <w:tr w:rsidR="00C83218" w:rsidRPr="00C83218" w:rsidTr="0052500D">
        <w:trPr>
          <w:trHeight w:val="556"/>
        </w:trPr>
        <w:tc>
          <w:tcPr>
            <w:tcW w:w="545" w:type="dxa"/>
            <w:shd w:val="clear" w:color="auto" w:fill="auto"/>
          </w:tcPr>
          <w:p w:rsidR="00C83218" w:rsidRPr="00C83218" w:rsidRDefault="00C83218" w:rsidP="00C83218">
            <w:pPr>
              <w:widowControl w:val="0"/>
              <w:autoSpaceDE w:val="0"/>
              <w:autoSpaceDN w:val="0"/>
              <w:spacing w:before="119" w:after="0" w:line="240" w:lineRule="auto"/>
              <w:ind w:left="23" w:right="4"/>
              <w:jc w:val="center"/>
              <w:rPr>
                <w:rFonts w:ascii="Times New Roman" w:eastAsia="Times New Roman" w:hAnsi="Times New Roman" w:cs="Times New Roman"/>
                <w:kern w:val="0"/>
                <w:sz w:val="24"/>
              </w:rPr>
            </w:pPr>
            <w:r w:rsidRPr="00C83218">
              <w:rPr>
                <w:rFonts w:ascii="Times New Roman" w:eastAsia="Times New Roman" w:hAnsi="Times New Roman" w:cs="Times New Roman"/>
                <w:spacing w:val="-5"/>
                <w:kern w:val="0"/>
                <w:sz w:val="24"/>
              </w:rPr>
              <w:t>4.</w:t>
            </w:r>
          </w:p>
        </w:tc>
        <w:tc>
          <w:tcPr>
            <w:tcW w:w="7109" w:type="dxa"/>
            <w:shd w:val="clear" w:color="auto" w:fill="auto"/>
          </w:tcPr>
          <w:p w:rsidR="00C83218" w:rsidRPr="00C83218" w:rsidRDefault="00C83218" w:rsidP="00C83218">
            <w:pPr>
              <w:widowControl w:val="0"/>
              <w:autoSpaceDE w:val="0"/>
              <w:autoSpaceDN w:val="0"/>
              <w:spacing w:before="119" w:after="0" w:line="240" w:lineRule="auto"/>
              <w:ind w:left="95" w:right="86"/>
              <w:jc w:val="center"/>
              <w:rPr>
                <w:rFonts w:ascii="Times New Roman" w:eastAsia="Times New Roman" w:hAnsi="Times New Roman" w:cs="Times New Roman"/>
                <w:kern w:val="0"/>
                <w:sz w:val="24"/>
              </w:rPr>
            </w:pPr>
            <w:r w:rsidRPr="00C83218">
              <w:rPr>
                <w:rFonts w:ascii="Times New Roman" w:eastAsia="Times New Roman" w:hAnsi="Times New Roman" w:cs="Times New Roman"/>
                <w:kern w:val="0"/>
                <w:sz w:val="24"/>
              </w:rPr>
              <w:t>Czywieszwjakisposóbzareagowaćnasymptomykrzywdzenia</w:t>
            </w:r>
            <w:r w:rsidR="007821CB">
              <w:rPr>
                <w:rFonts w:ascii="Times New Roman" w:eastAsia="Times New Roman" w:hAnsi="Times New Roman" w:cs="Times New Roman"/>
                <w:spacing w:val="-2"/>
                <w:kern w:val="0"/>
                <w:sz w:val="24"/>
              </w:rPr>
              <w:t>dziecka</w:t>
            </w:r>
            <w:r w:rsidRPr="00C83218">
              <w:rPr>
                <w:rFonts w:ascii="Times New Roman" w:eastAsia="Times New Roman" w:hAnsi="Times New Roman" w:cs="Times New Roman"/>
                <w:spacing w:val="-2"/>
                <w:kern w:val="0"/>
                <w:sz w:val="24"/>
              </w:rPr>
              <w:t>?</w:t>
            </w:r>
          </w:p>
        </w:tc>
        <w:tc>
          <w:tcPr>
            <w:tcW w:w="991" w:type="dxa"/>
            <w:shd w:val="clear" w:color="auto" w:fill="auto"/>
          </w:tcPr>
          <w:p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rPr>
            </w:pPr>
          </w:p>
        </w:tc>
        <w:tc>
          <w:tcPr>
            <w:tcW w:w="989" w:type="dxa"/>
            <w:shd w:val="clear" w:color="auto" w:fill="auto"/>
          </w:tcPr>
          <w:p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rPr>
            </w:pPr>
          </w:p>
        </w:tc>
      </w:tr>
      <w:tr w:rsidR="00C83218" w:rsidRPr="00C83218" w:rsidTr="0052500D">
        <w:trPr>
          <w:trHeight w:val="875"/>
        </w:trPr>
        <w:tc>
          <w:tcPr>
            <w:tcW w:w="545" w:type="dxa"/>
            <w:shd w:val="clear" w:color="auto" w:fill="auto"/>
          </w:tcPr>
          <w:p w:rsidR="00C83218" w:rsidRPr="00C83218" w:rsidRDefault="00C83218" w:rsidP="00C83218">
            <w:pPr>
              <w:widowControl w:val="0"/>
              <w:autoSpaceDE w:val="0"/>
              <w:autoSpaceDN w:val="0"/>
              <w:spacing w:before="1" w:after="0" w:line="240" w:lineRule="auto"/>
              <w:rPr>
                <w:rFonts w:ascii="Times New Roman" w:eastAsia="Times New Roman" w:hAnsi="Times New Roman" w:cs="Times New Roman"/>
                <w:b/>
                <w:kern w:val="0"/>
                <w:sz w:val="24"/>
              </w:rPr>
            </w:pPr>
          </w:p>
          <w:p w:rsidR="00C83218" w:rsidRPr="00C83218" w:rsidRDefault="00C83218" w:rsidP="00C83218">
            <w:pPr>
              <w:widowControl w:val="0"/>
              <w:autoSpaceDE w:val="0"/>
              <w:autoSpaceDN w:val="0"/>
              <w:spacing w:after="0" w:line="240" w:lineRule="auto"/>
              <w:ind w:left="23" w:right="4"/>
              <w:jc w:val="center"/>
              <w:rPr>
                <w:rFonts w:ascii="Times New Roman" w:eastAsia="Times New Roman" w:hAnsi="Times New Roman" w:cs="Times New Roman"/>
                <w:kern w:val="0"/>
                <w:sz w:val="24"/>
              </w:rPr>
            </w:pPr>
            <w:r w:rsidRPr="00C83218">
              <w:rPr>
                <w:rFonts w:ascii="Times New Roman" w:eastAsia="Times New Roman" w:hAnsi="Times New Roman" w:cs="Times New Roman"/>
                <w:spacing w:val="-5"/>
                <w:kern w:val="0"/>
                <w:sz w:val="24"/>
              </w:rPr>
              <w:t>5.</w:t>
            </w:r>
          </w:p>
        </w:tc>
        <w:tc>
          <w:tcPr>
            <w:tcW w:w="7109" w:type="dxa"/>
            <w:shd w:val="clear" w:color="auto" w:fill="auto"/>
          </w:tcPr>
          <w:p w:rsidR="00C83218" w:rsidRPr="00C83218" w:rsidRDefault="00C83218" w:rsidP="00C83218">
            <w:pPr>
              <w:widowControl w:val="0"/>
              <w:autoSpaceDE w:val="0"/>
              <w:autoSpaceDN w:val="0"/>
              <w:spacing w:before="121" w:after="0" w:line="240" w:lineRule="auto"/>
              <w:ind w:left="112"/>
              <w:rPr>
                <w:rFonts w:ascii="Times New Roman" w:eastAsia="Times New Roman" w:hAnsi="Times New Roman" w:cs="Times New Roman"/>
                <w:kern w:val="0"/>
                <w:sz w:val="24"/>
              </w:rPr>
            </w:pPr>
            <w:r w:rsidRPr="00C83218">
              <w:rPr>
                <w:rFonts w:ascii="Times New Roman" w:eastAsia="Times New Roman" w:hAnsi="Times New Roman" w:cs="Times New Roman"/>
                <w:kern w:val="0"/>
                <w:sz w:val="24"/>
              </w:rPr>
              <w:t>CzyzaobserwowałeśnaruszeniezasadokreślonychwStandardach</w:t>
            </w:r>
            <w:r w:rsidRPr="00C83218">
              <w:rPr>
                <w:rFonts w:ascii="Times New Roman" w:eastAsia="Times New Roman" w:hAnsi="Times New Roman" w:cs="Times New Roman"/>
                <w:spacing w:val="-4"/>
                <w:kern w:val="0"/>
                <w:sz w:val="24"/>
              </w:rPr>
              <w:t>oraz</w:t>
            </w:r>
          </w:p>
          <w:p w:rsidR="00C83218" w:rsidRPr="00C83218" w:rsidRDefault="00C83218" w:rsidP="00C83218">
            <w:pPr>
              <w:widowControl w:val="0"/>
              <w:autoSpaceDE w:val="0"/>
              <w:autoSpaceDN w:val="0"/>
              <w:spacing w:before="41" w:after="0" w:line="240" w:lineRule="auto"/>
              <w:ind w:left="112"/>
              <w:rPr>
                <w:rFonts w:ascii="Times New Roman" w:eastAsia="Times New Roman" w:hAnsi="Times New Roman" w:cs="Times New Roman"/>
                <w:kern w:val="0"/>
                <w:sz w:val="24"/>
              </w:rPr>
            </w:pPr>
            <w:r w:rsidRPr="00C83218">
              <w:rPr>
                <w:rFonts w:ascii="Times New Roman" w:eastAsia="Times New Roman" w:hAnsi="Times New Roman" w:cs="Times New Roman"/>
                <w:kern w:val="0"/>
                <w:sz w:val="24"/>
              </w:rPr>
              <w:t>wpozostałychregulaminachiprocedurachprzezinnego</w:t>
            </w:r>
            <w:r w:rsidRPr="00C83218">
              <w:rPr>
                <w:rFonts w:ascii="Times New Roman" w:eastAsia="Times New Roman" w:hAnsi="Times New Roman" w:cs="Times New Roman"/>
                <w:spacing w:val="-2"/>
                <w:kern w:val="0"/>
                <w:sz w:val="24"/>
              </w:rPr>
              <w:t xml:space="preserve"> pracownika?</w:t>
            </w:r>
          </w:p>
        </w:tc>
        <w:tc>
          <w:tcPr>
            <w:tcW w:w="991" w:type="dxa"/>
            <w:shd w:val="clear" w:color="auto" w:fill="auto"/>
          </w:tcPr>
          <w:p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rPr>
            </w:pPr>
          </w:p>
        </w:tc>
        <w:tc>
          <w:tcPr>
            <w:tcW w:w="989" w:type="dxa"/>
            <w:shd w:val="clear" w:color="auto" w:fill="auto"/>
          </w:tcPr>
          <w:p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rPr>
            </w:pPr>
          </w:p>
        </w:tc>
      </w:tr>
      <w:tr w:rsidR="00C83218" w:rsidRPr="00C83218" w:rsidTr="0052500D">
        <w:trPr>
          <w:trHeight w:val="1190"/>
        </w:trPr>
        <w:tc>
          <w:tcPr>
            <w:tcW w:w="545" w:type="dxa"/>
            <w:shd w:val="clear" w:color="auto" w:fill="auto"/>
          </w:tcPr>
          <w:p w:rsidR="00C83218" w:rsidRPr="00C83218" w:rsidRDefault="00C83218" w:rsidP="00C83218">
            <w:pPr>
              <w:widowControl w:val="0"/>
              <w:autoSpaceDE w:val="0"/>
              <w:autoSpaceDN w:val="0"/>
              <w:spacing w:before="157" w:after="0" w:line="240" w:lineRule="auto"/>
              <w:rPr>
                <w:rFonts w:ascii="Times New Roman" w:eastAsia="Times New Roman" w:hAnsi="Times New Roman" w:cs="Times New Roman"/>
                <w:b/>
                <w:kern w:val="0"/>
                <w:sz w:val="24"/>
              </w:rPr>
            </w:pPr>
          </w:p>
          <w:p w:rsidR="00C83218" w:rsidRPr="00C83218" w:rsidRDefault="00C83218" w:rsidP="00C83218">
            <w:pPr>
              <w:widowControl w:val="0"/>
              <w:autoSpaceDE w:val="0"/>
              <w:autoSpaceDN w:val="0"/>
              <w:spacing w:after="0" w:line="240" w:lineRule="auto"/>
              <w:ind w:left="23" w:right="4"/>
              <w:jc w:val="center"/>
              <w:rPr>
                <w:rFonts w:ascii="Times New Roman" w:eastAsia="Times New Roman" w:hAnsi="Times New Roman" w:cs="Times New Roman"/>
                <w:kern w:val="0"/>
                <w:sz w:val="24"/>
              </w:rPr>
            </w:pPr>
            <w:r w:rsidRPr="00C83218">
              <w:rPr>
                <w:rFonts w:ascii="Times New Roman" w:eastAsia="Times New Roman" w:hAnsi="Times New Roman" w:cs="Times New Roman"/>
                <w:spacing w:val="-5"/>
                <w:kern w:val="0"/>
                <w:sz w:val="24"/>
              </w:rPr>
              <w:t>6.</w:t>
            </w:r>
          </w:p>
        </w:tc>
        <w:tc>
          <w:tcPr>
            <w:tcW w:w="7109" w:type="dxa"/>
            <w:shd w:val="clear" w:color="auto" w:fill="auto"/>
          </w:tcPr>
          <w:p w:rsidR="00C83218" w:rsidRDefault="00C83218" w:rsidP="00C83218">
            <w:pPr>
              <w:widowControl w:val="0"/>
              <w:autoSpaceDE w:val="0"/>
              <w:autoSpaceDN w:val="0"/>
              <w:spacing w:before="119" w:after="0" w:line="276" w:lineRule="auto"/>
              <w:ind w:left="112" w:right="91"/>
              <w:jc w:val="both"/>
              <w:rPr>
                <w:rFonts w:ascii="Times New Roman" w:eastAsia="Times New Roman" w:hAnsi="Times New Roman" w:cs="Times New Roman"/>
                <w:kern w:val="0"/>
                <w:sz w:val="24"/>
              </w:rPr>
            </w:pPr>
            <w:r w:rsidRPr="00C83218">
              <w:rPr>
                <w:rFonts w:ascii="Times New Roman" w:eastAsia="Times New Roman" w:hAnsi="Times New Roman" w:cs="Times New Roman"/>
                <w:kern w:val="0"/>
                <w:sz w:val="24"/>
              </w:rPr>
              <w:t xml:space="preserve">Czymasz uwagi / sugestie / przemyślenia związane z funkcjonującymi w </w:t>
            </w:r>
            <w:r w:rsidR="007821CB">
              <w:rPr>
                <w:rFonts w:ascii="Times New Roman" w:eastAsia="Times New Roman" w:hAnsi="Times New Roman" w:cs="Times New Roman"/>
                <w:kern w:val="0"/>
                <w:sz w:val="24"/>
              </w:rPr>
              <w:t xml:space="preserve">Przedszkolu </w:t>
            </w:r>
            <w:r w:rsidRPr="00C83218">
              <w:rPr>
                <w:rFonts w:ascii="Times New Roman" w:eastAsia="Times New Roman" w:hAnsi="Times New Roman" w:cs="Times New Roman"/>
                <w:kern w:val="0"/>
                <w:sz w:val="24"/>
              </w:rPr>
              <w:t xml:space="preserve">„Standardami Ochrony Małoletnich”? </w:t>
            </w:r>
          </w:p>
          <w:p w:rsidR="00C83218" w:rsidRPr="00C83218" w:rsidRDefault="00C83218" w:rsidP="00C83218">
            <w:pPr>
              <w:widowControl w:val="0"/>
              <w:autoSpaceDE w:val="0"/>
              <w:autoSpaceDN w:val="0"/>
              <w:spacing w:before="119" w:after="0" w:line="276" w:lineRule="auto"/>
              <w:ind w:left="112" w:right="91"/>
              <w:jc w:val="both"/>
              <w:rPr>
                <w:rFonts w:ascii="Times New Roman" w:eastAsia="Times New Roman" w:hAnsi="Times New Roman" w:cs="Times New Roman"/>
                <w:kern w:val="0"/>
                <w:sz w:val="24"/>
              </w:rPr>
            </w:pPr>
            <w:r w:rsidRPr="00C83218">
              <w:rPr>
                <w:rFonts w:ascii="Times New Roman" w:eastAsia="Times New Roman" w:hAnsi="Times New Roman" w:cs="Times New Roman"/>
                <w:kern w:val="0"/>
                <w:sz w:val="24"/>
              </w:rPr>
              <w:t>(Jeżeli tak, opisz je w tabeli poniżej)</w:t>
            </w:r>
          </w:p>
        </w:tc>
        <w:tc>
          <w:tcPr>
            <w:tcW w:w="991" w:type="dxa"/>
            <w:shd w:val="clear" w:color="auto" w:fill="auto"/>
          </w:tcPr>
          <w:p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rPr>
            </w:pPr>
          </w:p>
        </w:tc>
        <w:tc>
          <w:tcPr>
            <w:tcW w:w="989" w:type="dxa"/>
            <w:shd w:val="clear" w:color="auto" w:fill="auto"/>
          </w:tcPr>
          <w:p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rPr>
            </w:pPr>
          </w:p>
        </w:tc>
      </w:tr>
      <w:tr w:rsidR="00C83218" w:rsidRPr="00C83218" w:rsidTr="0052500D">
        <w:trPr>
          <w:trHeight w:val="1192"/>
        </w:trPr>
        <w:tc>
          <w:tcPr>
            <w:tcW w:w="545" w:type="dxa"/>
            <w:shd w:val="clear" w:color="auto" w:fill="auto"/>
          </w:tcPr>
          <w:p w:rsidR="00C83218" w:rsidRPr="00C83218" w:rsidRDefault="00C83218" w:rsidP="00C83218">
            <w:pPr>
              <w:widowControl w:val="0"/>
              <w:autoSpaceDE w:val="0"/>
              <w:autoSpaceDN w:val="0"/>
              <w:spacing w:before="159" w:after="0" w:line="240" w:lineRule="auto"/>
              <w:rPr>
                <w:rFonts w:ascii="Times New Roman" w:eastAsia="Times New Roman" w:hAnsi="Times New Roman" w:cs="Times New Roman"/>
                <w:b/>
                <w:kern w:val="0"/>
                <w:sz w:val="24"/>
              </w:rPr>
            </w:pPr>
          </w:p>
          <w:p w:rsidR="00C83218" w:rsidRPr="00C83218" w:rsidRDefault="00C83218" w:rsidP="00C83218">
            <w:pPr>
              <w:widowControl w:val="0"/>
              <w:autoSpaceDE w:val="0"/>
              <w:autoSpaceDN w:val="0"/>
              <w:spacing w:after="0" w:line="240" w:lineRule="auto"/>
              <w:ind w:left="23" w:right="4"/>
              <w:jc w:val="center"/>
              <w:rPr>
                <w:rFonts w:ascii="Times New Roman" w:eastAsia="Times New Roman" w:hAnsi="Times New Roman" w:cs="Times New Roman"/>
                <w:kern w:val="0"/>
                <w:sz w:val="24"/>
              </w:rPr>
            </w:pPr>
            <w:r w:rsidRPr="00C83218">
              <w:rPr>
                <w:rFonts w:ascii="Times New Roman" w:eastAsia="Times New Roman" w:hAnsi="Times New Roman" w:cs="Times New Roman"/>
                <w:spacing w:val="-5"/>
                <w:kern w:val="0"/>
                <w:sz w:val="24"/>
              </w:rPr>
              <w:t>7.</w:t>
            </w:r>
          </w:p>
        </w:tc>
        <w:tc>
          <w:tcPr>
            <w:tcW w:w="7109" w:type="dxa"/>
            <w:shd w:val="clear" w:color="auto" w:fill="auto"/>
          </w:tcPr>
          <w:p w:rsidR="00C83218" w:rsidRPr="00C83218" w:rsidRDefault="00C83218" w:rsidP="00C83218">
            <w:pPr>
              <w:widowControl w:val="0"/>
              <w:autoSpaceDE w:val="0"/>
              <w:autoSpaceDN w:val="0"/>
              <w:spacing w:before="121" w:after="0" w:line="276" w:lineRule="auto"/>
              <w:ind w:left="112" w:right="96"/>
              <w:jc w:val="both"/>
              <w:rPr>
                <w:rFonts w:ascii="Times New Roman" w:eastAsia="Times New Roman" w:hAnsi="Times New Roman" w:cs="Times New Roman"/>
                <w:kern w:val="0"/>
                <w:sz w:val="24"/>
              </w:rPr>
            </w:pPr>
            <w:r w:rsidRPr="00C83218">
              <w:rPr>
                <w:rFonts w:ascii="Times New Roman" w:eastAsia="Times New Roman" w:hAnsi="Times New Roman" w:cs="Times New Roman"/>
                <w:kern w:val="0"/>
                <w:sz w:val="24"/>
              </w:rPr>
              <w:t xml:space="preserve">Czy jakieś działanie związane z przyjęciem Standardów jest odbierane jako trudne lub niechętnie podchodzisz do jego realizacji z innych </w:t>
            </w:r>
            <w:r w:rsidRPr="00C83218">
              <w:rPr>
                <w:rFonts w:ascii="Times New Roman" w:eastAsia="Times New Roman" w:hAnsi="Times New Roman" w:cs="Times New Roman"/>
                <w:spacing w:val="-2"/>
                <w:kern w:val="0"/>
                <w:sz w:val="24"/>
              </w:rPr>
              <w:t>powodów?</w:t>
            </w:r>
          </w:p>
        </w:tc>
        <w:tc>
          <w:tcPr>
            <w:tcW w:w="991" w:type="dxa"/>
            <w:shd w:val="clear" w:color="auto" w:fill="auto"/>
          </w:tcPr>
          <w:p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rPr>
            </w:pPr>
          </w:p>
        </w:tc>
        <w:tc>
          <w:tcPr>
            <w:tcW w:w="989" w:type="dxa"/>
            <w:shd w:val="clear" w:color="auto" w:fill="auto"/>
          </w:tcPr>
          <w:p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rPr>
            </w:pPr>
          </w:p>
        </w:tc>
      </w:tr>
    </w:tbl>
    <w:p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rPr>
        <w:sectPr w:rsidR="00C83218" w:rsidRPr="00C83218" w:rsidSect="00CC10FF">
          <w:footerReference w:type="default" r:id="rId8"/>
          <w:pgSz w:w="11920" w:h="16850"/>
          <w:pgMar w:top="1320" w:right="1147" w:bottom="940" w:left="1701" w:header="0" w:footer="755" w:gutter="0"/>
          <w:cols w:space="708"/>
        </w:sect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1"/>
      </w:tblGrid>
      <w:tr w:rsidR="00C83218" w:rsidRPr="00C83218" w:rsidTr="0052500D">
        <w:trPr>
          <w:trHeight w:val="873"/>
        </w:trPr>
        <w:tc>
          <w:tcPr>
            <w:tcW w:w="9631" w:type="dxa"/>
            <w:shd w:val="clear" w:color="auto" w:fill="auto"/>
          </w:tcPr>
          <w:p w:rsidR="00C83218" w:rsidRPr="00C83218" w:rsidRDefault="00C83218" w:rsidP="00C83218">
            <w:pPr>
              <w:widowControl w:val="0"/>
              <w:autoSpaceDE w:val="0"/>
              <w:autoSpaceDN w:val="0"/>
              <w:spacing w:before="121" w:after="0" w:line="273" w:lineRule="auto"/>
              <w:ind w:left="3477" w:hanging="2602"/>
              <w:rPr>
                <w:rFonts w:ascii="Times New Roman" w:eastAsia="Times New Roman" w:hAnsi="Times New Roman" w:cs="Times New Roman"/>
                <w:b/>
                <w:kern w:val="0"/>
                <w:sz w:val="24"/>
              </w:rPr>
            </w:pPr>
            <w:r w:rsidRPr="00C83218">
              <w:rPr>
                <w:rFonts w:ascii="Times New Roman" w:eastAsia="Times New Roman" w:hAnsi="Times New Roman" w:cs="Times New Roman"/>
                <w:kern w:val="0"/>
                <w:sz w:val="24"/>
              </w:rPr>
              <w:lastRenderedPageBreak/>
              <w:t xml:space="preserve">JEŚLINAKTÓREŚZPYTAŃWANKIECIEMONITORINGSTANDARTÓW ODPOWIEDZIAŁEŚ </w:t>
            </w:r>
            <w:r w:rsidRPr="00C83218">
              <w:rPr>
                <w:rFonts w:ascii="Times New Roman" w:eastAsia="Times New Roman" w:hAnsi="Times New Roman" w:cs="Times New Roman"/>
                <w:b/>
                <w:kern w:val="0"/>
                <w:sz w:val="24"/>
              </w:rPr>
              <w:t>TAK</w:t>
            </w:r>
          </w:p>
        </w:tc>
      </w:tr>
      <w:tr w:rsidR="00C83218" w:rsidRPr="00C83218" w:rsidTr="0052500D">
        <w:trPr>
          <w:trHeight w:val="2745"/>
        </w:trPr>
        <w:tc>
          <w:tcPr>
            <w:tcW w:w="9631" w:type="dxa"/>
            <w:shd w:val="clear" w:color="auto" w:fill="auto"/>
          </w:tcPr>
          <w:p w:rsidR="00C83218" w:rsidRPr="00C83218" w:rsidRDefault="00C83218" w:rsidP="00C83218">
            <w:pPr>
              <w:widowControl w:val="0"/>
              <w:autoSpaceDE w:val="0"/>
              <w:autoSpaceDN w:val="0"/>
              <w:spacing w:before="119" w:after="0" w:line="240" w:lineRule="auto"/>
              <w:ind w:left="115"/>
              <w:rPr>
                <w:rFonts w:ascii="Times New Roman" w:eastAsia="Times New Roman" w:hAnsi="Times New Roman" w:cs="Times New Roman"/>
                <w:kern w:val="0"/>
                <w:sz w:val="24"/>
              </w:rPr>
            </w:pPr>
            <w:r w:rsidRPr="00C83218">
              <w:rPr>
                <w:rFonts w:ascii="Times New Roman" w:eastAsia="Times New Roman" w:hAnsi="Times New Roman" w:cs="Times New Roman"/>
                <w:kern w:val="0"/>
                <w:sz w:val="24"/>
              </w:rPr>
              <w:t>NAPISZ:J</w:t>
            </w:r>
            <w:r w:rsidRPr="00C83218">
              <w:rPr>
                <w:rFonts w:ascii="Times New Roman" w:eastAsia="Times New Roman" w:hAnsi="Times New Roman" w:cs="Times New Roman"/>
                <w:kern w:val="0"/>
                <w:sz w:val="24"/>
                <w:u w:val="single"/>
              </w:rPr>
              <w:t>akiezasadyzostały</w:t>
            </w:r>
            <w:r w:rsidRPr="00C83218">
              <w:rPr>
                <w:rFonts w:ascii="Times New Roman" w:eastAsia="Times New Roman" w:hAnsi="Times New Roman" w:cs="Times New Roman"/>
                <w:spacing w:val="-2"/>
                <w:kern w:val="0"/>
                <w:sz w:val="24"/>
                <w:u w:val="single"/>
              </w:rPr>
              <w:t>naruszone?</w:t>
            </w:r>
          </w:p>
        </w:tc>
      </w:tr>
      <w:tr w:rsidR="00C83218" w:rsidRPr="00C83218" w:rsidTr="0052500D">
        <w:trPr>
          <w:trHeight w:val="2742"/>
        </w:trPr>
        <w:tc>
          <w:tcPr>
            <w:tcW w:w="9631" w:type="dxa"/>
            <w:shd w:val="clear" w:color="auto" w:fill="auto"/>
          </w:tcPr>
          <w:p w:rsidR="00C83218" w:rsidRPr="00C83218" w:rsidRDefault="00C83218" w:rsidP="00C83218">
            <w:pPr>
              <w:widowControl w:val="0"/>
              <w:autoSpaceDE w:val="0"/>
              <w:autoSpaceDN w:val="0"/>
              <w:spacing w:before="119" w:after="0" w:line="240" w:lineRule="auto"/>
              <w:ind w:left="115"/>
              <w:rPr>
                <w:rFonts w:ascii="Times New Roman" w:eastAsia="Times New Roman" w:hAnsi="Times New Roman" w:cs="Times New Roman"/>
                <w:kern w:val="0"/>
                <w:sz w:val="24"/>
              </w:rPr>
            </w:pPr>
            <w:r w:rsidRPr="00C83218">
              <w:rPr>
                <w:rFonts w:ascii="Times New Roman" w:eastAsia="Times New Roman" w:hAnsi="Times New Roman" w:cs="Times New Roman"/>
                <w:kern w:val="0"/>
                <w:sz w:val="24"/>
              </w:rPr>
              <w:t>NAPISZ:J</w:t>
            </w:r>
            <w:r w:rsidRPr="00C83218">
              <w:rPr>
                <w:rFonts w:ascii="Times New Roman" w:eastAsia="Times New Roman" w:hAnsi="Times New Roman" w:cs="Times New Roman"/>
                <w:kern w:val="0"/>
                <w:sz w:val="24"/>
                <w:u w:val="single"/>
              </w:rPr>
              <w:t>akiedziałania</w:t>
            </w:r>
            <w:r w:rsidRPr="00C83218">
              <w:rPr>
                <w:rFonts w:ascii="Times New Roman" w:eastAsia="Times New Roman" w:hAnsi="Times New Roman" w:cs="Times New Roman"/>
                <w:spacing w:val="-2"/>
                <w:kern w:val="0"/>
                <w:sz w:val="24"/>
                <w:u w:val="single"/>
              </w:rPr>
              <w:t xml:space="preserve"> podjąłeś?</w:t>
            </w:r>
          </w:p>
        </w:tc>
      </w:tr>
      <w:tr w:rsidR="00C83218" w:rsidRPr="00C83218" w:rsidTr="0052500D">
        <w:trPr>
          <w:trHeight w:val="2745"/>
        </w:trPr>
        <w:tc>
          <w:tcPr>
            <w:tcW w:w="9631" w:type="dxa"/>
            <w:shd w:val="clear" w:color="auto" w:fill="auto"/>
          </w:tcPr>
          <w:p w:rsidR="00C83218" w:rsidRPr="00C83218" w:rsidRDefault="00C83218" w:rsidP="00C83218">
            <w:pPr>
              <w:widowControl w:val="0"/>
              <w:autoSpaceDE w:val="0"/>
              <w:autoSpaceDN w:val="0"/>
              <w:spacing w:before="119" w:after="0" w:line="240" w:lineRule="auto"/>
              <w:ind w:left="115"/>
              <w:rPr>
                <w:rFonts w:ascii="Times New Roman" w:eastAsia="Times New Roman" w:hAnsi="Times New Roman" w:cs="Times New Roman"/>
                <w:kern w:val="0"/>
                <w:sz w:val="24"/>
              </w:rPr>
            </w:pPr>
            <w:r w:rsidRPr="00C83218">
              <w:rPr>
                <w:rFonts w:ascii="Times New Roman" w:eastAsia="Times New Roman" w:hAnsi="Times New Roman" w:cs="Times New Roman"/>
                <w:kern w:val="0"/>
                <w:sz w:val="24"/>
              </w:rPr>
              <w:t>NAPISZ:C</w:t>
            </w:r>
            <w:r w:rsidRPr="00C83218">
              <w:rPr>
                <w:rFonts w:ascii="Times New Roman" w:eastAsia="Times New Roman" w:hAnsi="Times New Roman" w:cs="Times New Roman"/>
                <w:kern w:val="0"/>
                <w:sz w:val="24"/>
                <w:u w:val="single"/>
              </w:rPr>
              <w:t>zymaszjakieśsugestielubpropozycjępoprawyobowiązujących</w:t>
            </w:r>
            <w:r w:rsidRPr="00C83218">
              <w:rPr>
                <w:rFonts w:ascii="Times New Roman" w:eastAsia="Times New Roman" w:hAnsi="Times New Roman" w:cs="Times New Roman"/>
                <w:spacing w:val="-2"/>
                <w:kern w:val="0"/>
                <w:sz w:val="24"/>
                <w:u w:val="single"/>
              </w:rPr>
              <w:t>standardów?</w:t>
            </w:r>
          </w:p>
        </w:tc>
      </w:tr>
    </w:tbl>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771640" w:rsidRDefault="00771640" w:rsidP="0010028A">
      <w:pPr>
        <w:spacing w:after="0" w:line="240" w:lineRule="auto"/>
        <w:jc w:val="both"/>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rPr>
        <w:t xml:space="preserve"> Data sporządzenia ankiety…………………………………</w:t>
      </w:r>
    </w:p>
    <w:p w:rsidR="00771640" w:rsidRDefault="00771640" w:rsidP="0010028A">
      <w:pPr>
        <w:spacing w:after="0" w:line="240" w:lineRule="auto"/>
        <w:jc w:val="both"/>
        <w:rPr>
          <w:rFonts w:ascii="Times New Roman" w:eastAsia="Times New Roman" w:hAnsi="Times New Roman" w:cs="Times New Roman"/>
          <w:kern w:val="0"/>
          <w:sz w:val="26"/>
          <w:szCs w:val="26"/>
        </w:rPr>
      </w:pPr>
    </w:p>
    <w:p w:rsidR="00771640" w:rsidRDefault="00771640" w:rsidP="0010028A">
      <w:pPr>
        <w:spacing w:after="0" w:line="240" w:lineRule="auto"/>
        <w:jc w:val="both"/>
        <w:rPr>
          <w:rFonts w:ascii="Times New Roman" w:eastAsia="Times New Roman" w:hAnsi="Times New Roman" w:cs="Times New Roman"/>
          <w:kern w:val="0"/>
          <w:sz w:val="26"/>
          <w:szCs w:val="26"/>
        </w:rPr>
      </w:pPr>
    </w:p>
    <w:p w:rsidR="00771640" w:rsidRDefault="00771640" w:rsidP="0010028A">
      <w:pPr>
        <w:spacing w:after="0" w:line="240" w:lineRule="auto"/>
        <w:jc w:val="both"/>
        <w:rPr>
          <w:rFonts w:ascii="Times New Roman" w:eastAsia="Times New Roman" w:hAnsi="Times New Roman" w:cs="Times New Roman"/>
          <w:kern w:val="0"/>
          <w:sz w:val="26"/>
          <w:szCs w:val="26"/>
        </w:rPr>
      </w:pPr>
    </w:p>
    <w:p w:rsidR="00771640" w:rsidRDefault="00771640" w:rsidP="0010028A">
      <w:pPr>
        <w:spacing w:after="0" w:line="240" w:lineRule="auto"/>
        <w:jc w:val="both"/>
        <w:rPr>
          <w:rFonts w:ascii="Times New Roman" w:eastAsia="Times New Roman" w:hAnsi="Times New Roman" w:cs="Times New Roman"/>
          <w:kern w:val="0"/>
          <w:sz w:val="26"/>
          <w:szCs w:val="26"/>
        </w:rPr>
      </w:pPr>
    </w:p>
    <w:p w:rsidR="00771640" w:rsidRDefault="00771640" w:rsidP="0010028A">
      <w:pPr>
        <w:spacing w:after="0" w:line="240" w:lineRule="auto"/>
        <w:jc w:val="both"/>
        <w:rPr>
          <w:rFonts w:ascii="Times New Roman" w:eastAsia="Times New Roman" w:hAnsi="Times New Roman" w:cs="Times New Roman"/>
          <w:kern w:val="0"/>
          <w:sz w:val="26"/>
          <w:szCs w:val="26"/>
        </w:rPr>
      </w:pPr>
    </w:p>
    <w:p w:rsidR="00771640" w:rsidRDefault="00771640" w:rsidP="0010028A">
      <w:pPr>
        <w:spacing w:after="0" w:line="240" w:lineRule="auto"/>
        <w:jc w:val="both"/>
        <w:rPr>
          <w:rFonts w:ascii="Times New Roman" w:eastAsia="Times New Roman" w:hAnsi="Times New Roman" w:cs="Times New Roman"/>
          <w:kern w:val="0"/>
          <w:sz w:val="26"/>
          <w:szCs w:val="26"/>
        </w:rPr>
      </w:pPr>
    </w:p>
    <w:p w:rsidR="00771640" w:rsidRDefault="00771640" w:rsidP="0010028A">
      <w:pPr>
        <w:spacing w:after="0" w:line="240" w:lineRule="auto"/>
        <w:jc w:val="both"/>
        <w:rPr>
          <w:rFonts w:ascii="Times New Roman" w:eastAsia="Times New Roman" w:hAnsi="Times New Roman" w:cs="Times New Roman"/>
          <w:kern w:val="0"/>
          <w:sz w:val="26"/>
          <w:szCs w:val="26"/>
        </w:rPr>
      </w:pPr>
    </w:p>
    <w:p w:rsidR="00960CA7" w:rsidRDefault="00960CA7" w:rsidP="007821CB">
      <w:pPr>
        <w:spacing w:after="0"/>
        <w:rPr>
          <w:rFonts w:ascii="Times New Roman" w:eastAsia="Times New Roman" w:hAnsi="Times New Roman" w:cs="Times New Roman"/>
          <w:kern w:val="0"/>
          <w:sz w:val="26"/>
          <w:szCs w:val="26"/>
        </w:rPr>
      </w:pPr>
    </w:p>
    <w:p w:rsidR="007821CB" w:rsidRPr="007821CB" w:rsidRDefault="007821CB" w:rsidP="007821CB">
      <w:pPr>
        <w:spacing w:after="0"/>
        <w:rPr>
          <w:rFonts w:ascii="Times New Roman" w:eastAsia="Times New Roman" w:hAnsi="Times New Roman" w:cs="Times New Roman"/>
          <w:bCs/>
          <w:color w:val="000000"/>
          <w:kern w:val="0"/>
          <w:sz w:val="24"/>
          <w:szCs w:val="24"/>
          <w:lang w:eastAsia="pl-PL" w:bidi="pl-PL"/>
        </w:rPr>
      </w:pPr>
    </w:p>
    <w:p w:rsidR="00771640" w:rsidRDefault="00771640" w:rsidP="0010028A">
      <w:pPr>
        <w:spacing w:after="0" w:line="240" w:lineRule="auto"/>
        <w:jc w:val="both"/>
        <w:rPr>
          <w:rFonts w:ascii="Times New Roman" w:eastAsia="Times New Roman" w:hAnsi="Times New Roman" w:cs="Times New Roman"/>
          <w:kern w:val="0"/>
          <w:sz w:val="26"/>
          <w:szCs w:val="26"/>
        </w:rPr>
      </w:pPr>
      <w:bookmarkStart w:id="23" w:name="_Hlk158793885"/>
    </w:p>
    <w:p w:rsidR="00771640" w:rsidRPr="0049298B" w:rsidRDefault="00771640" w:rsidP="0049298B">
      <w:pPr>
        <w:spacing w:after="0"/>
        <w:jc w:val="right"/>
        <w:rPr>
          <w:rFonts w:ascii="Times New Roman" w:eastAsia="Times New Roman" w:hAnsi="Times New Roman" w:cs="Times New Roman"/>
          <w:b/>
          <w:color w:val="000000"/>
          <w:kern w:val="0"/>
          <w:sz w:val="24"/>
          <w:lang w:val="en-US"/>
        </w:rPr>
      </w:pPr>
      <w:r w:rsidRPr="0049298B">
        <w:rPr>
          <w:rFonts w:ascii="Times New Roman" w:eastAsia="Times New Roman" w:hAnsi="Times New Roman" w:cs="Times New Roman"/>
          <w:b/>
          <w:bCs/>
          <w:color w:val="000000"/>
          <w:kern w:val="0"/>
          <w:sz w:val="24"/>
          <w:szCs w:val="24"/>
          <w:lang w:eastAsia="pl-PL" w:bidi="pl-PL"/>
        </w:rPr>
        <w:lastRenderedPageBreak/>
        <w:t xml:space="preserve">Załącznik nr </w:t>
      </w:r>
      <w:r w:rsidR="007821CB" w:rsidRPr="0049298B">
        <w:rPr>
          <w:rFonts w:ascii="Times New Roman" w:eastAsia="Times New Roman" w:hAnsi="Times New Roman" w:cs="Times New Roman"/>
          <w:b/>
          <w:bCs/>
          <w:color w:val="000000"/>
          <w:kern w:val="0"/>
          <w:sz w:val="24"/>
          <w:szCs w:val="24"/>
          <w:lang w:eastAsia="pl-PL" w:bidi="pl-PL"/>
        </w:rPr>
        <w:t>7</w:t>
      </w:r>
    </w:p>
    <w:p w:rsidR="00771640" w:rsidRDefault="00771640" w:rsidP="0049298B">
      <w:pPr>
        <w:keepLines/>
        <w:spacing w:after="0" w:line="240" w:lineRule="auto"/>
        <w:ind w:firstLine="340"/>
        <w:jc w:val="right"/>
        <w:rPr>
          <w:rFonts w:ascii="Times New Roman" w:eastAsia="Times New Roman" w:hAnsi="Times New Roman" w:cs="Times New Roman"/>
          <w:bCs/>
          <w:color w:val="000000"/>
          <w:kern w:val="0"/>
          <w:sz w:val="24"/>
          <w:szCs w:val="24"/>
          <w:lang w:eastAsia="pl-PL" w:bidi="pl-PL"/>
        </w:rPr>
      </w:pPr>
      <w:r>
        <w:rPr>
          <w:rFonts w:ascii="Times New Roman" w:eastAsia="Times New Roman" w:hAnsi="Times New Roman" w:cs="Times New Roman"/>
          <w:bCs/>
          <w:color w:val="000000"/>
          <w:kern w:val="0"/>
          <w:sz w:val="24"/>
          <w:szCs w:val="24"/>
          <w:lang w:eastAsia="pl-PL" w:bidi="pl-PL"/>
        </w:rPr>
        <w:t>do Standardów Ochrony Małoletnich</w:t>
      </w:r>
    </w:p>
    <w:p w:rsidR="00771640" w:rsidRDefault="0029216B" w:rsidP="0049298B">
      <w:pPr>
        <w:keepLines/>
        <w:spacing w:after="0" w:line="240" w:lineRule="auto"/>
        <w:ind w:firstLine="340"/>
        <w:jc w:val="right"/>
        <w:rPr>
          <w:rFonts w:ascii="Times New Roman" w:eastAsia="Times New Roman" w:hAnsi="Times New Roman" w:cs="Times New Roman"/>
          <w:bCs/>
          <w:color w:val="000000"/>
          <w:kern w:val="0"/>
          <w:sz w:val="24"/>
          <w:szCs w:val="24"/>
          <w:lang w:eastAsia="pl-PL" w:bidi="pl-PL"/>
        </w:rPr>
      </w:pPr>
      <w:r w:rsidRPr="0029216B">
        <w:rPr>
          <w:rFonts w:ascii="Times New Roman" w:eastAsia="Times New Roman" w:hAnsi="Times New Roman" w:cs="Times New Roman"/>
          <w:bCs/>
          <w:color w:val="000000"/>
          <w:kern w:val="0"/>
          <w:sz w:val="24"/>
          <w:szCs w:val="24"/>
          <w:lang w:eastAsia="pl-PL" w:bidi="pl-PL"/>
        </w:rPr>
        <w:t>w</w:t>
      </w:r>
      <w:r w:rsidR="0049298B">
        <w:rPr>
          <w:rFonts w:ascii="Times New Roman" w:eastAsia="Times New Roman" w:hAnsi="Times New Roman" w:cs="Times New Roman"/>
          <w:bCs/>
          <w:color w:val="000000"/>
          <w:kern w:val="0"/>
          <w:sz w:val="24"/>
          <w:szCs w:val="24"/>
          <w:lang w:eastAsia="pl-PL" w:bidi="pl-PL"/>
        </w:rPr>
        <w:t xml:space="preserve">  Przedszkolu Publicznym Nr 3 w Głogowie</w:t>
      </w:r>
    </w:p>
    <w:p w:rsidR="00771640" w:rsidRDefault="00771640" w:rsidP="00771640">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rPr>
      </w:pPr>
    </w:p>
    <w:p w:rsidR="00960CA7" w:rsidRDefault="00960CA7" w:rsidP="00771640">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rPr>
      </w:pPr>
    </w:p>
    <w:p w:rsidR="00960CA7" w:rsidRDefault="00960CA7" w:rsidP="00771640">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rPr>
      </w:pPr>
    </w:p>
    <w:p w:rsidR="00960CA7" w:rsidRPr="00960CA7" w:rsidRDefault="00960CA7" w:rsidP="00960CA7">
      <w:pPr>
        <w:widowControl w:val="0"/>
        <w:autoSpaceDE w:val="0"/>
        <w:autoSpaceDN w:val="0"/>
        <w:spacing w:after="0" w:line="240" w:lineRule="auto"/>
        <w:ind w:left="292"/>
        <w:rPr>
          <w:rFonts w:ascii="Times New Roman" w:eastAsia="Times New Roman" w:hAnsi="Times New Roman" w:cs="Times New Roman"/>
          <w:spacing w:val="-2"/>
          <w:kern w:val="0"/>
          <w:sz w:val="24"/>
        </w:rPr>
      </w:pPr>
      <w:r w:rsidRPr="00960CA7">
        <w:rPr>
          <w:rFonts w:ascii="Times New Roman" w:eastAsia="Times New Roman" w:hAnsi="Times New Roman" w:cs="Times New Roman"/>
          <w:spacing w:val="-2"/>
          <w:kern w:val="0"/>
          <w:sz w:val="24"/>
        </w:rPr>
        <w:t>............................................................................................</w:t>
      </w:r>
    </w:p>
    <w:p w:rsidR="00960CA7" w:rsidRPr="00960CA7" w:rsidRDefault="00960CA7" w:rsidP="00960CA7">
      <w:pPr>
        <w:widowControl w:val="0"/>
        <w:autoSpaceDE w:val="0"/>
        <w:autoSpaceDN w:val="0"/>
        <w:spacing w:before="2" w:after="0" w:line="240" w:lineRule="auto"/>
        <w:ind w:left="292"/>
        <w:rPr>
          <w:rFonts w:ascii="Times New Roman" w:eastAsia="Times New Roman" w:hAnsi="Times New Roman" w:cs="Times New Roman"/>
          <w:kern w:val="0"/>
          <w:sz w:val="16"/>
          <w:szCs w:val="16"/>
        </w:rPr>
      </w:pPr>
      <w:r>
        <w:rPr>
          <w:rFonts w:ascii="Times New Roman" w:eastAsia="Times New Roman" w:hAnsi="Times New Roman" w:cs="Times New Roman"/>
          <w:spacing w:val="-2"/>
          <w:kern w:val="0"/>
          <w:sz w:val="16"/>
          <w:szCs w:val="16"/>
        </w:rPr>
        <w:t xml:space="preserve">    (Imię i nazwisko pracownika </w:t>
      </w:r>
      <w:r>
        <w:rPr>
          <w:rFonts w:ascii="Times New Roman" w:eastAsia="Times New Roman" w:hAnsi="Times New Roman" w:cs="Times New Roman"/>
          <w:spacing w:val="-4"/>
          <w:kern w:val="0"/>
          <w:sz w:val="16"/>
          <w:szCs w:val="16"/>
        </w:rPr>
        <w:t>)</w:t>
      </w:r>
      <w:r>
        <w:rPr>
          <w:rFonts w:ascii="Times New Roman" w:eastAsia="Times New Roman" w:hAnsi="Times New Roman" w:cs="Times New Roman"/>
          <w:spacing w:val="-2"/>
          <w:kern w:val="0"/>
          <w:sz w:val="16"/>
          <w:szCs w:val="16"/>
        </w:rPr>
        <w:t>(</w:t>
      </w:r>
      <w:r w:rsidRPr="00960CA7">
        <w:rPr>
          <w:rFonts w:ascii="Times New Roman" w:eastAsia="Times New Roman" w:hAnsi="Times New Roman" w:cs="Times New Roman"/>
          <w:spacing w:val="-2"/>
          <w:kern w:val="0"/>
          <w:sz w:val="16"/>
          <w:szCs w:val="16"/>
        </w:rPr>
        <w:t>miejscowość,</w:t>
      </w:r>
      <w:r w:rsidRPr="00960CA7">
        <w:rPr>
          <w:rFonts w:ascii="Times New Roman" w:eastAsia="Times New Roman" w:hAnsi="Times New Roman" w:cs="Times New Roman"/>
          <w:spacing w:val="-4"/>
          <w:kern w:val="0"/>
          <w:sz w:val="16"/>
          <w:szCs w:val="16"/>
        </w:rPr>
        <w:t>data</w:t>
      </w:r>
      <w:r>
        <w:rPr>
          <w:rFonts w:ascii="Times New Roman" w:eastAsia="Times New Roman" w:hAnsi="Times New Roman" w:cs="Times New Roman"/>
          <w:spacing w:val="-4"/>
          <w:kern w:val="0"/>
          <w:sz w:val="16"/>
          <w:szCs w:val="16"/>
        </w:rPr>
        <w:t>)</w:t>
      </w:r>
    </w:p>
    <w:p w:rsidR="00960CA7" w:rsidRPr="00960CA7" w:rsidRDefault="00960CA7" w:rsidP="00960CA7">
      <w:pPr>
        <w:widowControl w:val="0"/>
        <w:autoSpaceDE w:val="0"/>
        <w:autoSpaceDN w:val="0"/>
        <w:spacing w:before="104" w:after="0" w:line="240" w:lineRule="auto"/>
        <w:rPr>
          <w:rFonts w:ascii="Times New Roman" w:eastAsia="Times New Roman" w:hAnsi="Times New Roman" w:cs="Times New Roman"/>
          <w:kern w:val="0"/>
          <w:sz w:val="16"/>
          <w:szCs w:val="16"/>
        </w:rPr>
      </w:pPr>
    </w:p>
    <w:p w:rsidR="00EA4A48" w:rsidRDefault="00EA4A48" w:rsidP="00960CA7">
      <w:pPr>
        <w:widowControl w:val="0"/>
        <w:autoSpaceDE w:val="0"/>
        <w:autoSpaceDN w:val="0"/>
        <w:spacing w:after="0" w:line="240" w:lineRule="auto"/>
        <w:ind w:left="1245"/>
        <w:jc w:val="center"/>
        <w:rPr>
          <w:rFonts w:ascii="Times New Roman" w:eastAsia="Times New Roman" w:hAnsi="Times New Roman" w:cs="Times New Roman"/>
          <w:b/>
          <w:kern w:val="0"/>
          <w:sz w:val="24"/>
        </w:rPr>
      </w:pPr>
      <w:bookmarkStart w:id="24" w:name="OŚWIADCZENIE_OPIEKUNA_MAŁOLETNIEGO_O_ZAP"/>
      <w:bookmarkEnd w:id="24"/>
    </w:p>
    <w:p w:rsidR="00EA4A48" w:rsidRDefault="00EA4A48" w:rsidP="00960CA7">
      <w:pPr>
        <w:widowControl w:val="0"/>
        <w:autoSpaceDE w:val="0"/>
        <w:autoSpaceDN w:val="0"/>
        <w:spacing w:after="0" w:line="240" w:lineRule="auto"/>
        <w:ind w:left="1245"/>
        <w:jc w:val="center"/>
        <w:rPr>
          <w:rFonts w:ascii="Times New Roman" w:eastAsia="Times New Roman" w:hAnsi="Times New Roman" w:cs="Times New Roman"/>
          <w:b/>
          <w:kern w:val="0"/>
          <w:sz w:val="24"/>
        </w:rPr>
      </w:pPr>
    </w:p>
    <w:p w:rsidR="00EA4A48" w:rsidRDefault="00EA4A48" w:rsidP="00960CA7">
      <w:pPr>
        <w:widowControl w:val="0"/>
        <w:autoSpaceDE w:val="0"/>
        <w:autoSpaceDN w:val="0"/>
        <w:spacing w:after="0" w:line="240" w:lineRule="auto"/>
        <w:ind w:left="1245"/>
        <w:jc w:val="center"/>
        <w:rPr>
          <w:rFonts w:ascii="Times New Roman" w:eastAsia="Times New Roman" w:hAnsi="Times New Roman" w:cs="Times New Roman"/>
          <w:b/>
          <w:kern w:val="0"/>
          <w:sz w:val="24"/>
        </w:rPr>
      </w:pPr>
    </w:p>
    <w:p w:rsidR="00EA4A48" w:rsidRDefault="00EA4A48" w:rsidP="00960CA7">
      <w:pPr>
        <w:widowControl w:val="0"/>
        <w:autoSpaceDE w:val="0"/>
        <w:autoSpaceDN w:val="0"/>
        <w:spacing w:after="0" w:line="240" w:lineRule="auto"/>
        <w:ind w:left="1245"/>
        <w:jc w:val="center"/>
        <w:rPr>
          <w:rFonts w:ascii="Times New Roman" w:eastAsia="Times New Roman" w:hAnsi="Times New Roman" w:cs="Times New Roman"/>
          <w:b/>
          <w:kern w:val="0"/>
          <w:sz w:val="24"/>
        </w:rPr>
      </w:pPr>
    </w:p>
    <w:p w:rsidR="00EA4A48" w:rsidRDefault="00EA4A48" w:rsidP="00960CA7">
      <w:pPr>
        <w:widowControl w:val="0"/>
        <w:autoSpaceDE w:val="0"/>
        <w:autoSpaceDN w:val="0"/>
        <w:spacing w:after="0" w:line="240" w:lineRule="auto"/>
        <w:ind w:left="1245"/>
        <w:jc w:val="center"/>
        <w:rPr>
          <w:rFonts w:ascii="Times New Roman" w:eastAsia="Times New Roman" w:hAnsi="Times New Roman" w:cs="Times New Roman"/>
          <w:b/>
          <w:kern w:val="0"/>
          <w:sz w:val="24"/>
        </w:rPr>
      </w:pPr>
    </w:p>
    <w:p w:rsidR="00960CA7" w:rsidRPr="00960CA7" w:rsidRDefault="00960CA7" w:rsidP="00960CA7">
      <w:pPr>
        <w:widowControl w:val="0"/>
        <w:autoSpaceDE w:val="0"/>
        <w:autoSpaceDN w:val="0"/>
        <w:spacing w:after="0" w:line="240" w:lineRule="auto"/>
        <w:ind w:left="1245"/>
        <w:jc w:val="center"/>
        <w:rPr>
          <w:rFonts w:ascii="Times New Roman" w:eastAsia="Times New Roman" w:hAnsi="Times New Roman" w:cs="Times New Roman"/>
          <w:b/>
          <w:kern w:val="0"/>
          <w:sz w:val="24"/>
        </w:rPr>
      </w:pPr>
      <w:r w:rsidRPr="00960CA7">
        <w:rPr>
          <w:rFonts w:ascii="Times New Roman" w:eastAsia="Times New Roman" w:hAnsi="Times New Roman" w:cs="Times New Roman"/>
          <w:b/>
          <w:kern w:val="0"/>
          <w:sz w:val="24"/>
        </w:rPr>
        <w:t>OŚWIADCZENIE</w:t>
      </w:r>
      <w:r>
        <w:rPr>
          <w:rFonts w:ascii="Times New Roman" w:eastAsia="Times New Roman" w:hAnsi="Times New Roman" w:cs="Times New Roman"/>
          <w:b/>
          <w:kern w:val="0"/>
          <w:sz w:val="24"/>
        </w:rPr>
        <w:t xml:space="preserve">PRACOWNIKA </w:t>
      </w:r>
      <w:r w:rsidRPr="00960CA7">
        <w:rPr>
          <w:rFonts w:ascii="Times New Roman" w:eastAsia="Times New Roman" w:hAnsi="Times New Roman" w:cs="Times New Roman"/>
          <w:b/>
          <w:kern w:val="0"/>
          <w:sz w:val="24"/>
        </w:rPr>
        <w:t>OZAPOZNANIU</w:t>
      </w:r>
      <w:r w:rsidRPr="00960CA7">
        <w:rPr>
          <w:rFonts w:ascii="Times New Roman" w:eastAsia="Times New Roman" w:hAnsi="Times New Roman" w:cs="Times New Roman"/>
          <w:b/>
          <w:spacing w:val="-5"/>
          <w:kern w:val="0"/>
          <w:sz w:val="24"/>
        </w:rPr>
        <w:t>SIĘ</w:t>
      </w:r>
    </w:p>
    <w:p w:rsidR="00960CA7" w:rsidRPr="00960CA7" w:rsidRDefault="00960CA7" w:rsidP="00960CA7">
      <w:pPr>
        <w:widowControl w:val="0"/>
        <w:autoSpaceDE w:val="0"/>
        <w:autoSpaceDN w:val="0"/>
        <w:spacing w:before="43" w:after="0" w:line="240" w:lineRule="auto"/>
        <w:ind w:left="1276"/>
        <w:jc w:val="center"/>
        <w:rPr>
          <w:rFonts w:ascii="Times New Roman" w:eastAsia="Times New Roman" w:hAnsi="Times New Roman" w:cs="Times New Roman"/>
          <w:b/>
          <w:kern w:val="0"/>
          <w:sz w:val="24"/>
        </w:rPr>
      </w:pPr>
      <w:r w:rsidRPr="00960CA7">
        <w:rPr>
          <w:rFonts w:ascii="Times New Roman" w:eastAsia="Times New Roman" w:hAnsi="Times New Roman" w:cs="Times New Roman"/>
          <w:b/>
          <w:kern w:val="0"/>
          <w:sz w:val="24"/>
        </w:rPr>
        <w:t>ZOBOWIĄZUJĄCYMISTANDARDAMIOCHRONY</w:t>
      </w:r>
      <w:r w:rsidRPr="00960CA7">
        <w:rPr>
          <w:rFonts w:ascii="Times New Roman" w:eastAsia="Times New Roman" w:hAnsi="Times New Roman" w:cs="Times New Roman"/>
          <w:b/>
          <w:spacing w:val="-2"/>
          <w:kern w:val="0"/>
          <w:sz w:val="24"/>
        </w:rPr>
        <w:t>MAŁOLETNICH</w:t>
      </w:r>
    </w:p>
    <w:p w:rsidR="00960CA7" w:rsidRPr="00960CA7" w:rsidRDefault="00960CA7" w:rsidP="00960CA7">
      <w:pPr>
        <w:widowControl w:val="0"/>
        <w:autoSpaceDE w:val="0"/>
        <w:autoSpaceDN w:val="0"/>
        <w:spacing w:before="41" w:after="0" w:line="240" w:lineRule="auto"/>
        <w:ind w:left="1276"/>
        <w:jc w:val="center"/>
        <w:outlineLvl w:val="1"/>
        <w:rPr>
          <w:rFonts w:ascii="Times New Roman" w:eastAsia="Times New Roman" w:hAnsi="Times New Roman" w:cs="Times New Roman"/>
          <w:b/>
          <w:bCs/>
          <w:kern w:val="0"/>
          <w:sz w:val="24"/>
          <w:szCs w:val="24"/>
        </w:rPr>
      </w:pPr>
      <w:r w:rsidRPr="00960CA7">
        <w:rPr>
          <w:rFonts w:ascii="Times New Roman" w:eastAsia="Times New Roman" w:hAnsi="Times New Roman" w:cs="Times New Roman"/>
          <w:b/>
          <w:bCs/>
          <w:kern w:val="0"/>
          <w:sz w:val="24"/>
          <w:szCs w:val="24"/>
        </w:rPr>
        <w:t>w</w:t>
      </w:r>
      <w:r w:rsidR="0049298B">
        <w:rPr>
          <w:rFonts w:ascii="Times New Roman" w:eastAsia="Times New Roman" w:hAnsi="Times New Roman" w:cs="Times New Roman"/>
          <w:b/>
          <w:bCs/>
          <w:kern w:val="0"/>
          <w:sz w:val="24"/>
          <w:szCs w:val="24"/>
        </w:rPr>
        <w:t xml:space="preserve">  Przedszkolu Publicznym Nr 3 w Głogowie</w:t>
      </w:r>
    </w:p>
    <w:p w:rsidR="00960CA7" w:rsidRPr="00960CA7" w:rsidRDefault="00960CA7" w:rsidP="00960CA7">
      <w:pPr>
        <w:widowControl w:val="0"/>
        <w:autoSpaceDE w:val="0"/>
        <w:autoSpaceDN w:val="0"/>
        <w:spacing w:before="91" w:after="0" w:line="240" w:lineRule="auto"/>
        <w:jc w:val="center"/>
        <w:rPr>
          <w:rFonts w:ascii="Times New Roman" w:eastAsia="Times New Roman" w:hAnsi="Times New Roman" w:cs="Times New Roman"/>
          <w:b/>
          <w:kern w:val="0"/>
          <w:sz w:val="24"/>
          <w:szCs w:val="24"/>
        </w:rPr>
      </w:pPr>
    </w:p>
    <w:p w:rsidR="00EA4A48" w:rsidRDefault="00EA4A48" w:rsidP="00960CA7">
      <w:pPr>
        <w:widowControl w:val="0"/>
        <w:autoSpaceDE w:val="0"/>
        <w:autoSpaceDN w:val="0"/>
        <w:spacing w:after="0" w:line="240" w:lineRule="auto"/>
        <w:ind w:left="292"/>
        <w:jc w:val="both"/>
        <w:rPr>
          <w:rFonts w:ascii="Times New Roman" w:eastAsia="Times New Roman" w:hAnsi="Times New Roman" w:cs="Times New Roman"/>
          <w:kern w:val="0"/>
          <w:sz w:val="28"/>
          <w:szCs w:val="28"/>
        </w:rPr>
      </w:pPr>
      <w:bookmarkStart w:id="25" w:name="oświadczam,_że_zapoznałam/em_się_ze_„Sta"/>
      <w:bookmarkEnd w:id="25"/>
    </w:p>
    <w:p w:rsidR="00960CA7" w:rsidRPr="00960CA7" w:rsidRDefault="00960CA7" w:rsidP="00960CA7">
      <w:pPr>
        <w:widowControl w:val="0"/>
        <w:autoSpaceDE w:val="0"/>
        <w:autoSpaceDN w:val="0"/>
        <w:spacing w:after="0" w:line="240" w:lineRule="auto"/>
        <w:ind w:left="292"/>
        <w:jc w:val="both"/>
        <w:rPr>
          <w:rFonts w:ascii="Times New Roman" w:eastAsia="Times New Roman" w:hAnsi="Times New Roman" w:cs="Times New Roman"/>
          <w:kern w:val="0"/>
          <w:sz w:val="28"/>
          <w:szCs w:val="28"/>
        </w:rPr>
      </w:pPr>
      <w:r w:rsidRPr="00644A19">
        <w:rPr>
          <w:rFonts w:ascii="Times New Roman" w:eastAsia="Times New Roman" w:hAnsi="Times New Roman" w:cs="Times New Roman"/>
          <w:kern w:val="0"/>
          <w:sz w:val="28"/>
          <w:szCs w:val="28"/>
        </w:rPr>
        <w:t xml:space="preserve">Oświadczam, </w:t>
      </w:r>
      <w:r w:rsidRPr="00960CA7">
        <w:rPr>
          <w:rFonts w:ascii="Times New Roman" w:eastAsia="Times New Roman" w:hAnsi="Times New Roman" w:cs="Times New Roman"/>
          <w:kern w:val="0"/>
          <w:sz w:val="28"/>
          <w:szCs w:val="28"/>
        </w:rPr>
        <w:t>że zapoznałam/em się ze „Standardami OchronyMałoletnich”</w:t>
      </w:r>
      <w:r w:rsidRPr="00644A19">
        <w:rPr>
          <w:rFonts w:ascii="Times New Roman" w:eastAsia="Times New Roman" w:hAnsi="Times New Roman" w:cs="Times New Roman"/>
          <w:kern w:val="0"/>
          <w:sz w:val="28"/>
          <w:szCs w:val="28"/>
        </w:rPr>
        <w:t xml:space="preserve">obowiązującymi w </w:t>
      </w:r>
      <w:r w:rsidR="00EA4A48">
        <w:rPr>
          <w:rFonts w:ascii="Times New Roman" w:eastAsia="Times New Roman" w:hAnsi="Times New Roman" w:cs="Times New Roman"/>
          <w:kern w:val="0"/>
          <w:sz w:val="28"/>
          <w:szCs w:val="28"/>
        </w:rPr>
        <w:t xml:space="preserve"> Przedszkolu Publicznym nr 3 w Głogowie</w:t>
      </w:r>
      <w:r w:rsidRPr="00644A19">
        <w:rPr>
          <w:rFonts w:ascii="Times New Roman" w:eastAsia="Times New Roman" w:hAnsi="Times New Roman" w:cs="Times New Roman"/>
          <w:kern w:val="0"/>
          <w:sz w:val="28"/>
          <w:szCs w:val="28"/>
        </w:rPr>
        <w:t>i zobowiązuję się do ich stosowania.</w:t>
      </w:r>
    </w:p>
    <w:p w:rsidR="00960CA7" w:rsidRPr="00960CA7" w:rsidRDefault="00960CA7" w:rsidP="00960CA7">
      <w:pPr>
        <w:widowControl w:val="0"/>
        <w:autoSpaceDE w:val="0"/>
        <w:autoSpaceDN w:val="0"/>
        <w:spacing w:after="0" w:line="240" w:lineRule="auto"/>
        <w:rPr>
          <w:rFonts w:ascii="Times New Roman" w:eastAsia="Times New Roman" w:hAnsi="Times New Roman" w:cs="Times New Roman"/>
          <w:b/>
          <w:kern w:val="0"/>
          <w:sz w:val="28"/>
          <w:szCs w:val="28"/>
        </w:rPr>
      </w:pPr>
    </w:p>
    <w:p w:rsidR="00960CA7" w:rsidRDefault="00960CA7" w:rsidP="00960CA7">
      <w:pPr>
        <w:widowControl w:val="0"/>
        <w:autoSpaceDE w:val="0"/>
        <w:autoSpaceDN w:val="0"/>
        <w:spacing w:before="250" w:after="0" w:line="240" w:lineRule="auto"/>
        <w:rPr>
          <w:rFonts w:ascii="Times New Roman" w:eastAsia="Times New Roman" w:hAnsi="Times New Roman" w:cs="Times New Roman"/>
          <w:b/>
          <w:kern w:val="0"/>
          <w:sz w:val="28"/>
          <w:szCs w:val="28"/>
        </w:rPr>
      </w:pPr>
    </w:p>
    <w:p w:rsidR="00960CA7" w:rsidRPr="00960CA7" w:rsidRDefault="00960CA7" w:rsidP="00960CA7">
      <w:pPr>
        <w:widowControl w:val="0"/>
        <w:autoSpaceDE w:val="0"/>
        <w:autoSpaceDN w:val="0"/>
        <w:spacing w:before="250" w:after="0" w:line="240" w:lineRule="auto"/>
        <w:rPr>
          <w:rFonts w:ascii="Times New Roman" w:eastAsia="Times New Roman" w:hAnsi="Times New Roman" w:cs="Times New Roman"/>
          <w:b/>
          <w:kern w:val="0"/>
          <w:sz w:val="28"/>
          <w:szCs w:val="28"/>
        </w:rPr>
      </w:pPr>
    </w:p>
    <w:p w:rsidR="00960CA7" w:rsidRDefault="00960CA7" w:rsidP="00960CA7">
      <w:pPr>
        <w:widowControl w:val="0"/>
        <w:autoSpaceDE w:val="0"/>
        <w:autoSpaceDN w:val="0"/>
        <w:spacing w:before="1" w:after="0" w:line="240" w:lineRule="auto"/>
        <w:ind w:left="5539"/>
        <w:rPr>
          <w:rFonts w:ascii="Times New Roman" w:eastAsia="Times New Roman" w:hAnsi="Times New Roman" w:cs="Times New Roman"/>
          <w:kern w:val="0"/>
          <w:sz w:val="28"/>
          <w:szCs w:val="28"/>
        </w:rPr>
      </w:pPr>
      <w:r w:rsidRPr="00960CA7">
        <w:rPr>
          <w:rFonts w:ascii="Times New Roman" w:eastAsia="Times New Roman" w:hAnsi="Times New Roman" w:cs="Times New Roman"/>
          <w:spacing w:val="-2"/>
          <w:kern w:val="0"/>
          <w:sz w:val="28"/>
          <w:szCs w:val="28"/>
        </w:rPr>
        <w:t>...................................................</w:t>
      </w:r>
    </w:p>
    <w:p w:rsidR="00960CA7" w:rsidRPr="00960CA7" w:rsidRDefault="00960CA7" w:rsidP="00960CA7">
      <w:pPr>
        <w:widowControl w:val="0"/>
        <w:autoSpaceDE w:val="0"/>
        <w:autoSpaceDN w:val="0"/>
        <w:spacing w:before="1" w:after="0" w:line="240" w:lineRule="auto"/>
        <w:ind w:left="5539"/>
        <w:rPr>
          <w:rFonts w:ascii="Times New Roman" w:eastAsia="Times New Roman" w:hAnsi="Times New Roman" w:cs="Times New Roman"/>
          <w:kern w:val="0"/>
          <w:sz w:val="28"/>
          <w:szCs w:val="28"/>
        </w:rPr>
      </w:pPr>
      <w:r>
        <w:rPr>
          <w:rFonts w:ascii="Times New Roman" w:eastAsia="Times New Roman" w:hAnsi="Times New Roman" w:cs="Times New Roman"/>
          <w:spacing w:val="-2"/>
          <w:kern w:val="0"/>
          <w:sz w:val="28"/>
          <w:szCs w:val="28"/>
        </w:rPr>
        <w:t>(czytelny p</w:t>
      </w:r>
      <w:r w:rsidRPr="00960CA7">
        <w:rPr>
          <w:rFonts w:ascii="Times New Roman" w:eastAsia="Times New Roman" w:hAnsi="Times New Roman" w:cs="Times New Roman"/>
          <w:spacing w:val="-2"/>
          <w:kern w:val="0"/>
          <w:sz w:val="28"/>
          <w:szCs w:val="28"/>
        </w:rPr>
        <w:t>odpis</w:t>
      </w:r>
      <w:r>
        <w:rPr>
          <w:rFonts w:ascii="Times New Roman" w:eastAsia="Times New Roman" w:hAnsi="Times New Roman" w:cs="Times New Roman"/>
          <w:spacing w:val="-2"/>
          <w:kern w:val="0"/>
          <w:sz w:val="28"/>
          <w:szCs w:val="28"/>
        </w:rPr>
        <w:t>)</w:t>
      </w:r>
    </w:p>
    <w:p w:rsidR="00771640" w:rsidRDefault="00771640" w:rsidP="0010028A">
      <w:pPr>
        <w:spacing w:after="0" w:line="240" w:lineRule="auto"/>
        <w:jc w:val="both"/>
        <w:rPr>
          <w:rFonts w:ascii="Times New Roman" w:eastAsia="Times New Roman" w:hAnsi="Times New Roman" w:cs="Times New Roman"/>
          <w:kern w:val="0"/>
          <w:sz w:val="26"/>
          <w:szCs w:val="26"/>
        </w:rPr>
      </w:pPr>
    </w:p>
    <w:bookmarkEnd w:id="23"/>
    <w:p w:rsidR="00771640" w:rsidRDefault="00771640" w:rsidP="0010028A">
      <w:pPr>
        <w:spacing w:after="0" w:line="240" w:lineRule="auto"/>
        <w:jc w:val="both"/>
        <w:rPr>
          <w:rFonts w:ascii="Times New Roman" w:eastAsia="Times New Roman" w:hAnsi="Times New Roman" w:cs="Times New Roman"/>
          <w:kern w:val="0"/>
          <w:sz w:val="26"/>
          <w:szCs w:val="26"/>
        </w:rPr>
      </w:pPr>
    </w:p>
    <w:p w:rsidR="00771640" w:rsidRDefault="00771640" w:rsidP="0010028A">
      <w:pPr>
        <w:spacing w:after="0" w:line="240" w:lineRule="auto"/>
        <w:jc w:val="both"/>
        <w:rPr>
          <w:rFonts w:ascii="Times New Roman" w:eastAsia="Times New Roman" w:hAnsi="Times New Roman" w:cs="Times New Roman"/>
          <w:kern w:val="0"/>
          <w:sz w:val="26"/>
          <w:szCs w:val="26"/>
        </w:rPr>
      </w:pPr>
    </w:p>
    <w:p w:rsidR="00771640" w:rsidRDefault="00771640"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p w:rsidR="00960CA7" w:rsidRDefault="00960CA7" w:rsidP="0010028A">
      <w:pPr>
        <w:spacing w:after="0" w:line="240" w:lineRule="auto"/>
        <w:jc w:val="both"/>
        <w:rPr>
          <w:rFonts w:ascii="Times New Roman" w:eastAsia="Times New Roman" w:hAnsi="Times New Roman" w:cs="Times New Roman"/>
          <w:kern w:val="0"/>
          <w:sz w:val="26"/>
          <w:szCs w:val="26"/>
        </w:rPr>
      </w:pPr>
    </w:p>
    <w:p w:rsidR="00960CA7" w:rsidRDefault="00960CA7" w:rsidP="0010028A">
      <w:pPr>
        <w:spacing w:after="0" w:line="240" w:lineRule="auto"/>
        <w:jc w:val="both"/>
        <w:rPr>
          <w:rFonts w:ascii="Times New Roman" w:eastAsia="Times New Roman" w:hAnsi="Times New Roman" w:cs="Times New Roman"/>
          <w:kern w:val="0"/>
          <w:sz w:val="26"/>
          <w:szCs w:val="26"/>
        </w:rPr>
      </w:pPr>
    </w:p>
    <w:p w:rsidR="00960CA7" w:rsidRDefault="00960CA7" w:rsidP="0010028A">
      <w:pPr>
        <w:spacing w:after="0" w:line="240" w:lineRule="auto"/>
        <w:jc w:val="both"/>
        <w:rPr>
          <w:rFonts w:ascii="Times New Roman" w:eastAsia="Times New Roman" w:hAnsi="Times New Roman" w:cs="Times New Roman"/>
          <w:kern w:val="0"/>
          <w:sz w:val="26"/>
          <w:szCs w:val="26"/>
        </w:rPr>
      </w:pPr>
    </w:p>
    <w:p w:rsidR="00960CA7" w:rsidRDefault="00960CA7" w:rsidP="0010028A">
      <w:pPr>
        <w:spacing w:after="0" w:line="240" w:lineRule="auto"/>
        <w:jc w:val="both"/>
        <w:rPr>
          <w:rFonts w:ascii="Times New Roman" w:eastAsia="Times New Roman" w:hAnsi="Times New Roman" w:cs="Times New Roman"/>
          <w:kern w:val="0"/>
          <w:sz w:val="26"/>
          <w:szCs w:val="26"/>
        </w:rPr>
      </w:pPr>
    </w:p>
    <w:p w:rsidR="00960CA7" w:rsidRDefault="00960CA7" w:rsidP="0010028A">
      <w:pPr>
        <w:spacing w:after="0" w:line="240" w:lineRule="auto"/>
        <w:jc w:val="both"/>
        <w:rPr>
          <w:rFonts w:ascii="Times New Roman" w:eastAsia="Times New Roman" w:hAnsi="Times New Roman" w:cs="Times New Roman"/>
          <w:kern w:val="0"/>
          <w:sz w:val="26"/>
          <w:szCs w:val="26"/>
        </w:rPr>
      </w:pPr>
    </w:p>
    <w:p w:rsidR="00960CA7" w:rsidRDefault="00960CA7" w:rsidP="0010028A">
      <w:pPr>
        <w:spacing w:after="0" w:line="240" w:lineRule="auto"/>
        <w:jc w:val="both"/>
        <w:rPr>
          <w:rFonts w:ascii="Times New Roman" w:eastAsia="Times New Roman" w:hAnsi="Times New Roman" w:cs="Times New Roman"/>
          <w:kern w:val="0"/>
          <w:sz w:val="26"/>
          <w:szCs w:val="26"/>
        </w:rPr>
      </w:pPr>
    </w:p>
    <w:p w:rsidR="00960CA7" w:rsidRDefault="00960CA7" w:rsidP="0010028A">
      <w:pPr>
        <w:spacing w:after="0" w:line="240" w:lineRule="auto"/>
        <w:jc w:val="both"/>
        <w:rPr>
          <w:rFonts w:ascii="Times New Roman" w:eastAsia="Times New Roman" w:hAnsi="Times New Roman" w:cs="Times New Roman"/>
          <w:kern w:val="0"/>
          <w:sz w:val="26"/>
          <w:szCs w:val="26"/>
        </w:rPr>
      </w:pPr>
    </w:p>
    <w:p w:rsidR="00960CA7" w:rsidRDefault="00960CA7" w:rsidP="0010028A">
      <w:pPr>
        <w:spacing w:after="0" w:line="240" w:lineRule="auto"/>
        <w:jc w:val="both"/>
        <w:rPr>
          <w:rFonts w:ascii="Times New Roman" w:eastAsia="Times New Roman" w:hAnsi="Times New Roman" w:cs="Times New Roman"/>
          <w:kern w:val="0"/>
          <w:sz w:val="26"/>
          <w:szCs w:val="26"/>
        </w:rPr>
      </w:pPr>
    </w:p>
    <w:p w:rsidR="00960CA7" w:rsidRDefault="00960CA7" w:rsidP="0010028A">
      <w:pPr>
        <w:spacing w:after="0" w:line="240" w:lineRule="auto"/>
        <w:jc w:val="both"/>
        <w:rPr>
          <w:rFonts w:ascii="Times New Roman" w:eastAsia="Times New Roman" w:hAnsi="Times New Roman" w:cs="Times New Roman"/>
          <w:kern w:val="0"/>
          <w:sz w:val="26"/>
          <w:szCs w:val="26"/>
        </w:rPr>
      </w:pPr>
    </w:p>
    <w:p w:rsidR="00415CC8" w:rsidRDefault="00415CC8" w:rsidP="0010028A">
      <w:pPr>
        <w:spacing w:after="0" w:line="240" w:lineRule="auto"/>
        <w:jc w:val="both"/>
        <w:rPr>
          <w:rFonts w:ascii="Times New Roman" w:eastAsia="Times New Roman" w:hAnsi="Times New Roman" w:cs="Times New Roman"/>
          <w:kern w:val="0"/>
          <w:sz w:val="26"/>
          <w:szCs w:val="26"/>
        </w:rPr>
      </w:pPr>
    </w:p>
    <w:p w:rsidR="00415CC8" w:rsidRDefault="00415CC8" w:rsidP="0010028A">
      <w:pPr>
        <w:spacing w:after="0" w:line="240" w:lineRule="auto"/>
        <w:jc w:val="both"/>
        <w:rPr>
          <w:rFonts w:ascii="Times New Roman" w:eastAsia="Times New Roman" w:hAnsi="Times New Roman" w:cs="Times New Roman"/>
          <w:kern w:val="0"/>
          <w:sz w:val="26"/>
          <w:szCs w:val="26"/>
        </w:rPr>
      </w:pPr>
    </w:p>
    <w:p w:rsidR="00960CA7" w:rsidRDefault="00960CA7" w:rsidP="00960CA7">
      <w:pPr>
        <w:spacing w:after="0" w:line="240" w:lineRule="auto"/>
        <w:jc w:val="both"/>
        <w:rPr>
          <w:rFonts w:ascii="Times New Roman" w:eastAsia="Times New Roman" w:hAnsi="Times New Roman" w:cs="Times New Roman"/>
          <w:kern w:val="0"/>
          <w:sz w:val="26"/>
          <w:szCs w:val="26"/>
        </w:rPr>
      </w:pPr>
    </w:p>
    <w:p w:rsidR="00960CA7" w:rsidRPr="0049298B" w:rsidRDefault="00960CA7" w:rsidP="0049298B">
      <w:pPr>
        <w:spacing w:after="0"/>
        <w:jc w:val="right"/>
        <w:rPr>
          <w:rFonts w:ascii="Times New Roman" w:eastAsia="Times New Roman" w:hAnsi="Times New Roman" w:cs="Times New Roman"/>
          <w:b/>
          <w:color w:val="000000"/>
          <w:kern w:val="0"/>
          <w:sz w:val="24"/>
          <w:lang w:val="en-US"/>
        </w:rPr>
      </w:pPr>
      <w:r w:rsidRPr="0049298B">
        <w:rPr>
          <w:rFonts w:ascii="Times New Roman" w:eastAsia="Times New Roman" w:hAnsi="Times New Roman" w:cs="Times New Roman"/>
          <w:b/>
          <w:bCs/>
          <w:color w:val="000000"/>
          <w:kern w:val="0"/>
          <w:sz w:val="24"/>
          <w:szCs w:val="24"/>
          <w:lang w:eastAsia="pl-PL" w:bidi="pl-PL"/>
        </w:rPr>
        <w:t xml:space="preserve">     Załącznik nr </w:t>
      </w:r>
      <w:r w:rsidR="00415CC8" w:rsidRPr="0049298B">
        <w:rPr>
          <w:rFonts w:ascii="Times New Roman" w:eastAsia="Times New Roman" w:hAnsi="Times New Roman" w:cs="Times New Roman"/>
          <w:b/>
          <w:bCs/>
          <w:color w:val="000000"/>
          <w:kern w:val="0"/>
          <w:sz w:val="24"/>
          <w:szCs w:val="24"/>
          <w:lang w:eastAsia="pl-PL" w:bidi="pl-PL"/>
        </w:rPr>
        <w:t>8</w:t>
      </w:r>
    </w:p>
    <w:p w:rsidR="00960CA7" w:rsidRDefault="00960CA7" w:rsidP="0049298B">
      <w:pPr>
        <w:keepLines/>
        <w:spacing w:after="0" w:line="240" w:lineRule="auto"/>
        <w:ind w:firstLine="340"/>
        <w:jc w:val="right"/>
        <w:rPr>
          <w:rFonts w:ascii="Times New Roman" w:eastAsia="Times New Roman" w:hAnsi="Times New Roman" w:cs="Times New Roman"/>
          <w:bCs/>
          <w:color w:val="000000"/>
          <w:kern w:val="0"/>
          <w:sz w:val="24"/>
          <w:szCs w:val="24"/>
          <w:lang w:eastAsia="pl-PL" w:bidi="pl-PL"/>
        </w:rPr>
      </w:pPr>
      <w:r>
        <w:rPr>
          <w:rFonts w:ascii="Times New Roman" w:eastAsia="Times New Roman" w:hAnsi="Times New Roman" w:cs="Times New Roman"/>
          <w:bCs/>
          <w:color w:val="000000"/>
          <w:kern w:val="0"/>
          <w:sz w:val="24"/>
          <w:szCs w:val="24"/>
          <w:lang w:eastAsia="pl-PL" w:bidi="pl-PL"/>
        </w:rPr>
        <w:t>do Standardów Ochrony Małoletnich</w:t>
      </w:r>
    </w:p>
    <w:p w:rsidR="00960CA7" w:rsidRDefault="0049298B" w:rsidP="0049298B">
      <w:pPr>
        <w:keepLines/>
        <w:spacing w:after="0" w:line="240" w:lineRule="auto"/>
        <w:ind w:firstLine="340"/>
        <w:jc w:val="right"/>
        <w:rPr>
          <w:rFonts w:ascii="Times New Roman" w:eastAsia="Times New Roman" w:hAnsi="Times New Roman" w:cs="Times New Roman"/>
          <w:bCs/>
          <w:color w:val="000000"/>
          <w:kern w:val="0"/>
          <w:sz w:val="24"/>
          <w:szCs w:val="24"/>
          <w:lang w:eastAsia="pl-PL" w:bidi="pl-PL"/>
        </w:rPr>
      </w:pPr>
      <w:r>
        <w:rPr>
          <w:rFonts w:ascii="Times New Roman" w:eastAsia="Times New Roman" w:hAnsi="Times New Roman" w:cs="Times New Roman"/>
          <w:bCs/>
          <w:color w:val="000000"/>
          <w:kern w:val="0"/>
          <w:sz w:val="24"/>
          <w:szCs w:val="24"/>
          <w:lang w:eastAsia="pl-PL" w:bidi="pl-PL"/>
        </w:rPr>
        <w:t>w  Przedszkolu Publicznym Nr 3 w Głogowie</w:t>
      </w:r>
    </w:p>
    <w:p w:rsidR="00960CA7" w:rsidRDefault="00960CA7" w:rsidP="00960CA7">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rPr>
      </w:pPr>
    </w:p>
    <w:p w:rsidR="00960CA7" w:rsidRDefault="00960CA7" w:rsidP="00960CA7">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rPr>
      </w:pPr>
    </w:p>
    <w:p w:rsidR="00960CA7" w:rsidRDefault="00960CA7" w:rsidP="00960CA7">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rPr>
      </w:pPr>
    </w:p>
    <w:p w:rsidR="00960CA7" w:rsidRDefault="00960CA7" w:rsidP="00960CA7">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rPr>
      </w:pPr>
    </w:p>
    <w:p w:rsidR="00960CA7" w:rsidRDefault="00960CA7" w:rsidP="00960CA7">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rPr>
      </w:pPr>
    </w:p>
    <w:p w:rsidR="00960CA7" w:rsidRDefault="00960CA7" w:rsidP="00960CA7">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rPr>
      </w:pPr>
    </w:p>
    <w:p w:rsidR="00960CA7" w:rsidRDefault="00960CA7" w:rsidP="00960CA7">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rPr>
      </w:pPr>
    </w:p>
    <w:p w:rsidR="00960CA7" w:rsidRDefault="00960CA7" w:rsidP="00960CA7">
      <w:pPr>
        <w:widowControl w:val="0"/>
        <w:autoSpaceDE w:val="0"/>
        <w:autoSpaceDN w:val="0"/>
        <w:spacing w:after="0" w:line="240" w:lineRule="auto"/>
        <w:ind w:left="292"/>
        <w:rPr>
          <w:rFonts w:ascii="Times New Roman" w:eastAsia="Times New Roman" w:hAnsi="Times New Roman" w:cs="Times New Roman"/>
          <w:spacing w:val="-4"/>
          <w:kern w:val="0"/>
          <w:sz w:val="16"/>
          <w:szCs w:val="16"/>
        </w:rPr>
      </w:pPr>
      <w:r w:rsidRPr="00960CA7">
        <w:rPr>
          <w:rFonts w:ascii="Times New Roman" w:eastAsia="Times New Roman" w:hAnsi="Times New Roman" w:cs="Times New Roman"/>
          <w:spacing w:val="-2"/>
          <w:kern w:val="0"/>
          <w:sz w:val="24"/>
        </w:rPr>
        <w:t>...........................................................................................</w:t>
      </w:r>
      <w:r>
        <w:rPr>
          <w:rFonts w:ascii="Times New Roman" w:eastAsia="Times New Roman" w:hAnsi="Times New Roman" w:cs="Times New Roman"/>
          <w:spacing w:val="-2"/>
          <w:kern w:val="0"/>
          <w:sz w:val="16"/>
          <w:szCs w:val="16"/>
        </w:rPr>
        <w:t xml:space="preserve">(Imię i nazwisko rodzica/ opiekuna prawnego </w:t>
      </w:r>
      <w:r>
        <w:rPr>
          <w:rFonts w:ascii="Times New Roman" w:eastAsia="Times New Roman" w:hAnsi="Times New Roman" w:cs="Times New Roman"/>
          <w:spacing w:val="-4"/>
          <w:kern w:val="0"/>
          <w:sz w:val="16"/>
          <w:szCs w:val="16"/>
        </w:rPr>
        <w:t>)</w:t>
      </w:r>
      <w:r>
        <w:rPr>
          <w:rFonts w:ascii="Times New Roman" w:eastAsia="Times New Roman" w:hAnsi="Times New Roman" w:cs="Times New Roman"/>
          <w:spacing w:val="-2"/>
          <w:kern w:val="0"/>
          <w:sz w:val="16"/>
          <w:szCs w:val="16"/>
        </w:rPr>
        <w:t>(</w:t>
      </w:r>
      <w:r w:rsidRPr="00960CA7">
        <w:rPr>
          <w:rFonts w:ascii="Times New Roman" w:eastAsia="Times New Roman" w:hAnsi="Times New Roman" w:cs="Times New Roman"/>
          <w:spacing w:val="-2"/>
          <w:kern w:val="0"/>
          <w:sz w:val="16"/>
          <w:szCs w:val="16"/>
        </w:rPr>
        <w:t>miejscowość,</w:t>
      </w:r>
      <w:r w:rsidRPr="00960CA7">
        <w:rPr>
          <w:rFonts w:ascii="Times New Roman" w:eastAsia="Times New Roman" w:hAnsi="Times New Roman" w:cs="Times New Roman"/>
          <w:spacing w:val="-4"/>
          <w:kern w:val="0"/>
          <w:sz w:val="16"/>
          <w:szCs w:val="16"/>
        </w:rPr>
        <w:t>data</w:t>
      </w:r>
      <w:r>
        <w:rPr>
          <w:rFonts w:ascii="Times New Roman" w:eastAsia="Times New Roman" w:hAnsi="Times New Roman" w:cs="Times New Roman"/>
          <w:spacing w:val="-4"/>
          <w:kern w:val="0"/>
          <w:sz w:val="16"/>
          <w:szCs w:val="16"/>
        </w:rPr>
        <w:t>)</w:t>
      </w:r>
    </w:p>
    <w:p w:rsidR="00960CA7" w:rsidRDefault="00960CA7" w:rsidP="00960CA7">
      <w:pPr>
        <w:widowControl w:val="0"/>
        <w:autoSpaceDE w:val="0"/>
        <w:autoSpaceDN w:val="0"/>
        <w:spacing w:after="0" w:line="240" w:lineRule="auto"/>
        <w:ind w:left="292"/>
        <w:rPr>
          <w:rFonts w:ascii="Times New Roman" w:eastAsia="Times New Roman" w:hAnsi="Times New Roman" w:cs="Times New Roman"/>
          <w:spacing w:val="-2"/>
          <w:kern w:val="0"/>
          <w:sz w:val="24"/>
        </w:rPr>
      </w:pPr>
    </w:p>
    <w:p w:rsidR="00960CA7" w:rsidRDefault="00960CA7" w:rsidP="00960CA7">
      <w:pPr>
        <w:widowControl w:val="0"/>
        <w:autoSpaceDE w:val="0"/>
        <w:autoSpaceDN w:val="0"/>
        <w:spacing w:after="0" w:line="240" w:lineRule="auto"/>
        <w:ind w:left="292"/>
        <w:rPr>
          <w:rFonts w:ascii="Times New Roman" w:eastAsia="Times New Roman" w:hAnsi="Times New Roman" w:cs="Times New Roman"/>
          <w:spacing w:val="-2"/>
          <w:kern w:val="0"/>
          <w:sz w:val="24"/>
        </w:rPr>
      </w:pPr>
    </w:p>
    <w:p w:rsidR="00960CA7" w:rsidRDefault="00960CA7" w:rsidP="00960CA7">
      <w:pPr>
        <w:widowControl w:val="0"/>
        <w:autoSpaceDE w:val="0"/>
        <w:autoSpaceDN w:val="0"/>
        <w:spacing w:after="0" w:line="240" w:lineRule="auto"/>
        <w:ind w:left="292"/>
        <w:rPr>
          <w:rFonts w:ascii="Times New Roman" w:eastAsia="Times New Roman" w:hAnsi="Times New Roman" w:cs="Times New Roman"/>
          <w:spacing w:val="-4"/>
          <w:kern w:val="0"/>
          <w:sz w:val="16"/>
          <w:szCs w:val="16"/>
        </w:rPr>
      </w:pPr>
      <w:r w:rsidRPr="00960CA7">
        <w:rPr>
          <w:rFonts w:ascii="Times New Roman" w:eastAsia="Times New Roman" w:hAnsi="Times New Roman" w:cs="Times New Roman"/>
          <w:spacing w:val="-2"/>
          <w:kern w:val="0"/>
          <w:sz w:val="24"/>
        </w:rPr>
        <w:t>...........................................................................................</w:t>
      </w:r>
      <w:r>
        <w:rPr>
          <w:rFonts w:ascii="Times New Roman" w:eastAsia="Times New Roman" w:hAnsi="Times New Roman" w:cs="Times New Roman"/>
          <w:spacing w:val="-2"/>
          <w:kern w:val="0"/>
          <w:sz w:val="16"/>
          <w:szCs w:val="16"/>
        </w:rPr>
        <w:t xml:space="preserve">(Imię i nazwisko  </w:t>
      </w:r>
      <w:r w:rsidR="0029216B">
        <w:rPr>
          <w:rFonts w:ascii="Times New Roman" w:eastAsia="Times New Roman" w:hAnsi="Times New Roman" w:cs="Times New Roman"/>
          <w:spacing w:val="-2"/>
          <w:kern w:val="0"/>
          <w:sz w:val="16"/>
          <w:szCs w:val="16"/>
        </w:rPr>
        <w:t>dziecka</w:t>
      </w:r>
      <w:r>
        <w:rPr>
          <w:rFonts w:ascii="Times New Roman" w:eastAsia="Times New Roman" w:hAnsi="Times New Roman" w:cs="Times New Roman"/>
          <w:spacing w:val="-4"/>
          <w:kern w:val="0"/>
          <w:sz w:val="16"/>
          <w:szCs w:val="16"/>
        </w:rPr>
        <w:t>)</w:t>
      </w:r>
      <w:r>
        <w:rPr>
          <w:rFonts w:ascii="Times New Roman" w:eastAsia="Times New Roman" w:hAnsi="Times New Roman" w:cs="Times New Roman"/>
          <w:spacing w:val="-2"/>
          <w:kern w:val="0"/>
          <w:sz w:val="16"/>
          <w:szCs w:val="16"/>
        </w:rPr>
        <w:t>(</w:t>
      </w:r>
      <w:r w:rsidR="0029216B">
        <w:rPr>
          <w:rFonts w:ascii="Times New Roman" w:eastAsia="Times New Roman" w:hAnsi="Times New Roman" w:cs="Times New Roman"/>
          <w:spacing w:val="-2"/>
          <w:kern w:val="0"/>
          <w:sz w:val="16"/>
          <w:szCs w:val="16"/>
        </w:rPr>
        <w:t xml:space="preserve">grypa </w:t>
      </w:r>
      <w:r>
        <w:rPr>
          <w:rFonts w:ascii="Times New Roman" w:eastAsia="Times New Roman" w:hAnsi="Times New Roman" w:cs="Times New Roman"/>
          <w:spacing w:val="-2"/>
          <w:kern w:val="0"/>
          <w:sz w:val="16"/>
          <w:szCs w:val="16"/>
        </w:rPr>
        <w:t xml:space="preserve">do której </w:t>
      </w:r>
      <w:r w:rsidR="0029216B">
        <w:rPr>
          <w:rFonts w:ascii="Times New Roman" w:eastAsia="Times New Roman" w:hAnsi="Times New Roman" w:cs="Times New Roman"/>
          <w:spacing w:val="-2"/>
          <w:kern w:val="0"/>
          <w:sz w:val="16"/>
          <w:szCs w:val="16"/>
        </w:rPr>
        <w:t xml:space="preserve">dziecko </w:t>
      </w:r>
      <w:r>
        <w:rPr>
          <w:rFonts w:ascii="Times New Roman" w:eastAsia="Times New Roman" w:hAnsi="Times New Roman" w:cs="Times New Roman"/>
          <w:spacing w:val="-2"/>
          <w:kern w:val="0"/>
          <w:sz w:val="16"/>
          <w:szCs w:val="16"/>
        </w:rPr>
        <w:t>uczęszcza w danym roku szkolnym)</w:t>
      </w:r>
    </w:p>
    <w:p w:rsidR="00960CA7" w:rsidRDefault="00960CA7" w:rsidP="00960CA7">
      <w:pPr>
        <w:widowControl w:val="0"/>
        <w:autoSpaceDE w:val="0"/>
        <w:autoSpaceDN w:val="0"/>
        <w:spacing w:after="0" w:line="240" w:lineRule="auto"/>
        <w:ind w:left="292"/>
        <w:rPr>
          <w:rFonts w:ascii="Times New Roman" w:eastAsia="Times New Roman" w:hAnsi="Times New Roman" w:cs="Times New Roman"/>
          <w:spacing w:val="-2"/>
          <w:kern w:val="0"/>
          <w:sz w:val="24"/>
        </w:rPr>
      </w:pPr>
    </w:p>
    <w:p w:rsidR="00960CA7" w:rsidRDefault="00960CA7" w:rsidP="00960CA7">
      <w:pPr>
        <w:widowControl w:val="0"/>
        <w:autoSpaceDE w:val="0"/>
        <w:autoSpaceDN w:val="0"/>
        <w:spacing w:after="0" w:line="240" w:lineRule="auto"/>
        <w:ind w:left="292"/>
        <w:rPr>
          <w:rFonts w:ascii="Times New Roman" w:eastAsia="Times New Roman" w:hAnsi="Times New Roman" w:cs="Times New Roman"/>
          <w:spacing w:val="-2"/>
          <w:kern w:val="0"/>
          <w:sz w:val="24"/>
        </w:rPr>
      </w:pPr>
    </w:p>
    <w:p w:rsidR="00960CA7" w:rsidRDefault="00960CA7" w:rsidP="00960CA7">
      <w:pPr>
        <w:widowControl w:val="0"/>
        <w:autoSpaceDE w:val="0"/>
        <w:autoSpaceDN w:val="0"/>
        <w:spacing w:after="0" w:line="240" w:lineRule="auto"/>
        <w:ind w:left="292"/>
        <w:rPr>
          <w:rFonts w:ascii="Times New Roman" w:eastAsia="Times New Roman" w:hAnsi="Times New Roman" w:cs="Times New Roman"/>
          <w:spacing w:val="-2"/>
          <w:kern w:val="0"/>
          <w:sz w:val="24"/>
        </w:rPr>
      </w:pPr>
    </w:p>
    <w:p w:rsidR="00960CA7" w:rsidRPr="00960CA7" w:rsidRDefault="00960CA7" w:rsidP="00960CA7">
      <w:pPr>
        <w:widowControl w:val="0"/>
        <w:autoSpaceDE w:val="0"/>
        <w:autoSpaceDN w:val="0"/>
        <w:spacing w:after="0" w:line="240" w:lineRule="auto"/>
        <w:ind w:left="292"/>
        <w:rPr>
          <w:rFonts w:ascii="Times New Roman" w:eastAsia="Times New Roman" w:hAnsi="Times New Roman" w:cs="Times New Roman"/>
          <w:spacing w:val="-2"/>
          <w:kern w:val="0"/>
          <w:sz w:val="24"/>
        </w:rPr>
      </w:pPr>
    </w:p>
    <w:p w:rsidR="00960CA7" w:rsidRPr="00960CA7" w:rsidRDefault="00960CA7" w:rsidP="00960CA7">
      <w:pPr>
        <w:widowControl w:val="0"/>
        <w:autoSpaceDE w:val="0"/>
        <w:autoSpaceDN w:val="0"/>
        <w:spacing w:before="104" w:after="0" w:line="240" w:lineRule="auto"/>
        <w:rPr>
          <w:rFonts w:ascii="Times New Roman" w:eastAsia="Times New Roman" w:hAnsi="Times New Roman" w:cs="Times New Roman"/>
          <w:kern w:val="0"/>
          <w:sz w:val="16"/>
          <w:szCs w:val="16"/>
        </w:rPr>
      </w:pPr>
    </w:p>
    <w:p w:rsidR="00960CA7" w:rsidRPr="00960CA7" w:rsidRDefault="00960CA7" w:rsidP="00960CA7">
      <w:pPr>
        <w:widowControl w:val="0"/>
        <w:autoSpaceDE w:val="0"/>
        <w:autoSpaceDN w:val="0"/>
        <w:spacing w:after="0" w:line="240" w:lineRule="auto"/>
        <w:ind w:left="1245"/>
        <w:jc w:val="center"/>
        <w:rPr>
          <w:rFonts w:ascii="Times New Roman" w:eastAsia="Times New Roman" w:hAnsi="Times New Roman" w:cs="Times New Roman"/>
          <w:b/>
          <w:kern w:val="0"/>
          <w:sz w:val="24"/>
        </w:rPr>
      </w:pPr>
      <w:r w:rsidRPr="00960CA7">
        <w:rPr>
          <w:rFonts w:ascii="Times New Roman" w:eastAsia="Times New Roman" w:hAnsi="Times New Roman" w:cs="Times New Roman"/>
          <w:b/>
          <w:kern w:val="0"/>
          <w:sz w:val="24"/>
        </w:rPr>
        <w:t>OŚWIADCZENIE</w:t>
      </w:r>
      <w:r w:rsidR="00644A19">
        <w:rPr>
          <w:rFonts w:ascii="Times New Roman" w:eastAsia="Times New Roman" w:hAnsi="Times New Roman" w:cs="Times New Roman"/>
          <w:b/>
          <w:kern w:val="0"/>
          <w:sz w:val="24"/>
        </w:rPr>
        <w:t xml:space="preserve">RODZICA </w:t>
      </w:r>
      <w:r w:rsidRPr="00960CA7">
        <w:rPr>
          <w:rFonts w:ascii="Times New Roman" w:eastAsia="Times New Roman" w:hAnsi="Times New Roman" w:cs="Times New Roman"/>
          <w:b/>
          <w:kern w:val="0"/>
          <w:sz w:val="24"/>
        </w:rPr>
        <w:t>OZAPOZNANIU</w:t>
      </w:r>
      <w:r w:rsidRPr="00960CA7">
        <w:rPr>
          <w:rFonts w:ascii="Times New Roman" w:eastAsia="Times New Roman" w:hAnsi="Times New Roman" w:cs="Times New Roman"/>
          <w:b/>
          <w:spacing w:val="-5"/>
          <w:kern w:val="0"/>
          <w:sz w:val="24"/>
        </w:rPr>
        <w:t>SIĘ</w:t>
      </w:r>
    </w:p>
    <w:p w:rsidR="00960CA7" w:rsidRPr="00960CA7" w:rsidRDefault="00960CA7" w:rsidP="00960CA7">
      <w:pPr>
        <w:widowControl w:val="0"/>
        <w:autoSpaceDE w:val="0"/>
        <w:autoSpaceDN w:val="0"/>
        <w:spacing w:before="43" w:after="0" w:line="240" w:lineRule="auto"/>
        <w:ind w:left="1276"/>
        <w:jc w:val="center"/>
        <w:rPr>
          <w:rFonts w:ascii="Times New Roman" w:eastAsia="Times New Roman" w:hAnsi="Times New Roman" w:cs="Times New Roman"/>
          <w:b/>
          <w:kern w:val="0"/>
          <w:sz w:val="24"/>
        </w:rPr>
      </w:pPr>
      <w:r w:rsidRPr="00960CA7">
        <w:rPr>
          <w:rFonts w:ascii="Times New Roman" w:eastAsia="Times New Roman" w:hAnsi="Times New Roman" w:cs="Times New Roman"/>
          <w:b/>
          <w:kern w:val="0"/>
          <w:sz w:val="24"/>
        </w:rPr>
        <w:t>ZOBOWIĄZUJĄCYMISTANDARDAMIOCHRONY</w:t>
      </w:r>
      <w:r w:rsidRPr="00960CA7">
        <w:rPr>
          <w:rFonts w:ascii="Times New Roman" w:eastAsia="Times New Roman" w:hAnsi="Times New Roman" w:cs="Times New Roman"/>
          <w:b/>
          <w:spacing w:val="-2"/>
          <w:kern w:val="0"/>
          <w:sz w:val="24"/>
        </w:rPr>
        <w:t>MAŁOLETNICH</w:t>
      </w:r>
    </w:p>
    <w:p w:rsidR="00960CA7" w:rsidRPr="00960CA7" w:rsidRDefault="00960CA7" w:rsidP="0066097B">
      <w:pPr>
        <w:widowControl w:val="0"/>
        <w:autoSpaceDE w:val="0"/>
        <w:autoSpaceDN w:val="0"/>
        <w:spacing w:before="41" w:after="0" w:line="240" w:lineRule="auto"/>
        <w:ind w:left="1276"/>
        <w:jc w:val="center"/>
        <w:outlineLvl w:val="1"/>
        <w:rPr>
          <w:rFonts w:ascii="Times New Roman" w:eastAsia="Times New Roman" w:hAnsi="Times New Roman" w:cs="Times New Roman"/>
          <w:b/>
          <w:bCs/>
          <w:kern w:val="0"/>
          <w:sz w:val="24"/>
          <w:szCs w:val="24"/>
        </w:rPr>
      </w:pPr>
      <w:r w:rsidRPr="00960CA7">
        <w:rPr>
          <w:rFonts w:ascii="Times New Roman" w:eastAsia="Times New Roman" w:hAnsi="Times New Roman" w:cs="Times New Roman"/>
          <w:b/>
          <w:bCs/>
          <w:kern w:val="0"/>
          <w:sz w:val="24"/>
          <w:szCs w:val="24"/>
        </w:rPr>
        <w:t>w</w:t>
      </w:r>
      <w:r w:rsidR="0049298B">
        <w:rPr>
          <w:rFonts w:ascii="Times New Roman" w:eastAsia="Times New Roman" w:hAnsi="Times New Roman" w:cs="Times New Roman"/>
          <w:b/>
          <w:bCs/>
          <w:kern w:val="0"/>
          <w:sz w:val="24"/>
          <w:szCs w:val="24"/>
        </w:rPr>
        <w:t xml:space="preserve"> Przedszkolu Publicznym nr 3 w Głogowie</w:t>
      </w:r>
    </w:p>
    <w:p w:rsidR="00960CA7" w:rsidRPr="00960CA7" w:rsidRDefault="00960CA7" w:rsidP="00960CA7">
      <w:pPr>
        <w:widowControl w:val="0"/>
        <w:autoSpaceDE w:val="0"/>
        <w:autoSpaceDN w:val="0"/>
        <w:spacing w:before="91" w:after="0" w:line="240" w:lineRule="auto"/>
        <w:jc w:val="center"/>
        <w:rPr>
          <w:rFonts w:ascii="Times New Roman" w:eastAsia="Times New Roman" w:hAnsi="Times New Roman" w:cs="Times New Roman"/>
          <w:b/>
          <w:kern w:val="0"/>
          <w:sz w:val="24"/>
          <w:szCs w:val="24"/>
        </w:rPr>
      </w:pPr>
    </w:p>
    <w:p w:rsidR="00960CA7" w:rsidRPr="00960CA7" w:rsidRDefault="00960CA7" w:rsidP="00960CA7">
      <w:pPr>
        <w:widowControl w:val="0"/>
        <w:autoSpaceDE w:val="0"/>
        <w:autoSpaceDN w:val="0"/>
        <w:spacing w:after="0" w:line="240" w:lineRule="auto"/>
        <w:ind w:left="292"/>
        <w:jc w:val="both"/>
        <w:rPr>
          <w:rFonts w:ascii="Times New Roman" w:eastAsia="Times New Roman" w:hAnsi="Times New Roman" w:cs="Times New Roman"/>
          <w:kern w:val="0"/>
          <w:sz w:val="28"/>
          <w:szCs w:val="28"/>
        </w:rPr>
      </w:pPr>
      <w:r w:rsidRPr="00644A19">
        <w:rPr>
          <w:rFonts w:ascii="Times New Roman" w:eastAsia="Times New Roman" w:hAnsi="Times New Roman" w:cs="Times New Roman"/>
          <w:kern w:val="0"/>
          <w:sz w:val="28"/>
          <w:szCs w:val="28"/>
        </w:rPr>
        <w:t xml:space="preserve">Oświadczam, </w:t>
      </w:r>
      <w:r w:rsidRPr="00960CA7">
        <w:rPr>
          <w:rFonts w:ascii="Times New Roman" w:eastAsia="Times New Roman" w:hAnsi="Times New Roman" w:cs="Times New Roman"/>
          <w:kern w:val="0"/>
          <w:sz w:val="28"/>
          <w:szCs w:val="28"/>
        </w:rPr>
        <w:t>że zapoznałam/em się ze „Standardami OchronyMałoletnich”</w:t>
      </w:r>
      <w:r w:rsidRPr="00644A19">
        <w:rPr>
          <w:rFonts w:ascii="Times New Roman" w:eastAsia="Times New Roman" w:hAnsi="Times New Roman" w:cs="Times New Roman"/>
          <w:kern w:val="0"/>
          <w:sz w:val="28"/>
          <w:szCs w:val="28"/>
        </w:rPr>
        <w:t xml:space="preserve">obowiązującymi w </w:t>
      </w:r>
      <w:r w:rsidR="0049298B">
        <w:rPr>
          <w:rFonts w:ascii="Times New Roman" w:eastAsia="Times New Roman" w:hAnsi="Times New Roman" w:cs="Times New Roman"/>
          <w:kern w:val="0"/>
          <w:sz w:val="28"/>
          <w:szCs w:val="28"/>
        </w:rPr>
        <w:t>Przedszkolu Publicznym nr 3 w Głogowie.</w:t>
      </w:r>
    </w:p>
    <w:p w:rsidR="00960CA7" w:rsidRPr="00960CA7" w:rsidRDefault="00960CA7" w:rsidP="00960CA7">
      <w:pPr>
        <w:widowControl w:val="0"/>
        <w:autoSpaceDE w:val="0"/>
        <w:autoSpaceDN w:val="0"/>
        <w:spacing w:after="0" w:line="240" w:lineRule="auto"/>
        <w:rPr>
          <w:rFonts w:ascii="Times New Roman" w:eastAsia="Times New Roman" w:hAnsi="Times New Roman" w:cs="Times New Roman"/>
          <w:b/>
          <w:kern w:val="0"/>
          <w:sz w:val="28"/>
          <w:szCs w:val="28"/>
        </w:rPr>
      </w:pPr>
    </w:p>
    <w:p w:rsidR="00960CA7" w:rsidRDefault="00960CA7" w:rsidP="00960CA7">
      <w:pPr>
        <w:widowControl w:val="0"/>
        <w:autoSpaceDE w:val="0"/>
        <w:autoSpaceDN w:val="0"/>
        <w:spacing w:before="250" w:after="0" w:line="240" w:lineRule="auto"/>
        <w:rPr>
          <w:rFonts w:ascii="Times New Roman" w:eastAsia="Times New Roman" w:hAnsi="Times New Roman" w:cs="Times New Roman"/>
          <w:b/>
          <w:kern w:val="0"/>
          <w:sz w:val="28"/>
          <w:szCs w:val="28"/>
        </w:rPr>
      </w:pPr>
    </w:p>
    <w:p w:rsidR="00960CA7" w:rsidRPr="00960CA7" w:rsidRDefault="00960CA7" w:rsidP="00960CA7">
      <w:pPr>
        <w:widowControl w:val="0"/>
        <w:autoSpaceDE w:val="0"/>
        <w:autoSpaceDN w:val="0"/>
        <w:spacing w:before="250" w:after="0" w:line="240" w:lineRule="auto"/>
        <w:rPr>
          <w:rFonts w:ascii="Times New Roman" w:eastAsia="Times New Roman" w:hAnsi="Times New Roman" w:cs="Times New Roman"/>
          <w:b/>
          <w:kern w:val="0"/>
          <w:sz w:val="28"/>
          <w:szCs w:val="28"/>
        </w:rPr>
      </w:pPr>
    </w:p>
    <w:p w:rsidR="00960CA7" w:rsidRDefault="00960CA7" w:rsidP="00960CA7">
      <w:pPr>
        <w:widowControl w:val="0"/>
        <w:autoSpaceDE w:val="0"/>
        <w:autoSpaceDN w:val="0"/>
        <w:spacing w:before="1" w:after="0" w:line="240" w:lineRule="auto"/>
        <w:ind w:left="5539"/>
        <w:rPr>
          <w:rFonts w:ascii="Times New Roman" w:eastAsia="Times New Roman" w:hAnsi="Times New Roman" w:cs="Times New Roman"/>
          <w:kern w:val="0"/>
          <w:sz w:val="28"/>
          <w:szCs w:val="28"/>
        </w:rPr>
      </w:pPr>
      <w:r w:rsidRPr="00960CA7">
        <w:rPr>
          <w:rFonts w:ascii="Times New Roman" w:eastAsia="Times New Roman" w:hAnsi="Times New Roman" w:cs="Times New Roman"/>
          <w:spacing w:val="-2"/>
          <w:kern w:val="0"/>
          <w:sz w:val="28"/>
          <w:szCs w:val="28"/>
        </w:rPr>
        <w:t>...................................................</w:t>
      </w:r>
    </w:p>
    <w:p w:rsidR="00960CA7" w:rsidRPr="00960CA7" w:rsidRDefault="00960CA7" w:rsidP="00960CA7">
      <w:pPr>
        <w:widowControl w:val="0"/>
        <w:autoSpaceDE w:val="0"/>
        <w:autoSpaceDN w:val="0"/>
        <w:spacing w:before="1" w:after="0" w:line="240" w:lineRule="auto"/>
        <w:ind w:left="5539"/>
        <w:rPr>
          <w:rFonts w:ascii="Times New Roman" w:eastAsia="Times New Roman" w:hAnsi="Times New Roman" w:cs="Times New Roman"/>
          <w:kern w:val="0"/>
          <w:sz w:val="28"/>
          <w:szCs w:val="28"/>
        </w:rPr>
      </w:pPr>
      <w:r>
        <w:rPr>
          <w:rFonts w:ascii="Times New Roman" w:eastAsia="Times New Roman" w:hAnsi="Times New Roman" w:cs="Times New Roman"/>
          <w:spacing w:val="-2"/>
          <w:kern w:val="0"/>
          <w:sz w:val="28"/>
          <w:szCs w:val="28"/>
        </w:rPr>
        <w:t>(czytelny p</w:t>
      </w:r>
      <w:r w:rsidRPr="00960CA7">
        <w:rPr>
          <w:rFonts w:ascii="Times New Roman" w:eastAsia="Times New Roman" w:hAnsi="Times New Roman" w:cs="Times New Roman"/>
          <w:spacing w:val="-2"/>
          <w:kern w:val="0"/>
          <w:sz w:val="28"/>
          <w:szCs w:val="28"/>
        </w:rPr>
        <w:t>odpis</w:t>
      </w:r>
      <w:r>
        <w:rPr>
          <w:rFonts w:ascii="Times New Roman" w:eastAsia="Times New Roman" w:hAnsi="Times New Roman" w:cs="Times New Roman"/>
          <w:spacing w:val="-2"/>
          <w:kern w:val="0"/>
          <w:sz w:val="28"/>
          <w:szCs w:val="28"/>
        </w:rPr>
        <w:t>)</w:t>
      </w:r>
    </w:p>
    <w:p w:rsidR="00960CA7" w:rsidRDefault="00960CA7" w:rsidP="00960CA7">
      <w:pPr>
        <w:spacing w:after="0" w:line="240" w:lineRule="auto"/>
        <w:jc w:val="both"/>
        <w:rPr>
          <w:rFonts w:ascii="Times New Roman" w:eastAsia="Times New Roman" w:hAnsi="Times New Roman" w:cs="Times New Roman"/>
          <w:kern w:val="0"/>
          <w:sz w:val="26"/>
          <w:szCs w:val="26"/>
        </w:rPr>
      </w:pPr>
    </w:p>
    <w:p w:rsidR="00960CA7" w:rsidRDefault="00960CA7" w:rsidP="0010028A">
      <w:pPr>
        <w:spacing w:after="0" w:line="240" w:lineRule="auto"/>
        <w:jc w:val="both"/>
        <w:rPr>
          <w:rFonts w:ascii="Times New Roman" w:eastAsia="Times New Roman" w:hAnsi="Times New Roman" w:cs="Times New Roman"/>
          <w:kern w:val="0"/>
          <w:sz w:val="26"/>
          <w:szCs w:val="26"/>
        </w:rPr>
      </w:pPr>
    </w:p>
    <w:p w:rsidR="00C83218" w:rsidRDefault="00C83218" w:rsidP="0010028A">
      <w:pPr>
        <w:spacing w:after="0" w:line="240" w:lineRule="auto"/>
        <w:jc w:val="both"/>
        <w:rPr>
          <w:rFonts w:ascii="Times New Roman" w:eastAsia="Times New Roman" w:hAnsi="Times New Roman" w:cs="Times New Roman"/>
          <w:kern w:val="0"/>
          <w:sz w:val="26"/>
          <w:szCs w:val="26"/>
        </w:rPr>
      </w:pPr>
    </w:p>
    <w:bookmarkEnd w:id="0"/>
    <w:p w:rsidR="0063653E" w:rsidRDefault="0063653E" w:rsidP="00A62078">
      <w:pPr>
        <w:keepLines/>
        <w:spacing w:before="120" w:after="120" w:line="240" w:lineRule="auto"/>
        <w:jc w:val="both"/>
        <w:rPr>
          <w:rFonts w:ascii="Times New Roman" w:eastAsia="Times New Roman" w:hAnsi="Times New Roman" w:cs="Times New Roman"/>
          <w:bCs/>
          <w:color w:val="000000"/>
          <w:kern w:val="0"/>
          <w:sz w:val="24"/>
          <w:szCs w:val="24"/>
          <w:lang w:eastAsia="pl-PL" w:bidi="pl-PL"/>
        </w:rPr>
      </w:pPr>
      <w:r w:rsidRPr="0063653E">
        <w:rPr>
          <w:rFonts w:ascii="Times New Roman" w:eastAsia="Times New Roman" w:hAnsi="Times New Roman" w:cs="Times New Roman"/>
          <w:bCs/>
          <w:color w:val="000000"/>
          <w:kern w:val="0"/>
          <w:sz w:val="24"/>
          <w:szCs w:val="24"/>
          <w:lang w:eastAsia="pl-PL" w:bidi="pl-PL"/>
        </w:rPr>
        <w:t>–</w:t>
      </w:r>
    </w:p>
    <w:p w:rsidR="0063653E" w:rsidRDefault="0063653E" w:rsidP="00CC2939">
      <w:pPr>
        <w:keepLines/>
        <w:spacing w:before="120" w:after="120" w:line="240" w:lineRule="auto"/>
        <w:jc w:val="both"/>
        <w:rPr>
          <w:rFonts w:ascii="Times New Roman" w:eastAsia="Times New Roman" w:hAnsi="Times New Roman" w:cs="Times New Roman"/>
          <w:bCs/>
          <w:color w:val="000000"/>
          <w:kern w:val="0"/>
          <w:sz w:val="24"/>
          <w:szCs w:val="24"/>
          <w:lang w:eastAsia="pl-PL" w:bidi="pl-PL"/>
        </w:rPr>
      </w:pPr>
    </w:p>
    <w:sectPr w:rsidR="0063653E" w:rsidSect="005965E0">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CBF" w:rsidRDefault="00804CBF" w:rsidP="00DA7606">
      <w:pPr>
        <w:spacing w:after="0" w:line="240" w:lineRule="auto"/>
      </w:pPr>
      <w:r>
        <w:separator/>
      </w:r>
    </w:p>
  </w:endnote>
  <w:endnote w:type="continuationSeparator" w:id="1">
    <w:p w:rsidR="00804CBF" w:rsidRDefault="00804CBF" w:rsidP="00DA7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
    <w:altName w:val="Calibri"/>
    <w:charset w:val="00"/>
    <w:family w:val="auto"/>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Lato">
    <w:altName w:val="Arial"/>
    <w:charset w:val="00"/>
    <w:family w:val="swiss"/>
    <w:pitch w:val="variable"/>
    <w:sig w:usb0="00000001" w:usb1="5000ECF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444236"/>
      <w:docPartObj>
        <w:docPartGallery w:val="Page Numbers (Bottom of Page)"/>
        <w:docPartUnique/>
      </w:docPartObj>
    </w:sdtPr>
    <w:sdtContent>
      <w:p w:rsidR="0052500D" w:rsidRDefault="005965E0">
        <w:pPr>
          <w:pStyle w:val="Stopka"/>
          <w:jc w:val="right"/>
        </w:pPr>
        <w:r>
          <w:fldChar w:fldCharType="begin"/>
        </w:r>
        <w:r w:rsidR="0052500D">
          <w:instrText>PAGE   \* MERGEFORMAT</w:instrText>
        </w:r>
        <w:r>
          <w:fldChar w:fldCharType="separate"/>
        </w:r>
        <w:r w:rsidR="004F5375">
          <w:rPr>
            <w:noProof/>
          </w:rPr>
          <w:t>1</w:t>
        </w:r>
        <w:r>
          <w:fldChar w:fldCharType="end"/>
        </w:r>
      </w:p>
    </w:sdtContent>
  </w:sdt>
  <w:p w:rsidR="0052500D" w:rsidRDefault="0052500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0D" w:rsidRDefault="005965E0">
    <w:pPr>
      <w:pStyle w:val="Stopka"/>
      <w:jc w:val="right"/>
    </w:pPr>
    <w:r>
      <w:fldChar w:fldCharType="begin"/>
    </w:r>
    <w:r w:rsidR="0052500D">
      <w:instrText>PAGE   \* MERGEFORMAT</w:instrText>
    </w:r>
    <w:r>
      <w:fldChar w:fldCharType="separate"/>
    </w:r>
    <w:r w:rsidR="004F5375">
      <w:rPr>
        <w:noProof/>
      </w:rPr>
      <w:t>50</w:t>
    </w:r>
    <w:r>
      <w:fldChar w:fldCharType="end"/>
    </w:r>
  </w:p>
  <w:p w:rsidR="0052500D" w:rsidRDefault="0052500D">
    <w:pPr>
      <w:pStyle w:val="Stopka"/>
    </w:pPr>
  </w:p>
  <w:p w:rsidR="0052500D" w:rsidRDefault="0052500D"/>
  <w:p w:rsidR="0052500D" w:rsidRDefault="005250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CBF" w:rsidRDefault="00804CBF" w:rsidP="00DA7606">
      <w:pPr>
        <w:spacing w:after="0" w:line="240" w:lineRule="auto"/>
      </w:pPr>
      <w:r>
        <w:separator/>
      </w:r>
    </w:p>
  </w:footnote>
  <w:footnote w:type="continuationSeparator" w:id="1">
    <w:p w:rsidR="00804CBF" w:rsidRDefault="00804CBF" w:rsidP="00DA7606">
      <w:pPr>
        <w:spacing w:after="0" w:line="240" w:lineRule="auto"/>
      </w:pPr>
      <w:r>
        <w:continuationSeparator/>
      </w:r>
    </w:p>
  </w:footnote>
  <w:footnote w:id="2">
    <w:p w:rsidR="0052500D" w:rsidRDefault="0052500D" w:rsidP="00F81AF7">
      <w:pPr>
        <w:pStyle w:val="Tekstprzypisudolnego"/>
      </w:pPr>
      <w:r>
        <w:rPr>
          <w:rStyle w:val="Odwoanieprzypisudolnego"/>
        </w:rPr>
        <w:footnoteRef/>
      </w:r>
      <w:r>
        <w:t>Wniosek należy złożyć do sądu właściwego ze względu na miejsce zamieszkania dziecka, nie zameldowania.</w:t>
      </w:r>
    </w:p>
  </w:footnote>
  <w:footnote w:id="3">
    <w:p w:rsidR="0052500D" w:rsidRDefault="0052500D" w:rsidP="00F81AF7">
      <w:pPr>
        <w:pStyle w:val="Tekstprzypisudolnego"/>
      </w:pPr>
      <w:r>
        <w:rPr>
          <w:rStyle w:val="Odwoanieprzypisudolnego"/>
        </w:rPr>
        <w:footnoteRef/>
      </w:r>
      <w:r>
        <w:t>Należy zawsze podać imię i nazwisko dziecka i adres jego pobytu. Tylko w takim wypadku sąd może skutecznie pomóc, m.in. poprzez wysłanie do rodziny kuratora na wywiad.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77634"/>
    <w:multiLevelType w:val="hybridMultilevel"/>
    <w:tmpl w:val="EE7E20F6"/>
    <w:lvl w:ilvl="0" w:tplc="7292B08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
    <w:nsid w:val="0BD770B5"/>
    <w:multiLevelType w:val="hybridMultilevel"/>
    <w:tmpl w:val="2C1ED9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49324A"/>
    <w:multiLevelType w:val="hybridMultilevel"/>
    <w:tmpl w:val="EE96A30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3D4741"/>
    <w:multiLevelType w:val="hybridMultilevel"/>
    <w:tmpl w:val="BBD6AE24"/>
    <w:lvl w:ilvl="0" w:tplc="7292B082">
      <w:start w:val="1"/>
      <w:numFmt w:val="decimal"/>
      <w:lvlText w:val="%1)"/>
      <w:lvlJc w:val="left"/>
      <w:pPr>
        <w:ind w:left="104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nsid w:val="121D1F21"/>
    <w:multiLevelType w:val="hybridMultilevel"/>
    <w:tmpl w:val="DACEA0B0"/>
    <w:lvl w:ilvl="0" w:tplc="04150011">
      <w:start w:val="1"/>
      <w:numFmt w:val="decimal"/>
      <w:lvlText w:val="%1)"/>
      <w:lvlJc w:val="left"/>
      <w:pPr>
        <w:ind w:left="1884" w:hanging="360"/>
      </w:p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tentative="1">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5">
    <w:nsid w:val="13F54BAF"/>
    <w:multiLevelType w:val="hybridMultilevel"/>
    <w:tmpl w:val="62860BBC"/>
    <w:lvl w:ilvl="0" w:tplc="2002484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59E1393"/>
    <w:multiLevelType w:val="hybridMultilevel"/>
    <w:tmpl w:val="A568F73E"/>
    <w:lvl w:ilvl="0" w:tplc="7D849D2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nsid w:val="192713D4"/>
    <w:multiLevelType w:val="hybridMultilevel"/>
    <w:tmpl w:val="D1A4FE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144BBA"/>
    <w:multiLevelType w:val="hybridMultilevel"/>
    <w:tmpl w:val="E28EE92C"/>
    <w:lvl w:ilvl="0" w:tplc="7292B082">
      <w:start w:val="1"/>
      <w:numFmt w:val="decimal"/>
      <w:lvlText w:val="%1)"/>
      <w:lvlJc w:val="left"/>
      <w:pPr>
        <w:ind w:left="1101" w:hanging="360"/>
      </w:pPr>
      <w:rPr>
        <w:rFonts w:hint="default"/>
      </w:rPr>
    </w:lvl>
    <w:lvl w:ilvl="1" w:tplc="04150019" w:tentative="1">
      <w:start w:val="1"/>
      <w:numFmt w:val="lowerLetter"/>
      <w:lvlText w:val="%2."/>
      <w:lvlJc w:val="left"/>
      <w:pPr>
        <w:ind w:left="1841" w:hanging="360"/>
      </w:pPr>
    </w:lvl>
    <w:lvl w:ilvl="2" w:tplc="0415001B" w:tentative="1">
      <w:start w:val="1"/>
      <w:numFmt w:val="lowerRoman"/>
      <w:lvlText w:val="%3."/>
      <w:lvlJc w:val="right"/>
      <w:pPr>
        <w:ind w:left="2561" w:hanging="180"/>
      </w:pPr>
    </w:lvl>
    <w:lvl w:ilvl="3" w:tplc="0415000F" w:tentative="1">
      <w:start w:val="1"/>
      <w:numFmt w:val="decimal"/>
      <w:lvlText w:val="%4."/>
      <w:lvlJc w:val="left"/>
      <w:pPr>
        <w:ind w:left="3281" w:hanging="360"/>
      </w:pPr>
    </w:lvl>
    <w:lvl w:ilvl="4" w:tplc="04150019" w:tentative="1">
      <w:start w:val="1"/>
      <w:numFmt w:val="lowerLetter"/>
      <w:lvlText w:val="%5."/>
      <w:lvlJc w:val="left"/>
      <w:pPr>
        <w:ind w:left="4001" w:hanging="360"/>
      </w:pPr>
    </w:lvl>
    <w:lvl w:ilvl="5" w:tplc="0415001B" w:tentative="1">
      <w:start w:val="1"/>
      <w:numFmt w:val="lowerRoman"/>
      <w:lvlText w:val="%6."/>
      <w:lvlJc w:val="right"/>
      <w:pPr>
        <w:ind w:left="4721" w:hanging="180"/>
      </w:pPr>
    </w:lvl>
    <w:lvl w:ilvl="6" w:tplc="0415000F" w:tentative="1">
      <w:start w:val="1"/>
      <w:numFmt w:val="decimal"/>
      <w:lvlText w:val="%7."/>
      <w:lvlJc w:val="left"/>
      <w:pPr>
        <w:ind w:left="5441" w:hanging="360"/>
      </w:pPr>
    </w:lvl>
    <w:lvl w:ilvl="7" w:tplc="04150019" w:tentative="1">
      <w:start w:val="1"/>
      <w:numFmt w:val="lowerLetter"/>
      <w:lvlText w:val="%8."/>
      <w:lvlJc w:val="left"/>
      <w:pPr>
        <w:ind w:left="6161" w:hanging="360"/>
      </w:pPr>
    </w:lvl>
    <w:lvl w:ilvl="8" w:tplc="0415001B" w:tentative="1">
      <w:start w:val="1"/>
      <w:numFmt w:val="lowerRoman"/>
      <w:lvlText w:val="%9."/>
      <w:lvlJc w:val="right"/>
      <w:pPr>
        <w:ind w:left="6881" w:hanging="180"/>
      </w:pPr>
    </w:lvl>
  </w:abstractNum>
  <w:abstractNum w:abstractNumId="9">
    <w:nsid w:val="1DEA417D"/>
    <w:multiLevelType w:val="hybridMultilevel"/>
    <w:tmpl w:val="130E532E"/>
    <w:lvl w:ilvl="0" w:tplc="7292B082">
      <w:start w:val="1"/>
      <w:numFmt w:val="decimal"/>
      <w:lvlText w:val="%1)"/>
      <w:lvlJc w:val="left"/>
      <w:pPr>
        <w:ind w:left="104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nsid w:val="23CA475D"/>
    <w:multiLevelType w:val="hybridMultilevel"/>
    <w:tmpl w:val="F74E109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18456C"/>
    <w:multiLevelType w:val="hybridMultilevel"/>
    <w:tmpl w:val="188E5758"/>
    <w:lvl w:ilvl="0" w:tplc="FFFFFFFF">
      <w:start w:val="1"/>
      <w:numFmt w:val="decimal"/>
      <w:lvlText w:val="%1)"/>
      <w:lvlJc w:val="left"/>
      <w:pPr>
        <w:ind w:left="104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
    <w:nsid w:val="282D6D8C"/>
    <w:multiLevelType w:val="multilevel"/>
    <w:tmpl w:val="E5F0A7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287951D2"/>
    <w:multiLevelType w:val="hybridMultilevel"/>
    <w:tmpl w:val="413ABF54"/>
    <w:lvl w:ilvl="0" w:tplc="2002484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
    <w:nsid w:val="2A7B6A2E"/>
    <w:multiLevelType w:val="hybridMultilevel"/>
    <w:tmpl w:val="DDF225A4"/>
    <w:lvl w:ilvl="0" w:tplc="3CDA0A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A5455D4"/>
    <w:multiLevelType w:val="hybridMultilevel"/>
    <w:tmpl w:val="88F8F706"/>
    <w:lvl w:ilvl="0" w:tplc="F99C888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6">
    <w:nsid w:val="3A7C6CA2"/>
    <w:multiLevelType w:val="hybridMultilevel"/>
    <w:tmpl w:val="8258EF08"/>
    <w:lvl w:ilvl="0" w:tplc="7AFEDC9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nsid w:val="3D11785D"/>
    <w:multiLevelType w:val="hybridMultilevel"/>
    <w:tmpl w:val="74845E4A"/>
    <w:lvl w:ilvl="0" w:tplc="04150011">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nsid w:val="3FB825E7"/>
    <w:multiLevelType w:val="hybridMultilevel"/>
    <w:tmpl w:val="89725420"/>
    <w:lvl w:ilvl="0" w:tplc="FFFFFFFF">
      <w:start w:val="1"/>
      <w:numFmt w:val="decimal"/>
      <w:lvlText w:val="%1)"/>
      <w:lvlJc w:val="left"/>
      <w:pPr>
        <w:ind w:left="104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nsid w:val="44687B82"/>
    <w:multiLevelType w:val="hybridMultilevel"/>
    <w:tmpl w:val="DB40A0FC"/>
    <w:lvl w:ilvl="0" w:tplc="7292B082">
      <w:start w:val="1"/>
      <w:numFmt w:val="decimal"/>
      <w:lvlText w:val="%1)"/>
      <w:lvlJc w:val="left"/>
      <w:pPr>
        <w:ind w:left="104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nsid w:val="4587207D"/>
    <w:multiLevelType w:val="hybridMultilevel"/>
    <w:tmpl w:val="31003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114B1C"/>
    <w:multiLevelType w:val="hybridMultilevel"/>
    <w:tmpl w:val="4A0E8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DE7A95"/>
    <w:multiLevelType w:val="hybridMultilevel"/>
    <w:tmpl w:val="E138E0F8"/>
    <w:lvl w:ilvl="0" w:tplc="2002484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4891391C"/>
    <w:multiLevelType w:val="hybridMultilevel"/>
    <w:tmpl w:val="66C88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417CCE"/>
    <w:multiLevelType w:val="hybridMultilevel"/>
    <w:tmpl w:val="9DCADF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7C0D16"/>
    <w:multiLevelType w:val="hybridMultilevel"/>
    <w:tmpl w:val="6B52A534"/>
    <w:lvl w:ilvl="0" w:tplc="2002484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50AF098F"/>
    <w:multiLevelType w:val="hybridMultilevel"/>
    <w:tmpl w:val="B55C29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E86AEB"/>
    <w:multiLevelType w:val="hybridMultilevel"/>
    <w:tmpl w:val="E47E5ECE"/>
    <w:lvl w:ilvl="0" w:tplc="04150011">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8">
    <w:nsid w:val="5488224D"/>
    <w:multiLevelType w:val="hybridMultilevel"/>
    <w:tmpl w:val="340E7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81266A3"/>
    <w:multiLevelType w:val="hybridMultilevel"/>
    <w:tmpl w:val="944491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415E4E"/>
    <w:multiLevelType w:val="hybridMultilevel"/>
    <w:tmpl w:val="E222C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BA1F0D"/>
    <w:multiLevelType w:val="hybridMultilevel"/>
    <w:tmpl w:val="593842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CB0DE7"/>
    <w:multiLevelType w:val="hybridMultilevel"/>
    <w:tmpl w:val="2D08F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D872498"/>
    <w:multiLevelType w:val="hybridMultilevel"/>
    <w:tmpl w:val="2BB65B44"/>
    <w:lvl w:ilvl="0" w:tplc="7292B082">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nsid w:val="6DD02096"/>
    <w:multiLevelType w:val="hybridMultilevel"/>
    <w:tmpl w:val="BFCA1FEA"/>
    <w:lvl w:ilvl="0" w:tplc="7292B082">
      <w:start w:val="1"/>
      <w:numFmt w:val="decimal"/>
      <w:lvlText w:val="%1)"/>
      <w:lvlJc w:val="left"/>
      <w:pPr>
        <w:ind w:left="104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5">
    <w:nsid w:val="6EA02F52"/>
    <w:multiLevelType w:val="hybridMultilevel"/>
    <w:tmpl w:val="410CF7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4E827E9"/>
    <w:multiLevelType w:val="hybridMultilevel"/>
    <w:tmpl w:val="74845E4A"/>
    <w:lvl w:ilvl="0" w:tplc="FFFFFFFF">
      <w:start w:val="1"/>
      <w:numFmt w:val="decimal"/>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37">
    <w:nsid w:val="78B32D10"/>
    <w:multiLevelType w:val="hybridMultilevel"/>
    <w:tmpl w:val="D21AE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D975678"/>
    <w:multiLevelType w:val="hybridMultilevel"/>
    <w:tmpl w:val="1FD81274"/>
    <w:lvl w:ilvl="0" w:tplc="FFFFFFF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9">
    <w:nsid w:val="7E832C4C"/>
    <w:multiLevelType w:val="hybridMultilevel"/>
    <w:tmpl w:val="41EEA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31"/>
  </w:num>
  <w:num w:numId="3">
    <w:abstractNumId w:val="6"/>
  </w:num>
  <w:num w:numId="4">
    <w:abstractNumId w:val="0"/>
  </w:num>
  <w:num w:numId="5">
    <w:abstractNumId w:val="3"/>
  </w:num>
  <w:num w:numId="6">
    <w:abstractNumId w:val="8"/>
  </w:num>
  <w:num w:numId="7">
    <w:abstractNumId w:val="9"/>
  </w:num>
  <w:num w:numId="8">
    <w:abstractNumId w:val="19"/>
  </w:num>
  <w:num w:numId="9">
    <w:abstractNumId w:val="34"/>
  </w:num>
  <w:num w:numId="10">
    <w:abstractNumId w:val="33"/>
  </w:num>
  <w:num w:numId="11">
    <w:abstractNumId w:val="16"/>
  </w:num>
  <w:num w:numId="12">
    <w:abstractNumId w:val="26"/>
  </w:num>
  <w:num w:numId="13">
    <w:abstractNumId w:val="14"/>
  </w:num>
  <w:num w:numId="14">
    <w:abstractNumId w:val="2"/>
  </w:num>
  <w:num w:numId="15">
    <w:abstractNumId w:val="35"/>
  </w:num>
  <w:num w:numId="16">
    <w:abstractNumId w:val="5"/>
  </w:num>
  <w:num w:numId="17">
    <w:abstractNumId w:val="30"/>
  </w:num>
  <w:num w:numId="18">
    <w:abstractNumId w:val="24"/>
  </w:num>
  <w:num w:numId="19">
    <w:abstractNumId w:val="20"/>
  </w:num>
  <w:num w:numId="20">
    <w:abstractNumId w:val="37"/>
  </w:num>
  <w:num w:numId="21">
    <w:abstractNumId w:val="38"/>
  </w:num>
  <w:num w:numId="22">
    <w:abstractNumId w:val="10"/>
  </w:num>
  <w:num w:numId="23">
    <w:abstractNumId w:val="13"/>
  </w:num>
  <w:num w:numId="24">
    <w:abstractNumId w:val="25"/>
  </w:num>
  <w:num w:numId="25">
    <w:abstractNumId w:val="22"/>
  </w:num>
  <w:num w:numId="26">
    <w:abstractNumId w:val="1"/>
  </w:num>
  <w:num w:numId="27">
    <w:abstractNumId w:val="28"/>
  </w:num>
  <w:num w:numId="28">
    <w:abstractNumId w:val="32"/>
  </w:num>
  <w:num w:numId="29">
    <w:abstractNumId w:val="39"/>
  </w:num>
  <w:num w:numId="30">
    <w:abstractNumId w:val="21"/>
  </w:num>
  <w:num w:numId="31">
    <w:abstractNumId w:val="27"/>
  </w:num>
  <w:num w:numId="32">
    <w:abstractNumId w:val="17"/>
  </w:num>
  <w:num w:numId="33">
    <w:abstractNumId w:val="36"/>
  </w:num>
  <w:num w:numId="34">
    <w:abstractNumId w:val="18"/>
  </w:num>
  <w:num w:numId="35">
    <w:abstractNumId w:val="11"/>
  </w:num>
  <w:num w:numId="36">
    <w:abstractNumId w:val="12"/>
  </w:num>
  <w:num w:numId="37">
    <w:abstractNumId w:val="29"/>
  </w:num>
  <w:num w:numId="38">
    <w:abstractNumId w:val="4"/>
  </w:num>
  <w:num w:numId="39">
    <w:abstractNumId w:val="23"/>
  </w:num>
  <w:num w:numId="40">
    <w:abstractNumId w:val="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EE77E8"/>
    <w:rsid w:val="00011700"/>
    <w:rsid w:val="00013894"/>
    <w:rsid w:val="00024D2D"/>
    <w:rsid w:val="000269FF"/>
    <w:rsid w:val="00033239"/>
    <w:rsid w:val="00040894"/>
    <w:rsid w:val="0005047C"/>
    <w:rsid w:val="00052114"/>
    <w:rsid w:val="00053112"/>
    <w:rsid w:val="00055A53"/>
    <w:rsid w:val="0006197E"/>
    <w:rsid w:val="00066558"/>
    <w:rsid w:val="0008212F"/>
    <w:rsid w:val="000957A0"/>
    <w:rsid w:val="000A3E76"/>
    <w:rsid w:val="000A64CC"/>
    <w:rsid w:val="000B684C"/>
    <w:rsid w:val="000B6B83"/>
    <w:rsid w:val="000B7EA1"/>
    <w:rsid w:val="000C3353"/>
    <w:rsid w:val="000C3B0C"/>
    <w:rsid w:val="000C59AD"/>
    <w:rsid w:val="000D14F0"/>
    <w:rsid w:val="000D33D3"/>
    <w:rsid w:val="000E65C6"/>
    <w:rsid w:val="000F2CB8"/>
    <w:rsid w:val="000F38B4"/>
    <w:rsid w:val="0010028A"/>
    <w:rsid w:val="00111269"/>
    <w:rsid w:val="00124C1A"/>
    <w:rsid w:val="0012516D"/>
    <w:rsid w:val="001321D6"/>
    <w:rsid w:val="00147860"/>
    <w:rsid w:val="0015771C"/>
    <w:rsid w:val="00166DFC"/>
    <w:rsid w:val="00183981"/>
    <w:rsid w:val="00186261"/>
    <w:rsid w:val="001A083A"/>
    <w:rsid w:val="001C1FC4"/>
    <w:rsid w:val="001D40D0"/>
    <w:rsid w:val="001E3DD5"/>
    <w:rsid w:val="001E6A7D"/>
    <w:rsid w:val="00200DD7"/>
    <w:rsid w:val="0022079D"/>
    <w:rsid w:val="00242E82"/>
    <w:rsid w:val="00243E29"/>
    <w:rsid w:val="00247700"/>
    <w:rsid w:val="0028044F"/>
    <w:rsid w:val="0029216B"/>
    <w:rsid w:val="002952B7"/>
    <w:rsid w:val="002A28D5"/>
    <w:rsid w:val="002A47EE"/>
    <w:rsid w:val="002B6808"/>
    <w:rsid w:val="002B6827"/>
    <w:rsid w:val="002D3646"/>
    <w:rsid w:val="002D3E9A"/>
    <w:rsid w:val="002D5FA8"/>
    <w:rsid w:val="002E3744"/>
    <w:rsid w:val="0034033D"/>
    <w:rsid w:val="003548C5"/>
    <w:rsid w:val="00357286"/>
    <w:rsid w:val="00371FD5"/>
    <w:rsid w:val="00375606"/>
    <w:rsid w:val="00376109"/>
    <w:rsid w:val="00381CD8"/>
    <w:rsid w:val="00391527"/>
    <w:rsid w:val="003A704F"/>
    <w:rsid w:val="003B3626"/>
    <w:rsid w:val="003B63D0"/>
    <w:rsid w:val="003C0CF8"/>
    <w:rsid w:val="003C3FEE"/>
    <w:rsid w:val="003C48E8"/>
    <w:rsid w:val="003F41FF"/>
    <w:rsid w:val="003F43A0"/>
    <w:rsid w:val="0040660B"/>
    <w:rsid w:val="00407F9C"/>
    <w:rsid w:val="004129E2"/>
    <w:rsid w:val="00414F1D"/>
    <w:rsid w:val="00415CC8"/>
    <w:rsid w:val="00417A05"/>
    <w:rsid w:val="004235A5"/>
    <w:rsid w:val="00426368"/>
    <w:rsid w:val="00426725"/>
    <w:rsid w:val="00453E3E"/>
    <w:rsid w:val="00470F52"/>
    <w:rsid w:val="004763AC"/>
    <w:rsid w:val="00487BAC"/>
    <w:rsid w:val="0049298B"/>
    <w:rsid w:val="004A4877"/>
    <w:rsid w:val="004A79A7"/>
    <w:rsid w:val="004B547E"/>
    <w:rsid w:val="004C13E6"/>
    <w:rsid w:val="004D1DB3"/>
    <w:rsid w:val="004D3F12"/>
    <w:rsid w:val="004E3EA7"/>
    <w:rsid w:val="004F5375"/>
    <w:rsid w:val="004F598E"/>
    <w:rsid w:val="00505AD6"/>
    <w:rsid w:val="00510048"/>
    <w:rsid w:val="0051113A"/>
    <w:rsid w:val="00517843"/>
    <w:rsid w:val="0052500D"/>
    <w:rsid w:val="005278A1"/>
    <w:rsid w:val="005454FE"/>
    <w:rsid w:val="005510FA"/>
    <w:rsid w:val="00553E38"/>
    <w:rsid w:val="005663E1"/>
    <w:rsid w:val="00576249"/>
    <w:rsid w:val="00580D67"/>
    <w:rsid w:val="0058449C"/>
    <w:rsid w:val="0058457E"/>
    <w:rsid w:val="005941FF"/>
    <w:rsid w:val="005965E0"/>
    <w:rsid w:val="005A4305"/>
    <w:rsid w:val="005E27EB"/>
    <w:rsid w:val="005E28D5"/>
    <w:rsid w:val="005F2499"/>
    <w:rsid w:val="006015BD"/>
    <w:rsid w:val="00617BC9"/>
    <w:rsid w:val="006206DF"/>
    <w:rsid w:val="00623AC9"/>
    <w:rsid w:val="0063653E"/>
    <w:rsid w:val="00644A19"/>
    <w:rsid w:val="00653B90"/>
    <w:rsid w:val="00657FFB"/>
    <w:rsid w:val="0066097B"/>
    <w:rsid w:val="00671905"/>
    <w:rsid w:val="00676035"/>
    <w:rsid w:val="006824C3"/>
    <w:rsid w:val="006905A5"/>
    <w:rsid w:val="006B37AF"/>
    <w:rsid w:val="006B6A68"/>
    <w:rsid w:val="006D3BFD"/>
    <w:rsid w:val="006E0696"/>
    <w:rsid w:val="006E75A6"/>
    <w:rsid w:val="007028F2"/>
    <w:rsid w:val="007103ED"/>
    <w:rsid w:val="007158D6"/>
    <w:rsid w:val="00742281"/>
    <w:rsid w:val="00742BE6"/>
    <w:rsid w:val="00771640"/>
    <w:rsid w:val="00772F4D"/>
    <w:rsid w:val="007821CB"/>
    <w:rsid w:val="007A0A6F"/>
    <w:rsid w:val="007B546E"/>
    <w:rsid w:val="007C1240"/>
    <w:rsid w:val="007D4AB0"/>
    <w:rsid w:val="007E251F"/>
    <w:rsid w:val="00804CBF"/>
    <w:rsid w:val="00807B7B"/>
    <w:rsid w:val="008133DB"/>
    <w:rsid w:val="00825751"/>
    <w:rsid w:val="00826EDF"/>
    <w:rsid w:val="00830138"/>
    <w:rsid w:val="008352A8"/>
    <w:rsid w:val="00845C18"/>
    <w:rsid w:val="008574A2"/>
    <w:rsid w:val="00861D40"/>
    <w:rsid w:val="00862308"/>
    <w:rsid w:val="00865309"/>
    <w:rsid w:val="00881748"/>
    <w:rsid w:val="00890959"/>
    <w:rsid w:val="008A2DFF"/>
    <w:rsid w:val="008A3928"/>
    <w:rsid w:val="008C1980"/>
    <w:rsid w:val="008C2806"/>
    <w:rsid w:val="008C5744"/>
    <w:rsid w:val="008E05A5"/>
    <w:rsid w:val="008E1C7A"/>
    <w:rsid w:val="008E31BC"/>
    <w:rsid w:val="00915CDB"/>
    <w:rsid w:val="00922CAE"/>
    <w:rsid w:val="0094136E"/>
    <w:rsid w:val="00943CD9"/>
    <w:rsid w:val="00943D19"/>
    <w:rsid w:val="00950AB2"/>
    <w:rsid w:val="00960CA7"/>
    <w:rsid w:val="00981CBD"/>
    <w:rsid w:val="00991D66"/>
    <w:rsid w:val="009A1EFB"/>
    <w:rsid w:val="009A3858"/>
    <w:rsid w:val="009C4DDA"/>
    <w:rsid w:val="009D3F98"/>
    <w:rsid w:val="009E4A0F"/>
    <w:rsid w:val="00A043CD"/>
    <w:rsid w:val="00A06F49"/>
    <w:rsid w:val="00A129F5"/>
    <w:rsid w:val="00A14521"/>
    <w:rsid w:val="00A146F1"/>
    <w:rsid w:val="00A15CE1"/>
    <w:rsid w:val="00A3068D"/>
    <w:rsid w:val="00A316A1"/>
    <w:rsid w:val="00A361AE"/>
    <w:rsid w:val="00A4489A"/>
    <w:rsid w:val="00A4750C"/>
    <w:rsid w:val="00A62078"/>
    <w:rsid w:val="00A8041B"/>
    <w:rsid w:val="00A83ED6"/>
    <w:rsid w:val="00A878FE"/>
    <w:rsid w:val="00A949FF"/>
    <w:rsid w:val="00AB4016"/>
    <w:rsid w:val="00AC00AA"/>
    <w:rsid w:val="00AC68B0"/>
    <w:rsid w:val="00AF0D22"/>
    <w:rsid w:val="00AF6122"/>
    <w:rsid w:val="00B02D38"/>
    <w:rsid w:val="00B13A6D"/>
    <w:rsid w:val="00B25784"/>
    <w:rsid w:val="00B420E7"/>
    <w:rsid w:val="00B67D26"/>
    <w:rsid w:val="00B7375F"/>
    <w:rsid w:val="00B83F18"/>
    <w:rsid w:val="00BA07DA"/>
    <w:rsid w:val="00BA7A4E"/>
    <w:rsid w:val="00BE7550"/>
    <w:rsid w:val="00BE77CF"/>
    <w:rsid w:val="00BF42D2"/>
    <w:rsid w:val="00BF5896"/>
    <w:rsid w:val="00BF792F"/>
    <w:rsid w:val="00C008FC"/>
    <w:rsid w:val="00C11A22"/>
    <w:rsid w:val="00C1251E"/>
    <w:rsid w:val="00C13650"/>
    <w:rsid w:val="00C16226"/>
    <w:rsid w:val="00C25D31"/>
    <w:rsid w:val="00C35B76"/>
    <w:rsid w:val="00C41542"/>
    <w:rsid w:val="00C52884"/>
    <w:rsid w:val="00C60FF3"/>
    <w:rsid w:val="00C71EFF"/>
    <w:rsid w:val="00C7243F"/>
    <w:rsid w:val="00C75A99"/>
    <w:rsid w:val="00C83218"/>
    <w:rsid w:val="00CA3140"/>
    <w:rsid w:val="00CB6B4C"/>
    <w:rsid w:val="00CC10FF"/>
    <w:rsid w:val="00CC1F9A"/>
    <w:rsid w:val="00CC2939"/>
    <w:rsid w:val="00CC7D4E"/>
    <w:rsid w:val="00CD755A"/>
    <w:rsid w:val="00CD76CF"/>
    <w:rsid w:val="00D00FEB"/>
    <w:rsid w:val="00D05AF1"/>
    <w:rsid w:val="00D073D0"/>
    <w:rsid w:val="00D15406"/>
    <w:rsid w:val="00D171D4"/>
    <w:rsid w:val="00D256B3"/>
    <w:rsid w:val="00D27CBB"/>
    <w:rsid w:val="00D53FAE"/>
    <w:rsid w:val="00D55C53"/>
    <w:rsid w:val="00D55CF6"/>
    <w:rsid w:val="00D56805"/>
    <w:rsid w:val="00D60077"/>
    <w:rsid w:val="00D81F6A"/>
    <w:rsid w:val="00D86D21"/>
    <w:rsid w:val="00DA1FE7"/>
    <w:rsid w:val="00DA4A2D"/>
    <w:rsid w:val="00DA56BF"/>
    <w:rsid w:val="00DA6B28"/>
    <w:rsid w:val="00DA7606"/>
    <w:rsid w:val="00DB336E"/>
    <w:rsid w:val="00DE6FB7"/>
    <w:rsid w:val="00DF07F5"/>
    <w:rsid w:val="00E17A71"/>
    <w:rsid w:val="00E245FF"/>
    <w:rsid w:val="00E37F4A"/>
    <w:rsid w:val="00E42353"/>
    <w:rsid w:val="00E4677A"/>
    <w:rsid w:val="00E705A7"/>
    <w:rsid w:val="00E734CF"/>
    <w:rsid w:val="00E8795F"/>
    <w:rsid w:val="00E91FD0"/>
    <w:rsid w:val="00EA4A48"/>
    <w:rsid w:val="00EB3178"/>
    <w:rsid w:val="00EE462C"/>
    <w:rsid w:val="00EE77E8"/>
    <w:rsid w:val="00EE7849"/>
    <w:rsid w:val="00F011E0"/>
    <w:rsid w:val="00F03CB3"/>
    <w:rsid w:val="00F202C8"/>
    <w:rsid w:val="00F24551"/>
    <w:rsid w:val="00F24A36"/>
    <w:rsid w:val="00F4612E"/>
    <w:rsid w:val="00F61728"/>
    <w:rsid w:val="00F64640"/>
    <w:rsid w:val="00F728C2"/>
    <w:rsid w:val="00F74EB7"/>
    <w:rsid w:val="00F75706"/>
    <w:rsid w:val="00F81AF7"/>
    <w:rsid w:val="00F82689"/>
    <w:rsid w:val="00F849FF"/>
    <w:rsid w:val="00F85DDF"/>
    <w:rsid w:val="00F8777B"/>
    <w:rsid w:val="00FA0F34"/>
    <w:rsid w:val="00FA47CD"/>
    <w:rsid w:val="00FB0ED5"/>
    <w:rsid w:val="00FB100A"/>
    <w:rsid w:val="00FC18AB"/>
    <w:rsid w:val="00FD77A3"/>
    <w:rsid w:val="00FE0A9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1AF7"/>
  </w:style>
  <w:style w:type="paragraph" w:styleId="Nagwek2">
    <w:name w:val="heading 2"/>
    <w:basedOn w:val="Standard"/>
    <w:link w:val="Nagwek2Znak"/>
    <w:rsid w:val="00F81AF7"/>
    <w:pPr>
      <w:keepNext/>
      <w:keepLines/>
      <w:spacing w:before="40" w:after="0"/>
      <w:outlineLvl w:val="1"/>
    </w:pPr>
    <w:rPr>
      <w:rFonts w:ascii="Calibri Light" w:eastAsia="F" w:hAnsi="Calibri Light" w:cs="F"/>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6122"/>
    <w:pPr>
      <w:ind w:left="720"/>
      <w:contextualSpacing/>
    </w:pPr>
  </w:style>
  <w:style w:type="paragraph" w:styleId="Nagwek">
    <w:name w:val="header"/>
    <w:basedOn w:val="Normalny"/>
    <w:link w:val="NagwekZnak"/>
    <w:uiPriority w:val="99"/>
    <w:unhideWhenUsed/>
    <w:rsid w:val="00DA7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7606"/>
  </w:style>
  <w:style w:type="paragraph" w:styleId="Stopka">
    <w:name w:val="footer"/>
    <w:basedOn w:val="Normalny"/>
    <w:link w:val="StopkaZnak"/>
    <w:uiPriority w:val="99"/>
    <w:unhideWhenUsed/>
    <w:rsid w:val="00DA7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7606"/>
  </w:style>
  <w:style w:type="table" w:styleId="Tabela-Siatka">
    <w:name w:val="Table Grid"/>
    <w:basedOn w:val="Standardowy"/>
    <w:uiPriority w:val="39"/>
    <w:rsid w:val="003761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DE6FB7"/>
    <w:rPr>
      <w:sz w:val="16"/>
      <w:szCs w:val="16"/>
    </w:rPr>
  </w:style>
  <w:style w:type="paragraph" w:styleId="Tekstkomentarza">
    <w:name w:val="annotation text"/>
    <w:basedOn w:val="Normalny"/>
    <w:link w:val="TekstkomentarzaZnak"/>
    <w:uiPriority w:val="99"/>
    <w:semiHidden/>
    <w:unhideWhenUsed/>
    <w:rsid w:val="00DE6FB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6FB7"/>
    <w:rPr>
      <w:sz w:val="20"/>
      <w:szCs w:val="20"/>
    </w:rPr>
  </w:style>
  <w:style w:type="paragraph" w:styleId="Tematkomentarza">
    <w:name w:val="annotation subject"/>
    <w:basedOn w:val="Tekstkomentarza"/>
    <w:next w:val="Tekstkomentarza"/>
    <w:link w:val="TematkomentarzaZnak"/>
    <w:uiPriority w:val="99"/>
    <w:semiHidden/>
    <w:unhideWhenUsed/>
    <w:rsid w:val="00DE6FB7"/>
    <w:rPr>
      <w:b/>
      <w:bCs/>
    </w:rPr>
  </w:style>
  <w:style w:type="character" w:customStyle="1" w:styleId="TematkomentarzaZnak">
    <w:name w:val="Temat komentarza Znak"/>
    <w:basedOn w:val="TekstkomentarzaZnak"/>
    <w:link w:val="Tematkomentarza"/>
    <w:uiPriority w:val="99"/>
    <w:semiHidden/>
    <w:rsid w:val="00DE6FB7"/>
    <w:rPr>
      <w:b/>
      <w:bCs/>
      <w:sz w:val="20"/>
      <w:szCs w:val="20"/>
    </w:rPr>
  </w:style>
  <w:style w:type="character" w:customStyle="1" w:styleId="Nagwek2Znak">
    <w:name w:val="Nagłówek 2 Znak"/>
    <w:basedOn w:val="Domylnaczcionkaakapitu"/>
    <w:link w:val="Nagwek2"/>
    <w:rsid w:val="00F81AF7"/>
    <w:rPr>
      <w:rFonts w:ascii="Calibri Light" w:eastAsia="F" w:hAnsi="Calibri Light" w:cs="F"/>
      <w:color w:val="2E74B5"/>
      <w:kern w:val="3"/>
      <w:sz w:val="26"/>
      <w:szCs w:val="26"/>
    </w:rPr>
  </w:style>
  <w:style w:type="paragraph" w:customStyle="1" w:styleId="Standard">
    <w:name w:val="Standard"/>
    <w:rsid w:val="00F81AF7"/>
    <w:pPr>
      <w:suppressAutoHyphens/>
      <w:autoSpaceDN w:val="0"/>
      <w:spacing w:line="256" w:lineRule="auto"/>
      <w:textAlignment w:val="baseline"/>
    </w:pPr>
    <w:rPr>
      <w:rFonts w:ascii="Calibri" w:eastAsia="Calibri" w:hAnsi="Calibri" w:cs="Calibri"/>
      <w:kern w:val="3"/>
    </w:rPr>
  </w:style>
  <w:style w:type="paragraph" w:styleId="Tekstprzypisudolnego">
    <w:name w:val="footnote text"/>
    <w:basedOn w:val="Standard"/>
    <w:link w:val="TekstprzypisudolnegoZnak"/>
    <w:rsid w:val="00F81AF7"/>
    <w:pPr>
      <w:spacing w:after="0" w:line="240" w:lineRule="auto"/>
    </w:pPr>
    <w:rPr>
      <w:sz w:val="20"/>
      <w:szCs w:val="20"/>
    </w:rPr>
  </w:style>
  <w:style w:type="character" w:customStyle="1" w:styleId="TekstprzypisudolnegoZnak">
    <w:name w:val="Tekst przypisu dolnego Znak"/>
    <w:basedOn w:val="Domylnaczcionkaakapitu"/>
    <w:link w:val="Tekstprzypisudolnego"/>
    <w:rsid w:val="00F81AF7"/>
    <w:rPr>
      <w:rFonts w:ascii="Calibri" w:eastAsia="Calibri" w:hAnsi="Calibri" w:cs="Calibri"/>
      <w:kern w:val="3"/>
      <w:sz w:val="20"/>
      <w:szCs w:val="20"/>
    </w:rPr>
  </w:style>
  <w:style w:type="character" w:styleId="Odwoanieprzypisudolnego">
    <w:name w:val="footnote reference"/>
    <w:basedOn w:val="Domylnaczcionkaakapitu"/>
    <w:rsid w:val="00F81AF7"/>
    <w:rPr>
      <w:position w:val="0"/>
      <w:vertAlign w:val="superscript"/>
    </w:rPr>
  </w:style>
</w:styles>
</file>

<file path=word/webSettings.xml><?xml version="1.0" encoding="utf-8"?>
<w:webSettings xmlns:r="http://schemas.openxmlformats.org/officeDocument/2006/relationships" xmlns:w="http://schemas.openxmlformats.org/wordprocessingml/2006/main">
  <w:divs>
    <w:div w:id="1109854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F1C58-FE2D-4D0F-98DC-A8F07A1B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11809</Words>
  <Characters>70858</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Kasia</cp:lastModifiedBy>
  <cp:revision>3</cp:revision>
  <dcterms:created xsi:type="dcterms:W3CDTF">2024-07-01T09:36:00Z</dcterms:created>
  <dcterms:modified xsi:type="dcterms:W3CDTF">2024-08-21T07:01:00Z</dcterms:modified>
</cp:coreProperties>
</file>